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5E351B"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D65F27" w:rsidP="005B185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5B1856">
        <w:rPr>
          <w:rFonts w:ascii="Arial" w:hAnsi="Arial" w:cs="Arial"/>
          <w:color w:val="3366FF"/>
          <w:sz w:val="20"/>
          <w:szCs w:val="20"/>
          <w:u w:val="single"/>
          <w:lang w:val="ms-MY"/>
        </w:rPr>
        <w:t>7</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5E351B">
        <w:rPr>
          <w:rFonts w:ascii="Arial" w:hAnsi="Arial" w:cs="Arial"/>
          <w:color w:val="3366FF"/>
          <w:sz w:val="20"/>
          <w:szCs w:val="20"/>
          <w:u w:val="single"/>
          <w:lang w:val="ms-MY"/>
        </w:rPr>
        <w:t>20</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5E351B">
        <w:rPr>
          <w:rFonts w:ascii="Arial" w:hAnsi="Arial" w:cs="Arial"/>
          <w:color w:val="3366FF"/>
          <w:sz w:val="20"/>
          <w:szCs w:val="20"/>
          <w:u w:val="single"/>
          <w:lang w:val="ms-MY"/>
        </w:rPr>
        <w:t>09</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5B1856" w:rsidRPr="005B1856" w:rsidRDefault="005B1856" w:rsidP="005B1856">
      <w:pPr>
        <w:rPr>
          <w:rFonts w:ascii="Arial" w:hAnsi="Arial" w:cs="Arial"/>
          <w:lang w:val="ms-MY"/>
        </w:rPr>
      </w:pPr>
    </w:p>
    <w:p w:rsidR="005E351B" w:rsidRDefault="005E351B" w:rsidP="005E351B">
      <w:pPr>
        <w:jc w:val="center"/>
        <w:rPr>
          <w:rFonts w:ascii="Arial" w:hAnsi="Arial"/>
          <w:b/>
          <w:bCs/>
        </w:rPr>
      </w:pPr>
      <w:r>
        <w:rPr>
          <w:rFonts w:ascii="Arial" w:hAnsi="Arial"/>
          <w:b/>
          <w:bCs/>
        </w:rPr>
        <w:t xml:space="preserve">  </w:t>
      </w:r>
    </w:p>
    <w:p w:rsidR="005E351B" w:rsidRDefault="005E351B" w:rsidP="005E351B">
      <w:pPr>
        <w:jc w:val="center"/>
        <w:rPr>
          <w:rFonts w:ascii="Arial" w:hAnsi="Arial" w:cs="Arial"/>
          <w:b/>
          <w:bCs/>
          <w:lang w:val="ms-MY"/>
        </w:rPr>
      </w:pPr>
      <w:r>
        <w:rPr>
          <w:rFonts w:ascii="Arial" w:hAnsi="Arial"/>
          <w:b/>
          <w:bCs/>
        </w:rPr>
        <w:t xml:space="preserve"> Улсын Их Хурлын Тамгын газрын</w:t>
      </w:r>
    </w:p>
    <w:p w:rsidR="005E351B" w:rsidRDefault="005E351B" w:rsidP="005E351B">
      <w:pPr>
        <w:jc w:val="center"/>
        <w:rPr>
          <w:rFonts w:ascii="Arial" w:hAnsi="Arial"/>
          <w:b/>
          <w:bCs/>
        </w:rPr>
      </w:pPr>
      <w:r>
        <w:rPr>
          <w:rFonts w:ascii="Arial" w:hAnsi="Arial" w:cs="Arial"/>
          <w:b/>
          <w:bCs/>
          <w:lang w:val="ms-MY"/>
        </w:rPr>
        <w:t xml:space="preserve">   Ерөнхий нарийн</w:t>
      </w:r>
      <w:r>
        <w:rPr>
          <w:rFonts w:ascii="Arial" w:hAnsi="Arial" w:cs="Arial"/>
          <w:b/>
          <w:bCs/>
          <w:lang w:val="mn-MN"/>
        </w:rPr>
        <w:t xml:space="preserve"> </w:t>
      </w:r>
      <w:r>
        <w:rPr>
          <w:rFonts w:ascii="Arial" w:hAnsi="Arial" w:cs="Arial"/>
          <w:b/>
          <w:bCs/>
          <w:lang w:val="ms-MY"/>
        </w:rPr>
        <w:t>бичгийн</w:t>
      </w:r>
      <w:r>
        <w:rPr>
          <w:rFonts w:ascii="Arial" w:hAnsi="Arial" w:cs="Arial"/>
          <w:b/>
          <w:bCs/>
          <w:lang w:val="mn-MN"/>
        </w:rPr>
        <w:t xml:space="preserve"> даргыг</w:t>
      </w:r>
    </w:p>
    <w:p w:rsidR="005E351B" w:rsidRDefault="005E351B" w:rsidP="005E351B">
      <w:pPr>
        <w:jc w:val="center"/>
        <w:rPr>
          <w:rFonts w:ascii="Arial" w:hAnsi="Arial"/>
        </w:rPr>
      </w:pPr>
      <w:r>
        <w:rPr>
          <w:rFonts w:ascii="Arial" w:hAnsi="Arial"/>
          <w:b/>
          <w:bCs/>
        </w:rPr>
        <w:t xml:space="preserve">   томилох тухай</w:t>
      </w:r>
    </w:p>
    <w:p w:rsidR="005E351B" w:rsidRDefault="005E351B" w:rsidP="005E351B">
      <w:pPr>
        <w:spacing w:line="360" w:lineRule="auto"/>
        <w:jc w:val="both"/>
        <w:rPr>
          <w:rFonts w:ascii="Arial" w:hAnsi="Arial"/>
        </w:rPr>
      </w:pPr>
    </w:p>
    <w:p w:rsidR="005E351B" w:rsidRDefault="005E351B" w:rsidP="005E351B">
      <w:pPr>
        <w:jc w:val="both"/>
        <w:rPr>
          <w:rFonts w:ascii="Arial" w:hAnsi="Arial"/>
        </w:rPr>
      </w:pPr>
      <w:r>
        <w:rPr>
          <w:rFonts w:ascii="Arial" w:hAnsi="Arial"/>
        </w:rPr>
        <w:tab/>
        <w:t xml:space="preserve">Монгол Улсын Их Хурлын тухай хуулийн 40 дүгээр зүйлийн 40.1 дэх хэсэг, Монгол Улсын Их Хурлын чуулганы хуралдааны дэгийн тухай хуулийн 45 дугаар зүйлийн 45.2 дахь хэсгийг үндэслэн Монгол Улсын Их Хурлаас ТОГТООХ нь: </w:t>
      </w:r>
    </w:p>
    <w:p w:rsidR="005E351B" w:rsidRDefault="005E351B" w:rsidP="005E351B">
      <w:pPr>
        <w:jc w:val="both"/>
        <w:rPr>
          <w:rFonts w:ascii="Arial" w:hAnsi="Arial"/>
        </w:rPr>
      </w:pPr>
    </w:p>
    <w:p w:rsidR="005E351B" w:rsidRDefault="005E351B" w:rsidP="005E351B">
      <w:pPr>
        <w:jc w:val="both"/>
        <w:rPr>
          <w:rFonts w:ascii="Arial" w:hAnsi="Arial"/>
        </w:rPr>
      </w:pPr>
      <w:r>
        <w:rPr>
          <w:rFonts w:ascii="Arial" w:hAnsi="Arial" w:cs="Arial"/>
          <w:lang w:val="ms-MY"/>
        </w:rPr>
        <w:tab/>
        <w:t>1.Цэдэвийн</w:t>
      </w:r>
      <w:r>
        <w:rPr>
          <w:rFonts w:ascii="Arial" w:hAnsi="Arial" w:cs="Arial"/>
          <w:lang w:val="mn-MN"/>
        </w:rPr>
        <w:t xml:space="preserve"> </w:t>
      </w:r>
      <w:r w:rsidRPr="00FA751F">
        <w:rPr>
          <w:rFonts w:ascii="Arial" w:hAnsi="Arial" w:cs="Arial"/>
          <w:u w:color="FF0000"/>
          <w:lang w:val="mn-MN"/>
        </w:rPr>
        <w:t>Цолмонг</w:t>
      </w:r>
      <w:r>
        <w:rPr>
          <w:rFonts w:ascii="Arial" w:hAnsi="Arial" w:cs="Arial"/>
          <w:lang w:val="ms-MY"/>
        </w:rPr>
        <w:t xml:space="preserve"> Улсын Их Хурлын Тамгын газрын Ерөнхий нарийн бичгийн даргаар томилсугай. </w:t>
      </w:r>
    </w:p>
    <w:p w:rsidR="005E351B" w:rsidRDefault="005E351B" w:rsidP="005E351B">
      <w:pPr>
        <w:jc w:val="both"/>
        <w:rPr>
          <w:rFonts w:ascii="Arial" w:hAnsi="Arial"/>
        </w:rPr>
      </w:pPr>
    </w:p>
    <w:p w:rsidR="005E351B" w:rsidRDefault="005E351B" w:rsidP="005E351B">
      <w:pPr>
        <w:jc w:val="both"/>
        <w:rPr>
          <w:rFonts w:ascii="Arial" w:hAnsi="Arial"/>
        </w:rPr>
      </w:pPr>
      <w:r>
        <w:rPr>
          <w:rFonts w:ascii="Arial" w:hAnsi="Arial"/>
        </w:rPr>
        <w:tab/>
        <w:t>2.Энэ тогтоолыг 2016 оны 07 дугаар сарын 20-ны өдрөөс эхлэн дагаж мөрдсүгэй.</w:t>
      </w:r>
    </w:p>
    <w:p w:rsidR="005E351B" w:rsidRDefault="005E351B" w:rsidP="005E351B">
      <w:pPr>
        <w:jc w:val="both"/>
        <w:rPr>
          <w:rFonts w:ascii="Arial" w:hAnsi="Arial"/>
        </w:rPr>
      </w:pPr>
    </w:p>
    <w:p w:rsidR="005E351B" w:rsidRDefault="005E351B" w:rsidP="005E351B">
      <w:pPr>
        <w:jc w:val="both"/>
        <w:rPr>
          <w:rFonts w:ascii="Arial" w:hAnsi="Arial"/>
        </w:rPr>
      </w:pPr>
    </w:p>
    <w:p w:rsidR="005E351B" w:rsidRDefault="005E351B" w:rsidP="005E351B">
      <w:pPr>
        <w:jc w:val="both"/>
        <w:rPr>
          <w:rFonts w:ascii="Arial" w:hAnsi="Arial"/>
        </w:rPr>
      </w:pPr>
    </w:p>
    <w:p w:rsidR="005E351B" w:rsidRDefault="005E351B" w:rsidP="005E351B">
      <w:pPr>
        <w:jc w:val="both"/>
        <w:rPr>
          <w:rFonts w:ascii="Arial" w:hAnsi="Arial"/>
        </w:rPr>
      </w:pPr>
    </w:p>
    <w:p w:rsidR="005E351B" w:rsidRDefault="005E351B" w:rsidP="005E351B">
      <w:pPr>
        <w:jc w:val="both"/>
        <w:rPr>
          <w:rFonts w:ascii="Arial" w:hAnsi="Arial"/>
        </w:rPr>
      </w:pPr>
    </w:p>
    <w:p w:rsidR="005E351B" w:rsidRDefault="005E351B" w:rsidP="005E351B">
      <w:pPr>
        <w:jc w:val="both"/>
        <w:rPr>
          <w:rFonts w:ascii="Arial" w:hAnsi="Arial"/>
          <w:lang w:val="mn-MN"/>
        </w:rPr>
      </w:pPr>
      <w:r>
        <w:rPr>
          <w:rFonts w:ascii="Arial" w:hAnsi="Arial"/>
          <w:lang w:val="mn-MN"/>
        </w:rPr>
        <w:tab/>
      </w:r>
      <w:r>
        <w:rPr>
          <w:rFonts w:ascii="Arial" w:hAnsi="Arial"/>
          <w:lang w:val="mn-MN"/>
        </w:rPr>
        <w:tab/>
        <w:t xml:space="preserve">МОНГОЛ УЛСЫН </w:t>
      </w:r>
    </w:p>
    <w:p w:rsidR="005E351B" w:rsidRDefault="005E351B" w:rsidP="005E351B">
      <w:pPr>
        <w:jc w:val="both"/>
        <w:rPr>
          <w:rFonts w:ascii="Arial" w:hAnsi="Arial"/>
        </w:rPr>
      </w:pPr>
      <w:r>
        <w:rPr>
          <w:rFonts w:ascii="Arial" w:hAnsi="Arial"/>
          <w:lang w:val="mn-MN"/>
        </w:rPr>
        <w:tab/>
      </w:r>
      <w:r>
        <w:rPr>
          <w:rFonts w:ascii="Arial" w:hAnsi="Arial"/>
          <w:lang w:val="mn-MN"/>
        </w:rPr>
        <w:tab/>
        <w:t xml:space="preserve">ИХ ХУРЛЫН ДАРГА </w:t>
      </w:r>
      <w:r>
        <w:rPr>
          <w:rFonts w:ascii="Arial" w:hAnsi="Arial"/>
          <w:lang w:val="mn-MN"/>
        </w:rPr>
        <w:tab/>
      </w:r>
      <w:r>
        <w:rPr>
          <w:rFonts w:ascii="Arial" w:hAnsi="Arial"/>
          <w:lang w:val="mn-MN"/>
        </w:rPr>
        <w:tab/>
      </w:r>
      <w:r>
        <w:rPr>
          <w:rFonts w:ascii="Arial" w:hAnsi="Arial"/>
          <w:lang w:val="mn-MN"/>
        </w:rPr>
        <w:tab/>
      </w:r>
      <w:r>
        <w:rPr>
          <w:rFonts w:ascii="Arial" w:hAnsi="Arial"/>
          <w:lang w:val="mn-MN"/>
        </w:rPr>
        <w:tab/>
        <w:t xml:space="preserve">М.ЭНХБОЛД </w:t>
      </w:r>
    </w:p>
    <w:p w:rsidR="005E351B" w:rsidRDefault="005E351B" w:rsidP="005E351B">
      <w:pPr>
        <w:jc w:val="both"/>
        <w:rPr>
          <w:rFonts w:ascii="Arial" w:hAnsi="Arial"/>
        </w:rPr>
      </w:pPr>
    </w:p>
    <w:p w:rsidR="005B1856" w:rsidRDefault="005B1856" w:rsidP="005B1856">
      <w:pPr>
        <w:jc w:val="center"/>
        <w:rPr>
          <w:rFonts w:ascii="Arial" w:hAnsi="Arial" w:cs="Arial"/>
          <w:b/>
          <w:bCs/>
        </w:rPr>
      </w:pPr>
    </w:p>
    <w:sectPr w:rsidR="005B1856"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720" w:rsidRDefault="00442720">
      <w:r>
        <w:separator/>
      </w:r>
    </w:p>
  </w:endnote>
  <w:endnote w:type="continuationSeparator" w:id="0">
    <w:p w:rsidR="00442720" w:rsidRDefault="004427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720" w:rsidRDefault="00442720">
      <w:r>
        <w:separator/>
      </w:r>
    </w:p>
  </w:footnote>
  <w:footnote w:type="continuationSeparator" w:id="0">
    <w:p w:rsidR="00442720" w:rsidRDefault="004427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C7F82"/>
    <w:rsid w:val="00103375"/>
    <w:rsid w:val="00111ACA"/>
    <w:rsid w:val="001855E0"/>
    <w:rsid w:val="00186B8A"/>
    <w:rsid w:val="001E6F7A"/>
    <w:rsid w:val="002F47AB"/>
    <w:rsid w:val="00326450"/>
    <w:rsid w:val="003E62F2"/>
    <w:rsid w:val="0041229B"/>
    <w:rsid w:val="00442720"/>
    <w:rsid w:val="0045517D"/>
    <w:rsid w:val="00510066"/>
    <w:rsid w:val="00512794"/>
    <w:rsid w:val="005316FA"/>
    <w:rsid w:val="005533FF"/>
    <w:rsid w:val="005B1215"/>
    <w:rsid w:val="005B1856"/>
    <w:rsid w:val="005E2464"/>
    <w:rsid w:val="005E351B"/>
    <w:rsid w:val="00601D6D"/>
    <w:rsid w:val="006200C5"/>
    <w:rsid w:val="00622B8D"/>
    <w:rsid w:val="0063309A"/>
    <w:rsid w:val="006657BD"/>
    <w:rsid w:val="00666E38"/>
    <w:rsid w:val="00674E9E"/>
    <w:rsid w:val="006C105E"/>
    <w:rsid w:val="007370B9"/>
    <w:rsid w:val="00782F0C"/>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93FC6"/>
    <w:rsid w:val="00BF6194"/>
    <w:rsid w:val="00C31C01"/>
    <w:rsid w:val="00C847C0"/>
    <w:rsid w:val="00C8654D"/>
    <w:rsid w:val="00D1180C"/>
    <w:rsid w:val="00D16BC6"/>
    <w:rsid w:val="00D65F27"/>
    <w:rsid w:val="00D6681D"/>
    <w:rsid w:val="00DC2EC0"/>
    <w:rsid w:val="00E03532"/>
    <w:rsid w:val="00E046A2"/>
    <w:rsid w:val="00E25469"/>
    <w:rsid w:val="00E432AA"/>
    <w:rsid w:val="00E453E3"/>
    <w:rsid w:val="00E604F5"/>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4E175-7A85-4EA8-B434-86AA633D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2016-07-28T17:37:00Z</dcterms:created>
  <dcterms:modified xsi:type="dcterms:W3CDTF">2016-07-28T17:37:00Z</dcterms:modified>
</cp:coreProperties>
</file>