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3A11" w:rsidRPr="00335025" w:rsidRDefault="00123A11" w:rsidP="00517ACB">
      <w:pPr>
        <w:jc w:val="center"/>
        <w:rPr>
          <w:rFonts w:ascii="Arial" w:hAnsi="Arial" w:cs="Arial"/>
          <w:b/>
          <w:color w:val="000000" w:themeColor="text1"/>
        </w:rPr>
      </w:pPr>
    </w:p>
    <w:p w:rsidR="00123A11" w:rsidRPr="00335025" w:rsidRDefault="00123A11" w:rsidP="00517ACB">
      <w:pPr>
        <w:jc w:val="center"/>
        <w:rPr>
          <w:rFonts w:ascii="Arial" w:hAnsi="Arial" w:cs="Arial"/>
          <w:b/>
          <w:color w:val="000000" w:themeColor="text1"/>
          <w:lang w:val="mn-MN"/>
        </w:rPr>
      </w:pPr>
      <w:r w:rsidRPr="00335025">
        <w:rPr>
          <w:rFonts w:ascii="Arial" w:hAnsi="Arial" w:cs="Arial"/>
          <w:b/>
          <w:color w:val="000000" w:themeColor="text1"/>
          <w:lang w:val="mn-MN"/>
        </w:rPr>
        <w:t>МОНГОЛ УЛСЫН ИХ ХУРЛЫН 2022 ОНЫ ХАВРЫН ЭЭЛЖИТ</w:t>
      </w:r>
    </w:p>
    <w:p w:rsidR="00123A11" w:rsidRPr="00335025" w:rsidRDefault="00123A11" w:rsidP="00517ACB">
      <w:pPr>
        <w:ind w:firstLine="567"/>
        <w:jc w:val="center"/>
        <w:rPr>
          <w:rFonts w:ascii="Arial" w:hAnsi="Arial" w:cs="Arial"/>
          <w:b/>
          <w:color w:val="000000" w:themeColor="text1"/>
          <w:lang w:val="mn-MN"/>
        </w:rPr>
      </w:pPr>
      <w:r w:rsidRPr="00335025">
        <w:rPr>
          <w:rFonts w:ascii="Arial" w:hAnsi="Arial" w:cs="Arial"/>
          <w:b/>
          <w:color w:val="000000" w:themeColor="text1"/>
          <w:lang w:val="mn-MN"/>
        </w:rPr>
        <w:t xml:space="preserve">ЧУУЛГАНЫ ҮЙЛДВЭРЖИЛТИЙН </w:t>
      </w:r>
      <w:r w:rsidR="00106547" w:rsidRPr="00335025">
        <w:rPr>
          <w:rFonts w:ascii="Arial" w:hAnsi="Arial" w:cs="Arial"/>
          <w:b/>
          <w:color w:val="000000" w:themeColor="text1"/>
          <w:lang w:val="mn-MN"/>
        </w:rPr>
        <w:t xml:space="preserve">БОДЛОГЫН </w:t>
      </w:r>
      <w:r w:rsidRPr="00335025">
        <w:rPr>
          <w:rFonts w:ascii="Arial" w:hAnsi="Arial" w:cs="Arial"/>
          <w:b/>
          <w:color w:val="000000" w:themeColor="text1"/>
          <w:lang w:val="mn-MN"/>
        </w:rPr>
        <w:t>БАЙНГЫН ХОРООНЫ</w:t>
      </w:r>
    </w:p>
    <w:p w:rsidR="00123A11" w:rsidRPr="00335025" w:rsidRDefault="00123A11" w:rsidP="00517ACB">
      <w:pPr>
        <w:ind w:firstLine="567"/>
        <w:jc w:val="center"/>
        <w:rPr>
          <w:rFonts w:ascii="Arial" w:hAnsi="Arial" w:cs="Arial"/>
          <w:b/>
          <w:color w:val="000000" w:themeColor="text1"/>
          <w:lang w:val="mn-MN"/>
        </w:rPr>
      </w:pPr>
      <w:r w:rsidRPr="00335025">
        <w:rPr>
          <w:rFonts w:ascii="Arial" w:hAnsi="Arial" w:cs="Arial"/>
          <w:b/>
          <w:color w:val="000000" w:themeColor="text1"/>
          <w:lang w:val="mn-MN"/>
        </w:rPr>
        <w:t>04 ДҮГЭЭР САРЫН 27-НЫ ӨДӨР / ЛХАГВА ГАРАГ/-ИЙН</w:t>
      </w:r>
    </w:p>
    <w:p w:rsidR="00123A11" w:rsidRPr="00335025" w:rsidRDefault="00123A11" w:rsidP="00517ACB">
      <w:pPr>
        <w:ind w:firstLine="567"/>
        <w:jc w:val="center"/>
        <w:rPr>
          <w:rFonts w:ascii="Arial" w:hAnsi="Arial" w:cs="Arial"/>
          <w:b/>
          <w:color w:val="000000" w:themeColor="text1"/>
          <w:lang w:val="mn-MN"/>
        </w:rPr>
      </w:pPr>
      <w:r w:rsidRPr="00335025">
        <w:rPr>
          <w:rFonts w:ascii="Arial" w:hAnsi="Arial" w:cs="Arial"/>
          <w:b/>
          <w:color w:val="000000" w:themeColor="text1"/>
          <w:lang w:val="mn-MN"/>
        </w:rPr>
        <w:t>ХУРАЛДААНЫ ДЭЛГЭРЭНГҮЙ ТЭМДЭГЛЭЛИЙН ТОВЬЁГ</w:t>
      </w:r>
    </w:p>
    <w:p w:rsidR="00123A11" w:rsidRPr="00335025" w:rsidRDefault="00123A11" w:rsidP="00517ACB">
      <w:pPr>
        <w:jc w:val="center"/>
        <w:rPr>
          <w:rFonts w:ascii="Arial" w:hAnsi="Arial" w:cs="Arial"/>
          <w:b/>
          <w:i/>
          <w:color w:val="000000" w:themeColor="text1"/>
          <w:lang w:val="mn-MN"/>
        </w:rPr>
      </w:pPr>
    </w:p>
    <w:p w:rsidR="00123A11" w:rsidRPr="00335025" w:rsidRDefault="00123A11" w:rsidP="00517ACB">
      <w:pPr>
        <w:jc w:val="center"/>
        <w:rPr>
          <w:rFonts w:ascii="Arial" w:hAnsi="Arial"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F3116" w:rsidRPr="00335025" w:rsidTr="007C47FA">
        <w:trPr>
          <w:trHeight w:val="300"/>
        </w:trPr>
        <w:tc>
          <w:tcPr>
            <w:tcW w:w="42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r w:rsidRPr="00335025">
              <w:rPr>
                <w:rFonts w:ascii="Arial" w:eastAsia="Arial" w:hAnsi="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r w:rsidRPr="00335025">
              <w:rPr>
                <w:rFonts w:ascii="Arial" w:hAnsi="Arial"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r w:rsidRPr="00335025">
              <w:rPr>
                <w:rFonts w:ascii="Arial" w:hAnsi="Arial" w:cs="Arial"/>
                <w:b/>
                <w:color w:val="000000" w:themeColor="text1"/>
                <w:lang w:val="mn-MN"/>
              </w:rPr>
              <w:t>Хуудас</w:t>
            </w:r>
          </w:p>
        </w:tc>
      </w:tr>
      <w:tr w:rsidR="00EF3116" w:rsidRPr="00335025" w:rsidTr="007C47FA">
        <w:trPr>
          <w:trHeight w:val="386"/>
        </w:trPr>
        <w:tc>
          <w:tcPr>
            <w:tcW w:w="42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r w:rsidRPr="00335025">
              <w:rPr>
                <w:rFonts w:ascii="Arial" w:hAnsi="Arial" w:cs="Arial"/>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r w:rsidRPr="00335025">
              <w:rPr>
                <w:rFonts w:ascii="Arial" w:hAnsi="Arial" w:cs="Arial"/>
                <w:b/>
                <w:color w:val="000000" w:themeColor="text1"/>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335025" w:rsidRDefault="00F0450B" w:rsidP="00BC434E">
            <w:pPr>
              <w:contextualSpacing/>
              <w:jc w:val="center"/>
              <w:rPr>
                <w:rFonts w:ascii="Arial" w:hAnsi="Arial" w:cs="Arial"/>
                <w:color w:val="000000" w:themeColor="text1"/>
                <w:lang w:val="mn-MN"/>
              </w:rPr>
            </w:pPr>
            <w:r>
              <w:rPr>
                <w:rFonts w:ascii="Arial" w:hAnsi="Arial" w:cs="Arial"/>
                <w:color w:val="000000" w:themeColor="text1"/>
                <w:lang w:val="mn-MN"/>
              </w:rPr>
              <w:t>1</w:t>
            </w:r>
            <w:r w:rsidR="00123A11" w:rsidRPr="00335025">
              <w:rPr>
                <w:rFonts w:ascii="Arial" w:hAnsi="Arial" w:cs="Arial"/>
                <w:color w:val="000000" w:themeColor="text1"/>
                <w:lang w:val="mn-MN"/>
              </w:rPr>
              <w:t>-</w:t>
            </w:r>
            <w:r>
              <w:rPr>
                <w:rFonts w:ascii="Arial" w:hAnsi="Arial" w:cs="Arial"/>
                <w:color w:val="000000" w:themeColor="text1"/>
                <w:lang w:val="mn-MN"/>
              </w:rPr>
              <w:t>8</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r w:rsidRPr="00335025">
              <w:rPr>
                <w:rFonts w:ascii="Arial" w:hAnsi="Arial" w:cs="Arial"/>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r w:rsidRPr="00335025">
              <w:rPr>
                <w:rFonts w:ascii="Arial" w:hAnsi="Arial" w:cs="Arial"/>
                <w:b/>
                <w:color w:val="000000" w:themeColor="text1"/>
                <w:lang w:val="mn-MN"/>
              </w:rPr>
              <w:t>Хуралдааны дэлгэрэнгүй тэмдэглэл:</w:t>
            </w:r>
          </w:p>
          <w:p w:rsidR="00123A11" w:rsidRPr="00335025" w:rsidRDefault="00123A11" w:rsidP="00517ACB">
            <w:pPr>
              <w:contextualSpacing/>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335025" w:rsidRDefault="00BC434E" w:rsidP="00BC434E">
            <w:pPr>
              <w:contextualSpacing/>
              <w:jc w:val="center"/>
              <w:rPr>
                <w:rFonts w:ascii="Arial" w:hAnsi="Arial" w:cs="Arial"/>
                <w:color w:val="000000" w:themeColor="text1"/>
                <w:lang w:val="mn-MN"/>
              </w:rPr>
            </w:pPr>
            <w:r>
              <w:rPr>
                <w:rFonts w:ascii="Arial" w:hAnsi="Arial" w:cs="Arial"/>
                <w:color w:val="000000" w:themeColor="text1"/>
              </w:rPr>
              <w:t>9</w:t>
            </w:r>
            <w:r w:rsidR="00123A11" w:rsidRPr="00335025">
              <w:rPr>
                <w:rFonts w:ascii="Arial" w:hAnsi="Arial" w:cs="Arial"/>
                <w:color w:val="000000" w:themeColor="text1"/>
                <w:lang w:val="mn-MN"/>
              </w:rPr>
              <w:t>-</w:t>
            </w:r>
            <w:r w:rsidR="00F0450B">
              <w:rPr>
                <w:rFonts w:ascii="Arial" w:hAnsi="Arial" w:cs="Arial"/>
                <w:color w:val="000000" w:themeColor="text1"/>
                <w:lang w:val="mn-MN"/>
              </w:rPr>
              <w:t>61</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pStyle w:val="NormalWeb"/>
              <w:shd w:val="clear" w:color="auto" w:fill="FFFFFF"/>
              <w:spacing w:before="0" w:beforeAutospacing="0" w:after="0" w:afterAutospacing="0"/>
              <w:jc w:val="both"/>
              <w:rPr>
                <w:rFonts w:ascii="Arial" w:hAnsi="Arial" w:cs="Arial"/>
                <w:color w:val="000000" w:themeColor="text1"/>
                <w:lang w:val="mn-MN"/>
              </w:rPr>
            </w:pPr>
            <w:r w:rsidRPr="00335025">
              <w:rPr>
                <w:rFonts w:ascii="Arial" w:hAnsi="Arial" w:cs="Arial"/>
                <w:bCs/>
                <w:color w:val="000000" w:themeColor="text1"/>
                <w:lang w:val="mn-MN"/>
              </w:rPr>
              <w:t>1</w:t>
            </w:r>
            <w:r w:rsidRPr="00335025">
              <w:rPr>
                <w:rFonts w:ascii="Arial" w:hAnsi="Arial" w:cs="Arial"/>
                <w:color w:val="000000" w:themeColor="text1"/>
                <w:lang w:val="mn-MN"/>
              </w:rPr>
              <w:t>.</w:t>
            </w:r>
            <w:r w:rsidR="0052438A" w:rsidRPr="00335025">
              <w:rPr>
                <w:rFonts w:ascii="Arial" w:hAnsi="Arial" w:cs="Arial"/>
                <w:b/>
                <w:bCs/>
                <w:color w:val="000000" w:themeColor="text1"/>
              </w:rPr>
              <w:t>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w:t>
            </w:r>
            <w:r w:rsidR="0052438A" w:rsidRPr="00335025">
              <w:rPr>
                <w:rFonts w:ascii="Arial" w:hAnsi="Arial" w:cs="Arial"/>
                <w:color w:val="000000" w:themeColor="text1"/>
              </w:rPr>
              <w:t xml:space="preserve"> /Засгийн газар 2022.04-20-ны өдөр өргөн </w:t>
            </w:r>
            <w:r w:rsidR="0052438A" w:rsidRPr="00335025">
              <w:rPr>
                <w:rStyle w:val="Emphasis"/>
                <w:rFonts w:ascii="Arial" w:eastAsia="Calibri" w:hAnsi="Arial" w:cs="Arial"/>
                <w:i w:val="0"/>
                <w:iCs w:val="0"/>
                <w:color w:val="000000" w:themeColor="text1"/>
              </w:rPr>
              <w:t>мэдүүлсэн, </w:t>
            </w:r>
            <w:r w:rsidR="0052438A" w:rsidRPr="00335025">
              <w:rPr>
                <w:rStyle w:val="Emphasis"/>
                <w:rFonts w:ascii="Arial" w:eastAsia="Calibri" w:hAnsi="Arial" w:cs="Arial"/>
                <w:b/>
                <w:bCs/>
                <w:i w:val="0"/>
                <w:iCs w:val="0"/>
                <w:color w:val="000000" w:themeColor="text1"/>
              </w:rPr>
              <w:t>хоёр дахь хэлэлцүүлэг</w:t>
            </w:r>
            <w:r w:rsidR="0052438A" w:rsidRPr="00335025">
              <w:rPr>
                <w:rStyle w:val="Emphasis"/>
                <w:rFonts w:ascii="Arial" w:eastAsia="Calibri" w:hAnsi="Arial" w:cs="Arial"/>
                <w:b/>
                <w:bCs/>
                <w:color w:val="000000" w:themeColor="text1"/>
              </w:rPr>
              <w:t>, </w:t>
            </w:r>
            <w:r w:rsidR="0052438A" w:rsidRPr="00335025">
              <w:rPr>
                <w:rStyle w:val="Emphasis"/>
                <w:rFonts w:ascii="Arial" w:eastAsia="Calibri" w:hAnsi="Arial" w:cs="Arial"/>
                <w:i w:val="0"/>
                <w:iCs w:val="0"/>
                <w:color w:val="000000" w:themeColor="text1"/>
              </w:rPr>
              <w:t>санал, дүгнэлтээ Төсвийн байнгын хороонд хүргүүлнэ</w:t>
            </w:r>
            <w:r w:rsidR="0052438A" w:rsidRPr="00335025">
              <w:rPr>
                <w:rFonts w:ascii="Arial" w:hAnsi="Arial" w:cs="Arial"/>
                <w:color w:val="000000" w:themeColor="text1"/>
              </w:rPr>
              <w:t>/</w:t>
            </w:r>
          </w:p>
          <w:p w:rsidR="00123A11" w:rsidRPr="00335025" w:rsidRDefault="00123A11" w:rsidP="00517ACB">
            <w:pPr>
              <w:contextualSpacing/>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BC434E" w:rsidRDefault="00BC434E" w:rsidP="00BC434E">
            <w:pPr>
              <w:contextualSpacing/>
              <w:jc w:val="center"/>
              <w:rPr>
                <w:rFonts w:ascii="Arial" w:hAnsi="Arial" w:cs="Arial"/>
                <w:color w:val="000000" w:themeColor="text1"/>
              </w:rPr>
            </w:pPr>
            <w:r>
              <w:rPr>
                <w:rFonts w:ascii="Arial" w:hAnsi="Arial" w:cs="Arial"/>
                <w:color w:val="000000" w:themeColor="text1"/>
              </w:rPr>
              <w:t>10</w:t>
            </w:r>
            <w:r w:rsidR="00123A11" w:rsidRPr="00335025">
              <w:rPr>
                <w:rFonts w:ascii="Arial" w:hAnsi="Arial" w:cs="Arial"/>
                <w:color w:val="000000" w:themeColor="text1"/>
                <w:lang w:val="mn-MN"/>
              </w:rPr>
              <w:t>-</w:t>
            </w:r>
            <w:r>
              <w:rPr>
                <w:rFonts w:ascii="Arial" w:hAnsi="Arial" w:cs="Arial"/>
                <w:color w:val="000000" w:themeColor="text1"/>
              </w:rPr>
              <w:t>33</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pStyle w:val="NormalWeb"/>
              <w:shd w:val="clear" w:color="auto" w:fill="FFFFFF"/>
              <w:spacing w:before="0" w:beforeAutospacing="0" w:after="0" w:afterAutospacing="0"/>
              <w:jc w:val="both"/>
              <w:rPr>
                <w:rFonts w:ascii="Arial" w:hAnsi="Arial" w:cs="Arial"/>
                <w:color w:val="000000" w:themeColor="text1"/>
              </w:rPr>
            </w:pPr>
            <w:r w:rsidRPr="00335025">
              <w:rPr>
                <w:rFonts w:ascii="Arial" w:hAnsi="Arial" w:cs="Arial"/>
                <w:color w:val="000000" w:themeColor="text1"/>
                <w:lang w:val="mn-MN"/>
              </w:rPr>
              <w:t>2.</w:t>
            </w:r>
            <w:r w:rsidR="00C439F7" w:rsidRPr="00335025">
              <w:rPr>
                <w:rFonts w:ascii="Arial" w:hAnsi="Arial" w:cs="Arial"/>
                <w:b/>
                <w:bCs/>
                <w:color w:val="000000" w:themeColor="text1"/>
              </w:rPr>
              <w:t>Монгол Улсын 2022 оны төсвийн тухай хуульд өөрчлөлт оруулах тухай хуулийн төсөлтэй хамт өргөн мэдүүлсэн Төрийн хэмнэлтийн тухай хуулийн төсөл</w:t>
            </w:r>
            <w:r w:rsidR="00C439F7" w:rsidRPr="00335025">
              <w:rPr>
                <w:rFonts w:ascii="Arial" w:hAnsi="Arial" w:cs="Arial"/>
                <w:color w:val="000000" w:themeColor="text1"/>
              </w:rPr>
              <w:t xml:space="preserve"> /</w:t>
            </w:r>
            <w:r w:rsidR="00C439F7" w:rsidRPr="00335025">
              <w:rPr>
                <w:rStyle w:val="Emphasis"/>
                <w:rFonts w:ascii="Arial" w:eastAsia="Calibri" w:hAnsi="Arial" w:cs="Arial"/>
                <w:i w:val="0"/>
                <w:iCs w:val="0"/>
                <w:color w:val="000000" w:themeColor="text1"/>
              </w:rPr>
              <w:t>Засгийн газар 2022.04.20-ны өдөр өргөн мэдүүлсэн,</w:t>
            </w:r>
            <w:r w:rsidR="00C439F7" w:rsidRPr="00335025">
              <w:rPr>
                <w:rFonts w:ascii="Arial" w:hAnsi="Arial" w:cs="Arial"/>
                <w:i/>
                <w:iCs/>
                <w:color w:val="000000" w:themeColor="text1"/>
              </w:rPr>
              <w:t> </w:t>
            </w:r>
            <w:r w:rsidR="00C439F7" w:rsidRPr="00335025">
              <w:rPr>
                <w:rStyle w:val="Emphasis"/>
                <w:rFonts w:ascii="Arial" w:eastAsia="Calibri" w:hAnsi="Arial" w:cs="Arial"/>
                <w:b/>
                <w:bCs/>
                <w:i w:val="0"/>
                <w:iCs w:val="0"/>
                <w:color w:val="000000" w:themeColor="text1"/>
              </w:rPr>
              <w:t>анхны хэлэлцүүлэг, </w:t>
            </w:r>
            <w:r w:rsidR="00C439F7" w:rsidRPr="00335025">
              <w:rPr>
                <w:rStyle w:val="Emphasis"/>
                <w:rFonts w:ascii="Arial" w:eastAsia="Calibri" w:hAnsi="Arial" w:cs="Arial"/>
                <w:i w:val="0"/>
                <w:iCs w:val="0"/>
                <w:color w:val="000000" w:themeColor="text1"/>
              </w:rPr>
              <w:t>санал, дүгнэлтээ Төсвийн байнгын хороонд хүргүүлнэ</w:t>
            </w:r>
            <w:r w:rsidR="00C439F7" w:rsidRPr="00335025">
              <w:rPr>
                <w:rFonts w:ascii="Arial" w:hAnsi="Arial" w:cs="Arial"/>
                <w:color w:val="000000" w:themeColor="text1"/>
              </w:rPr>
              <w:t>/</w:t>
            </w:r>
          </w:p>
          <w:p w:rsidR="00071F45" w:rsidRPr="00335025" w:rsidRDefault="00071F45" w:rsidP="00517ACB">
            <w:pPr>
              <w:pStyle w:val="NormalWeb"/>
              <w:shd w:val="clear" w:color="auto" w:fill="FFFFFF"/>
              <w:spacing w:before="0" w:beforeAutospacing="0" w:after="0" w:afterAutospacing="0"/>
              <w:jc w:val="both"/>
              <w:rPr>
                <w:rFonts w:ascii="Arial" w:hAnsi="Arial" w:cs="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BC434E" w:rsidRDefault="00BC434E" w:rsidP="00BC434E">
            <w:pPr>
              <w:contextualSpacing/>
              <w:jc w:val="center"/>
              <w:rPr>
                <w:rFonts w:ascii="Arial" w:hAnsi="Arial" w:cs="Arial"/>
                <w:color w:val="000000" w:themeColor="text1"/>
              </w:rPr>
            </w:pPr>
            <w:r>
              <w:rPr>
                <w:rFonts w:ascii="Arial" w:hAnsi="Arial" w:cs="Arial"/>
                <w:color w:val="000000" w:themeColor="text1"/>
              </w:rPr>
              <w:t>33</w:t>
            </w:r>
            <w:r w:rsidR="00123A11" w:rsidRPr="00335025">
              <w:rPr>
                <w:rFonts w:ascii="Arial" w:hAnsi="Arial" w:cs="Arial"/>
                <w:color w:val="000000" w:themeColor="text1"/>
                <w:lang w:val="mn-MN"/>
              </w:rPr>
              <w:t>-</w:t>
            </w:r>
            <w:r>
              <w:rPr>
                <w:rFonts w:ascii="Arial" w:hAnsi="Arial" w:cs="Arial"/>
                <w:color w:val="000000" w:themeColor="text1"/>
              </w:rPr>
              <w:t>35</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E80FE0">
            <w:pPr>
              <w:jc w:val="both"/>
              <w:rPr>
                <w:rFonts w:ascii="Arial" w:hAnsi="Arial" w:cs="Arial"/>
                <w:color w:val="000000" w:themeColor="text1"/>
              </w:rPr>
            </w:pPr>
            <w:r w:rsidRPr="00335025">
              <w:rPr>
                <w:rFonts w:ascii="Arial" w:hAnsi="Arial" w:cs="Arial"/>
                <w:color w:val="000000" w:themeColor="text1"/>
                <w:lang w:val="mn-MN"/>
              </w:rPr>
              <w:t>3.</w:t>
            </w:r>
            <w:r w:rsidR="00CB5E7A" w:rsidRPr="00335025">
              <w:rPr>
                <w:rFonts w:ascii="Arial" w:hAnsi="Arial" w:cs="Arial"/>
                <w:b/>
                <w:bCs/>
                <w:color w:val="000000" w:themeColor="text1"/>
              </w:rPr>
              <w:t>Байнгын хорооны тогтоолын төсөл</w:t>
            </w:r>
            <w:r w:rsidR="00BC434E">
              <w:rPr>
                <w:rFonts w:ascii="Arial" w:hAnsi="Arial" w:cs="Arial"/>
                <w:color w:val="000000" w:themeColor="text1"/>
              </w:rPr>
              <w:t xml:space="preserve"> </w:t>
            </w:r>
            <w:r w:rsidR="00CB5E7A" w:rsidRPr="00335025">
              <w:rPr>
                <w:rFonts w:ascii="Arial" w:hAnsi="Arial" w:cs="Arial"/>
                <w:color w:val="000000" w:themeColor="text1"/>
              </w:rPr>
              <w:t>/</w:t>
            </w:r>
            <w:r w:rsidR="00CB5E7A" w:rsidRPr="00335025">
              <w:rPr>
                <w:rStyle w:val="Emphasis"/>
                <w:rFonts w:ascii="Arial" w:eastAsia="Calibri" w:hAnsi="Arial" w:cs="Arial"/>
                <w:i w:val="0"/>
                <w:iCs w:val="0"/>
                <w:color w:val="000000" w:themeColor="text1"/>
              </w:rPr>
              <w:t>Үйлдвэржилтийн бодлогын байнгын хорооны 2022 оны 03 дугаар тогтоолд өөрчлөлт оруулах тухай</w:t>
            </w:r>
            <w:r w:rsidR="00CB5E7A" w:rsidRPr="00335025">
              <w:rPr>
                <w:rFonts w:ascii="Arial" w:hAnsi="Arial" w:cs="Arial"/>
                <w:color w:val="000000" w:themeColor="text1"/>
              </w:rPr>
              <w:t>/</w:t>
            </w:r>
          </w:p>
          <w:p w:rsidR="00071F45" w:rsidRPr="00335025" w:rsidRDefault="00071F45" w:rsidP="00E80FE0">
            <w:pPr>
              <w:jc w:val="both"/>
              <w:rPr>
                <w:rFonts w:ascii="Arial" w:hAnsi="Arial" w:cs="Arial"/>
                <w:b/>
                <w:bCs/>
                <w:color w:val="000000" w:themeColor="text1"/>
                <w:shd w:val="clear" w:color="auto" w:fill="FFFFFF"/>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335025" w:rsidRDefault="00BC434E" w:rsidP="00BC434E">
            <w:pPr>
              <w:contextualSpacing/>
              <w:jc w:val="center"/>
              <w:rPr>
                <w:rFonts w:ascii="Arial" w:hAnsi="Arial" w:cs="Arial"/>
                <w:color w:val="000000" w:themeColor="text1"/>
                <w:lang w:val="mn-MN"/>
              </w:rPr>
            </w:pPr>
            <w:r>
              <w:rPr>
                <w:rFonts w:ascii="Arial" w:hAnsi="Arial" w:cs="Arial"/>
                <w:color w:val="000000" w:themeColor="text1"/>
              </w:rPr>
              <w:t>35</w:t>
            </w:r>
            <w:r w:rsidRPr="00335025">
              <w:rPr>
                <w:rFonts w:ascii="Arial" w:hAnsi="Arial" w:cs="Arial"/>
                <w:color w:val="000000" w:themeColor="text1"/>
                <w:lang w:val="mn-MN"/>
              </w:rPr>
              <w:t>-</w:t>
            </w:r>
            <w:r>
              <w:rPr>
                <w:rFonts w:ascii="Arial" w:hAnsi="Arial" w:cs="Arial"/>
                <w:color w:val="000000" w:themeColor="text1"/>
              </w:rPr>
              <w:t>36</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335025">
              <w:rPr>
                <w:rFonts w:ascii="Arial" w:hAnsi="Arial" w:cs="Arial"/>
                <w:color w:val="000000" w:themeColor="text1"/>
                <w:lang w:val="mn-MN"/>
              </w:rPr>
              <w:t>4.</w:t>
            </w:r>
            <w:r w:rsidR="000D55C5" w:rsidRPr="00335025">
              <w:rPr>
                <w:rFonts w:ascii="Arial" w:hAnsi="Arial" w:cs="Arial"/>
                <w:color w:val="000000" w:themeColor="text1"/>
                <w:shd w:val="clear" w:color="auto" w:fill="FFFFFF"/>
              </w:rPr>
              <w:t>Жижиг, дунд үйлдвэрлэлийг дэмжих асуудлаар Хүнс, хөдөө аж ахуй, хөнгөн үйлдвэрийн яамны мэдээлэл сонсох</w:t>
            </w:r>
          </w:p>
          <w:p w:rsidR="00071F45" w:rsidRPr="00335025" w:rsidRDefault="00071F45" w:rsidP="00517ACB">
            <w:pPr>
              <w:pStyle w:val="NormalWeb"/>
              <w:shd w:val="clear" w:color="auto" w:fill="FFFFFF"/>
              <w:spacing w:before="0" w:beforeAutospacing="0" w:after="0" w:afterAutospacing="0"/>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BC434E" w:rsidRDefault="00BC434E" w:rsidP="00BC434E">
            <w:pPr>
              <w:contextualSpacing/>
              <w:jc w:val="center"/>
              <w:rPr>
                <w:rFonts w:ascii="Arial" w:hAnsi="Arial" w:cs="Arial"/>
                <w:color w:val="000000" w:themeColor="text1"/>
              </w:rPr>
            </w:pPr>
            <w:r>
              <w:rPr>
                <w:rFonts w:ascii="Arial" w:hAnsi="Arial" w:cs="Arial"/>
                <w:color w:val="000000" w:themeColor="text1"/>
              </w:rPr>
              <w:t>36-44</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Pr="00335025" w:rsidRDefault="00123A11" w:rsidP="00517ACB">
            <w:pPr>
              <w:pStyle w:val="NormalWeb"/>
              <w:shd w:val="clear" w:color="auto" w:fill="FFFFFF"/>
              <w:spacing w:before="0" w:beforeAutospacing="0" w:after="0" w:afterAutospacing="0"/>
              <w:jc w:val="both"/>
              <w:rPr>
                <w:rFonts w:ascii="Arial" w:hAnsi="Arial" w:cs="Arial"/>
                <w:color w:val="000000" w:themeColor="text1"/>
              </w:rPr>
            </w:pPr>
            <w:r w:rsidRPr="00335025">
              <w:rPr>
                <w:rFonts w:ascii="Arial" w:hAnsi="Arial" w:cs="Arial"/>
                <w:color w:val="000000" w:themeColor="text1"/>
                <w:lang w:val="mn-MN"/>
              </w:rPr>
              <w:t>5.</w:t>
            </w:r>
            <w:r w:rsidR="00CA7C10" w:rsidRPr="00335025">
              <w:rPr>
                <w:rFonts w:ascii="Arial" w:hAnsi="Arial" w:cs="Arial"/>
                <w:b/>
                <w:bCs/>
                <w:color w:val="000000" w:themeColor="text1"/>
              </w:rPr>
              <w:t>Байнгын хорооны тогтоолын төсөл</w:t>
            </w:r>
            <w:r w:rsidR="00CA7C10" w:rsidRPr="00335025">
              <w:rPr>
                <w:rFonts w:ascii="Arial" w:hAnsi="Arial" w:cs="Arial"/>
                <w:color w:val="000000" w:themeColor="text1"/>
              </w:rPr>
              <w:t xml:space="preserve"> /</w:t>
            </w:r>
            <w:r w:rsidR="00CA7C10" w:rsidRPr="00335025">
              <w:rPr>
                <w:rStyle w:val="Emphasis"/>
                <w:rFonts w:ascii="Arial" w:eastAsia="Calibri" w:hAnsi="Arial" w:cs="Arial"/>
                <w:i w:val="0"/>
                <w:iCs w:val="0"/>
                <w:color w:val="000000" w:themeColor="text1"/>
              </w:rPr>
              <w:t>Монгол Улсын Засгийн газарт чиглэл өгөх тухай</w:t>
            </w:r>
            <w:r w:rsidR="00CA7C10" w:rsidRPr="00335025">
              <w:rPr>
                <w:rFonts w:ascii="Arial" w:hAnsi="Arial" w:cs="Arial"/>
                <w:color w:val="000000" w:themeColor="text1"/>
              </w:rPr>
              <w:t>/</w:t>
            </w:r>
          </w:p>
          <w:p w:rsidR="00071F45" w:rsidRPr="00335025" w:rsidRDefault="00071F45" w:rsidP="00517ACB">
            <w:pPr>
              <w:pStyle w:val="NormalWeb"/>
              <w:shd w:val="clear" w:color="auto" w:fill="FFFFFF"/>
              <w:spacing w:before="0" w:beforeAutospacing="0" w:after="0" w:afterAutospacing="0"/>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335025" w:rsidRDefault="00BC434E" w:rsidP="00BC434E">
            <w:pPr>
              <w:contextualSpacing/>
              <w:jc w:val="center"/>
              <w:rPr>
                <w:rFonts w:ascii="Arial" w:hAnsi="Arial" w:cs="Arial"/>
                <w:color w:val="000000" w:themeColor="text1"/>
                <w:lang w:val="mn-MN"/>
              </w:rPr>
            </w:pPr>
            <w:r>
              <w:rPr>
                <w:rFonts w:ascii="Arial" w:hAnsi="Arial" w:cs="Arial"/>
                <w:color w:val="000000" w:themeColor="text1"/>
                <w:lang w:val="mn-MN"/>
              </w:rPr>
              <w:t>44-47</w:t>
            </w:r>
          </w:p>
        </w:tc>
      </w:tr>
      <w:tr w:rsidR="00EF3116" w:rsidRPr="00335025" w:rsidTr="007C47FA">
        <w:trPr>
          <w:trHeight w:val="281"/>
        </w:trPr>
        <w:tc>
          <w:tcPr>
            <w:tcW w:w="426" w:type="dxa"/>
            <w:tcBorders>
              <w:top w:val="single" w:sz="4" w:space="0" w:color="000000"/>
              <w:left w:val="single" w:sz="4" w:space="0" w:color="000000"/>
            </w:tcBorders>
            <w:shd w:val="clear" w:color="auto" w:fill="FFFFFF"/>
          </w:tcPr>
          <w:p w:rsidR="00123A11" w:rsidRPr="00335025" w:rsidRDefault="00123A11" w:rsidP="00517ACB">
            <w:pPr>
              <w:contextualSpacing/>
              <w:jc w:val="both"/>
              <w:rPr>
                <w:rFonts w:ascii="Arial" w:hAnsi="Arial"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123A11" w:rsidRDefault="00123A11" w:rsidP="00517ACB">
            <w:pPr>
              <w:pStyle w:val="NormalWeb"/>
              <w:shd w:val="clear" w:color="auto" w:fill="FFFFFF"/>
              <w:spacing w:before="0" w:beforeAutospacing="0" w:after="0" w:afterAutospacing="0"/>
              <w:jc w:val="both"/>
              <w:rPr>
                <w:rFonts w:ascii="Arial" w:hAnsi="Arial" w:cs="Arial"/>
                <w:color w:val="000000" w:themeColor="text1"/>
                <w:shd w:val="clear" w:color="auto" w:fill="FFFFFF"/>
              </w:rPr>
            </w:pPr>
            <w:r w:rsidRPr="00335025">
              <w:rPr>
                <w:rFonts w:ascii="Arial" w:hAnsi="Arial" w:cs="Arial"/>
                <w:color w:val="000000" w:themeColor="text1"/>
                <w:lang w:val="mn-MN"/>
              </w:rPr>
              <w:t>6.</w:t>
            </w:r>
            <w:r w:rsidR="00CA7C10" w:rsidRPr="00335025">
              <w:rPr>
                <w:rFonts w:ascii="Arial" w:hAnsi="Arial" w:cs="Arial"/>
                <w:color w:val="000000" w:themeColor="text1"/>
                <w:shd w:val="clear" w:color="auto" w:fill="FFFFFF"/>
              </w:rPr>
              <w:t>Улсын Их Хурлын гишүүн Ж.Бат-Эрдэнээс Хүнс, хөдөө аж ахуй, хөнгөн үйлдвэрийн сайдад хандаж Үйлдвэржилтийн бодлогын байнгын хорооны “Ноос, ноолуурын салбарт хэрэгжүүлэх зарим арга хэмжээний тухай” 02 дугаар тогтоолын биелэлт, авч хэрэгжүүлсэн арга хэмжээний талаар тавьсан асуултын хариуг сонсох</w:t>
            </w:r>
          </w:p>
          <w:p w:rsidR="002A004D" w:rsidRPr="00335025" w:rsidRDefault="002A004D" w:rsidP="00517ACB">
            <w:pPr>
              <w:pStyle w:val="NormalWeb"/>
              <w:shd w:val="clear" w:color="auto" w:fill="FFFFFF"/>
              <w:spacing w:before="0" w:beforeAutospacing="0" w:after="0" w:afterAutospacing="0"/>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A11" w:rsidRPr="00335025" w:rsidRDefault="00BC434E" w:rsidP="00BC434E">
            <w:pPr>
              <w:contextualSpacing/>
              <w:jc w:val="center"/>
              <w:rPr>
                <w:rFonts w:ascii="Arial" w:hAnsi="Arial" w:cs="Arial"/>
                <w:color w:val="000000" w:themeColor="text1"/>
                <w:lang w:val="mn-MN"/>
              </w:rPr>
            </w:pPr>
            <w:r>
              <w:rPr>
                <w:rFonts w:ascii="Arial" w:hAnsi="Arial" w:cs="Arial"/>
                <w:color w:val="000000" w:themeColor="text1"/>
                <w:lang w:val="mn-MN"/>
              </w:rPr>
              <w:t>47-55</w:t>
            </w:r>
          </w:p>
        </w:tc>
      </w:tr>
      <w:tr w:rsidR="00EF3116" w:rsidRPr="00335025" w:rsidTr="007C47FA">
        <w:trPr>
          <w:trHeight w:val="386"/>
        </w:trPr>
        <w:tc>
          <w:tcPr>
            <w:tcW w:w="426" w:type="dxa"/>
            <w:tcBorders>
              <w:left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p>
        </w:tc>
        <w:tc>
          <w:tcPr>
            <w:tcW w:w="7666" w:type="dxa"/>
            <w:tcBorders>
              <w:left w:val="single" w:sz="4" w:space="0" w:color="000000"/>
            </w:tcBorders>
            <w:shd w:val="clear" w:color="auto" w:fill="FFFFFF"/>
          </w:tcPr>
          <w:p w:rsidR="00123A11" w:rsidRPr="00335025" w:rsidRDefault="00CA7C10" w:rsidP="00517ACB">
            <w:pPr>
              <w:jc w:val="both"/>
              <w:rPr>
                <w:rFonts w:ascii="Arial" w:hAnsi="Arial" w:cs="Arial"/>
                <w:color w:val="000000" w:themeColor="text1"/>
                <w:lang w:val="mn-MN"/>
              </w:rPr>
            </w:pPr>
            <w:r w:rsidRPr="00335025">
              <w:rPr>
                <w:rFonts w:ascii="Arial" w:hAnsi="Arial" w:cs="Arial"/>
                <w:color w:val="000000" w:themeColor="text1"/>
                <w:shd w:val="clear" w:color="auto" w:fill="FFFFFF"/>
                <w:lang w:val="mn-MN"/>
              </w:rPr>
              <w:t>7.</w:t>
            </w:r>
            <w:r w:rsidR="002A004D" w:rsidRPr="00335025">
              <w:rPr>
                <w:rFonts w:ascii="Arial" w:hAnsi="Arial" w:cs="Arial"/>
                <w:b/>
                <w:bCs/>
                <w:color w:val="000000" w:themeColor="text1"/>
              </w:rPr>
              <w:t xml:space="preserve">Улсын Их Хурлын тогтоолын төсөл </w:t>
            </w:r>
            <w:r w:rsidR="002A004D" w:rsidRPr="002A004D">
              <w:rPr>
                <w:rFonts w:ascii="Arial" w:hAnsi="Arial" w:cs="Arial"/>
                <w:color w:val="000000" w:themeColor="text1"/>
              </w:rPr>
              <w:t>/</w:t>
            </w:r>
            <w:r w:rsidR="004953EA" w:rsidRPr="002A004D">
              <w:rPr>
                <w:rFonts w:ascii="Arial" w:hAnsi="Arial" w:cs="Arial"/>
                <w:color w:val="000000" w:themeColor="text1"/>
                <w:lang w:val="mn-MN"/>
              </w:rPr>
              <w:t>Ноос, ноолуурын үйлдвэрлэлийг дэмжих зарим арга хэмжээний тухай</w:t>
            </w:r>
            <w:r w:rsidR="002A004D" w:rsidRPr="002A004D">
              <w:rPr>
                <w:rFonts w:ascii="Arial" w:hAnsi="Arial" w:cs="Arial"/>
                <w:color w:val="000000" w:themeColor="text1"/>
              </w:rPr>
              <w:t>/</w:t>
            </w:r>
            <w:r w:rsidR="004953EA" w:rsidRPr="00335025">
              <w:rPr>
                <w:rFonts w:ascii="Arial" w:hAnsi="Arial" w:cs="Arial"/>
                <w:b/>
                <w:bCs/>
                <w:color w:val="000000" w:themeColor="text1"/>
              </w:rPr>
              <w:t xml:space="preserve"> </w:t>
            </w:r>
          </w:p>
        </w:tc>
        <w:tc>
          <w:tcPr>
            <w:tcW w:w="1276" w:type="dxa"/>
            <w:tcBorders>
              <w:left w:val="single" w:sz="4" w:space="0" w:color="000000"/>
              <w:right w:val="single" w:sz="4" w:space="0" w:color="000000"/>
            </w:tcBorders>
            <w:shd w:val="clear" w:color="auto" w:fill="FFFFFF"/>
            <w:vAlign w:val="center"/>
          </w:tcPr>
          <w:p w:rsidR="00123A11" w:rsidRPr="00335025" w:rsidRDefault="00BC434E" w:rsidP="00BC434E">
            <w:pPr>
              <w:contextualSpacing/>
              <w:jc w:val="center"/>
              <w:rPr>
                <w:rFonts w:ascii="Arial" w:hAnsi="Arial" w:cs="Arial"/>
                <w:color w:val="000000" w:themeColor="text1"/>
                <w:lang w:val="mn-MN"/>
              </w:rPr>
            </w:pPr>
            <w:r>
              <w:rPr>
                <w:rFonts w:ascii="Arial" w:hAnsi="Arial" w:cs="Arial"/>
                <w:color w:val="000000" w:themeColor="text1"/>
                <w:lang w:val="mn-MN"/>
              </w:rPr>
              <w:t>55</w:t>
            </w:r>
            <w:r w:rsidR="00123A11" w:rsidRPr="00335025">
              <w:rPr>
                <w:rFonts w:ascii="Arial" w:hAnsi="Arial" w:cs="Arial"/>
                <w:color w:val="000000" w:themeColor="text1"/>
                <w:lang w:val="mn-MN"/>
              </w:rPr>
              <w:t>-</w:t>
            </w:r>
            <w:r>
              <w:rPr>
                <w:rFonts w:ascii="Arial" w:hAnsi="Arial" w:cs="Arial"/>
                <w:color w:val="000000" w:themeColor="text1"/>
                <w:lang w:val="mn-MN"/>
              </w:rPr>
              <w:t>61</w:t>
            </w:r>
          </w:p>
          <w:p w:rsidR="00123A11" w:rsidRPr="00335025" w:rsidRDefault="00123A11" w:rsidP="00BC434E">
            <w:pPr>
              <w:contextualSpacing/>
              <w:jc w:val="center"/>
              <w:rPr>
                <w:rFonts w:ascii="Arial" w:hAnsi="Arial" w:cs="Arial"/>
                <w:color w:val="000000" w:themeColor="text1"/>
                <w:lang w:val="mn-MN"/>
              </w:rPr>
            </w:pPr>
          </w:p>
          <w:p w:rsidR="00123A11" w:rsidRPr="00335025" w:rsidRDefault="00123A11" w:rsidP="00BC434E">
            <w:pPr>
              <w:contextualSpacing/>
              <w:jc w:val="center"/>
              <w:rPr>
                <w:rFonts w:ascii="Arial" w:hAnsi="Arial" w:cs="Arial"/>
                <w:color w:val="000000" w:themeColor="text1"/>
                <w:lang w:val="mn-MN"/>
              </w:rPr>
            </w:pPr>
          </w:p>
        </w:tc>
      </w:tr>
      <w:tr w:rsidR="00EF3116" w:rsidRPr="00335025" w:rsidTr="00CA7C10">
        <w:trPr>
          <w:trHeight w:val="53"/>
        </w:trPr>
        <w:tc>
          <w:tcPr>
            <w:tcW w:w="426" w:type="dxa"/>
            <w:tcBorders>
              <w:left w:val="single" w:sz="4" w:space="0" w:color="000000"/>
              <w:bottom w:val="single" w:sz="4" w:space="0" w:color="000000"/>
            </w:tcBorders>
            <w:shd w:val="clear" w:color="auto" w:fill="FFFFFF"/>
          </w:tcPr>
          <w:p w:rsidR="00123A11" w:rsidRPr="00335025" w:rsidRDefault="00123A11" w:rsidP="00517ACB">
            <w:pPr>
              <w:contextualSpacing/>
              <w:jc w:val="both"/>
              <w:rPr>
                <w:rFonts w:ascii="Arial" w:hAnsi="Arial" w:cs="Arial"/>
                <w:b/>
                <w:color w:val="000000" w:themeColor="text1"/>
                <w:lang w:val="mn-MN"/>
              </w:rPr>
            </w:pPr>
          </w:p>
        </w:tc>
        <w:tc>
          <w:tcPr>
            <w:tcW w:w="7666" w:type="dxa"/>
            <w:tcBorders>
              <w:left w:val="single" w:sz="4" w:space="0" w:color="000000"/>
              <w:bottom w:val="single" w:sz="4" w:space="0" w:color="000000"/>
            </w:tcBorders>
            <w:shd w:val="clear" w:color="auto" w:fill="FFFFFF"/>
          </w:tcPr>
          <w:p w:rsidR="00123A11" w:rsidRPr="00335025" w:rsidRDefault="00123A11" w:rsidP="00517ACB">
            <w:pPr>
              <w:pStyle w:val="NormalWeb"/>
              <w:shd w:val="clear" w:color="auto" w:fill="FFFFFF"/>
              <w:spacing w:before="0" w:beforeAutospacing="0" w:after="0" w:afterAutospacing="0"/>
              <w:jc w:val="both"/>
              <w:rPr>
                <w:rFonts w:ascii="Arial" w:hAnsi="Arial" w:cs="Arial"/>
                <w:color w:val="000000" w:themeColor="text1"/>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123A11" w:rsidRPr="00335025" w:rsidRDefault="00123A11" w:rsidP="00517ACB">
            <w:pPr>
              <w:contextualSpacing/>
              <w:jc w:val="both"/>
              <w:rPr>
                <w:rFonts w:ascii="Arial" w:hAnsi="Arial" w:cs="Arial"/>
                <w:color w:val="000000" w:themeColor="text1"/>
                <w:lang w:val="mn-MN"/>
              </w:rPr>
            </w:pPr>
          </w:p>
        </w:tc>
      </w:tr>
    </w:tbl>
    <w:p w:rsidR="00B915BA" w:rsidRPr="00335025" w:rsidRDefault="00B915BA" w:rsidP="00B17F58">
      <w:pPr>
        <w:rPr>
          <w:rFonts w:ascii="Arial" w:hAnsi="Arial" w:cs="Arial"/>
          <w:b/>
          <w:i/>
          <w:color w:val="000000" w:themeColor="text1"/>
          <w:lang w:val="mn-MN"/>
        </w:rPr>
      </w:pPr>
    </w:p>
    <w:p w:rsidR="00B915BA" w:rsidRPr="00335025" w:rsidRDefault="00B915BA" w:rsidP="00B17F58">
      <w:pPr>
        <w:rPr>
          <w:rFonts w:ascii="Arial" w:hAnsi="Arial" w:cs="Arial"/>
          <w:b/>
          <w:i/>
          <w:color w:val="000000" w:themeColor="text1"/>
          <w:lang w:val="mn-MN"/>
        </w:rPr>
      </w:pPr>
    </w:p>
    <w:p w:rsidR="00B915BA" w:rsidRPr="00335025" w:rsidRDefault="00B915BA" w:rsidP="00B17F58">
      <w:pPr>
        <w:rPr>
          <w:rFonts w:ascii="Arial" w:hAnsi="Arial" w:cs="Arial"/>
          <w:b/>
          <w:i/>
          <w:color w:val="000000" w:themeColor="text1"/>
          <w:lang w:val="mn-MN"/>
        </w:rPr>
      </w:pPr>
    </w:p>
    <w:p w:rsidR="00B915BA" w:rsidRPr="00335025" w:rsidRDefault="00B915BA"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Default="00517BAC" w:rsidP="00B17F58">
      <w:pPr>
        <w:rPr>
          <w:rFonts w:ascii="Arial" w:hAnsi="Arial" w:cs="Arial"/>
          <w:b/>
          <w:i/>
          <w:color w:val="000000" w:themeColor="text1"/>
          <w:lang w:val="mn-MN"/>
        </w:rPr>
      </w:pPr>
    </w:p>
    <w:p w:rsidR="00517BAC" w:rsidRPr="00335025" w:rsidRDefault="00517BAC" w:rsidP="00B17F58">
      <w:pPr>
        <w:rPr>
          <w:rFonts w:ascii="Arial" w:hAnsi="Arial" w:cs="Arial"/>
          <w:b/>
          <w:i/>
          <w:color w:val="000000" w:themeColor="text1"/>
          <w:lang w:val="mn-MN"/>
        </w:rPr>
      </w:pPr>
    </w:p>
    <w:p w:rsidR="00123A11" w:rsidRPr="00335025" w:rsidRDefault="00123A11" w:rsidP="00517ACB">
      <w:pPr>
        <w:ind w:firstLine="567"/>
        <w:contextualSpacing/>
        <w:jc w:val="center"/>
        <w:rPr>
          <w:rFonts w:ascii="Arial" w:hAnsi="Arial" w:cs="Arial"/>
          <w:b/>
          <w:i/>
          <w:color w:val="000000" w:themeColor="text1"/>
          <w:lang w:val="mn-MN"/>
        </w:rPr>
      </w:pPr>
      <w:r w:rsidRPr="00335025">
        <w:rPr>
          <w:rFonts w:ascii="Arial" w:hAnsi="Arial" w:cs="Arial"/>
          <w:b/>
          <w:i/>
          <w:color w:val="000000" w:themeColor="text1"/>
          <w:lang w:val="mn-MN"/>
        </w:rPr>
        <w:t>Монгол Улсын Их Хурлын 2022 оны хаврын ээлжит чуулганы</w:t>
      </w:r>
    </w:p>
    <w:p w:rsidR="00123A11" w:rsidRPr="00335025" w:rsidRDefault="00123A11" w:rsidP="00517ACB">
      <w:pPr>
        <w:ind w:firstLine="567"/>
        <w:contextualSpacing/>
        <w:jc w:val="center"/>
        <w:rPr>
          <w:rFonts w:ascii="Arial" w:hAnsi="Arial" w:cs="Arial"/>
          <w:b/>
          <w:i/>
          <w:color w:val="000000" w:themeColor="text1"/>
          <w:lang w:val="mn-MN"/>
        </w:rPr>
      </w:pPr>
      <w:r w:rsidRPr="00335025">
        <w:rPr>
          <w:rFonts w:ascii="Arial" w:hAnsi="Arial" w:cs="Arial"/>
          <w:b/>
          <w:i/>
          <w:color w:val="000000" w:themeColor="text1"/>
          <w:lang w:val="mn-MN"/>
        </w:rPr>
        <w:t xml:space="preserve">Үйлдвэржилтийн </w:t>
      </w:r>
      <w:r w:rsidR="00106547" w:rsidRPr="00335025">
        <w:rPr>
          <w:rFonts w:ascii="Arial" w:hAnsi="Arial" w:cs="Arial"/>
          <w:b/>
          <w:i/>
          <w:iCs/>
          <w:color w:val="000000" w:themeColor="text1"/>
          <w:lang w:val="mn-MN"/>
        </w:rPr>
        <w:t xml:space="preserve">бодлогын </w:t>
      </w:r>
      <w:r w:rsidRPr="00335025">
        <w:rPr>
          <w:rFonts w:ascii="Arial" w:hAnsi="Arial" w:cs="Arial"/>
          <w:b/>
          <w:i/>
          <w:color w:val="000000" w:themeColor="text1"/>
          <w:lang w:val="mn-MN"/>
        </w:rPr>
        <w:t>байнгын хорооны 04 дүгээр сарын 2</w:t>
      </w:r>
      <w:r w:rsidR="00B17F58" w:rsidRPr="00335025">
        <w:rPr>
          <w:rFonts w:ascii="Arial" w:hAnsi="Arial" w:cs="Arial"/>
          <w:b/>
          <w:i/>
          <w:color w:val="000000" w:themeColor="text1"/>
          <w:lang w:val="mn-MN"/>
        </w:rPr>
        <w:t>7</w:t>
      </w:r>
      <w:r w:rsidRPr="00335025">
        <w:rPr>
          <w:rFonts w:ascii="Arial" w:hAnsi="Arial" w:cs="Arial"/>
          <w:b/>
          <w:i/>
          <w:color w:val="000000" w:themeColor="text1"/>
          <w:lang w:val="mn-MN"/>
        </w:rPr>
        <w:t>-ны</w:t>
      </w:r>
    </w:p>
    <w:p w:rsidR="00123A11" w:rsidRPr="00335025" w:rsidRDefault="00123A11" w:rsidP="00517ACB">
      <w:pPr>
        <w:ind w:firstLine="567"/>
        <w:contextualSpacing/>
        <w:jc w:val="center"/>
        <w:rPr>
          <w:rFonts w:ascii="Arial" w:hAnsi="Arial" w:cs="Arial"/>
          <w:b/>
          <w:i/>
          <w:color w:val="000000" w:themeColor="text1"/>
          <w:lang w:val="mn-MN"/>
        </w:rPr>
      </w:pPr>
      <w:r w:rsidRPr="00335025">
        <w:rPr>
          <w:rFonts w:ascii="Arial" w:hAnsi="Arial" w:cs="Arial"/>
          <w:b/>
          <w:i/>
          <w:color w:val="000000" w:themeColor="text1"/>
          <w:lang w:val="mn-MN"/>
        </w:rPr>
        <w:t>өдөр /Лхагва гараг/-ийн хуралдааны товч тэмдэглэл</w:t>
      </w:r>
    </w:p>
    <w:p w:rsidR="00123A11" w:rsidRPr="00335025" w:rsidRDefault="00123A11" w:rsidP="00517ACB">
      <w:pPr>
        <w:contextualSpacing/>
        <w:jc w:val="both"/>
        <w:rPr>
          <w:rFonts w:ascii="Arial" w:hAnsi="Arial" w:cs="Arial"/>
          <w:b/>
          <w:i/>
          <w:color w:val="000000" w:themeColor="text1"/>
          <w:lang w:val="mn-MN"/>
        </w:rPr>
      </w:pPr>
    </w:p>
    <w:p w:rsidR="00123A11" w:rsidRPr="00335025" w:rsidRDefault="00676B4C" w:rsidP="00676B4C">
      <w:pPr>
        <w:ind w:firstLine="567"/>
        <w:contextualSpacing/>
        <w:jc w:val="both"/>
        <w:rPr>
          <w:rFonts w:ascii="Arial" w:hAnsi="Arial" w:cs="Arial"/>
          <w:color w:val="000000" w:themeColor="text1"/>
          <w:lang w:val="mn-MN"/>
        </w:rPr>
      </w:pPr>
      <w:r w:rsidRPr="00335025">
        <w:rPr>
          <w:rFonts w:ascii="Arial" w:hAnsi="Arial" w:cs="Arial"/>
          <w:bCs/>
          <w:iCs/>
          <w:color w:val="000000" w:themeColor="text1"/>
          <w:lang w:val="mn-MN"/>
        </w:rPr>
        <w:t>Ү</w:t>
      </w:r>
      <w:r w:rsidR="004E1215" w:rsidRPr="00335025">
        <w:rPr>
          <w:rFonts w:ascii="Arial" w:hAnsi="Arial" w:cs="Arial"/>
          <w:bCs/>
          <w:iCs/>
          <w:color w:val="000000" w:themeColor="text1"/>
          <w:lang w:val="mn-MN"/>
        </w:rPr>
        <w:t>йлдвэржилтийн</w:t>
      </w:r>
      <w:r w:rsidR="00106547" w:rsidRPr="00335025">
        <w:rPr>
          <w:rFonts w:ascii="Arial" w:hAnsi="Arial" w:cs="Arial"/>
          <w:color w:val="000000" w:themeColor="text1"/>
          <w:lang w:val="mn-MN"/>
        </w:rPr>
        <w:t xml:space="preserve"> </w:t>
      </w:r>
      <w:r w:rsidR="00106547" w:rsidRPr="00335025">
        <w:rPr>
          <w:rFonts w:ascii="Arial" w:hAnsi="Arial" w:cs="Arial"/>
          <w:bCs/>
          <w:color w:val="000000" w:themeColor="text1"/>
          <w:lang w:val="mn-MN"/>
        </w:rPr>
        <w:t>бодлогын</w:t>
      </w:r>
      <w:r w:rsidR="00106547" w:rsidRPr="00335025">
        <w:rPr>
          <w:rFonts w:ascii="Arial" w:hAnsi="Arial" w:cs="Arial"/>
          <w:color w:val="000000" w:themeColor="text1"/>
          <w:lang w:val="mn-MN"/>
        </w:rPr>
        <w:t xml:space="preserve"> </w:t>
      </w:r>
      <w:r w:rsidR="00123A11" w:rsidRPr="00335025">
        <w:rPr>
          <w:rFonts w:ascii="Arial" w:hAnsi="Arial" w:cs="Arial"/>
          <w:color w:val="000000" w:themeColor="text1"/>
          <w:lang w:val="mn-MN"/>
        </w:rPr>
        <w:t>байнгын хорооны дарга Б.Чойжилсүрэн ирц, хэлэлцэх асуудлын дарааллыг танилцуулж, хуралдааныг даргалав.</w:t>
      </w:r>
    </w:p>
    <w:p w:rsidR="00123A11" w:rsidRPr="00335025" w:rsidRDefault="00123A11" w:rsidP="00517ACB">
      <w:pPr>
        <w:ind w:firstLine="567"/>
        <w:contextualSpacing/>
        <w:jc w:val="both"/>
        <w:rPr>
          <w:rFonts w:ascii="Arial" w:hAnsi="Arial" w:cs="Arial"/>
          <w:color w:val="000000" w:themeColor="text1"/>
          <w:lang w:val="mn-MN"/>
        </w:rPr>
      </w:pPr>
    </w:p>
    <w:p w:rsidR="00123A11" w:rsidRPr="00335025" w:rsidRDefault="00123A11" w:rsidP="00713222">
      <w:pPr>
        <w:ind w:firstLine="567"/>
        <w:jc w:val="both"/>
        <w:rPr>
          <w:rFonts w:ascii="Arial" w:hAnsi="Arial" w:cs="Arial"/>
          <w:i/>
          <w:color w:val="000000" w:themeColor="text1"/>
          <w:lang w:val="mn-MN"/>
        </w:rPr>
      </w:pPr>
      <w:r w:rsidRPr="00335025">
        <w:rPr>
          <w:rFonts w:ascii="Arial" w:hAnsi="Arial" w:cs="Arial"/>
          <w:i/>
          <w:color w:val="000000" w:themeColor="text1"/>
          <w:lang w:val="mn-MN"/>
        </w:rPr>
        <w:t>Хуралдаанд ирвэл зохих 19 гишүүнээс 10 гишүүн хүрэлцэн ирж, 52.6 хувийн ирцтэйгээр хуралдаан 09 цаг 24 минутад Төрийн ордны</w:t>
      </w:r>
      <w:r w:rsidR="000D2EBC" w:rsidRPr="00335025">
        <w:rPr>
          <w:rFonts w:ascii="Arial" w:hAnsi="Arial" w:cs="Arial"/>
          <w:i/>
          <w:color w:val="000000" w:themeColor="text1"/>
          <w:lang w:val="mn-MN"/>
        </w:rPr>
        <w:t xml:space="preserve"> </w:t>
      </w:r>
      <w:r w:rsidR="000D2EBC" w:rsidRPr="00335025">
        <w:rPr>
          <w:rFonts w:ascii="Arial" w:hAnsi="Arial" w:cs="Arial"/>
          <w:color w:val="000000" w:themeColor="text1"/>
          <w:shd w:val="clear" w:color="auto" w:fill="FFFFFF"/>
        </w:rPr>
        <w:t>“Жанжин Д.Сүхбаатар”</w:t>
      </w:r>
      <w:r w:rsidR="000D2EBC" w:rsidRPr="00335025">
        <w:rPr>
          <w:rFonts w:ascii="Arial" w:hAnsi="Arial" w:cs="Arial"/>
          <w:color w:val="000000" w:themeColor="text1"/>
        </w:rPr>
        <w:t xml:space="preserve"> </w:t>
      </w:r>
      <w:r w:rsidRPr="00335025">
        <w:rPr>
          <w:rFonts w:ascii="Arial" w:hAnsi="Arial" w:cs="Arial"/>
          <w:i/>
          <w:color w:val="000000" w:themeColor="text1"/>
          <w:lang w:val="mn-MN"/>
        </w:rPr>
        <w:t>танхимд эхлэв.</w:t>
      </w:r>
    </w:p>
    <w:p w:rsidR="000D2EBC" w:rsidRPr="00335025" w:rsidRDefault="000D2EBC" w:rsidP="00517ACB">
      <w:pPr>
        <w:rPr>
          <w:rFonts w:ascii="Arial" w:hAnsi="Arial" w:cs="Arial"/>
          <w:color w:val="000000" w:themeColor="text1"/>
        </w:rPr>
      </w:pPr>
    </w:p>
    <w:p w:rsidR="00123A11" w:rsidRPr="00335025" w:rsidRDefault="00123A11" w:rsidP="00676B4C">
      <w:pPr>
        <w:ind w:firstLine="567"/>
        <w:jc w:val="both"/>
        <w:rPr>
          <w:rFonts w:ascii="Arial" w:hAnsi="Arial" w:cs="Arial"/>
          <w:i/>
          <w:iCs/>
          <w:color w:val="000000" w:themeColor="text1"/>
          <w:lang w:val="mn-MN"/>
        </w:rPr>
      </w:pPr>
      <w:r w:rsidRPr="00335025">
        <w:rPr>
          <w:rFonts w:ascii="Arial" w:hAnsi="Arial" w:cs="Arial"/>
          <w:i/>
          <w:iCs/>
          <w:color w:val="000000" w:themeColor="text1"/>
          <w:lang w:val="mn-MN"/>
        </w:rPr>
        <w:t>Томилолттой: Ц.Анандбазар;</w:t>
      </w:r>
    </w:p>
    <w:p w:rsidR="00123A11" w:rsidRPr="00335025" w:rsidRDefault="00123A11" w:rsidP="00676B4C">
      <w:pPr>
        <w:ind w:firstLine="567"/>
        <w:jc w:val="both"/>
        <w:rPr>
          <w:rFonts w:ascii="Arial" w:hAnsi="Arial" w:cs="Arial"/>
          <w:i/>
          <w:iCs/>
          <w:color w:val="000000" w:themeColor="text1"/>
          <w:lang w:val="mn-MN"/>
        </w:rPr>
      </w:pPr>
      <w:r w:rsidRPr="00335025">
        <w:rPr>
          <w:rFonts w:ascii="Arial" w:hAnsi="Arial" w:cs="Arial"/>
          <w:i/>
          <w:iCs/>
          <w:color w:val="000000" w:themeColor="text1"/>
          <w:lang w:val="mn-MN"/>
        </w:rPr>
        <w:t>Чөлөөтэй: Г.Ганболд, Г.Дамдинням;</w:t>
      </w:r>
    </w:p>
    <w:p w:rsidR="00123A11" w:rsidRPr="00335025" w:rsidRDefault="00123A11" w:rsidP="00676B4C">
      <w:pPr>
        <w:ind w:firstLine="567"/>
        <w:jc w:val="both"/>
        <w:rPr>
          <w:rFonts w:ascii="Arial" w:hAnsi="Arial" w:cs="Arial"/>
          <w:i/>
          <w:iCs/>
          <w:color w:val="000000" w:themeColor="text1"/>
          <w:lang w:val="mn-MN"/>
        </w:rPr>
      </w:pPr>
      <w:r w:rsidRPr="00335025">
        <w:rPr>
          <w:rFonts w:ascii="Arial" w:hAnsi="Arial" w:cs="Arial"/>
          <w:i/>
          <w:iCs/>
          <w:color w:val="000000" w:themeColor="text1"/>
          <w:lang w:val="mn-MN"/>
        </w:rPr>
        <w:t>Эмнэлгийн чөлөөтэй: А.Адъяасүрэн,</w:t>
      </w:r>
      <w:r w:rsidR="007A204E" w:rsidRPr="00335025">
        <w:rPr>
          <w:rFonts w:ascii="Arial" w:hAnsi="Arial" w:cs="Arial"/>
          <w:i/>
          <w:iCs/>
          <w:color w:val="000000" w:themeColor="text1"/>
          <w:lang w:val="mn-MN"/>
        </w:rPr>
        <w:t xml:space="preserve"> Ш.Раднаасэд, </w:t>
      </w:r>
      <w:r w:rsidRPr="00335025">
        <w:rPr>
          <w:rFonts w:ascii="Arial" w:hAnsi="Arial" w:cs="Arial"/>
          <w:i/>
          <w:iCs/>
          <w:color w:val="000000" w:themeColor="text1"/>
          <w:lang w:val="mn-MN"/>
        </w:rPr>
        <w:t>Ж.Эрдэнэбат.</w:t>
      </w:r>
    </w:p>
    <w:p w:rsidR="00870B91" w:rsidRPr="00335025" w:rsidRDefault="00870B91" w:rsidP="00517ACB">
      <w:pPr>
        <w:ind w:firstLine="720"/>
        <w:jc w:val="both"/>
        <w:rPr>
          <w:rFonts w:ascii="Arial" w:hAnsi="Arial" w:cs="Arial"/>
          <w:i/>
          <w:iCs/>
          <w:color w:val="000000" w:themeColor="text1"/>
          <w:lang w:val="mn-MN"/>
        </w:rPr>
      </w:pPr>
    </w:p>
    <w:p w:rsidR="00930D1A" w:rsidRPr="00335025" w:rsidRDefault="00870B91" w:rsidP="00930D1A">
      <w:pPr>
        <w:ind w:firstLine="567"/>
        <w:jc w:val="both"/>
        <w:rPr>
          <w:rFonts w:ascii="Arial" w:hAnsi="Arial" w:cs="Arial"/>
          <w:color w:val="000000" w:themeColor="text1"/>
          <w:shd w:val="clear" w:color="auto" w:fill="FFFFFF"/>
          <w:lang w:val="mn-MN"/>
        </w:rPr>
      </w:pPr>
      <w:r w:rsidRPr="00335025">
        <w:rPr>
          <w:rFonts w:ascii="Arial" w:hAnsi="Arial" w:cs="Arial"/>
          <w:color w:val="000000" w:themeColor="text1"/>
          <w:shd w:val="clear" w:color="auto" w:fill="FFFFFF"/>
          <w:lang w:val="mn-MN"/>
        </w:rPr>
        <w:t>Хэлэлцэх асуудалтай холбогдуулан Улсын Их Хурлын гишүүн Ж.Бат-Эрдэн</w:t>
      </w:r>
      <w:r w:rsidR="004017AF" w:rsidRPr="00335025">
        <w:rPr>
          <w:rFonts w:ascii="Arial" w:hAnsi="Arial" w:cs="Arial"/>
          <w:color w:val="000000" w:themeColor="text1"/>
          <w:shd w:val="clear" w:color="auto" w:fill="FFFFFF"/>
          <w:lang w:val="mn-MN"/>
        </w:rPr>
        <w:t xml:space="preserve">э хэлэлцэх асуудлын дараалалд </w:t>
      </w:r>
      <w:r w:rsidR="0065425F" w:rsidRPr="00335025">
        <w:rPr>
          <w:rFonts w:ascii="Arial" w:hAnsi="Arial" w:cs="Arial"/>
          <w:color w:val="000000" w:themeColor="text1"/>
          <w:shd w:val="clear" w:color="auto" w:fill="FFFFFF"/>
          <w:lang w:val="mn-MN"/>
        </w:rPr>
        <w:t xml:space="preserve">асуудал нэмэх </w:t>
      </w:r>
      <w:r w:rsidR="00C7696B" w:rsidRPr="00335025">
        <w:rPr>
          <w:rFonts w:ascii="Arial" w:hAnsi="Arial" w:cs="Arial"/>
          <w:color w:val="000000" w:themeColor="text1"/>
          <w:shd w:val="clear" w:color="auto" w:fill="FFFFFF"/>
          <w:lang w:val="mn-MN"/>
        </w:rPr>
        <w:t>горимын санал</w:t>
      </w:r>
      <w:r w:rsidRPr="00335025">
        <w:rPr>
          <w:rFonts w:ascii="Arial" w:hAnsi="Arial" w:cs="Arial"/>
          <w:color w:val="000000" w:themeColor="text1"/>
          <w:shd w:val="clear" w:color="auto" w:fill="FFFFFF"/>
          <w:lang w:val="mn-MN"/>
        </w:rPr>
        <w:t xml:space="preserve"> </w:t>
      </w:r>
      <w:r w:rsidR="00C7696B" w:rsidRPr="00335025">
        <w:rPr>
          <w:rFonts w:ascii="Arial" w:hAnsi="Arial" w:cs="Arial"/>
          <w:color w:val="000000" w:themeColor="text1"/>
          <w:shd w:val="clear" w:color="auto" w:fill="FFFFFF"/>
          <w:lang w:val="mn-MN"/>
        </w:rPr>
        <w:t>гаргав</w:t>
      </w:r>
      <w:r w:rsidRPr="00335025">
        <w:rPr>
          <w:rFonts w:ascii="Arial" w:hAnsi="Arial" w:cs="Arial"/>
          <w:color w:val="000000" w:themeColor="text1"/>
          <w:shd w:val="clear" w:color="auto" w:fill="FFFFFF"/>
          <w:lang w:val="mn-MN"/>
        </w:rPr>
        <w:t>.</w:t>
      </w:r>
    </w:p>
    <w:p w:rsidR="00930D1A" w:rsidRPr="00335025" w:rsidRDefault="00930D1A" w:rsidP="00930D1A">
      <w:pPr>
        <w:jc w:val="both"/>
        <w:rPr>
          <w:rFonts w:ascii="Arial" w:hAnsi="Arial" w:cs="Arial"/>
          <w:color w:val="000000" w:themeColor="text1"/>
          <w:shd w:val="clear" w:color="auto" w:fill="FFFFFF"/>
          <w:lang w:val="mn-MN"/>
        </w:rPr>
      </w:pPr>
    </w:p>
    <w:p w:rsidR="00065FD0" w:rsidRPr="00335025" w:rsidRDefault="00870B91" w:rsidP="00930D1A">
      <w:pPr>
        <w:ind w:firstLine="567"/>
        <w:jc w:val="both"/>
        <w:rPr>
          <w:rFonts w:ascii="Arial" w:hAnsi="Arial" w:cs="Arial"/>
          <w:color w:val="000000" w:themeColor="text1"/>
        </w:rPr>
      </w:pPr>
      <w:r w:rsidRPr="00335025">
        <w:rPr>
          <w:rFonts w:ascii="Arial" w:hAnsi="Arial" w:cs="Arial"/>
          <w:b/>
          <w:bCs/>
          <w:color w:val="000000" w:themeColor="text1"/>
        </w:rPr>
        <w:t xml:space="preserve">Б.Чойжилсүрэн: </w:t>
      </w:r>
      <w:r w:rsidRPr="00335025">
        <w:rPr>
          <w:rFonts w:ascii="Arial" w:hAnsi="Arial" w:cs="Arial"/>
          <w:color w:val="000000" w:themeColor="text1"/>
        </w:rPr>
        <w:t xml:space="preserve">Улсын Их Хурлын гишүүн </w:t>
      </w:r>
      <w:r w:rsidRPr="00335025">
        <w:rPr>
          <w:rFonts w:ascii="Arial" w:hAnsi="Arial" w:cs="Arial"/>
          <w:color w:val="000000" w:themeColor="text1"/>
          <w:shd w:val="clear" w:color="auto" w:fill="FFFFFF"/>
          <w:lang w:val="mn-MN"/>
        </w:rPr>
        <w:t>Ж.Бат-Эрдэний</w:t>
      </w:r>
      <w:r w:rsidR="00503D68" w:rsidRPr="00335025">
        <w:rPr>
          <w:rFonts w:ascii="Arial" w:hAnsi="Arial" w:cs="Arial"/>
          <w:color w:val="000000" w:themeColor="text1"/>
          <w:shd w:val="clear" w:color="auto" w:fill="FFFFFF"/>
          <w:lang w:val="mn-MN"/>
        </w:rPr>
        <w:t>н</w:t>
      </w:r>
      <w:r w:rsidRPr="00335025">
        <w:rPr>
          <w:rFonts w:ascii="Arial" w:hAnsi="Arial" w:cs="Arial"/>
          <w:color w:val="000000" w:themeColor="text1"/>
        </w:rPr>
        <w:t xml:space="preserve"> гаргасан</w:t>
      </w:r>
      <w:r w:rsidR="00D77A7B" w:rsidRPr="00335025">
        <w:rPr>
          <w:rFonts w:ascii="Arial" w:hAnsi="Arial" w:cs="Arial"/>
          <w:color w:val="000000" w:themeColor="text1"/>
        </w:rPr>
        <w:t xml:space="preserve"> Жижиг, дунд үйлдвэрлэлийг дэмжих асуудлаар </w:t>
      </w:r>
      <w:r w:rsidR="004A0CC8" w:rsidRPr="00335025">
        <w:rPr>
          <w:rFonts w:ascii="Arial" w:hAnsi="Arial" w:cs="Arial"/>
          <w:color w:val="000000" w:themeColor="text1"/>
        </w:rPr>
        <w:t>“</w:t>
      </w:r>
      <w:r w:rsidR="00D77A7B" w:rsidRPr="00335025">
        <w:rPr>
          <w:rFonts w:ascii="Arial" w:hAnsi="Arial" w:cs="Arial"/>
          <w:color w:val="000000" w:themeColor="text1"/>
        </w:rPr>
        <w:t>Монгол Улсын Засгийн газарт чиглэл өгөх тухай</w:t>
      </w:r>
      <w:r w:rsidR="004A0CC8" w:rsidRPr="00335025">
        <w:rPr>
          <w:rFonts w:ascii="Arial" w:hAnsi="Arial" w:cs="Arial"/>
          <w:color w:val="000000" w:themeColor="text1"/>
        </w:rPr>
        <w:t>”</w:t>
      </w:r>
      <w:r w:rsidR="00D77A7B" w:rsidRPr="00335025">
        <w:rPr>
          <w:rFonts w:ascii="Arial" w:hAnsi="Arial" w:cs="Arial"/>
          <w:color w:val="000000" w:themeColor="text1"/>
        </w:rPr>
        <w:t xml:space="preserve"> </w:t>
      </w:r>
      <w:r w:rsidR="004A0CC8" w:rsidRPr="00335025">
        <w:rPr>
          <w:rFonts w:ascii="Arial" w:hAnsi="Arial" w:cs="Arial"/>
          <w:color w:val="000000" w:themeColor="text1"/>
        </w:rPr>
        <w:t>Б</w:t>
      </w:r>
      <w:r w:rsidR="00D77A7B" w:rsidRPr="00335025">
        <w:rPr>
          <w:rFonts w:ascii="Arial" w:hAnsi="Arial" w:cs="Arial"/>
          <w:color w:val="000000" w:themeColor="text1"/>
        </w:rPr>
        <w:t>айнгын хорооны тогтоолын төслийг</w:t>
      </w:r>
      <w:r w:rsidRPr="00335025">
        <w:rPr>
          <w:rFonts w:ascii="Arial" w:hAnsi="Arial" w:cs="Arial"/>
          <w:color w:val="000000" w:themeColor="text1"/>
        </w:rPr>
        <w:t xml:space="preserve"> хэлэлцье гэсэн горимын саналыг дэмжье гэсэн санал хураалт явуулъя. </w:t>
      </w:r>
    </w:p>
    <w:p w:rsidR="00065FD0" w:rsidRPr="00335025" w:rsidRDefault="00065FD0" w:rsidP="00676B4C">
      <w:pPr>
        <w:ind w:firstLine="567"/>
        <w:jc w:val="both"/>
        <w:rPr>
          <w:rFonts w:ascii="Arial" w:hAnsi="Arial" w:cs="Arial"/>
          <w:color w:val="000000" w:themeColor="text1"/>
        </w:rPr>
      </w:pPr>
    </w:p>
    <w:p w:rsidR="00870B91" w:rsidRPr="00335025" w:rsidRDefault="00870B91" w:rsidP="00676B4C">
      <w:pPr>
        <w:ind w:firstLine="567"/>
        <w:jc w:val="both"/>
        <w:rPr>
          <w:rFonts w:ascii="Arial" w:hAnsi="Arial" w:cs="Arial"/>
          <w:color w:val="000000" w:themeColor="text1"/>
        </w:rPr>
      </w:pPr>
      <w:r w:rsidRPr="00335025">
        <w:rPr>
          <w:rFonts w:ascii="Arial" w:hAnsi="Arial" w:cs="Arial"/>
          <w:color w:val="000000" w:themeColor="text1"/>
        </w:rPr>
        <w:t>Зөвшөөрсөн</w:t>
      </w:r>
      <w:r w:rsidRPr="00335025">
        <w:rPr>
          <w:rFonts w:ascii="Arial" w:hAnsi="Arial" w:cs="Arial"/>
          <w:color w:val="000000" w:themeColor="text1"/>
          <w:shd w:val="clear" w:color="auto" w:fill="FFFFFF"/>
          <w:lang w:val="mn-MN"/>
        </w:rPr>
        <w:t>:</w:t>
      </w:r>
      <w:r w:rsidR="00065FD0" w:rsidRPr="00335025">
        <w:rPr>
          <w:rFonts w:ascii="Arial" w:hAnsi="Arial" w:cs="Arial"/>
          <w:color w:val="000000" w:themeColor="text1"/>
          <w:shd w:val="clear" w:color="auto" w:fill="FFFFFF"/>
          <w:lang w:val="mn-MN"/>
        </w:rPr>
        <w:tab/>
      </w:r>
      <w:r w:rsidR="007A3401" w:rsidRPr="00335025">
        <w:rPr>
          <w:rFonts w:ascii="Arial" w:hAnsi="Arial" w:cs="Arial"/>
          <w:color w:val="000000" w:themeColor="text1"/>
          <w:shd w:val="clear" w:color="auto" w:fill="FFFFFF"/>
          <w:lang w:val="mn-MN"/>
        </w:rPr>
        <w:t xml:space="preserve">          </w:t>
      </w:r>
      <w:r w:rsidR="00065FD0" w:rsidRPr="00335025">
        <w:rPr>
          <w:rFonts w:ascii="Arial" w:hAnsi="Arial" w:cs="Arial"/>
          <w:color w:val="000000" w:themeColor="text1"/>
        </w:rPr>
        <w:t>1</w:t>
      </w:r>
      <w:r w:rsidR="00827D3C" w:rsidRPr="00335025">
        <w:rPr>
          <w:rFonts w:ascii="Arial" w:hAnsi="Arial" w:cs="Arial"/>
          <w:color w:val="000000" w:themeColor="text1"/>
        </w:rPr>
        <w:t>0</w:t>
      </w:r>
    </w:p>
    <w:p w:rsidR="00870B91" w:rsidRPr="00335025" w:rsidRDefault="00870B91" w:rsidP="00676B4C">
      <w:pPr>
        <w:autoSpaceDE w:val="0"/>
        <w:autoSpaceDN w:val="0"/>
        <w:adjustRightInd w:val="0"/>
        <w:ind w:firstLine="567"/>
        <w:jc w:val="both"/>
        <w:rPr>
          <w:rFonts w:ascii="Arial" w:hAnsi="Arial" w:cs="Arial"/>
          <w:color w:val="000000" w:themeColor="text1"/>
        </w:rPr>
      </w:pPr>
      <w:r w:rsidRPr="00335025">
        <w:rPr>
          <w:rFonts w:ascii="Arial" w:hAnsi="Arial" w:cs="Arial"/>
          <w:color w:val="000000" w:themeColor="text1"/>
        </w:rPr>
        <w:t>Татгалзсан</w:t>
      </w:r>
      <w:r w:rsidRPr="00335025">
        <w:rPr>
          <w:rFonts w:ascii="Arial" w:hAnsi="Arial" w:cs="Arial"/>
          <w:color w:val="000000" w:themeColor="text1"/>
          <w:shd w:val="clear" w:color="auto" w:fill="FFFFFF"/>
          <w:lang w:val="mn-MN"/>
        </w:rPr>
        <w:t>:</w:t>
      </w:r>
      <w:r w:rsidR="00065FD0" w:rsidRPr="00335025">
        <w:rPr>
          <w:rFonts w:ascii="Arial" w:hAnsi="Arial" w:cs="Arial"/>
          <w:color w:val="000000" w:themeColor="text1"/>
        </w:rPr>
        <w:tab/>
      </w:r>
      <w:r w:rsidR="00065FD0" w:rsidRPr="00335025">
        <w:rPr>
          <w:rFonts w:ascii="Arial" w:hAnsi="Arial" w:cs="Arial"/>
          <w:color w:val="000000" w:themeColor="text1"/>
        </w:rPr>
        <w:tab/>
      </w:r>
      <w:r w:rsidR="007A3401" w:rsidRPr="00335025">
        <w:rPr>
          <w:rFonts w:ascii="Arial" w:hAnsi="Arial" w:cs="Arial"/>
          <w:color w:val="000000" w:themeColor="text1"/>
        </w:rPr>
        <w:t xml:space="preserve"> </w:t>
      </w:r>
      <w:r w:rsidRPr="00335025">
        <w:rPr>
          <w:rFonts w:ascii="Arial" w:hAnsi="Arial" w:cs="Arial"/>
          <w:color w:val="000000" w:themeColor="text1"/>
        </w:rPr>
        <w:t>0</w:t>
      </w:r>
    </w:p>
    <w:p w:rsidR="00827D3C" w:rsidRPr="00335025" w:rsidRDefault="00870B91" w:rsidP="00676B4C">
      <w:pPr>
        <w:autoSpaceDE w:val="0"/>
        <w:autoSpaceDN w:val="0"/>
        <w:adjustRightInd w:val="0"/>
        <w:ind w:firstLine="567"/>
        <w:jc w:val="both"/>
        <w:rPr>
          <w:rFonts w:ascii="Arial" w:hAnsi="Arial" w:cs="Arial"/>
          <w:color w:val="000000" w:themeColor="text1"/>
        </w:rPr>
      </w:pPr>
      <w:r w:rsidRPr="00335025">
        <w:rPr>
          <w:rFonts w:ascii="Arial" w:hAnsi="Arial" w:cs="Arial"/>
          <w:color w:val="000000" w:themeColor="text1"/>
        </w:rPr>
        <w:t>Бүгд</w:t>
      </w:r>
      <w:r w:rsidRPr="00335025">
        <w:rPr>
          <w:rFonts w:ascii="Arial" w:hAnsi="Arial" w:cs="Arial"/>
          <w:color w:val="000000" w:themeColor="text1"/>
          <w:shd w:val="clear" w:color="auto" w:fill="FFFFFF"/>
          <w:lang w:val="mn-MN"/>
        </w:rPr>
        <w:t>:</w:t>
      </w:r>
      <w:r w:rsidRPr="00335025">
        <w:rPr>
          <w:rFonts w:ascii="Arial" w:hAnsi="Arial" w:cs="Arial"/>
          <w:color w:val="000000" w:themeColor="text1"/>
        </w:rPr>
        <w:t xml:space="preserve"> </w:t>
      </w:r>
      <w:r w:rsidRPr="00335025">
        <w:rPr>
          <w:rFonts w:ascii="Arial" w:hAnsi="Arial" w:cs="Arial"/>
          <w:color w:val="000000" w:themeColor="text1"/>
        </w:rPr>
        <w:tab/>
      </w:r>
      <w:r w:rsidRPr="00335025">
        <w:rPr>
          <w:rFonts w:ascii="Arial" w:hAnsi="Arial" w:cs="Arial"/>
          <w:color w:val="000000" w:themeColor="text1"/>
        </w:rPr>
        <w:tab/>
      </w:r>
      <w:r w:rsidR="007A3401" w:rsidRPr="00335025">
        <w:rPr>
          <w:rFonts w:ascii="Arial" w:hAnsi="Arial" w:cs="Arial"/>
          <w:color w:val="000000" w:themeColor="text1"/>
        </w:rPr>
        <w:t xml:space="preserve">          </w:t>
      </w:r>
      <w:r w:rsidRPr="00335025">
        <w:rPr>
          <w:rFonts w:ascii="Arial" w:hAnsi="Arial" w:cs="Arial"/>
          <w:color w:val="000000" w:themeColor="text1"/>
        </w:rPr>
        <w:t>1</w:t>
      </w:r>
      <w:r w:rsidR="00827D3C" w:rsidRPr="00335025">
        <w:rPr>
          <w:rFonts w:ascii="Arial" w:hAnsi="Arial" w:cs="Arial"/>
          <w:color w:val="000000" w:themeColor="text1"/>
        </w:rPr>
        <w:t>0</w:t>
      </w:r>
    </w:p>
    <w:p w:rsidR="00123A11" w:rsidRPr="00335025" w:rsidRDefault="00870B91" w:rsidP="00676B4C">
      <w:pPr>
        <w:autoSpaceDE w:val="0"/>
        <w:autoSpaceDN w:val="0"/>
        <w:adjustRightInd w:val="0"/>
        <w:ind w:firstLine="562"/>
        <w:jc w:val="both"/>
        <w:rPr>
          <w:rFonts w:ascii="Arial" w:hAnsi="Arial" w:cs="Arial"/>
          <w:color w:val="000000" w:themeColor="text1"/>
        </w:rPr>
      </w:pPr>
      <w:r w:rsidRPr="00335025">
        <w:rPr>
          <w:rFonts w:ascii="Arial" w:hAnsi="Arial" w:cs="Arial"/>
          <w:color w:val="000000" w:themeColor="text1"/>
        </w:rPr>
        <w:t>100</w:t>
      </w:r>
      <w:r w:rsidR="00827D3C" w:rsidRPr="00335025">
        <w:rPr>
          <w:rFonts w:ascii="Arial" w:hAnsi="Arial" w:cs="Arial"/>
          <w:color w:val="000000" w:themeColor="text1"/>
        </w:rPr>
        <w:t>.0</w:t>
      </w:r>
      <w:r w:rsidRPr="00335025">
        <w:rPr>
          <w:rFonts w:ascii="Arial" w:hAnsi="Arial" w:cs="Arial"/>
          <w:color w:val="000000" w:themeColor="text1"/>
        </w:rPr>
        <w:t xml:space="preserve"> хувийн саналаар горимын санал дэмжигдсэн тул уг асуудлыг хэлэлцэхээр </w:t>
      </w:r>
      <w:r w:rsidR="000E4476" w:rsidRPr="00335025">
        <w:rPr>
          <w:rFonts w:ascii="Arial" w:hAnsi="Arial" w:cs="Arial"/>
          <w:color w:val="000000" w:themeColor="text1"/>
        </w:rPr>
        <w:t>тогтов</w:t>
      </w:r>
      <w:r w:rsidRPr="00335025">
        <w:rPr>
          <w:rFonts w:ascii="Arial" w:hAnsi="Arial" w:cs="Arial"/>
          <w:color w:val="000000" w:themeColor="text1"/>
        </w:rPr>
        <w:t xml:space="preserve">. </w:t>
      </w:r>
    </w:p>
    <w:p w:rsidR="00827D3C" w:rsidRPr="00335025" w:rsidRDefault="00827D3C" w:rsidP="00517ACB">
      <w:pPr>
        <w:autoSpaceDE w:val="0"/>
        <w:autoSpaceDN w:val="0"/>
        <w:adjustRightInd w:val="0"/>
        <w:jc w:val="both"/>
        <w:rPr>
          <w:rFonts w:ascii="Arial" w:hAnsi="Arial" w:cs="Arial"/>
          <w:color w:val="000000" w:themeColor="text1"/>
        </w:rPr>
      </w:pPr>
    </w:p>
    <w:p w:rsidR="00D77A7B" w:rsidRPr="00335025" w:rsidRDefault="00123A11" w:rsidP="00676B4C">
      <w:pPr>
        <w:ind w:firstLine="562"/>
        <w:jc w:val="both"/>
        <w:rPr>
          <w:rFonts w:ascii="Arial" w:hAnsi="Arial" w:cs="Arial"/>
          <w:color w:val="000000" w:themeColor="text1"/>
        </w:rPr>
      </w:pPr>
      <w:r w:rsidRPr="00335025">
        <w:rPr>
          <w:rFonts w:ascii="Arial" w:hAnsi="Arial" w:cs="Arial"/>
          <w:b/>
          <w:bCs/>
          <w:color w:val="000000" w:themeColor="text1"/>
          <w:kern w:val="1"/>
          <w:lang w:val="mn-MN"/>
        </w:rPr>
        <w:t xml:space="preserve">Б.Чойжилсүрэн: </w:t>
      </w:r>
      <w:r w:rsidR="00D77A7B" w:rsidRPr="00335025">
        <w:rPr>
          <w:rFonts w:ascii="Arial" w:hAnsi="Arial" w:cs="Arial"/>
          <w:color w:val="000000" w:themeColor="text1"/>
        </w:rPr>
        <w:t xml:space="preserve">Улсын Их Хурлын гишүүн </w:t>
      </w:r>
      <w:r w:rsidR="00D77A7B" w:rsidRPr="00335025">
        <w:rPr>
          <w:rFonts w:ascii="Arial" w:hAnsi="Arial" w:cs="Arial"/>
          <w:color w:val="000000" w:themeColor="text1"/>
          <w:shd w:val="clear" w:color="auto" w:fill="FFFFFF"/>
          <w:lang w:val="mn-MN"/>
        </w:rPr>
        <w:t>Ж.Бат-Эрдэний</w:t>
      </w:r>
      <w:r w:rsidR="00503D68" w:rsidRPr="00335025">
        <w:rPr>
          <w:rFonts w:ascii="Arial" w:hAnsi="Arial" w:cs="Arial"/>
          <w:color w:val="000000" w:themeColor="text1"/>
          <w:shd w:val="clear" w:color="auto" w:fill="FFFFFF"/>
          <w:lang w:val="mn-MN"/>
        </w:rPr>
        <w:t>н</w:t>
      </w:r>
      <w:r w:rsidR="00503D68" w:rsidRPr="00335025">
        <w:rPr>
          <w:rFonts w:ascii="Arial" w:hAnsi="Arial" w:cs="Arial"/>
          <w:color w:val="000000" w:themeColor="text1"/>
        </w:rPr>
        <w:t xml:space="preserve"> </w:t>
      </w:r>
      <w:r w:rsidR="00D77A7B" w:rsidRPr="00335025">
        <w:rPr>
          <w:rFonts w:ascii="Arial" w:hAnsi="Arial" w:cs="Arial"/>
          <w:color w:val="000000" w:themeColor="text1"/>
        </w:rPr>
        <w:t>гаргас</w:t>
      </w:r>
      <w:r w:rsidR="00BE242E" w:rsidRPr="00335025">
        <w:rPr>
          <w:rFonts w:ascii="Arial" w:hAnsi="Arial" w:cs="Arial"/>
          <w:color w:val="000000" w:themeColor="text1"/>
        </w:rPr>
        <w:t>ан “</w:t>
      </w:r>
      <w:r w:rsidR="00BE242E" w:rsidRPr="00335025">
        <w:rPr>
          <w:rFonts w:ascii="Arial" w:hAnsi="Arial" w:cs="Arial"/>
          <w:color w:val="000000" w:themeColor="text1"/>
          <w:lang w:val="mn-MN"/>
        </w:rPr>
        <w:t>Ноос, ноолуурын үйлдвэрлэлийг дэмжих зарим арга хэмжээний тухай”</w:t>
      </w:r>
      <w:r w:rsidR="00BE242E" w:rsidRPr="00335025">
        <w:rPr>
          <w:rFonts w:ascii="Arial" w:hAnsi="Arial" w:cs="Arial"/>
          <w:color w:val="000000" w:themeColor="text1"/>
        </w:rPr>
        <w:t xml:space="preserve"> Улсын Их Хурлын </w:t>
      </w:r>
      <w:r w:rsidR="00D77A7B" w:rsidRPr="00335025">
        <w:rPr>
          <w:rFonts w:ascii="Arial" w:hAnsi="Arial" w:cs="Arial"/>
          <w:color w:val="000000" w:themeColor="text1"/>
        </w:rPr>
        <w:t xml:space="preserve">тогтоолын төслийг хэлэлцье гэсэн горимын саналыг дэмжье гэсэн санал хураалт явуулъя. </w:t>
      </w:r>
    </w:p>
    <w:p w:rsidR="00827D3C" w:rsidRPr="00335025" w:rsidRDefault="00123A11" w:rsidP="00517ACB">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ab/>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Зөвшөөрсөн:</w:t>
      </w:r>
      <w:r w:rsidR="008144CB" w:rsidRPr="00335025">
        <w:rPr>
          <w:rFonts w:ascii="Arial" w:hAnsi="Arial" w:cs="Arial"/>
          <w:color w:val="000000" w:themeColor="text1"/>
          <w:kern w:val="1"/>
          <w:lang w:val="mn-MN"/>
        </w:rPr>
        <w:tab/>
      </w:r>
      <w:r w:rsidR="008144CB" w:rsidRPr="00335025">
        <w:rPr>
          <w:rFonts w:ascii="Arial" w:hAnsi="Arial" w:cs="Arial"/>
          <w:color w:val="000000" w:themeColor="text1"/>
          <w:kern w:val="1"/>
          <w:lang w:val="mn-MN"/>
        </w:rPr>
        <w:tab/>
        <w:t xml:space="preserve"> </w:t>
      </w:r>
      <w:r w:rsidR="00D77A7B" w:rsidRPr="00335025">
        <w:rPr>
          <w:rFonts w:ascii="Arial" w:hAnsi="Arial" w:cs="Arial"/>
          <w:color w:val="000000" w:themeColor="text1"/>
          <w:kern w:val="1"/>
          <w:lang w:val="mn-MN"/>
        </w:rPr>
        <w:t>9</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Татгалзсан:</w:t>
      </w:r>
      <w:r w:rsidR="008144CB" w:rsidRPr="00335025">
        <w:rPr>
          <w:rFonts w:ascii="Arial" w:hAnsi="Arial" w:cs="Arial"/>
          <w:color w:val="000000" w:themeColor="text1"/>
          <w:kern w:val="1"/>
          <w:lang w:val="mn-MN"/>
        </w:rPr>
        <w:tab/>
      </w:r>
      <w:r w:rsidR="008144CB" w:rsidRPr="00335025">
        <w:rPr>
          <w:rFonts w:ascii="Arial" w:hAnsi="Arial" w:cs="Arial"/>
          <w:color w:val="000000" w:themeColor="text1"/>
          <w:kern w:val="1"/>
          <w:lang w:val="mn-MN"/>
        </w:rPr>
        <w:tab/>
        <w:t xml:space="preserve"> </w:t>
      </w:r>
      <w:r w:rsidR="00065FD0" w:rsidRPr="00335025">
        <w:rPr>
          <w:rFonts w:ascii="Arial" w:hAnsi="Arial" w:cs="Arial"/>
          <w:color w:val="000000" w:themeColor="text1"/>
          <w:kern w:val="1"/>
          <w:lang w:val="mn-MN"/>
        </w:rPr>
        <w:t>1</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Бүгд:</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r>
      <w:r w:rsidR="00065FD0" w:rsidRPr="00335025">
        <w:rPr>
          <w:rFonts w:ascii="Arial" w:hAnsi="Arial" w:cs="Arial"/>
          <w:color w:val="000000" w:themeColor="text1"/>
          <w:kern w:val="1"/>
          <w:lang w:val="mn-MN"/>
        </w:rPr>
        <w:t xml:space="preserve">        </w:t>
      </w:r>
      <w:r w:rsidR="008144CB" w:rsidRPr="00335025">
        <w:rPr>
          <w:rFonts w:ascii="Arial" w:hAnsi="Arial" w:cs="Arial"/>
          <w:color w:val="000000" w:themeColor="text1"/>
          <w:kern w:val="1"/>
          <w:lang w:val="mn-MN"/>
        </w:rPr>
        <w:t xml:space="preserve"> </w:t>
      </w:r>
      <w:r w:rsidR="00065FD0"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10</w:t>
      </w:r>
    </w:p>
    <w:p w:rsidR="00E33E9F" w:rsidRPr="009E529F" w:rsidRDefault="00D77A7B" w:rsidP="009E529F">
      <w:pPr>
        <w:autoSpaceDE w:val="0"/>
        <w:autoSpaceDN w:val="0"/>
        <w:adjustRightInd w:val="0"/>
        <w:ind w:firstLine="562"/>
        <w:jc w:val="both"/>
        <w:rPr>
          <w:rFonts w:ascii="Arial" w:hAnsi="Arial" w:cs="Arial"/>
          <w:color w:val="000000" w:themeColor="text1"/>
        </w:rPr>
      </w:pPr>
      <w:r w:rsidRPr="00335025">
        <w:rPr>
          <w:rFonts w:ascii="Arial" w:hAnsi="Arial" w:cs="Arial"/>
          <w:color w:val="000000" w:themeColor="text1"/>
          <w:kern w:val="1"/>
          <w:lang w:val="mn-MN"/>
        </w:rPr>
        <w:t>9</w:t>
      </w:r>
      <w:r w:rsidR="00123A11" w:rsidRPr="00335025">
        <w:rPr>
          <w:rFonts w:ascii="Arial" w:hAnsi="Arial" w:cs="Arial"/>
          <w:color w:val="000000" w:themeColor="text1"/>
          <w:kern w:val="1"/>
          <w:lang w:val="mn-MN"/>
        </w:rPr>
        <w:t xml:space="preserve">0.0 </w:t>
      </w:r>
      <w:r w:rsidRPr="00335025">
        <w:rPr>
          <w:rFonts w:ascii="Arial" w:hAnsi="Arial" w:cs="Arial"/>
          <w:color w:val="000000" w:themeColor="text1"/>
        </w:rPr>
        <w:t xml:space="preserve">хувийн саналаар горимын санал дэмжигдсэн тул уг асуудлыг хэлэлцэхээр </w:t>
      </w:r>
      <w:r w:rsidR="000E4476" w:rsidRPr="00335025">
        <w:rPr>
          <w:rFonts w:ascii="Arial" w:hAnsi="Arial" w:cs="Arial"/>
          <w:color w:val="000000" w:themeColor="text1"/>
        </w:rPr>
        <w:t>тогтов</w:t>
      </w:r>
      <w:r w:rsidRPr="00335025">
        <w:rPr>
          <w:rFonts w:ascii="Arial" w:hAnsi="Arial" w:cs="Arial"/>
          <w:color w:val="000000" w:themeColor="text1"/>
        </w:rPr>
        <w:t xml:space="preserve">. </w:t>
      </w:r>
    </w:p>
    <w:p w:rsidR="00E33E9F" w:rsidRDefault="00E33E9F" w:rsidP="002230DA">
      <w:pPr>
        <w:autoSpaceDE w:val="0"/>
        <w:autoSpaceDN w:val="0"/>
        <w:adjustRightInd w:val="0"/>
        <w:ind w:firstLine="562"/>
        <w:jc w:val="both"/>
        <w:rPr>
          <w:rFonts w:ascii="Arial" w:hAnsi="Arial" w:cs="Arial"/>
          <w:b/>
          <w:bCs/>
          <w:i/>
          <w:iCs/>
          <w:color w:val="000000" w:themeColor="text1"/>
          <w:lang w:val="mn-MN"/>
        </w:rPr>
      </w:pPr>
    </w:p>
    <w:p w:rsidR="00517BAC" w:rsidRPr="00335025" w:rsidRDefault="00517BAC" w:rsidP="002230DA">
      <w:pPr>
        <w:autoSpaceDE w:val="0"/>
        <w:autoSpaceDN w:val="0"/>
        <w:adjustRightInd w:val="0"/>
        <w:ind w:firstLine="562"/>
        <w:jc w:val="both"/>
        <w:rPr>
          <w:rFonts w:ascii="Arial" w:hAnsi="Arial" w:cs="Arial"/>
          <w:b/>
          <w:bCs/>
          <w:i/>
          <w:iCs/>
          <w:color w:val="000000" w:themeColor="text1"/>
          <w:lang w:val="mn-MN"/>
        </w:rPr>
      </w:pPr>
    </w:p>
    <w:p w:rsidR="00676B4C" w:rsidRPr="00335025" w:rsidRDefault="00123A11" w:rsidP="002230DA">
      <w:pPr>
        <w:autoSpaceDE w:val="0"/>
        <w:autoSpaceDN w:val="0"/>
        <w:adjustRightInd w:val="0"/>
        <w:ind w:firstLine="562"/>
        <w:jc w:val="both"/>
        <w:rPr>
          <w:rFonts w:ascii="Arial" w:hAnsi="Arial" w:cs="Arial"/>
          <w:color w:val="000000" w:themeColor="text1"/>
        </w:rPr>
      </w:pPr>
      <w:r w:rsidRPr="00335025">
        <w:rPr>
          <w:rFonts w:ascii="Arial" w:hAnsi="Arial" w:cs="Arial"/>
          <w:b/>
          <w:bCs/>
          <w:i/>
          <w:iCs/>
          <w:color w:val="000000" w:themeColor="text1"/>
          <w:lang w:val="mn-MN"/>
        </w:rPr>
        <w:lastRenderedPageBreak/>
        <w:t>Нэг.</w:t>
      </w:r>
      <w:r w:rsidR="00C81D21" w:rsidRPr="00335025">
        <w:rPr>
          <w:rFonts w:ascii="Arial" w:hAnsi="Arial" w:cs="Arial"/>
          <w:b/>
          <w:bCs/>
          <w:i/>
          <w:iCs/>
          <w:color w:val="000000" w:themeColor="text1"/>
        </w:rPr>
        <w:t>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w:t>
      </w:r>
      <w:r w:rsidR="00C81D21" w:rsidRPr="00335025">
        <w:rPr>
          <w:rFonts w:ascii="Arial" w:hAnsi="Arial" w:cs="Arial"/>
          <w:i/>
          <w:iCs/>
          <w:color w:val="000000" w:themeColor="text1"/>
        </w:rPr>
        <w:t xml:space="preserve"> /Засгийн газар 2022.04-20-</w:t>
      </w:r>
      <w:r w:rsidR="006A608D" w:rsidRPr="00335025">
        <w:rPr>
          <w:rFonts w:ascii="Arial" w:hAnsi="Arial" w:cs="Arial"/>
          <w:i/>
          <w:iCs/>
          <w:color w:val="000000" w:themeColor="text1"/>
        </w:rPr>
        <w:t xml:space="preserve">ны өдөр өргөн </w:t>
      </w:r>
      <w:r w:rsidR="00C81D21" w:rsidRPr="00335025">
        <w:rPr>
          <w:rStyle w:val="Emphasis"/>
          <w:rFonts w:ascii="Arial" w:eastAsia="Calibri" w:hAnsi="Arial" w:cs="Arial"/>
          <w:i w:val="0"/>
          <w:iCs w:val="0"/>
          <w:color w:val="000000" w:themeColor="text1"/>
        </w:rPr>
        <w:t>мэдүүлсэн, </w:t>
      </w:r>
      <w:r w:rsidR="00FB01A8" w:rsidRPr="00335025">
        <w:rPr>
          <w:rStyle w:val="Emphasis"/>
          <w:rFonts w:ascii="Arial" w:eastAsia="Calibri" w:hAnsi="Arial" w:cs="Arial"/>
          <w:b/>
          <w:bCs/>
          <w:i w:val="0"/>
          <w:iCs w:val="0"/>
          <w:color w:val="000000" w:themeColor="text1"/>
        </w:rPr>
        <w:t>хоёр дахь хэлэлцүүлэг,</w:t>
      </w:r>
      <w:r w:rsidR="00C81D21" w:rsidRPr="00335025">
        <w:rPr>
          <w:rStyle w:val="Emphasis"/>
          <w:rFonts w:ascii="Arial" w:eastAsia="Calibri" w:hAnsi="Arial" w:cs="Arial"/>
          <w:b/>
          <w:bCs/>
          <w:i w:val="0"/>
          <w:iCs w:val="0"/>
          <w:color w:val="000000" w:themeColor="text1"/>
        </w:rPr>
        <w:t> </w:t>
      </w:r>
      <w:r w:rsidR="00C81D21" w:rsidRPr="00335025">
        <w:rPr>
          <w:rStyle w:val="Emphasis"/>
          <w:rFonts w:ascii="Arial" w:eastAsia="Calibri" w:hAnsi="Arial" w:cs="Arial"/>
          <w:color w:val="000000" w:themeColor="text1"/>
        </w:rPr>
        <w:t>санал, дүгнэлтээ Төсвийн байнгын хороонд хүргүүлнэ</w:t>
      </w:r>
      <w:r w:rsidR="00C81D21" w:rsidRPr="00335025">
        <w:rPr>
          <w:rFonts w:ascii="Arial" w:hAnsi="Arial" w:cs="Arial"/>
          <w:color w:val="000000" w:themeColor="text1"/>
        </w:rPr>
        <w:t>/</w:t>
      </w:r>
    </w:p>
    <w:p w:rsidR="00676B4C" w:rsidRPr="00335025" w:rsidRDefault="00676B4C" w:rsidP="00676B4C">
      <w:pPr>
        <w:pStyle w:val="NormalWeb"/>
        <w:shd w:val="clear" w:color="auto" w:fill="FFFFFF"/>
        <w:spacing w:before="0" w:beforeAutospacing="0" w:after="0" w:afterAutospacing="0"/>
        <w:ind w:firstLine="562"/>
        <w:jc w:val="both"/>
        <w:rPr>
          <w:rFonts w:ascii="Arial" w:hAnsi="Arial" w:cs="Arial"/>
          <w:color w:val="000000" w:themeColor="text1"/>
        </w:rPr>
      </w:pPr>
    </w:p>
    <w:p w:rsidR="00676B4C" w:rsidRPr="00335025" w:rsidRDefault="00A90AE1"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w:t>
      </w:r>
      <w:r w:rsidRPr="00335025">
        <w:rPr>
          <w:rFonts w:ascii="Arial" w:hAnsi="Arial" w:cs="Arial"/>
          <w:color w:val="000000" w:themeColor="text1"/>
        </w:rPr>
        <w:t xml:space="preserve"> Хөдөлмөр, нийгмийн хамгааллын сайд А.Ариунзаяа</w:t>
      </w:r>
      <w:r w:rsidR="005B1668" w:rsidRPr="00335025">
        <w:rPr>
          <w:rFonts w:ascii="Arial" w:hAnsi="Arial" w:cs="Arial"/>
          <w:color w:val="000000" w:themeColor="text1"/>
        </w:rPr>
        <w:t>,</w:t>
      </w:r>
      <w:r w:rsidRPr="00335025">
        <w:rPr>
          <w:rFonts w:ascii="Arial" w:hAnsi="Arial" w:cs="Arial"/>
          <w:color w:val="000000" w:themeColor="text1"/>
        </w:rPr>
        <w:t xml:space="preserve"> С</w:t>
      </w:r>
      <w:r w:rsidRPr="00335025">
        <w:rPr>
          <w:rFonts w:ascii="Arial" w:hAnsi="Arial" w:cs="Arial"/>
          <w:color w:val="000000" w:themeColor="text1"/>
          <w:lang w:val="mn-MN"/>
        </w:rPr>
        <w:t>ангийн дэд сайд С.Мөнгөнчимэг, Сангийн яамны Төрийн нарийн бичгийн дарга</w:t>
      </w:r>
      <w:r w:rsidR="00947121" w:rsidRPr="00335025">
        <w:rPr>
          <w:rFonts w:ascii="Arial" w:hAnsi="Arial" w:cs="Arial"/>
          <w:color w:val="000000" w:themeColor="text1"/>
          <w:lang w:val="mn-MN"/>
        </w:rPr>
        <w:t xml:space="preserve"> </w:t>
      </w:r>
      <w:r w:rsidRPr="00335025">
        <w:rPr>
          <w:rFonts w:ascii="Arial" w:hAnsi="Arial" w:cs="Arial"/>
          <w:color w:val="000000" w:themeColor="text1"/>
          <w:lang w:val="mn-MN"/>
        </w:rPr>
        <w:t>Ж.Ганбат, мөн яамны Төсвийн бодлого, төлөвлөлтийн газрын дарга М.Санжаадорж, Татварын бодлогын газрын дарга Б.Тэлмүүн, Хууль, эрх зүйн газрын дарга З.Энхболд, Санхүү, төсвийн судалгааны газрын дарга Г.Золбоо, Хөгжлийн санхүүжилт, хөрөнгө оруулалтын газрын дарга Ч.Чимидсүрэн, Өрийн удирдлагын хэлтсийн дарга Б.Одонтуяа, Үндэсний аудитын газрын Аудитын нэгдүгээр газрын захирал, тэргүүлэх аудитор Ц.Энхжавхлан,</w:t>
      </w:r>
      <w:r w:rsidR="005B1668" w:rsidRPr="00335025">
        <w:rPr>
          <w:rFonts w:ascii="Arial" w:hAnsi="Arial" w:cs="Arial"/>
          <w:color w:val="000000" w:themeColor="text1"/>
          <w:lang w:val="mn-MN"/>
        </w:rPr>
        <w:t xml:space="preserve"> </w:t>
      </w:r>
      <w:r w:rsidR="008822D5" w:rsidRPr="00335025">
        <w:rPr>
          <w:rFonts w:ascii="Arial" w:hAnsi="Arial" w:cs="Arial"/>
          <w:color w:val="000000" w:themeColor="text1"/>
        </w:rPr>
        <w:t>Аудитын</w:t>
      </w:r>
      <w:r w:rsidR="008822D5" w:rsidRPr="00335025">
        <w:rPr>
          <w:rFonts w:ascii="Arial" w:hAnsi="Arial" w:cs="Arial"/>
          <w:color w:val="000000" w:themeColor="text1"/>
          <w:lang w:val="mn-MN"/>
        </w:rPr>
        <w:t xml:space="preserve"> гуравдугаар газрын захирал, тэргүүлэх аудитор Д.Энхболд,</w:t>
      </w:r>
      <w:r w:rsidR="002B34EE" w:rsidRPr="00335025">
        <w:rPr>
          <w:rFonts w:ascii="Arial" w:hAnsi="Arial" w:cs="Arial"/>
          <w:color w:val="000000" w:themeColor="text1"/>
          <w:lang w:val="mn-MN"/>
        </w:rPr>
        <w:t xml:space="preserve"> </w:t>
      </w:r>
      <w:r w:rsidRPr="00335025">
        <w:rPr>
          <w:rFonts w:ascii="Arial" w:hAnsi="Arial" w:cs="Arial"/>
          <w:color w:val="000000" w:themeColor="text1"/>
          <w:lang w:val="mn-MN"/>
        </w:rPr>
        <w:t>Барилга, хот байгуулалтын яамны Төрийн нарийн бичгийн дарга С.Магнайсүрэн, мөн яамны Санхүү, хөрөнгө оруулалтын газрын дарга Э.Ганхүү, Бодлого, төлөвлөлтийн газрын дарга Б.Гүнболд,</w:t>
      </w:r>
      <w:r w:rsidR="005B1668" w:rsidRPr="00335025">
        <w:rPr>
          <w:rFonts w:ascii="Arial" w:hAnsi="Arial" w:cs="Arial"/>
          <w:color w:val="000000" w:themeColor="text1"/>
          <w:lang w:val="mn-MN"/>
        </w:rPr>
        <w:t xml:space="preserve"> </w:t>
      </w:r>
      <w:r w:rsidRPr="00335025">
        <w:rPr>
          <w:rFonts w:ascii="Arial" w:hAnsi="Arial" w:cs="Arial"/>
          <w:color w:val="000000" w:themeColor="text1"/>
          <w:lang w:val="mn-MN"/>
        </w:rPr>
        <w:t>Жижиг, дунд  үйлдвэрийн газрын дарга Я.Эрдэнэсайхан, Зам</w:t>
      </w:r>
      <w:r w:rsidR="005B1668" w:rsidRPr="00335025">
        <w:rPr>
          <w:rFonts w:ascii="Arial" w:hAnsi="Arial" w:cs="Arial"/>
          <w:color w:val="000000" w:themeColor="text1"/>
          <w:lang w:val="mn-MN"/>
        </w:rPr>
        <w:t>,</w:t>
      </w:r>
      <w:r w:rsidRPr="00335025">
        <w:rPr>
          <w:rFonts w:ascii="Arial" w:hAnsi="Arial" w:cs="Arial"/>
          <w:color w:val="000000" w:themeColor="text1"/>
          <w:lang w:val="mn-MN"/>
        </w:rPr>
        <w:t xml:space="preserve"> тээврийн</w:t>
      </w:r>
      <w:r w:rsidR="005B1668" w:rsidRPr="00335025">
        <w:rPr>
          <w:rFonts w:ascii="Arial" w:hAnsi="Arial" w:cs="Arial"/>
          <w:color w:val="000000" w:themeColor="text1"/>
          <w:lang w:val="mn-MN"/>
        </w:rPr>
        <w:t xml:space="preserve"> </w:t>
      </w:r>
      <w:r w:rsidRPr="00335025">
        <w:rPr>
          <w:rFonts w:ascii="Arial" w:hAnsi="Arial" w:cs="Arial"/>
          <w:color w:val="000000" w:themeColor="text1"/>
          <w:lang w:val="mn-MN"/>
        </w:rPr>
        <w:t xml:space="preserve">хөгжлийн яамны Төрийн нарийн бичгийн дарга С.Батболд, мөн яамны Авто замын бодлогын хэрэгжилтийг зохицуулах газрын дарга Б.Оюундэлгэр, Санхүү, хөрөнгө оруулалтын хэлтсийн дарга Ч.Ренчиндамба, Төмөр зам, далайн тээврийн бодлогын хэрэгжилтийг зохицуулах газрын ахлах шинжээч Л.Булганхүү, Уул уурхай, хүнд үйлдвэрийн яамны Санхүү, хөрөнгө оруулалтын хэлтсийн дарга Б.Отгонцэцэг, мөн хэлтсийн ахлах мэргэжилтэн Н.Нямхүү, </w:t>
      </w:r>
      <w:r w:rsidR="009B4835" w:rsidRPr="00335025">
        <w:rPr>
          <w:rFonts w:ascii="Arial" w:hAnsi="Arial" w:cs="Arial"/>
          <w:color w:val="000000" w:themeColor="text1"/>
          <w:lang w:val="mn-MN"/>
        </w:rPr>
        <w:t xml:space="preserve">Эдийн засаг, хөгжлийн яамны Макро эдийн засгийн бодлогын </w:t>
      </w:r>
      <w:r w:rsidR="005B1668" w:rsidRPr="00335025">
        <w:rPr>
          <w:rFonts w:ascii="Arial" w:hAnsi="Arial" w:cs="Arial"/>
          <w:color w:val="000000" w:themeColor="text1"/>
          <w:lang w:val="mn-MN"/>
        </w:rPr>
        <w:t xml:space="preserve">газрын </w:t>
      </w:r>
      <w:r w:rsidR="009B4835" w:rsidRPr="00335025">
        <w:rPr>
          <w:rFonts w:ascii="Arial" w:hAnsi="Arial" w:cs="Arial"/>
          <w:color w:val="000000" w:themeColor="text1"/>
          <w:lang w:val="mn-MN"/>
        </w:rPr>
        <w:t xml:space="preserve">дарга Л.Энх-Амгалан, </w:t>
      </w:r>
      <w:r w:rsidRPr="00335025">
        <w:rPr>
          <w:rFonts w:ascii="Arial" w:hAnsi="Arial" w:cs="Arial"/>
          <w:color w:val="000000" w:themeColor="text1"/>
          <w:lang w:val="mn-MN"/>
        </w:rPr>
        <w:t>Эрчим хүчний яамны Санхүү, хөрөнгө оруулалтын газрын дарга А.Энхбат, мөн яамны Бодлого</w:t>
      </w:r>
      <w:r w:rsidR="005B1668" w:rsidRPr="00335025">
        <w:rPr>
          <w:rFonts w:ascii="Arial" w:hAnsi="Arial" w:cs="Arial"/>
          <w:color w:val="000000" w:themeColor="text1"/>
          <w:lang w:val="mn-MN"/>
        </w:rPr>
        <w:t>,</w:t>
      </w:r>
      <w:r w:rsidRPr="00335025">
        <w:rPr>
          <w:rFonts w:ascii="Arial" w:hAnsi="Arial" w:cs="Arial"/>
          <w:color w:val="000000" w:themeColor="text1"/>
          <w:lang w:val="mn-MN"/>
        </w:rPr>
        <w:t xml:space="preserve"> төлөвлөлтийн газрын дарга Б.Ерэн-Өлзий нар оролцов.</w:t>
      </w:r>
    </w:p>
    <w:p w:rsidR="00676B4C" w:rsidRPr="00335025" w:rsidRDefault="00676B4C"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p>
    <w:p w:rsidR="00676B4C" w:rsidRPr="00335025" w:rsidRDefault="00123A11" w:rsidP="00676B4C">
      <w:pPr>
        <w:pStyle w:val="NormalWeb"/>
        <w:shd w:val="clear" w:color="auto" w:fill="FFFFFF"/>
        <w:spacing w:before="0" w:beforeAutospacing="0" w:after="0" w:afterAutospacing="0"/>
        <w:ind w:firstLine="562"/>
        <w:jc w:val="both"/>
        <w:rPr>
          <w:rStyle w:val="Strong"/>
          <w:rFonts w:ascii="Arial" w:eastAsia="Yu Mincho" w:hAnsi="Arial" w:cs="Arial"/>
          <w:b w:val="0"/>
          <w:bCs w:val="0"/>
          <w:color w:val="000000" w:themeColor="text1"/>
          <w:shd w:val="clear" w:color="auto" w:fill="FFFFFF"/>
          <w:lang w:val="mn-MN"/>
        </w:rPr>
      </w:pPr>
      <w:r w:rsidRPr="00335025">
        <w:rPr>
          <w:rFonts w:ascii="Arial" w:hAnsi="Arial" w:cs="Arial"/>
          <w:color w:val="000000" w:themeColor="text1"/>
          <w:lang w:val="mn-MN"/>
        </w:rPr>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w:t>
      </w:r>
      <w:r w:rsidR="00E67584" w:rsidRPr="00335025">
        <w:rPr>
          <w:rFonts w:ascii="Arial" w:hAnsi="Arial" w:cs="Arial"/>
          <w:color w:val="000000" w:themeColor="text1"/>
          <w:shd w:val="clear" w:color="auto" w:fill="FFFFFF"/>
          <w:lang w:val="mn-MN"/>
        </w:rPr>
        <w:t>Ү</w:t>
      </w:r>
      <w:r w:rsidR="00A43881" w:rsidRPr="00335025">
        <w:rPr>
          <w:rFonts w:ascii="Arial" w:hAnsi="Arial" w:cs="Arial"/>
          <w:color w:val="000000" w:themeColor="text1"/>
          <w:shd w:val="clear" w:color="auto" w:fill="FFFFFF"/>
          <w:lang w:val="mn-MN"/>
        </w:rPr>
        <w:t>й</w:t>
      </w:r>
      <w:r w:rsidR="00E67584" w:rsidRPr="00335025">
        <w:rPr>
          <w:rFonts w:ascii="Arial" w:hAnsi="Arial" w:cs="Arial"/>
          <w:color w:val="000000" w:themeColor="text1"/>
          <w:shd w:val="clear" w:color="auto" w:fill="FFFFFF"/>
          <w:lang w:val="mn-MN"/>
        </w:rPr>
        <w:t>лдвэржилтийн</w:t>
      </w:r>
      <w:r w:rsidR="00503D68" w:rsidRPr="00335025">
        <w:rPr>
          <w:rFonts w:ascii="Arial" w:hAnsi="Arial" w:cs="Arial"/>
          <w:color w:val="000000" w:themeColor="text1"/>
          <w:shd w:val="clear" w:color="auto" w:fill="FFFFFF"/>
          <w:lang w:val="mn-MN"/>
        </w:rPr>
        <w:t xml:space="preserve"> 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w:t>
      </w:r>
      <w:r w:rsidR="00E67584" w:rsidRPr="00335025">
        <w:rPr>
          <w:rFonts w:ascii="Arial" w:hAnsi="Arial" w:cs="Arial"/>
          <w:color w:val="000000" w:themeColor="text1"/>
          <w:shd w:val="clear" w:color="auto" w:fill="FFFFFF"/>
          <w:lang w:val="mn-MN"/>
        </w:rPr>
        <w:t>Гандулам</w:t>
      </w:r>
      <w:r w:rsidRPr="00335025">
        <w:rPr>
          <w:rFonts w:ascii="Arial" w:hAnsi="Arial" w:cs="Arial"/>
          <w:color w:val="000000" w:themeColor="text1"/>
          <w:shd w:val="clear" w:color="auto" w:fill="FFFFFF"/>
          <w:lang w:val="mn-MN"/>
        </w:rPr>
        <w:t>, референт</w:t>
      </w:r>
      <w:r w:rsidRPr="00335025">
        <w:rPr>
          <w:rFonts w:ascii="Arial" w:hAnsi="Arial" w:cs="Arial"/>
          <w:color w:val="000000" w:themeColor="text1"/>
          <w:lang w:val="mn-MN"/>
        </w:rPr>
        <w:t xml:space="preserve"> </w:t>
      </w:r>
      <w:r w:rsidR="00E67584" w:rsidRPr="00335025">
        <w:rPr>
          <w:rFonts w:ascii="Arial" w:hAnsi="Arial" w:cs="Arial"/>
          <w:color w:val="000000" w:themeColor="text1"/>
          <w:lang w:val="mn-MN"/>
        </w:rPr>
        <w:t>Б</w:t>
      </w:r>
      <w:r w:rsidRPr="00335025">
        <w:rPr>
          <w:rFonts w:ascii="Arial" w:hAnsi="Arial" w:cs="Arial"/>
          <w:color w:val="000000" w:themeColor="text1"/>
          <w:lang w:val="mn-MN"/>
        </w:rPr>
        <w:t>.</w:t>
      </w:r>
      <w:r w:rsidR="00E67584" w:rsidRPr="00335025">
        <w:rPr>
          <w:rFonts w:ascii="Arial" w:hAnsi="Arial" w:cs="Arial"/>
          <w:color w:val="000000" w:themeColor="text1"/>
          <w:lang w:val="mn-MN"/>
        </w:rPr>
        <w:t>Ууганцэцэг</w:t>
      </w:r>
      <w:r w:rsidRPr="00335025">
        <w:rPr>
          <w:rFonts w:ascii="Arial" w:hAnsi="Arial" w:cs="Arial"/>
          <w:color w:val="000000" w:themeColor="text1"/>
          <w:lang w:val="mn-MN"/>
        </w:rPr>
        <w:t>, Хяналт шалгалт, үнэлгээний газрын Төсвийн хяналт, шинжилгээний хэлтсийн</w:t>
      </w:r>
      <w:r w:rsidR="00E67584" w:rsidRPr="00335025">
        <w:rPr>
          <w:rFonts w:ascii="Arial" w:hAnsi="Arial" w:cs="Arial"/>
          <w:color w:val="000000" w:themeColor="text1"/>
          <w:lang w:val="mn-MN"/>
        </w:rPr>
        <w:t xml:space="preserve"> зөвлөх М.Солонго,</w:t>
      </w:r>
      <w:r w:rsidRPr="00335025">
        <w:rPr>
          <w:rFonts w:ascii="Arial" w:hAnsi="Arial" w:cs="Arial"/>
          <w:color w:val="000000" w:themeColor="text1"/>
          <w:lang w:val="mn-MN"/>
        </w:rPr>
        <w:t xml:space="preserve"> референт Д.Гэрэлт-Од </w:t>
      </w:r>
      <w:r w:rsidRPr="00335025">
        <w:rPr>
          <w:rStyle w:val="Strong"/>
          <w:rFonts w:ascii="Arial" w:eastAsia="Yu Mincho" w:hAnsi="Arial" w:cs="Arial"/>
          <w:b w:val="0"/>
          <w:bCs w:val="0"/>
          <w:color w:val="000000" w:themeColor="text1"/>
          <w:shd w:val="clear" w:color="auto" w:fill="FFFFFF"/>
          <w:lang w:val="mn-MN"/>
        </w:rPr>
        <w:t>нар байлцав.</w:t>
      </w:r>
    </w:p>
    <w:p w:rsidR="00676B4C" w:rsidRPr="00335025" w:rsidRDefault="00676B4C" w:rsidP="00676B4C">
      <w:pPr>
        <w:pStyle w:val="NormalWeb"/>
        <w:shd w:val="clear" w:color="auto" w:fill="FFFFFF"/>
        <w:spacing w:before="0" w:beforeAutospacing="0" w:after="0" w:afterAutospacing="0"/>
        <w:ind w:firstLine="562"/>
        <w:jc w:val="both"/>
        <w:rPr>
          <w:rStyle w:val="Strong"/>
          <w:rFonts w:ascii="Arial" w:eastAsia="Yu Mincho" w:hAnsi="Arial" w:cs="Arial"/>
          <w:b w:val="0"/>
          <w:bCs w:val="0"/>
          <w:color w:val="000000" w:themeColor="text1"/>
          <w:shd w:val="clear" w:color="auto" w:fill="FFFFFF"/>
          <w:lang w:val="mn-MN"/>
        </w:rPr>
      </w:pPr>
    </w:p>
    <w:p w:rsidR="00676B4C" w:rsidRPr="00335025" w:rsidRDefault="00123A11"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335025">
        <w:rPr>
          <w:rFonts w:ascii="Arial" w:hAnsi="Arial" w:cs="Arial"/>
          <w:color w:val="000000" w:themeColor="text1"/>
          <w:lang w:val="mn-MN"/>
        </w:rPr>
        <w:t>Төсвийн төслийн танилцуулгыг Хөдөлмөр, нийгмийн хамгааллын сайд А.Ариунзаяа танилцуулав.</w:t>
      </w:r>
    </w:p>
    <w:p w:rsidR="00676B4C" w:rsidRPr="00335025" w:rsidRDefault="00676B4C"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p>
    <w:p w:rsidR="00676B4C" w:rsidRPr="00335025" w:rsidRDefault="00123A11"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335025">
        <w:rPr>
          <w:rFonts w:ascii="Arial" w:hAnsi="Arial" w:cs="Arial"/>
          <w:color w:val="000000" w:themeColor="text1"/>
          <w:lang w:val="mn-MN"/>
        </w:rPr>
        <w:t xml:space="preserve">Төсвийн төсөлтэй холбогдуулан Улсын Их Хурлын Д.Батлут, Ж.Батжаргал, Н.Наранбаатар, Т.Энхтүвшин, </w:t>
      </w:r>
      <w:r w:rsidR="009B4835" w:rsidRPr="00335025">
        <w:rPr>
          <w:rFonts w:ascii="Arial" w:hAnsi="Arial" w:cs="Arial"/>
          <w:color w:val="000000" w:themeColor="text1"/>
          <w:lang w:val="mn-MN"/>
        </w:rPr>
        <w:t>Б.</w:t>
      </w:r>
      <w:r w:rsidRPr="00335025">
        <w:rPr>
          <w:rFonts w:ascii="Arial" w:hAnsi="Arial" w:cs="Arial"/>
          <w:color w:val="000000" w:themeColor="text1"/>
          <w:lang w:val="mn-MN"/>
        </w:rPr>
        <w:t>Чойжилсүрэн,</w:t>
      </w:r>
      <w:r w:rsidR="009B4835" w:rsidRPr="00335025">
        <w:rPr>
          <w:rFonts w:ascii="Arial" w:hAnsi="Arial" w:cs="Arial"/>
          <w:color w:val="000000" w:themeColor="text1"/>
          <w:lang w:val="mn-MN"/>
        </w:rPr>
        <w:t xml:space="preserve"> Г.Тэмүүлэн нарын тавьсан асуултад</w:t>
      </w:r>
      <w:r w:rsidRPr="00335025">
        <w:rPr>
          <w:rFonts w:ascii="Arial" w:hAnsi="Arial" w:cs="Arial"/>
          <w:color w:val="000000" w:themeColor="text1"/>
          <w:lang w:val="mn-MN"/>
        </w:rPr>
        <w:t xml:space="preserve"> Хөдөлмөр, нийгмийн хамгааллын сайд А.Ариунзаяа, Барилга, хот байгуулалтын яамны Төрийн нарийн бичгийн дарг</w:t>
      </w:r>
      <w:r w:rsidR="009B4835" w:rsidRPr="00335025">
        <w:rPr>
          <w:rFonts w:ascii="Arial" w:hAnsi="Arial" w:cs="Arial"/>
          <w:color w:val="000000" w:themeColor="text1"/>
          <w:lang w:val="mn-MN"/>
        </w:rPr>
        <w:t>а</w:t>
      </w:r>
      <w:r w:rsidRPr="00335025">
        <w:rPr>
          <w:rFonts w:ascii="Arial" w:hAnsi="Arial" w:cs="Arial"/>
          <w:color w:val="000000" w:themeColor="text1"/>
          <w:lang w:val="mn-MN"/>
        </w:rPr>
        <w:t xml:space="preserve"> </w:t>
      </w:r>
      <w:r w:rsidR="009A4AB8" w:rsidRPr="00335025">
        <w:rPr>
          <w:rFonts w:ascii="Arial" w:hAnsi="Arial" w:cs="Arial"/>
          <w:color w:val="000000" w:themeColor="text1"/>
          <w:lang w:val="mn-MN"/>
        </w:rPr>
        <w:t>С.</w:t>
      </w:r>
      <w:r w:rsidRPr="00335025">
        <w:rPr>
          <w:rFonts w:ascii="Arial" w:hAnsi="Arial" w:cs="Arial"/>
          <w:color w:val="000000" w:themeColor="text1"/>
          <w:lang w:val="mn-MN"/>
        </w:rPr>
        <w:t xml:space="preserve">Магнайсүрэн, </w:t>
      </w:r>
      <w:r w:rsidR="009A4AB8" w:rsidRPr="00335025">
        <w:rPr>
          <w:rFonts w:ascii="Arial" w:hAnsi="Arial" w:cs="Arial"/>
          <w:color w:val="000000" w:themeColor="text1"/>
          <w:lang w:val="mn-MN"/>
        </w:rPr>
        <w:t>Зам</w:t>
      </w:r>
      <w:r w:rsidR="005B1668" w:rsidRPr="00335025">
        <w:rPr>
          <w:rFonts w:ascii="Arial" w:hAnsi="Arial" w:cs="Arial"/>
          <w:color w:val="000000" w:themeColor="text1"/>
          <w:lang w:val="mn-MN"/>
        </w:rPr>
        <w:t>,</w:t>
      </w:r>
      <w:r w:rsidR="009A4AB8" w:rsidRPr="00335025">
        <w:rPr>
          <w:rFonts w:ascii="Arial" w:hAnsi="Arial" w:cs="Arial"/>
          <w:color w:val="000000" w:themeColor="text1"/>
          <w:lang w:val="mn-MN"/>
        </w:rPr>
        <w:t xml:space="preserve"> тээврийн</w:t>
      </w:r>
      <w:r w:rsidR="005B1668" w:rsidRPr="00335025">
        <w:rPr>
          <w:rFonts w:ascii="Arial" w:hAnsi="Arial" w:cs="Arial"/>
          <w:color w:val="000000" w:themeColor="text1"/>
          <w:lang w:val="mn-MN"/>
        </w:rPr>
        <w:t xml:space="preserve"> </w:t>
      </w:r>
      <w:r w:rsidR="009A4AB8" w:rsidRPr="00335025">
        <w:rPr>
          <w:rFonts w:ascii="Arial" w:hAnsi="Arial" w:cs="Arial"/>
          <w:color w:val="000000" w:themeColor="text1"/>
          <w:lang w:val="mn-MN"/>
        </w:rPr>
        <w:t xml:space="preserve">хөгжлийн яамны Төрийн нарийн бичгийн дарга С.Батболд, </w:t>
      </w:r>
      <w:r w:rsidR="009B4835" w:rsidRPr="00335025">
        <w:rPr>
          <w:rFonts w:ascii="Arial" w:hAnsi="Arial" w:cs="Arial"/>
          <w:color w:val="000000" w:themeColor="text1"/>
          <w:lang w:val="mn-MN"/>
        </w:rPr>
        <w:t>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w:t>
      </w:r>
      <w:r w:rsidRPr="00335025">
        <w:rPr>
          <w:rFonts w:ascii="Arial" w:hAnsi="Arial" w:cs="Arial"/>
          <w:color w:val="000000" w:themeColor="text1"/>
          <w:lang w:val="mn-MN"/>
        </w:rPr>
        <w:t xml:space="preserve">, </w:t>
      </w:r>
      <w:r w:rsidR="009B4835" w:rsidRPr="00335025">
        <w:rPr>
          <w:rFonts w:ascii="Arial" w:hAnsi="Arial" w:cs="Arial"/>
          <w:color w:val="000000" w:themeColor="text1"/>
          <w:lang w:val="mn-MN"/>
        </w:rPr>
        <w:t xml:space="preserve">Эдийн засаг, хөгжлийн яамны Макро эдийн засгийн бодлогын </w:t>
      </w:r>
      <w:r w:rsidR="005B1668" w:rsidRPr="00335025">
        <w:rPr>
          <w:rFonts w:ascii="Arial" w:hAnsi="Arial" w:cs="Arial"/>
          <w:color w:val="000000" w:themeColor="text1"/>
          <w:lang w:val="mn-MN"/>
        </w:rPr>
        <w:t xml:space="preserve">газрын </w:t>
      </w:r>
      <w:r w:rsidR="009B4835" w:rsidRPr="00335025">
        <w:rPr>
          <w:rFonts w:ascii="Arial" w:hAnsi="Arial" w:cs="Arial"/>
          <w:color w:val="000000" w:themeColor="text1"/>
          <w:lang w:val="mn-MN"/>
        </w:rPr>
        <w:t xml:space="preserve">дарга Л.Энх-Амгалан </w:t>
      </w:r>
      <w:r w:rsidRPr="00335025">
        <w:rPr>
          <w:rFonts w:ascii="Arial" w:hAnsi="Arial" w:cs="Arial"/>
          <w:color w:val="000000" w:themeColor="text1"/>
          <w:lang w:val="mn-MN"/>
        </w:rPr>
        <w:t>нар хариулж, тайлбар хийв.</w:t>
      </w:r>
    </w:p>
    <w:p w:rsidR="00676B4C" w:rsidRPr="00335025" w:rsidRDefault="00676B4C" w:rsidP="00676B4C">
      <w:pPr>
        <w:pStyle w:val="NormalWeb"/>
        <w:shd w:val="clear" w:color="auto" w:fill="FFFFFF"/>
        <w:spacing w:before="0" w:beforeAutospacing="0" w:after="0" w:afterAutospacing="0"/>
        <w:ind w:firstLine="562"/>
        <w:jc w:val="both"/>
        <w:rPr>
          <w:rFonts w:ascii="Arial" w:hAnsi="Arial" w:cs="Arial"/>
          <w:color w:val="000000" w:themeColor="text1"/>
          <w:lang w:val="mn-MN"/>
        </w:rPr>
      </w:pPr>
    </w:p>
    <w:p w:rsidR="00E33E9F" w:rsidRDefault="00477F1F" w:rsidP="009E529F">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335025">
        <w:rPr>
          <w:rFonts w:ascii="Arial" w:hAnsi="Arial" w:cs="Arial"/>
          <w:i/>
          <w:iCs/>
          <w:color w:val="000000" w:themeColor="text1"/>
          <w:lang w:val="mn-MN"/>
        </w:rPr>
        <w:t>Улсын Их Хурлын гишүүдийн гаргасан зарчмын зөрүүтэй саналын томьёоллоор санал хураалт явуулав.</w:t>
      </w:r>
    </w:p>
    <w:p w:rsidR="00517BAC" w:rsidRPr="00335025" w:rsidRDefault="00517BAC" w:rsidP="009E529F">
      <w:pPr>
        <w:pStyle w:val="NormalWeb"/>
        <w:shd w:val="clear" w:color="auto" w:fill="FFFFFF"/>
        <w:spacing w:before="0" w:beforeAutospacing="0" w:after="0" w:afterAutospacing="0"/>
        <w:ind w:firstLine="562"/>
        <w:jc w:val="both"/>
        <w:rPr>
          <w:rFonts w:ascii="Arial" w:hAnsi="Arial" w:cs="Arial"/>
          <w:i/>
          <w:iCs/>
          <w:color w:val="000000" w:themeColor="text1"/>
          <w:lang w:val="mn-MN"/>
        </w:rPr>
      </w:pPr>
    </w:p>
    <w:p w:rsidR="00676B4C" w:rsidRPr="00335025" w:rsidRDefault="00123A11" w:rsidP="00B915BA">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335025">
        <w:rPr>
          <w:rFonts w:ascii="Arial" w:hAnsi="Arial" w:cs="Arial"/>
          <w:b/>
          <w:bCs/>
          <w:color w:val="000000" w:themeColor="text1"/>
          <w:kern w:val="1"/>
          <w:lang w:val="mn-MN"/>
        </w:rPr>
        <w:lastRenderedPageBreak/>
        <w:t xml:space="preserve">Б.Чойжилсүрэн: </w:t>
      </w:r>
      <w:r w:rsidR="005B1668" w:rsidRPr="00335025">
        <w:rPr>
          <w:rFonts w:ascii="Arial" w:hAnsi="Arial" w:cs="Arial"/>
          <w:color w:val="000000" w:themeColor="text1"/>
          <w:kern w:val="1"/>
          <w:lang w:val="mn-MN"/>
        </w:rPr>
        <w:t>1.</w:t>
      </w:r>
      <w:r w:rsidRPr="00335025">
        <w:rPr>
          <w:rFonts w:ascii="Arial" w:hAnsi="Arial" w:cs="Arial"/>
          <w:color w:val="000000" w:themeColor="text1"/>
          <w:kern w:val="1"/>
          <w:lang w:val="mn-MN"/>
        </w:rPr>
        <w:t>Улсын Их Хурлын гишүүн Т.Энхтүвшингийн гаргасан</w:t>
      </w:r>
      <w:r w:rsidR="000E29DB" w:rsidRPr="00335025">
        <w:rPr>
          <w:rFonts w:ascii="Arial" w:hAnsi="Arial" w:cs="Arial"/>
          <w:color w:val="000000" w:themeColor="text1"/>
          <w:kern w:val="1"/>
          <w:lang w:val="mn-MN"/>
        </w:rPr>
        <w:t>,</w:t>
      </w:r>
      <w:r w:rsidR="00CA12D5" w:rsidRPr="00335025">
        <w:rPr>
          <w:rFonts w:ascii="Arial" w:hAnsi="Arial" w:cs="Arial"/>
          <w:color w:val="000000" w:themeColor="text1"/>
          <w:kern w:val="1"/>
          <w:lang w:val="mn-MN"/>
        </w:rPr>
        <w:t xml:space="preserve"> </w:t>
      </w:r>
      <w:r w:rsidR="005068E2" w:rsidRPr="00335025">
        <w:rPr>
          <w:rFonts w:ascii="Arial" w:hAnsi="Arial" w:cs="Arial"/>
          <w:color w:val="000000" w:themeColor="text1"/>
          <w:kern w:val="1"/>
          <w:lang w:val="mn-MN"/>
        </w:rPr>
        <w:t>Хөрөнгө оруулалтын хавсралт</w:t>
      </w:r>
      <w:r w:rsidR="008263A7" w:rsidRPr="00335025">
        <w:rPr>
          <w:rFonts w:ascii="Arial" w:hAnsi="Arial" w:cs="Arial"/>
          <w:color w:val="000000" w:themeColor="text1"/>
          <w:kern w:val="1"/>
          <w:lang w:val="mn-MN"/>
        </w:rPr>
        <w:t xml:space="preserve">ын </w:t>
      </w:r>
      <w:r w:rsidR="005068E2" w:rsidRPr="00335025">
        <w:rPr>
          <w:rFonts w:ascii="Arial" w:hAnsi="Arial" w:cs="Arial"/>
          <w:color w:val="000000" w:themeColor="text1"/>
          <w:kern w:val="1"/>
        </w:rPr>
        <w:t>XII.1.114-</w:t>
      </w:r>
      <w:r w:rsidR="00503D68" w:rsidRPr="00335025">
        <w:rPr>
          <w:rFonts w:ascii="Arial" w:hAnsi="Arial" w:cs="Arial"/>
          <w:color w:val="000000" w:themeColor="text1"/>
          <w:kern w:val="1"/>
        </w:rPr>
        <w:t xml:space="preserve">т </w:t>
      </w:r>
      <w:r w:rsidR="005068E2" w:rsidRPr="00335025">
        <w:rPr>
          <w:rFonts w:ascii="Arial" w:hAnsi="Arial" w:cs="Arial"/>
          <w:color w:val="000000" w:themeColor="text1"/>
          <w:kern w:val="1"/>
        </w:rPr>
        <w:t>тусгагдсан</w:t>
      </w:r>
      <w:r w:rsidR="004E4C10" w:rsidRPr="00335025">
        <w:rPr>
          <w:rFonts w:ascii="Arial" w:hAnsi="Arial" w:cs="Arial"/>
          <w:i/>
          <w:color w:val="000000" w:themeColor="text1"/>
          <w:lang w:val="mn-MN"/>
        </w:rPr>
        <w:t xml:space="preserve"> </w:t>
      </w:r>
      <w:r w:rsidR="005068E2" w:rsidRPr="00335025">
        <w:rPr>
          <w:rFonts w:ascii="Arial" w:hAnsi="Arial" w:cs="Arial"/>
          <w:color w:val="000000" w:themeColor="text1"/>
          <w:kern w:val="1"/>
        </w:rPr>
        <w:t>“Лабораторийн барилга</w:t>
      </w:r>
      <w:r w:rsidR="009A4AB8" w:rsidRPr="00335025">
        <w:rPr>
          <w:rFonts w:ascii="Arial" w:hAnsi="Arial" w:cs="Arial"/>
          <w:color w:val="000000" w:themeColor="text1"/>
          <w:kern w:val="1"/>
        </w:rPr>
        <w:t xml:space="preserve"> </w:t>
      </w:r>
      <w:r w:rsidR="005068E2" w:rsidRPr="00335025">
        <w:rPr>
          <w:rFonts w:ascii="Arial" w:hAnsi="Arial" w:cs="Arial"/>
          <w:color w:val="000000" w:themeColor="text1"/>
          <w:kern w:val="1"/>
        </w:rPr>
        <w:t>/Дорноговь, Замын-Үүд сум/, хэрэгжих хугацаа 2022-2022 он, төсөвт өртөг 3,000.0 сая төгрөг, 2022 онд санхүүжих дүн 3,000.0 сая төгрөг</w:t>
      </w:r>
      <w:r w:rsidR="00503D68" w:rsidRPr="00335025">
        <w:rPr>
          <w:rFonts w:ascii="Arial" w:hAnsi="Arial" w:cs="Arial"/>
          <w:color w:val="000000" w:themeColor="text1"/>
          <w:kern w:val="1"/>
        </w:rPr>
        <w:t>”</w:t>
      </w:r>
      <w:r w:rsidR="00E00DF7" w:rsidRPr="00335025">
        <w:rPr>
          <w:rFonts w:ascii="Arial" w:hAnsi="Arial" w:cs="Arial"/>
          <w:color w:val="000000" w:themeColor="text1"/>
          <w:kern w:val="1"/>
        </w:rPr>
        <w:t xml:space="preserve"> </w:t>
      </w:r>
      <w:r w:rsidR="005068E2" w:rsidRPr="00335025">
        <w:rPr>
          <w:rFonts w:ascii="Arial" w:hAnsi="Arial" w:cs="Arial"/>
          <w:color w:val="000000" w:themeColor="text1"/>
          <w:kern w:val="1"/>
        </w:rPr>
        <w:t>гэсэн төсөл</w:t>
      </w:r>
      <w:r w:rsidR="00503D68" w:rsidRPr="00335025">
        <w:rPr>
          <w:rFonts w:ascii="Arial" w:hAnsi="Arial" w:cs="Arial"/>
          <w:color w:val="000000" w:themeColor="text1"/>
          <w:kern w:val="1"/>
        </w:rPr>
        <w:t>,</w:t>
      </w:r>
      <w:r w:rsidR="005068E2" w:rsidRPr="00335025">
        <w:rPr>
          <w:rFonts w:ascii="Arial" w:hAnsi="Arial" w:cs="Arial"/>
          <w:color w:val="000000" w:themeColor="text1"/>
          <w:kern w:val="1"/>
        </w:rPr>
        <w:t xml:space="preserve"> арга хэмжээний 2022 онд санхүүжих дүнг</w:t>
      </w:r>
      <w:r w:rsidR="005A58D9" w:rsidRPr="00335025">
        <w:rPr>
          <w:rFonts w:ascii="Arial" w:hAnsi="Arial" w:cs="Arial"/>
          <w:color w:val="000000" w:themeColor="text1"/>
          <w:kern w:val="1"/>
        </w:rPr>
        <w:t xml:space="preserve"> </w:t>
      </w:r>
      <w:r w:rsidR="005068E2" w:rsidRPr="00335025">
        <w:rPr>
          <w:rFonts w:ascii="Arial" w:hAnsi="Arial" w:cs="Arial"/>
          <w:color w:val="000000" w:themeColor="text1"/>
          <w:kern w:val="1"/>
        </w:rPr>
        <w:t>1,500.0 сая төгрөгөөр бууруулан хэрэгжих хугацааг 2022-2023 он гэж өөрчлөх, үүнтэй холбоотойгоор тус хавсралтын XII.1.162-</w:t>
      </w:r>
      <w:r w:rsidR="00503D68" w:rsidRPr="00335025">
        <w:rPr>
          <w:rFonts w:ascii="Arial" w:hAnsi="Arial" w:cs="Arial"/>
          <w:color w:val="000000" w:themeColor="text1"/>
          <w:kern w:val="1"/>
        </w:rPr>
        <w:t xml:space="preserve">т </w:t>
      </w:r>
      <w:r w:rsidR="005068E2" w:rsidRPr="00335025">
        <w:rPr>
          <w:rFonts w:ascii="Arial" w:hAnsi="Arial" w:cs="Arial"/>
          <w:color w:val="000000" w:themeColor="text1"/>
          <w:kern w:val="1"/>
        </w:rPr>
        <w:t>тусгагдсан</w:t>
      </w:r>
      <w:r w:rsidR="00503D68" w:rsidRPr="00335025">
        <w:rPr>
          <w:rFonts w:ascii="Arial" w:hAnsi="Arial" w:cs="Arial"/>
          <w:color w:val="000000" w:themeColor="text1"/>
          <w:kern w:val="1"/>
        </w:rPr>
        <w:t xml:space="preserve"> “</w:t>
      </w:r>
      <w:r w:rsidR="005068E2" w:rsidRPr="00335025">
        <w:rPr>
          <w:rFonts w:ascii="Arial" w:hAnsi="Arial" w:cs="Arial"/>
          <w:color w:val="000000" w:themeColor="text1"/>
          <w:kern w:val="1"/>
        </w:rPr>
        <w:t>Цэвэр усны нөөц сан /Дорноговь/, хэрэгжих хугацаа 2022-2023 он, төсөвт өртөг 2,000.0 сая төгрөг, 2022 онд санхүүжих дүн 200.0 сая төгрөг</w:t>
      </w:r>
      <w:r w:rsidR="00503D68" w:rsidRPr="00335025">
        <w:rPr>
          <w:rFonts w:ascii="Arial" w:hAnsi="Arial" w:cs="Arial"/>
          <w:color w:val="000000" w:themeColor="text1"/>
          <w:kern w:val="1"/>
        </w:rPr>
        <w:t>”</w:t>
      </w:r>
      <w:r w:rsidR="005068E2" w:rsidRPr="00335025">
        <w:rPr>
          <w:rFonts w:ascii="Arial" w:hAnsi="Arial" w:cs="Arial"/>
          <w:color w:val="000000" w:themeColor="text1"/>
          <w:kern w:val="1"/>
        </w:rPr>
        <w:t xml:space="preserve"> гэсэн төсөл, арга хэмжээний 2022 онд санхүүжих дүнг 1,500.0 сая төгрөгөөр нэмэгдүүлж, 1,700 сая төгрөг болгох </w:t>
      </w:r>
      <w:r w:rsidRPr="00335025">
        <w:rPr>
          <w:rFonts w:ascii="Arial" w:hAnsi="Arial" w:cs="Arial"/>
          <w:color w:val="000000" w:themeColor="text1"/>
          <w:kern w:val="1"/>
          <w:lang w:val="mn-MN"/>
        </w:rPr>
        <w:t>гэсэн саналыг дэмжье гэсэн санал хураалт явуулъя.</w:t>
      </w:r>
    </w:p>
    <w:p w:rsidR="00676B4C" w:rsidRPr="00335025" w:rsidRDefault="00676B4C" w:rsidP="00676B4C">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p>
    <w:p w:rsidR="00123A11" w:rsidRPr="00335025" w:rsidRDefault="00123A11" w:rsidP="00676B4C">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335025">
        <w:rPr>
          <w:rFonts w:ascii="Arial" w:hAnsi="Arial" w:cs="Arial"/>
          <w:color w:val="000000" w:themeColor="text1"/>
          <w:kern w:val="1"/>
          <w:lang w:val="mn-MN"/>
        </w:rPr>
        <w:t>Зөвшөөрсөн:</w:t>
      </w:r>
      <w:r w:rsidR="008144CB" w:rsidRPr="00335025">
        <w:rPr>
          <w:rFonts w:ascii="Arial" w:hAnsi="Arial" w:cs="Arial"/>
          <w:color w:val="000000" w:themeColor="text1"/>
          <w:kern w:val="1"/>
          <w:lang w:val="mn-MN"/>
        </w:rPr>
        <w:tab/>
      </w:r>
      <w:r w:rsidR="008144CB" w:rsidRPr="00335025">
        <w:rPr>
          <w:rFonts w:ascii="Arial" w:hAnsi="Arial" w:cs="Arial"/>
          <w:color w:val="000000" w:themeColor="text1"/>
          <w:kern w:val="1"/>
          <w:lang w:val="mn-MN"/>
        </w:rPr>
        <w:tab/>
        <w:t xml:space="preserve"> </w:t>
      </w:r>
      <w:r w:rsidRPr="00335025">
        <w:rPr>
          <w:rFonts w:ascii="Arial" w:hAnsi="Arial" w:cs="Arial"/>
          <w:color w:val="000000" w:themeColor="text1"/>
          <w:kern w:val="1"/>
          <w:lang w:val="mn-MN"/>
        </w:rPr>
        <w:t>8</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 xml:space="preserve">Татгалзсан: </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t xml:space="preserve"> 4</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Бүгд:</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r>
      <w:r w:rsidR="007A3401"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12</w:t>
      </w:r>
    </w:p>
    <w:p w:rsidR="00676B4C" w:rsidRPr="00335025" w:rsidRDefault="00123A11" w:rsidP="00676B4C">
      <w:pPr>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66.7 хувийн саналаар</w:t>
      </w:r>
      <w:r w:rsidR="00503D68"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дэмжигдлээ.</w:t>
      </w:r>
    </w:p>
    <w:p w:rsidR="00676B4C" w:rsidRPr="00335025" w:rsidRDefault="00676B4C" w:rsidP="00676B4C">
      <w:pPr>
        <w:ind w:firstLine="562"/>
        <w:jc w:val="both"/>
        <w:rPr>
          <w:rFonts w:ascii="Arial" w:hAnsi="Arial" w:cs="Arial"/>
          <w:color w:val="000000" w:themeColor="text1"/>
          <w:kern w:val="1"/>
          <w:lang w:val="mn-MN"/>
        </w:rPr>
      </w:pPr>
    </w:p>
    <w:p w:rsidR="00676B4C" w:rsidRPr="00335025" w:rsidRDefault="00123A11" w:rsidP="00676B4C">
      <w:pPr>
        <w:ind w:firstLine="562"/>
        <w:jc w:val="both"/>
        <w:rPr>
          <w:rFonts w:ascii="Arial" w:hAnsi="Arial" w:cs="Arial"/>
          <w:color w:val="000000" w:themeColor="text1"/>
          <w:kern w:val="1"/>
          <w:lang w:val="mn-MN"/>
        </w:rPr>
      </w:pPr>
      <w:r w:rsidRPr="00335025">
        <w:rPr>
          <w:rFonts w:ascii="Arial" w:hAnsi="Arial" w:cs="Arial"/>
          <w:b/>
          <w:bCs/>
          <w:color w:val="000000" w:themeColor="text1"/>
          <w:kern w:val="1"/>
          <w:lang w:val="mn-MN"/>
        </w:rPr>
        <w:t xml:space="preserve">Б.Чойжилсүрэн: </w:t>
      </w:r>
      <w:r w:rsidR="00CA12D5" w:rsidRPr="00335025">
        <w:rPr>
          <w:rFonts w:ascii="Arial" w:hAnsi="Arial" w:cs="Arial"/>
          <w:color w:val="000000" w:themeColor="text1"/>
          <w:kern w:val="1"/>
          <w:lang w:val="mn-MN"/>
        </w:rPr>
        <w:t>2.</w:t>
      </w:r>
      <w:r w:rsidRPr="00335025">
        <w:rPr>
          <w:rFonts w:ascii="Arial" w:hAnsi="Arial" w:cs="Arial"/>
          <w:color w:val="000000" w:themeColor="text1"/>
          <w:kern w:val="1"/>
          <w:lang w:val="mn-MN"/>
        </w:rPr>
        <w:t>Улсын Их Хурлын гишүүн Д.Батлутын гаргасан,</w:t>
      </w:r>
      <w:r w:rsidR="00CA12D5" w:rsidRPr="00335025">
        <w:rPr>
          <w:rFonts w:ascii="Arial" w:hAnsi="Arial" w:cs="Arial"/>
          <w:color w:val="000000" w:themeColor="text1"/>
          <w:kern w:val="1"/>
          <w:lang w:val="mn-MN"/>
        </w:rPr>
        <w:t xml:space="preserve"> </w:t>
      </w:r>
      <w:r w:rsidR="00F77FA6" w:rsidRPr="00335025">
        <w:rPr>
          <w:rFonts w:ascii="Arial" w:hAnsi="Arial" w:cs="Arial"/>
          <w:color w:val="000000" w:themeColor="text1"/>
          <w:kern w:val="1"/>
        </w:rPr>
        <w:t>Хөрө</w:t>
      </w:r>
      <w:r w:rsidR="007C47FA" w:rsidRPr="00335025">
        <w:rPr>
          <w:rFonts w:ascii="Arial" w:hAnsi="Arial" w:cs="Arial"/>
          <w:color w:val="000000" w:themeColor="text1"/>
          <w:kern w:val="1"/>
        </w:rPr>
        <w:t>н</w:t>
      </w:r>
      <w:r w:rsidR="00F77FA6" w:rsidRPr="00335025">
        <w:rPr>
          <w:rFonts w:ascii="Arial" w:hAnsi="Arial" w:cs="Arial"/>
          <w:color w:val="000000" w:themeColor="text1"/>
          <w:kern w:val="1"/>
        </w:rPr>
        <w:t>гө оруулалтын хавсралтын XIV.3.1.4-</w:t>
      </w:r>
      <w:r w:rsidR="00503D68" w:rsidRPr="00335025">
        <w:rPr>
          <w:rFonts w:ascii="Arial" w:hAnsi="Arial" w:cs="Arial"/>
          <w:color w:val="000000" w:themeColor="text1"/>
          <w:kern w:val="1"/>
        </w:rPr>
        <w:t>т</w:t>
      </w:r>
      <w:r w:rsidR="00F77FA6" w:rsidRPr="00335025">
        <w:rPr>
          <w:rFonts w:ascii="Arial" w:hAnsi="Arial" w:cs="Arial"/>
          <w:color w:val="000000" w:themeColor="text1"/>
          <w:kern w:val="1"/>
        </w:rPr>
        <w:t xml:space="preserve"> тусгагдсан “Хот хоорондын болон аймаг хоорондын зорчигч тээврийн авто буудал /Орхон, Баян-Өндөр сум/, хэрэгжих хугацаа 2022-2023 он, төсөвт өртөг 5,000.0 сая төгрөг, 2022 онд санхүүжих 2,000.0 сая төгрөг” гэсэн төсөл</w:t>
      </w:r>
      <w:r w:rsidR="008263A7" w:rsidRPr="00335025">
        <w:rPr>
          <w:rFonts w:ascii="Arial" w:hAnsi="Arial" w:cs="Arial"/>
          <w:color w:val="000000" w:themeColor="text1"/>
          <w:kern w:val="1"/>
        </w:rPr>
        <w:t>,</w:t>
      </w:r>
      <w:r w:rsidR="00F77FA6" w:rsidRPr="00335025">
        <w:rPr>
          <w:rFonts w:ascii="Arial" w:hAnsi="Arial" w:cs="Arial"/>
          <w:color w:val="000000" w:themeColor="text1"/>
          <w:kern w:val="1"/>
        </w:rPr>
        <w:t xml:space="preserve"> арга хэмжээний 2022 онд санхүүжих дүнг 1,000 сая төгрөгөөр бууруулж, 1,000.0 сая төгрөг болгох, үүнтэй холбоотойгоор “Эрдэнэт </w:t>
      </w:r>
      <w:r w:rsidR="00503D68" w:rsidRPr="00335025">
        <w:rPr>
          <w:rFonts w:ascii="Arial" w:hAnsi="Arial" w:cs="Arial"/>
          <w:color w:val="000000" w:themeColor="text1"/>
          <w:kern w:val="1"/>
        </w:rPr>
        <w:t>Ш</w:t>
      </w:r>
      <w:r w:rsidR="00F77FA6" w:rsidRPr="00335025">
        <w:rPr>
          <w:rFonts w:ascii="Arial" w:hAnsi="Arial" w:cs="Arial"/>
          <w:color w:val="000000" w:themeColor="text1"/>
          <w:kern w:val="1"/>
        </w:rPr>
        <w:t>инжлэх ухаан</w:t>
      </w:r>
      <w:r w:rsidR="00503D68" w:rsidRPr="00335025">
        <w:rPr>
          <w:rFonts w:ascii="Arial" w:hAnsi="Arial" w:cs="Arial"/>
          <w:color w:val="000000" w:themeColor="text1"/>
          <w:kern w:val="1"/>
        </w:rPr>
        <w:t>,</w:t>
      </w:r>
      <w:r w:rsidR="00F77FA6" w:rsidRPr="00335025">
        <w:rPr>
          <w:rFonts w:ascii="Arial" w:hAnsi="Arial" w:cs="Arial"/>
          <w:color w:val="000000" w:themeColor="text1"/>
          <w:kern w:val="1"/>
        </w:rPr>
        <w:t xml:space="preserve"> те</w:t>
      </w:r>
      <w:r w:rsidR="007C47FA" w:rsidRPr="00335025">
        <w:rPr>
          <w:rFonts w:ascii="Arial" w:hAnsi="Arial" w:cs="Arial"/>
          <w:color w:val="000000" w:themeColor="text1"/>
          <w:kern w:val="1"/>
        </w:rPr>
        <w:t>х</w:t>
      </w:r>
      <w:r w:rsidR="00F77FA6" w:rsidRPr="00335025">
        <w:rPr>
          <w:rFonts w:ascii="Arial" w:hAnsi="Arial" w:cs="Arial"/>
          <w:color w:val="000000" w:themeColor="text1"/>
          <w:kern w:val="1"/>
        </w:rPr>
        <w:t>нологийн паркийн техник, эдийн засгийн үндэслэл /Орхон, Баян-Өндөр сум/, хэрэгжих хугацаа 2022-2023 он, төсөвт</w:t>
      </w:r>
      <w:r w:rsidR="008263A7" w:rsidRPr="00335025">
        <w:rPr>
          <w:rFonts w:ascii="Arial" w:hAnsi="Arial" w:cs="Arial"/>
          <w:color w:val="000000" w:themeColor="text1"/>
          <w:kern w:val="1"/>
        </w:rPr>
        <w:t xml:space="preserve"> </w:t>
      </w:r>
      <w:r w:rsidR="00F77FA6" w:rsidRPr="00335025">
        <w:rPr>
          <w:rFonts w:ascii="Arial" w:hAnsi="Arial" w:cs="Arial"/>
          <w:color w:val="000000" w:themeColor="text1"/>
          <w:kern w:val="1"/>
        </w:rPr>
        <w:t xml:space="preserve">өртөг 5,000.0 сая төгрөг, 2022 онд санхүүжих дүн 800.0 сая төгрөг”, мөн “Төрийн байгууллагуудын тоног төхөөрөмж /Орхон/, хэрэгжих хугацаа 2022-2022 он, төсөвт өртөг 200.0 сая төгрөг, 2022 онд санхүүжих дүн 200.0 </w:t>
      </w:r>
      <w:r w:rsidR="00503D68" w:rsidRPr="00335025">
        <w:rPr>
          <w:rFonts w:ascii="Arial" w:hAnsi="Arial" w:cs="Arial"/>
          <w:color w:val="000000" w:themeColor="text1"/>
          <w:kern w:val="1"/>
        </w:rPr>
        <w:t xml:space="preserve">сая </w:t>
      </w:r>
      <w:r w:rsidR="00F77FA6" w:rsidRPr="00335025">
        <w:rPr>
          <w:rFonts w:ascii="Arial" w:hAnsi="Arial" w:cs="Arial"/>
          <w:color w:val="000000" w:themeColor="text1"/>
          <w:kern w:val="1"/>
        </w:rPr>
        <w:t xml:space="preserve">төгрөг” гэсэн төсөл, арга хэмжээнүүдийг нэмэх </w:t>
      </w:r>
      <w:r w:rsidRPr="00335025">
        <w:rPr>
          <w:rFonts w:ascii="Arial" w:hAnsi="Arial" w:cs="Arial"/>
          <w:color w:val="000000" w:themeColor="text1"/>
          <w:kern w:val="1"/>
          <w:lang w:val="mn-MN"/>
        </w:rPr>
        <w:t>гэсэн саналыг дэмжье гэсэн санал хураалт явуулъя.</w:t>
      </w:r>
    </w:p>
    <w:p w:rsidR="00676B4C" w:rsidRPr="00335025" w:rsidRDefault="00676B4C" w:rsidP="00676B4C">
      <w:pPr>
        <w:ind w:firstLine="562"/>
        <w:jc w:val="both"/>
        <w:rPr>
          <w:rFonts w:ascii="Arial" w:hAnsi="Arial" w:cs="Arial"/>
          <w:color w:val="000000" w:themeColor="text1"/>
          <w:kern w:val="1"/>
          <w:lang w:val="mn-MN"/>
        </w:rPr>
      </w:pPr>
    </w:p>
    <w:p w:rsidR="00123A11" w:rsidRPr="00335025" w:rsidRDefault="00123A11" w:rsidP="00676B4C">
      <w:pPr>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Зөвшөөрсөн:</w:t>
      </w:r>
      <w:r w:rsidRPr="00335025">
        <w:rPr>
          <w:rFonts w:ascii="Arial" w:hAnsi="Arial" w:cs="Arial"/>
          <w:color w:val="000000" w:themeColor="text1"/>
          <w:kern w:val="1"/>
          <w:lang w:val="mn-MN"/>
        </w:rPr>
        <w:tab/>
        <w:t xml:space="preserve">  </w:t>
      </w:r>
      <w:r w:rsidR="008144CB" w:rsidRPr="00335025">
        <w:rPr>
          <w:rFonts w:ascii="Arial" w:hAnsi="Arial" w:cs="Arial"/>
          <w:color w:val="000000" w:themeColor="text1"/>
          <w:kern w:val="1"/>
          <w:lang w:val="mn-MN"/>
        </w:rPr>
        <w:tab/>
        <w:t xml:space="preserve"> </w:t>
      </w:r>
      <w:r w:rsidRPr="00335025">
        <w:rPr>
          <w:rFonts w:ascii="Arial" w:hAnsi="Arial" w:cs="Arial"/>
          <w:color w:val="000000" w:themeColor="text1"/>
          <w:kern w:val="1"/>
          <w:lang w:val="mn-MN"/>
        </w:rPr>
        <w:t>8</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 xml:space="preserve">Татгалзсан: </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t xml:space="preserve"> 4</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Бүгд:</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r>
      <w:r w:rsidR="007A3401"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12</w:t>
      </w:r>
    </w:p>
    <w:p w:rsidR="00123A11" w:rsidRPr="00335025" w:rsidRDefault="00123A11" w:rsidP="00517ACB">
      <w:pPr>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66.7 хувийн саналаар</w:t>
      </w:r>
      <w:r w:rsidR="00CA12D5"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дэмжигдлээ.</w:t>
      </w:r>
    </w:p>
    <w:p w:rsidR="00123A11" w:rsidRPr="00335025" w:rsidRDefault="00123A11" w:rsidP="00517ACB">
      <w:pPr>
        <w:ind w:firstLine="562"/>
        <w:jc w:val="both"/>
        <w:rPr>
          <w:rFonts w:ascii="Arial" w:hAnsi="Arial" w:cs="Arial"/>
          <w:color w:val="000000" w:themeColor="text1"/>
          <w:kern w:val="1"/>
          <w:lang w:val="mn-MN"/>
        </w:rPr>
      </w:pPr>
    </w:p>
    <w:p w:rsidR="00123A11" w:rsidRPr="00335025" w:rsidRDefault="00123A11" w:rsidP="00517ACB">
      <w:pPr>
        <w:ind w:firstLine="562"/>
        <w:jc w:val="both"/>
        <w:rPr>
          <w:rFonts w:ascii="Arial" w:hAnsi="Arial" w:cs="Arial"/>
          <w:color w:val="000000" w:themeColor="text1"/>
        </w:rPr>
      </w:pPr>
      <w:r w:rsidRPr="00335025">
        <w:rPr>
          <w:rFonts w:ascii="Arial" w:hAnsi="Arial" w:cs="Arial"/>
          <w:b/>
          <w:bCs/>
          <w:color w:val="000000" w:themeColor="text1"/>
          <w:kern w:val="1"/>
          <w:lang w:val="mn-MN"/>
        </w:rPr>
        <w:t xml:space="preserve">Б.Чойжилсүрэн: </w:t>
      </w:r>
      <w:r w:rsidR="00CA12D5" w:rsidRPr="00335025">
        <w:rPr>
          <w:rFonts w:ascii="Arial" w:hAnsi="Arial" w:cs="Arial"/>
          <w:color w:val="000000" w:themeColor="text1"/>
          <w:kern w:val="1"/>
          <w:lang w:val="mn-MN"/>
        </w:rPr>
        <w:t>3.</w:t>
      </w:r>
      <w:r w:rsidRPr="00335025">
        <w:rPr>
          <w:rFonts w:ascii="Arial" w:hAnsi="Arial" w:cs="Arial"/>
          <w:color w:val="000000" w:themeColor="text1"/>
          <w:kern w:val="1"/>
          <w:lang w:val="mn-MN"/>
        </w:rPr>
        <w:t>Улсын Их Хурлын гишүүн Д.Батлутын гаргасан,</w:t>
      </w:r>
      <w:r w:rsidR="00CA12D5" w:rsidRPr="00335025">
        <w:rPr>
          <w:rFonts w:ascii="Arial" w:hAnsi="Arial" w:cs="Arial"/>
          <w:color w:val="000000" w:themeColor="text1"/>
          <w:kern w:val="1"/>
          <w:lang w:val="mn-MN"/>
        </w:rPr>
        <w:t xml:space="preserve"> </w:t>
      </w:r>
      <w:r w:rsidR="00921C6C" w:rsidRPr="00335025">
        <w:rPr>
          <w:rFonts w:ascii="Arial" w:hAnsi="Arial" w:cs="Arial"/>
          <w:color w:val="000000" w:themeColor="text1"/>
          <w:kern w:val="1"/>
        </w:rPr>
        <w:t>Хөрөнгө оруулалтын хавсралтын XII.1.1.298-д тусгагдсан “Сургуулийн барилгын өргөтгөл, 320 суудал /Орхон, Баян-Өндөр сум, Оюут баг/, хэрэгжих хугацаа 2022-2023 он, төсөвт өртөг 7,411.7 сая төгрөг, 2022 онд санхүүжих дүн 2,000.0 сая төгрөг</w:t>
      </w:r>
      <w:r w:rsidR="00503D68" w:rsidRPr="00335025">
        <w:rPr>
          <w:rFonts w:ascii="Arial" w:hAnsi="Arial" w:cs="Arial"/>
          <w:color w:val="000000" w:themeColor="text1"/>
          <w:kern w:val="1"/>
        </w:rPr>
        <w:t>”</w:t>
      </w:r>
      <w:r w:rsidR="00921C6C" w:rsidRPr="00335025">
        <w:rPr>
          <w:rFonts w:ascii="Arial" w:hAnsi="Arial" w:cs="Arial"/>
          <w:color w:val="000000" w:themeColor="text1"/>
          <w:kern w:val="1"/>
        </w:rPr>
        <w:t xml:space="preserve"> гэсэн төсөл, арга хэмжээний 2022 онд санхүүжих дүнг 500.0 сая төгрөгөөр бууруулж, 1,500.0 сая төгрөг болгох, үүнтэй холбоотойгоор тус хавсралтын XII.1.1.273-</w:t>
      </w:r>
      <w:r w:rsidR="00503D68" w:rsidRPr="00335025">
        <w:rPr>
          <w:rFonts w:ascii="Arial" w:hAnsi="Arial" w:cs="Arial"/>
          <w:color w:val="000000" w:themeColor="text1"/>
          <w:kern w:val="1"/>
        </w:rPr>
        <w:t xml:space="preserve">т </w:t>
      </w:r>
      <w:r w:rsidR="00921C6C" w:rsidRPr="00335025">
        <w:rPr>
          <w:rFonts w:ascii="Arial" w:hAnsi="Arial" w:cs="Arial"/>
          <w:color w:val="000000" w:themeColor="text1"/>
          <w:kern w:val="1"/>
        </w:rPr>
        <w:t xml:space="preserve">тусгагдсан “Сургуулийн барилга буулгаж, шинээр барих, спорт заал, 960 суудал /Орхон, Баян-Өндөр сум, 3 дугаар сургууль/, хэрэгжих хугацаа 2022-2024 он, төсөвт өртөг 8,233.1 сая төгрөг, 2022 онд санхүүжих дүн  480.0 сая төгрөг” гэсэн төсөл, арга хэмжээний </w:t>
      </w:r>
      <w:r w:rsidR="00CA12D5" w:rsidRPr="00335025">
        <w:rPr>
          <w:rFonts w:ascii="Arial" w:hAnsi="Arial" w:cs="Arial"/>
          <w:color w:val="000000" w:themeColor="text1"/>
          <w:kern w:val="1"/>
        </w:rPr>
        <w:t xml:space="preserve">2022 онд </w:t>
      </w:r>
      <w:r w:rsidR="00921C6C" w:rsidRPr="00335025">
        <w:rPr>
          <w:rFonts w:ascii="Arial" w:hAnsi="Arial" w:cs="Arial"/>
          <w:color w:val="000000" w:themeColor="text1"/>
          <w:kern w:val="1"/>
        </w:rPr>
        <w:t>санхүүжих дүнг 500.0 сая төгрөгөөр нэмэгдүүлж</w:t>
      </w:r>
      <w:r w:rsidR="008263A7" w:rsidRPr="00335025">
        <w:rPr>
          <w:rFonts w:ascii="Arial" w:hAnsi="Arial" w:cs="Arial"/>
          <w:color w:val="000000" w:themeColor="text1"/>
          <w:kern w:val="1"/>
        </w:rPr>
        <w:t>,</w:t>
      </w:r>
      <w:r w:rsidR="00921C6C" w:rsidRPr="00335025">
        <w:rPr>
          <w:rFonts w:ascii="Arial" w:hAnsi="Arial" w:cs="Arial"/>
          <w:color w:val="000000" w:themeColor="text1"/>
          <w:kern w:val="1"/>
        </w:rPr>
        <w:t xml:space="preserve"> 980.0 сая төгрөг болгох </w:t>
      </w:r>
      <w:r w:rsidRPr="00335025">
        <w:rPr>
          <w:rFonts w:ascii="Arial" w:hAnsi="Arial" w:cs="Arial"/>
          <w:color w:val="000000" w:themeColor="text1"/>
          <w:kern w:val="1"/>
          <w:lang w:val="mn-MN"/>
        </w:rPr>
        <w:t>гэсэн саналыг дэмжье гэсэн санал хураалт явуулъя.</w:t>
      </w:r>
    </w:p>
    <w:p w:rsidR="00B17F58" w:rsidRPr="00335025" w:rsidRDefault="00123A11" w:rsidP="00076086">
      <w:pPr>
        <w:autoSpaceDE w:val="0"/>
        <w:autoSpaceDN w:val="0"/>
        <w:adjustRightInd w:val="0"/>
        <w:jc w:val="both"/>
        <w:rPr>
          <w:rFonts w:ascii="Arial" w:hAnsi="Arial" w:cs="Arial"/>
          <w:color w:val="000000" w:themeColor="text1"/>
          <w:kern w:val="1"/>
          <w:lang w:val="mn-MN"/>
        </w:rPr>
      </w:pPr>
      <w:r w:rsidRPr="00335025">
        <w:rPr>
          <w:rFonts w:ascii="Arial" w:hAnsi="Arial" w:cs="Arial"/>
          <w:color w:val="000000" w:themeColor="text1"/>
          <w:kern w:val="1"/>
          <w:lang w:val="mn-MN"/>
        </w:rPr>
        <w:tab/>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Зөвшөөрсөн:</w:t>
      </w:r>
      <w:r w:rsidR="008144CB" w:rsidRPr="00335025">
        <w:rPr>
          <w:rFonts w:ascii="Arial" w:hAnsi="Arial" w:cs="Arial"/>
          <w:color w:val="000000" w:themeColor="text1"/>
          <w:kern w:val="1"/>
          <w:lang w:val="mn-MN"/>
        </w:rPr>
        <w:tab/>
      </w:r>
      <w:r w:rsidR="008144CB" w:rsidRPr="00335025">
        <w:rPr>
          <w:rFonts w:ascii="Arial" w:hAnsi="Arial" w:cs="Arial"/>
          <w:color w:val="000000" w:themeColor="text1"/>
          <w:kern w:val="1"/>
          <w:lang w:val="mn-MN"/>
        </w:rPr>
        <w:tab/>
        <w:t xml:space="preserve"> </w:t>
      </w:r>
      <w:r w:rsidRPr="00335025">
        <w:rPr>
          <w:rFonts w:ascii="Arial" w:hAnsi="Arial" w:cs="Arial"/>
          <w:color w:val="000000" w:themeColor="text1"/>
          <w:kern w:val="1"/>
          <w:lang w:val="mn-MN"/>
        </w:rPr>
        <w:t>8</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 xml:space="preserve">Татгалзсан: </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t xml:space="preserve"> 4</w:t>
      </w:r>
    </w:p>
    <w:p w:rsidR="00123A11" w:rsidRPr="00335025" w:rsidRDefault="00123A11" w:rsidP="00676B4C">
      <w:pPr>
        <w:autoSpaceDE w:val="0"/>
        <w:autoSpaceDN w:val="0"/>
        <w:adjustRightInd w:val="0"/>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Бүгд:</w:t>
      </w:r>
      <w:r w:rsidRPr="00335025">
        <w:rPr>
          <w:rFonts w:ascii="Arial" w:hAnsi="Arial" w:cs="Arial"/>
          <w:color w:val="000000" w:themeColor="text1"/>
          <w:kern w:val="1"/>
          <w:lang w:val="mn-MN"/>
        </w:rPr>
        <w:tab/>
      </w:r>
      <w:r w:rsidRPr="00335025">
        <w:rPr>
          <w:rFonts w:ascii="Arial" w:hAnsi="Arial" w:cs="Arial"/>
          <w:color w:val="000000" w:themeColor="text1"/>
          <w:kern w:val="1"/>
          <w:lang w:val="mn-MN"/>
        </w:rPr>
        <w:tab/>
      </w:r>
      <w:r w:rsidR="007A3401" w:rsidRPr="00335025">
        <w:rPr>
          <w:rFonts w:ascii="Arial" w:hAnsi="Arial" w:cs="Arial"/>
          <w:color w:val="000000" w:themeColor="text1"/>
          <w:kern w:val="1"/>
          <w:lang w:val="mn-MN"/>
        </w:rPr>
        <w:t xml:space="preserve">          </w:t>
      </w:r>
      <w:r w:rsidRPr="00335025">
        <w:rPr>
          <w:rFonts w:ascii="Arial" w:hAnsi="Arial" w:cs="Arial"/>
          <w:color w:val="000000" w:themeColor="text1"/>
          <w:kern w:val="1"/>
          <w:lang w:val="mn-MN"/>
        </w:rPr>
        <w:t>12</w:t>
      </w:r>
    </w:p>
    <w:p w:rsidR="00B915BA" w:rsidRPr="00335025" w:rsidRDefault="00123A11" w:rsidP="00B915BA">
      <w:pPr>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66.7 хувийн саналаар дэмжигдлээ.</w:t>
      </w:r>
    </w:p>
    <w:p w:rsidR="00123A11" w:rsidRPr="00335025" w:rsidRDefault="00CA12D5" w:rsidP="00B915BA">
      <w:pPr>
        <w:ind w:firstLine="562"/>
        <w:jc w:val="both"/>
        <w:rPr>
          <w:rFonts w:ascii="Arial" w:hAnsi="Arial" w:cs="Arial"/>
          <w:color w:val="000000" w:themeColor="text1"/>
          <w:kern w:val="1"/>
          <w:lang w:val="mn-MN"/>
        </w:rPr>
      </w:pPr>
      <w:r w:rsidRPr="00335025">
        <w:rPr>
          <w:rFonts w:ascii="Arial" w:hAnsi="Arial" w:cs="Arial"/>
          <w:color w:val="000000" w:themeColor="text1"/>
          <w:lang w:val="mn-MN"/>
        </w:rPr>
        <w:t xml:space="preserve">Зарчмын зөрүүтэй саналын </w:t>
      </w:r>
      <w:r w:rsidR="0011212D" w:rsidRPr="00335025">
        <w:rPr>
          <w:rFonts w:ascii="Arial" w:hAnsi="Arial" w:cs="Arial"/>
          <w:color w:val="000000"/>
          <w:kern w:val="1"/>
        </w:rPr>
        <w:t>томьёоллоор</w:t>
      </w:r>
      <w:r w:rsidRPr="00335025">
        <w:rPr>
          <w:rFonts w:ascii="Arial" w:hAnsi="Arial" w:cs="Arial"/>
          <w:color w:val="000000" w:themeColor="text1"/>
          <w:lang w:val="mn-MN"/>
        </w:rPr>
        <w:t xml:space="preserve"> санал хурааж дууслаа</w:t>
      </w:r>
      <w:r w:rsidR="00123A11" w:rsidRPr="00335025">
        <w:rPr>
          <w:rFonts w:ascii="Arial" w:hAnsi="Arial" w:cs="Arial"/>
          <w:color w:val="000000" w:themeColor="text1"/>
          <w:lang w:val="mn-MN"/>
        </w:rPr>
        <w:t>.</w:t>
      </w:r>
    </w:p>
    <w:p w:rsidR="00AE242D" w:rsidRPr="00335025" w:rsidRDefault="00AE242D" w:rsidP="00517ACB">
      <w:pPr>
        <w:ind w:firstLine="720"/>
        <w:jc w:val="both"/>
        <w:rPr>
          <w:rFonts w:ascii="Arial" w:hAnsi="Arial" w:cs="Arial"/>
          <w:color w:val="000000" w:themeColor="text1"/>
          <w:lang w:val="mn-MN"/>
        </w:rPr>
      </w:pP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lastRenderedPageBreak/>
        <w:t>Байнгын хорооноос гарах санал, дүгнэлтийг Улсын Их Хурлын гишүүн Ж.Батжаргал Төсвийн байнгын хорооны хуралдаанд танилцуулахаар тогтов.</w:t>
      </w:r>
    </w:p>
    <w:p w:rsidR="00123A11" w:rsidRPr="00335025" w:rsidRDefault="00123A11" w:rsidP="00517ACB">
      <w:pPr>
        <w:ind w:firstLine="567"/>
        <w:jc w:val="both"/>
        <w:rPr>
          <w:rFonts w:ascii="Arial" w:hAnsi="Arial" w:cs="Arial"/>
          <w:i/>
          <w:iCs/>
          <w:color w:val="000000" w:themeColor="text1"/>
          <w:lang w:val="mn-MN"/>
        </w:rPr>
      </w:pPr>
    </w:p>
    <w:p w:rsidR="00123A11" w:rsidRPr="00335025" w:rsidRDefault="00123A11" w:rsidP="00E33E9F">
      <w:pPr>
        <w:ind w:firstLine="562"/>
        <w:jc w:val="both"/>
        <w:rPr>
          <w:rFonts w:ascii="Arial" w:hAnsi="Arial" w:cs="Arial"/>
          <w:color w:val="000000" w:themeColor="text1"/>
          <w:lang w:val="mn-MN"/>
        </w:rPr>
      </w:pPr>
      <w:r w:rsidRPr="00335025">
        <w:rPr>
          <w:rFonts w:ascii="Arial" w:hAnsi="Arial" w:cs="Arial"/>
          <w:i/>
          <w:iCs/>
          <w:color w:val="000000" w:themeColor="text1"/>
          <w:lang w:val="mn-MN"/>
        </w:rPr>
        <w:t>Уг асуудлыг 10 цаг 57 минутад хэлэлцэж дуусав.</w:t>
      </w:r>
      <w:r w:rsidRPr="00335025">
        <w:rPr>
          <w:rFonts w:ascii="Arial" w:hAnsi="Arial" w:cs="Arial"/>
          <w:color w:val="000000" w:themeColor="text1"/>
          <w:lang w:val="mn-MN"/>
        </w:rPr>
        <w:t xml:space="preserve"> </w:t>
      </w:r>
    </w:p>
    <w:p w:rsidR="00302E7D" w:rsidRDefault="00302E7D" w:rsidP="00676B4C">
      <w:pPr>
        <w:pStyle w:val="NormalWeb"/>
        <w:shd w:val="clear" w:color="auto" w:fill="FFFFFF"/>
        <w:spacing w:before="0" w:beforeAutospacing="0" w:after="0" w:afterAutospacing="0"/>
        <w:ind w:firstLine="562"/>
        <w:jc w:val="both"/>
        <w:rPr>
          <w:rFonts w:ascii="Arial" w:hAnsi="Arial" w:cs="Arial"/>
          <w:b/>
          <w:i/>
          <w:iCs/>
          <w:color w:val="000000" w:themeColor="text1"/>
          <w:lang w:val="mn-MN"/>
        </w:rPr>
      </w:pPr>
    </w:p>
    <w:p w:rsidR="00C81D21" w:rsidRPr="00335025" w:rsidRDefault="00123A11" w:rsidP="00676B4C">
      <w:pPr>
        <w:pStyle w:val="NormalWeb"/>
        <w:shd w:val="clear" w:color="auto" w:fill="FFFFFF"/>
        <w:spacing w:before="0" w:beforeAutospacing="0" w:after="0" w:afterAutospacing="0"/>
        <w:ind w:firstLine="562"/>
        <w:jc w:val="both"/>
        <w:rPr>
          <w:rFonts w:ascii="Arial" w:hAnsi="Arial" w:cs="Arial"/>
          <w:i/>
          <w:iCs/>
          <w:color w:val="000000" w:themeColor="text1"/>
        </w:rPr>
      </w:pPr>
      <w:r w:rsidRPr="00335025">
        <w:rPr>
          <w:rFonts w:ascii="Arial" w:hAnsi="Arial" w:cs="Arial"/>
          <w:b/>
          <w:i/>
          <w:iCs/>
          <w:color w:val="000000" w:themeColor="text1"/>
          <w:lang w:val="mn-MN"/>
        </w:rPr>
        <w:t>Хоёр</w:t>
      </w:r>
      <w:r w:rsidRPr="00335025">
        <w:rPr>
          <w:rFonts w:ascii="Arial" w:hAnsi="Arial" w:cs="Arial"/>
          <w:b/>
          <w:bCs/>
          <w:i/>
          <w:iCs/>
          <w:color w:val="000000" w:themeColor="text1"/>
          <w:shd w:val="clear" w:color="auto" w:fill="FFFFFF"/>
          <w:lang w:val="mn-MN"/>
        </w:rPr>
        <w:t>.</w:t>
      </w:r>
      <w:r w:rsidR="00C81D21" w:rsidRPr="00335025">
        <w:rPr>
          <w:rFonts w:ascii="Arial" w:hAnsi="Arial" w:cs="Arial"/>
          <w:b/>
          <w:bCs/>
          <w:i/>
          <w:iCs/>
          <w:color w:val="000000" w:themeColor="text1"/>
        </w:rPr>
        <w:t>Монгол Улсын 2022 оны төсвийн тухай хуульд өөрчлөлт оруулах тухай хуулийн төсөлтэй хамт өргөн мэдүүлсэн Төрийн хэмнэлтийн тухай хуулийн төсөл</w:t>
      </w:r>
      <w:r w:rsidR="00CB5E7A" w:rsidRPr="00335025">
        <w:rPr>
          <w:rFonts w:ascii="Arial" w:hAnsi="Arial" w:cs="Arial"/>
          <w:i/>
          <w:iCs/>
          <w:color w:val="000000" w:themeColor="text1"/>
        </w:rPr>
        <w:t xml:space="preserve"> </w:t>
      </w:r>
      <w:r w:rsidR="00C81D21" w:rsidRPr="00335025">
        <w:rPr>
          <w:rFonts w:ascii="Arial" w:hAnsi="Arial" w:cs="Arial"/>
          <w:color w:val="000000" w:themeColor="text1"/>
        </w:rPr>
        <w:t>/</w:t>
      </w:r>
      <w:r w:rsidR="00C81D21" w:rsidRPr="00335025">
        <w:rPr>
          <w:rStyle w:val="Emphasis"/>
          <w:rFonts w:ascii="Arial" w:eastAsia="Calibri" w:hAnsi="Arial" w:cs="Arial"/>
          <w:color w:val="000000" w:themeColor="text1"/>
        </w:rPr>
        <w:t>Засгийн газар 2022.04.20-ны өдөр өргөн мэдүүлсэн,</w:t>
      </w:r>
      <w:r w:rsidR="00C81D21" w:rsidRPr="00335025">
        <w:rPr>
          <w:rFonts w:ascii="Arial" w:hAnsi="Arial" w:cs="Arial"/>
          <w:color w:val="000000" w:themeColor="text1"/>
        </w:rPr>
        <w:t> </w:t>
      </w:r>
      <w:r w:rsidR="00FB01A8" w:rsidRPr="00335025">
        <w:rPr>
          <w:rStyle w:val="Emphasis"/>
          <w:rFonts w:ascii="Arial" w:eastAsia="Calibri" w:hAnsi="Arial" w:cs="Arial"/>
          <w:b/>
          <w:bCs/>
          <w:color w:val="000000" w:themeColor="text1"/>
        </w:rPr>
        <w:t xml:space="preserve">анхны </w:t>
      </w:r>
      <w:r w:rsidR="00C81D21" w:rsidRPr="00335025">
        <w:rPr>
          <w:rStyle w:val="Emphasis"/>
          <w:rFonts w:ascii="Arial" w:eastAsia="Calibri" w:hAnsi="Arial" w:cs="Arial"/>
          <w:b/>
          <w:bCs/>
          <w:color w:val="000000" w:themeColor="text1"/>
        </w:rPr>
        <w:t>хэлэлцүүлэг, </w:t>
      </w:r>
      <w:r w:rsidR="00C81D21" w:rsidRPr="00335025">
        <w:rPr>
          <w:rStyle w:val="Emphasis"/>
          <w:rFonts w:ascii="Arial" w:eastAsia="Calibri" w:hAnsi="Arial" w:cs="Arial"/>
          <w:color w:val="000000" w:themeColor="text1"/>
        </w:rPr>
        <w:t>санал, дүгнэлтээ Төсвийн байнгын хороонд хүргүүлнэ</w:t>
      </w:r>
      <w:r w:rsidR="00C81D21" w:rsidRPr="00335025">
        <w:rPr>
          <w:rFonts w:ascii="Arial" w:hAnsi="Arial" w:cs="Arial"/>
          <w:color w:val="000000" w:themeColor="text1"/>
        </w:rPr>
        <w:t>/</w:t>
      </w:r>
    </w:p>
    <w:p w:rsidR="00672112" w:rsidRPr="00335025" w:rsidRDefault="00672112" w:rsidP="00517ACB">
      <w:pPr>
        <w:jc w:val="both"/>
        <w:rPr>
          <w:rFonts w:ascii="Arial" w:hAnsi="Arial" w:cs="Arial"/>
          <w:bCs/>
          <w:color w:val="000000" w:themeColor="text1"/>
          <w:shd w:val="clear" w:color="auto" w:fill="FFFFFF"/>
          <w:lang w:val="mn-MN"/>
        </w:rPr>
      </w:pPr>
    </w:p>
    <w:p w:rsidR="00EB4AF7" w:rsidRPr="00335025" w:rsidRDefault="00EB4AF7" w:rsidP="00EB4AF7">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w:t>
      </w:r>
      <w:r w:rsidRPr="00335025">
        <w:rPr>
          <w:rFonts w:ascii="Arial" w:hAnsi="Arial" w:cs="Arial"/>
          <w:color w:val="000000" w:themeColor="text1"/>
        </w:rPr>
        <w:t xml:space="preserve"> Хөдөлмөр, нийгмийн хамгааллын сайд А.Ариунзаяа, С</w:t>
      </w:r>
      <w:r w:rsidRPr="00335025">
        <w:rPr>
          <w:rFonts w:ascii="Arial" w:hAnsi="Arial" w:cs="Arial"/>
          <w:color w:val="000000" w:themeColor="text1"/>
          <w:lang w:val="mn-MN"/>
        </w:rPr>
        <w:t xml:space="preserve">ангийн дэд сайд С.Мөнгөнчимэг, 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 Хууль, эрх зүйн газрын дарга З.Энхболд, Санхүү, төсвийн судалгааны газрын дарга Г.Золбоо, Хөгжлийн санхүүжилт, хөрөнгө оруулалтын газрын дарга Ч.Чимидсүрэн, Өрийн удирдлагын хэлтсийн дарга Б.Одонтуяа, Үндэсний аудитын газрын Аудитын нэгдүгээр газрын захирал, тэргүүлэх аудитор Ц.Энхжавхлан, </w:t>
      </w:r>
      <w:r w:rsidRPr="00335025">
        <w:rPr>
          <w:rFonts w:ascii="Arial" w:hAnsi="Arial" w:cs="Arial"/>
          <w:color w:val="000000" w:themeColor="text1"/>
        </w:rPr>
        <w:t>Аудитын</w:t>
      </w:r>
      <w:r w:rsidRPr="00335025">
        <w:rPr>
          <w:rFonts w:ascii="Arial" w:hAnsi="Arial" w:cs="Arial"/>
          <w:color w:val="000000" w:themeColor="text1"/>
          <w:lang w:val="mn-MN"/>
        </w:rPr>
        <w:t xml:space="preserve"> гуравдугаар газрын захирал, тэргүүлэх аудитор Д.Энхболд, Барилга, хот байгуулалтын яамны Төрийн нарийн бичгийн дарга С.Магнайсүрэн, мөн яамны Санхүү, хөрөнгө оруулалтын газрын дарга Э.Ганхүү, Бодлого, төлөвлөлтийн газрын дарга Б.Гүнболд, Жижиг, дунд  үйлдвэрийн газрын дарга Я.Эрдэнэсайхан, Зам, тээврийн хөгжлийн яамны Төрийн нарийн бичгийн дарга С.Батболд, мөн яамны Авто замын бодлогын хэрэгжилтийг зохицуулах газрын дарга Б.Оюундэлгэр, Санхүү, хөрөнгө оруулалтын хэлтсийн дарга Ч.Ренчиндамба, Төмөр зам, далайн тээврийн бодлогын хэрэгжилтийг зохицуулах газрын ахлах шинжээч Л.Булганхүү, Уул уурхай, хүнд үйлдвэрийн яамны Санхүү, хөрөнгө оруулалтын хэлтсийн дарга Б.Отгонцэцэг, мөн хэлтсийн ахлах мэргэжилтэн Н.Нямхүү, Эдийн засаг, хөгжлийн яамны Макро эдийн засгийн бодлогын газрын дарга Л.Энх-Амгалан, Эрчим хүчний яамны Санхүү, хөрөнгө оруулалтын газрын дарга А.Энхбат, мөн яамны Бодлого, төлөвлөлтийн газрын дарга Б.Ерэн-Өлзий нар оролцов.</w:t>
      </w:r>
    </w:p>
    <w:p w:rsidR="00676B4C" w:rsidRPr="00335025" w:rsidRDefault="00676B4C" w:rsidP="009A4DD1">
      <w:pPr>
        <w:jc w:val="both"/>
        <w:rPr>
          <w:rFonts w:ascii="Arial" w:hAnsi="Arial" w:cs="Arial"/>
          <w:color w:val="000000" w:themeColor="text1"/>
          <w:lang w:val="mn-MN"/>
        </w:rPr>
      </w:pPr>
    </w:p>
    <w:p w:rsidR="007D4A59" w:rsidRPr="00335025" w:rsidRDefault="007D4A59" w:rsidP="00676B4C">
      <w:pPr>
        <w:ind w:firstLine="562"/>
        <w:jc w:val="both"/>
        <w:rPr>
          <w:rStyle w:val="Strong"/>
          <w:rFonts w:ascii="Arial" w:hAnsi="Arial" w:cs="Arial"/>
          <w:b w:val="0"/>
          <w:bCs w:val="0"/>
          <w:color w:val="000000" w:themeColor="text1"/>
          <w:lang w:val="mn-MN"/>
        </w:rPr>
      </w:pPr>
      <w:r w:rsidRPr="00335025">
        <w:rPr>
          <w:rFonts w:ascii="Arial" w:hAnsi="Arial" w:cs="Arial"/>
          <w:color w:val="000000" w:themeColor="text1"/>
          <w:lang w:val="mn-MN"/>
        </w:rPr>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w:t>
      </w:r>
      <w:r w:rsidR="002A34AB" w:rsidRPr="00335025">
        <w:rPr>
          <w:rFonts w:ascii="Arial" w:hAnsi="Arial" w:cs="Arial"/>
          <w:color w:val="000000" w:themeColor="text1"/>
          <w:shd w:val="clear" w:color="auto" w:fill="FFFFFF"/>
          <w:lang w:val="mn-MN"/>
        </w:rPr>
        <w:t xml:space="preserve"> </w:t>
      </w:r>
      <w:r w:rsidRPr="00335025">
        <w:rPr>
          <w:rFonts w:ascii="Arial" w:hAnsi="Arial" w:cs="Arial"/>
          <w:color w:val="000000" w:themeColor="text1"/>
          <w:shd w:val="clear" w:color="auto" w:fill="FFFFFF"/>
          <w:lang w:val="mn-MN"/>
        </w:rPr>
        <w:t>Ү</w:t>
      </w:r>
      <w:r w:rsidR="007C47FA" w:rsidRPr="00335025">
        <w:rPr>
          <w:rFonts w:ascii="Arial" w:hAnsi="Arial" w:cs="Arial"/>
          <w:color w:val="000000" w:themeColor="text1"/>
          <w:shd w:val="clear" w:color="auto" w:fill="FFFFFF"/>
          <w:lang w:val="mn-MN"/>
        </w:rPr>
        <w:t>й</w:t>
      </w:r>
      <w:r w:rsidRPr="00335025">
        <w:rPr>
          <w:rFonts w:ascii="Arial" w:hAnsi="Arial" w:cs="Arial"/>
          <w:color w:val="000000" w:themeColor="text1"/>
          <w:shd w:val="clear" w:color="auto" w:fill="FFFFFF"/>
          <w:lang w:val="mn-MN"/>
        </w:rPr>
        <w:t xml:space="preserve">лдвэржилтийн </w:t>
      </w:r>
      <w:r w:rsidR="00F725AD" w:rsidRPr="00335025">
        <w:rPr>
          <w:rFonts w:ascii="Arial" w:hAnsi="Arial" w:cs="Arial"/>
          <w:color w:val="000000" w:themeColor="text1"/>
          <w:shd w:val="clear" w:color="auto" w:fill="FFFFFF"/>
          <w:lang w:val="mn-MN"/>
        </w:rPr>
        <w:t xml:space="preserve">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Б.Гандулам, референт</w:t>
      </w:r>
      <w:r w:rsidRPr="00335025">
        <w:rPr>
          <w:rFonts w:ascii="Arial" w:hAnsi="Arial" w:cs="Arial"/>
          <w:color w:val="000000" w:themeColor="text1"/>
          <w:lang w:val="mn-MN"/>
        </w:rPr>
        <w:t xml:space="preserve"> Б.Ууганцэцэг, Хяналт шалгалт, үнэлгээний газрын Төсвийн хяналт, шинжилгээний хэлтсийн зөвлөх М.Солонго, референт Д.Гэрэлт-Од </w:t>
      </w:r>
      <w:r w:rsidRPr="00335025">
        <w:rPr>
          <w:rStyle w:val="Strong"/>
          <w:rFonts w:ascii="Arial" w:eastAsia="Yu Mincho" w:hAnsi="Arial" w:cs="Arial"/>
          <w:b w:val="0"/>
          <w:bCs w:val="0"/>
          <w:color w:val="000000" w:themeColor="text1"/>
          <w:shd w:val="clear" w:color="auto" w:fill="FFFFFF"/>
          <w:lang w:val="mn-MN"/>
        </w:rPr>
        <w:t>нар байлцав.</w:t>
      </w:r>
    </w:p>
    <w:p w:rsidR="00477F1F" w:rsidRPr="00335025" w:rsidRDefault="00477F1F" w:rsidP="00517ACB">
      <w:pPr>
        <w:ind w:firstLine="720"/>
        <w:jc w:val="both"/>
        <w:rPr>
          <w:rStyle w:val="Strong"/>
          <w:rFonts w:ascii="Arial" w:eastAsia="Yu Mincho" w:hAnsi="Arial" w:cs="Arial"/>
          <w:b w:val="0"/>
          <w:bCs w:val="0"/>
          <w:color w:val="000000" w:themeColor="text1"/>
          <w:shd w:val="clear" w:color="auto" w:fill="FFFFFF"/>
          <w:lang w:val="mn-MN"/>
        </w:rPr>
      </w:pPr>
    </w:p>
    <w:p w:rsidR="00676B4C" w:rsidRPr="00335025" w:rsidRDefault="00477F1F" w:rsidP="00676B4C">
      <w:pPr>
        <w:ind w:firstLine="567"/>
        <w:contextualSpacing/>
        <w:jc w:val="both"/>
        <w:rPr>
          <w:rFonts w:ascii="Arial" w:hAnsi="Arial" w:cs="Arial"/>
          <w:i/>
          <w:color w:val="000000" w:themeColor="text1"/>
          <w:shd w:val="clear" w:color="auto" w:fill="FFFFFF"/>
          <w:lang w:val="mn-MN"/>
        </w:rPr>
      </w:pPr>
      <w:r w:rsidRPr="00335025">
        <w:rPr>
          <w:rStyle w:val="Strong"/>
          <w:rFonts w:ascii="Arial" w:hAnsi="Arial" w:cs="Arial"/>
          <w:b w:val="0"/>
          <w:bCs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335025">
        <w:rPr>
          <w:rFonts w:ascii="Arial" w:hAnsi="Arial" w:cs="Arial"/>
          <w:b/>
          <w:bCs/>
          <w:i/>
          <w:iCs/>
          <w:color w:val="000000" w:themeColor="text1"/>
          <w:lang w:val="mn-MN"/>
        </w:rPr>
        <w:t xml:space="preserve"> </w:t>
      </w:r>
      <w:r w:rsidRPr="00335025">
        <w:rPr>
          <w:rFonts w:ascii="Arial" w:hAnsi="Arial" w:cs="Arial"/>
          <w:i/>
          <w:color w:val="000000" w:themeColor="text1"/>
          <w:shd w:val="clear" w:color="auto" w:fill="FFFFFF"/>
          <w:lang w:val="mn-MN"/>
        </w:rPr>
        <w:t>Монгол Улсын 2022 оны төсвийн тухай хуульд өөрчлөлт оруулах тухай хуулийн төсөлтэй хамт өргөн мэдүүлсэн</w:t>
      </w:r>
      <w:r w:rsidR="007F41D6" w:rsidRPr="00335025">
        <w:rPr>
          <w:rFonts w:ascii="Arial" w:hAnsi="Arial" w:cs="Arial"/>
          <w:i/>
          <w:color w:val="000000" w:themeColor="text1"/>
          <w:shd w:val="clear" w:color="auto" w:fill="FFFFFF"/>
          <w:lang w:val="mn-MN"/>
        </w:rPr>
        <w:t xml:space="preserve"> </w:t>
      </w:r>
      <w:r w:rsidR="007F41D6" w:rsidRPr="00335025">
        <w:rPr>
          <w:rFonts w:ascii="Arial" w:hAnsi="Arial" w:cs="Arial"/>
          <w:i/>
          <w:iCs/>
          <w:color w:val="000000" w:themeColor="text1"/>
        </w:rPr>
        <w:t>Төрийн хэмнэлтийн тухай хуулийн</w:t>
      </w:r>
      <w:r w:rsidR="007F41D6" w:rsidRPr="00335025">
        <w:rPr>
          <w:rFonts w:ascii="Arial" w:hAnsi="Arial" w:cs="Arial"/>
          <w:b/>
          <w:bCs/>
          <w:i/>
          <w:iCs/>
          <w:color w:val="000000" w:themeColor="text1"/>
        </w:rPr>
        <w:t xml:space="preserve"> </w:t>
      </w:r>
      <w:r w:rsidR="00F725AD" w:rsidRPr="00335025">
        <w:rPr>
          <w:rFonts w:ascii="Arial" w:hAnsi="Arial" w:cs="Arial"/>
          <w:i/>
          <w:iCs/>
          <w:color w:val="000000" w:themeColor="text1"/>
        </w:rPr>
        <w:t>төслийг з</w:t>
      </w:r>
      <w:r w:rsidRPr="00335025">
        <w:rPr>
          <w:rFonts w:ascii="Arial" w:hAnsi="Arial" w:cs="Arial"/>
          <w:i/>
          <w:color w:val="000000" w:themeColor="text1"/>
          <w:shd w:val="clear" w:color="auto" w:fill="FFFFFF"/>
          <w:lang w:val="mn-MN"/>
        </w:rPr>
        <w:t xml:space="preserve">үйл бүрээр хэлэлцэв. </w:t>
      </w:r>
    </w:p>
    <w:p w:rsidR="00676B4C" w:rsidRPr="00335025" w:rsidRDefault="00676B4C" w:rsidP="00676B4C">
      <w:pPr>
        <w:jc w:val="both"/>
        <w:rPr>
          <w:rFonts w:ascii="Arial" w:hAnsi="Arial" w:cs="Arial"/>
          <w:i/>
          <w:iCs/>
          <w:color w:val="000000" w:themeColor="text1"/>
          <w:lang w:val="mn-MN"/>
        </w:rPr>
      </w:pPr>
    </w:p>
    <w:p w:rsidR="00477F1F" w:rsidRPr="00335025" w:rsidRDefault="00477F1F" w:rsidP="00676B4C">
      <w:pPr>
        <w:ind w:firstLine="562"/>
        <w:jc w:val="both"/>
        <w:rPr>
          <w:rFonts w:ascii="Arial" w:hAnsi="Arial" w:cs="Arial"/>
          <w:color w:val="000000" w:themeColor="text1"/>
          <w:kern w:val="1"/>
          <w:lang w:val="mn-MN"/>
        </w:rPr>
      </w:pPr>
      <w:r w:rsidRPr="00335025">
        <w:rPr>
          <w:rFonts w:ascii="Arial" w:hAnsi="Arial" w:cs="Arial"/>
          <w:color w:val="000000" w:themeColor="text1"/>
          <w:lang w:val="mn-MN"/>
        </w:rPr>
        <w:t>Төслийн 1-12, 14-19 дүгээр зүйлтэй холбогдуулан Улсын Их Хурлын гишүүдээс асуулт, санал гараагүй болно.</w:t>
      </w:r>
    </w:p>
    <w:p w:rsidR="00B915BA" w:rsidRPr="00335025" w:rsidRDefault="00B915BA" w:rsidP="003263D6">
      <w:pPr>
        <w:ind w:firstLine="562"/>
        <w:jc w:val="both"/>
        <w:rPr>
          <w:rFonts w:ascii="Arial" w:hAnsi="Arial" w:cs="Arial"/>
          <w:color w:val="000000" w:themeColor="text1"/>
          <w:kern w:val="1"/>
          <w:lang w:val="mn-MN"/>
        </w:rPr>
      </w:pPr>
    </w:p>
    <w:p w:rsidR="00F725AD" w:rsidRPr="00335025" w:rsidRDefault="00477F1F" w:rsidP="009E529F">
      <w:pPr>
        <w:ind w:firstLine="562"/>
        <w:jc w:val="both"/>
        <w:rPr>
          <w:rFonts w:ascii="Arial" w:hAnsi="Arial" w:cs="Arial"/>
          <w:color w:val="000000" w:themeColor="text1"/>
          <w:kern w:val="1"/>
          <w:lang w:val="mn-MN"/>
        </w:rPr>
      </w:pPr>
      <w:r w:rsidRPr="00335025">
        <w:rPr>
          <w:rFonts w:ascii="Arial" w:hAnsi="Arial" w:cs="Arial"/>
          <w:color w:val="000000" w:themeColor="text1"/>
          <w:kern w:val="1"/>
          <w:lang w:val="mn-MN"/>
        </w:rPr>
        <w:t xml:space="preserve">Төслийн 13 дугаар зүйлтэй холбогдуулан Улсын Их Хурлын гишүүн Н.Наранбаатарын тавьсан асуултад </w:t>
      </w:r>
      <w:r w:rsidRPr="00335025">
        <w:rPr>
          <w:rFonts w:ascii="Arial" w:hAnsi="Arial" w:cs="Arial"/>
          <w:color w:val="000000" w:themeColor="text1"/>
          <w:lang w:val="mn-MN"/>
        </w:rPr>
        <w:t>Сангийн яамны Төрийн нарийн бичгийн дарга Ж.Ганбат</w:t>
      </w:r>
      <w:r w:rsidRPr="00335025">
        <w:rPr>
          <w:rFonts w:ascii="Arial" w:hAnsi="Arial" w:cs="Arial"/>
          <w:color w:val="000000" w:themeColor="text1"/>
          <w:kern w:val="1"/>
          <w:lang w:val="mn-MN"/>
        </w:rPr>
        <w:t xml:space="preserve"> хариулж, тайлбар хийв.</w:t>
      </w:r>
    </w:p>
    <w:p w:rsidR="00517BAC" w:rsidRDefault="00517BAC" w:rsidP="00F725AD">
      <w:pPr>
        <w:ind w:firstLine="562"/>
        <w:jc w:val="both"/>
        <w:rPr>
          <w:rFonts w:ascii="Arial" w:hAnsi="Arial" w:cs="Arial"/>
          <w:iCs/>
          <w:color w:val="000000" w:themeColor="text1"/>
          <w:shd w:val="clear" w:color="auto" w:fill="FFFFFF"/>
          <w:lang w:val="mn-MN"/>
        </w:rPr>
      </w:pPr>
    </w:p>
    <w:p w:rsidR="00F725AD" w:rsidRPr="00335025" w:rsidRDefault="00F725AD" w:rsidP="00F725AD">
      <w:pPr>
        <w:ind w:firstLine="562"/>
        <w:jc w:val="both"/>
        <w:rPr>
          <w:rFonts w:ascii="Arial" w:hAnsi="Arial" w:cs="Arial"/>
          <w:color w:val="000000" w:themeColor="text1"/>
          <w:lang w:val="mn-MN"/>
        </w:rPr>
      </w:pPr>
      <w:r w:rsidRPr="00335025">
        <w:rPr>
          <w:rFonts w:ascii="Arial" w:hAnsi="Arial" w:cs="Arial"/>
          <w:iCs/>
          <w:color w:val="000000" w:themeColor="text1"/>
          <w:shd w:val="clear" w:color="auto" w:fill="FFFFFF"/>
          <w:lang w:val="mn-MN"/>
        </w:rPr>
        <w:t>Хуулийн</w:t>
      </w:r>
      <w:r w:rsidRPr="00335025">
        <w:rPr>
          <w:rFonts w:ascii="Arial" w:hAnsi="Arial" w:cs="Arial"/>
          <w:iCs/>
          <w:color w:val="000000" w:themeColor="text1"/>
          <w:lang w:val="mn-MN"/>
        </w:rPr>
        <w:t xml:space="preserve"> </w:t>
      </w:r>
      <w:r w:rsidRPr="00335025">
        <w:rPr>
          <w:rFonts w:ascii="Arial" w:hAnsi="Arial" w:cs="Arial"/>
          <w:color w:val="000000" w:themeColor="text1"/>
          <w:lang w:val="mn-MN"/>
        </w:rPr>
        <w:t>төслийг зүйл бүрээр хэлэлцэж дуусав.</w:t>
      </w:r>
    </w:p>
    <w:p w:rsidR="00123A11" w:rsidRPr="00335025" w:rsidRDefault="00123A11" w:rsidP="00517ACB">
      <w:pPr>
        <w:jc w:val="both"/>
        <w:rPr>
          <w:rStyle w:val="Strong"/>
          <w:rFonts w:ascii="Arial" w:eastAsia="Yu Mincho" w:hAnsi="Arial" w:cs="Arial"/>
          <w:b w:val="0"/>
          <w:bCs w:val="0"/>
          <w:color w:val="000000" w:themeColor="text1"/>
          <w:shd w:val="clear" w:color="auto" w:fill="FFFFFF"/>
          <w:lang w:val="mn-MN"/>
        </w:rPr>
      </w:pP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lastRenderedPageBreak/>
        <w:t>Байнгын хорооноос гарах санал, дүгнэлтийг Улсын Их Хурлын гишүүн Ж.Батжаргал Төсвийн байнгын хорооны хуралдаанд танилцуулахаар тогтов.</w:t>
      </w:r>
    </w:p>
    <w:p w:rsidR="00123A11" w:rsidRPr="00335025" w:rsidRDefault="00123A11" w:rsidP="00FB585B">
      <w:pPr>
        <w:jc w:val="both"/>
        <w:rPr>
          <w:rFonts w:ascii="Arial" w:hAnsi="Arial" w:cs="Arial"/>
          <w:color w:val="000000" w:themeColor="text1"/>
          <w:lang w:val="mn-MN"/>
        </w:rPr>
      </w:pP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i/>
          <w:iCs/>
          <w:color w:val="000000" w:themeColor="text1"/>
          <w:lang w:val="mn-MN"/>
        </w:rPr>
        <w:t>Уг асуудлыг 1</w:t>
      </w:r>
      <w:r w:rsidR="00477F1F" w:rsidRPr="00335025">
        <w:rPr>
          <w:rFonts w:ascii="Arial" w:hAnsi="Arial" w:cs="Arial"/>
          <w:i/>
          <w:iCs/>
          <w:color w:val="000000" w:themeColor="text1"/>
          <w:lang w:val="mn-MN"/>
        </w:rPr>
        <w:t>1</w:t>
      </w:r>
      <w:r w:rsidRPr="00335025">
        <w:rPr>
          <w:rFonts w:ascii="Arial" w:hAnsi="Arial" w:cs="Arial"/>
          <w:i/>
          <w:iCs/>
          <w:color w:val="000000" w:themeColor="text1"/>
          <w:lang w:val="mn-MN"/>
        </w:rPr>
        <w:t xml:space="preserve"> цаг </w:t>
      </w:r>
      <w:r w:rsidR="00477F1F" w:rsidRPr="00335025">
        <w:rPr>
          <w:rFonts w:ascii="Arial" w:hAnsi="Arial" w:cs="Arial"/>
          <w:i/>
          <w:iCs/>
          <w:color w:val="000000" w:themeColor="text1"/>
          <w:lang w:val="mn-MN"/>
        </w:rPr>
        <w:t>03</w:t>
      </w:r>
      <w:r w:rsidRPr="00335025">
        <w:rPr>
          <w:rFonts w:ascii="Arial" w:hAnsi="Arial" w:cs="Arial"/>
          <w:i/>
          <w:iCs/>
          <w:color w:val="000000" w:themeColor="text1"/>
          <w:lang w:val="mn-MN"/>
        </w:rPr>
        <w:t xml:space="preserve"> минутад хэлэлцэж дуусав.</w:t>
      </w:r>
    </w:p>
    <w:p w:rsidR="00123A11" w:rsidRPr="00335025" w:rsidRDefault="00123A11" w:rsidP="00517ACB">
      <w:pPr>
        <w:ind w:firstLine="567"/>
        <w:jc w:val="both"/>
        <w:rPr>
          <w:rFonts w:ascii="Arial" w:hAnsi="Arial" w:cs="Arial"/>
          <w:color w:val="000000" w:themeColor="text1"/>
          <w:lang w:val="mn-MN"/>
        </w:rPr>
      </w:pPr>
    </w:p>
    <w:p w:rsidR="00123A11" w:rsidRPr="00335025" w:rsidRDefault="00123A11" w:rsidP="00676B4C">
      <w:pPr>
        <w:ind w:firstLine="562"/>
        <w:jc w:val="both"/>
        <w:rPr>
          <w:rFonts w:ascii="Arial" w:hAnsi="Arial" w:cs="Arial"/>
          <w:b/>
          <w:bCs/>
          <w:i/>
          <w:iCs/>
          <w:color w:val="000000" w:themeColor="text1"/>
          <w:shd w:val="clear" w:color="auto" w:fill="FFFFFF"/>
          <w:lang w:val="mn-MN"/>
        </w:rPr>
      </w:pPr>
      <w:r w:rsidRPr="00335025">
        <w:rPr>
          <w:rFonts w:ascii="Arial" w:hAnsi="Arial" w:cs="Arial"/>
          <w:b/>
          <w:i/>
          <w:iCs/>
          <w:color w:val="000000" w:themeColor="text1"/>
          <w:lang w:val="mn-MN"/>
        </w:rPr>
        <w:t>Гурав.</w:t>
      </w:r>
      <w:r w:rsidR="00C81D21" w:rsidRPr="00335025">
        <w:rPr>
          <w:rFonts w:ascii="Arial" w:hAnsi="Arial" w:cs="Arial"/>
          <w:b/>
          <w:bCs/>
          <w:i/>
          <w:iCs/>
          <w:color w:val="000000" w:themeColor="text1"/>
        </w:rPr>
        <w:t>Байнгын хорооны тогтоолын төсөл</w:t>
      </w:r>
      <w:r w:rsidR="006D6478" w:rsidRPr="00335025">
        <w:rPr>
          <w:rFonts w:ascii="Arial" w:hAnsi="Arial" w:cs="Arial"/>
          <w:i/>
          <w:iCs/>
          <w:color w:val="000000" w:themeColor="text1"/>
        </w:rPr>
        <w:t xml:space="preserve"> </w:t>
      </w:r>
      <w:r w:rsidR="00C81D21" w:rsidRPr="00335025">
        <w:rPr>
          <w:rFonts w:ascii="Arial" w:hAnsi="Arial" w:cs="Arial"/>
          <w:color w:val="000000" w:themeColor="text1"/>
        </w:rPr>
        <w:t>/</w:t>
      </w:r>
      <w:r w:rsidR="00C81D21" w:rsidRPr="00335025">
        <w:rPr>
          <w:rStyle w:val="Emphasis"/>
          <w:rFonts w:ascii="Arial" w:eastAsia="Calibri" w:hAnsi="Arial" w:cs="Arial"/>
          <w:color w:val="000000" w:themeColor="text1"/>
        </w:rPr>
        <w:t>Үйлдвэржилтийн бодлогын байнгын хорооны 2022 оны 03 дугаар тогтоолд өөрчлөлт оруулах тухай</w:t>
      </w:r>
      <w:r w:rsidR="00C81D21" w:rsidRPr="00335025">
        <w:rPr>
          <w:rFonts w:ascii="Arial" w:hAnsi="Arial" w:cs="Arial"/>
          <w:color w:val="000000" w:themeColor="text1"/>
        </w:rPr>
        <w:t>/</w:t>
      </w:r>
    </w:p>
    <w:p w:rsidR="00123A11" w:rsidRPr="00335025" w:rsidRDefault="00123A11" w:rsidP="00517ACB">
      <w:pPr>
        <w:jc w:val="both"/>
        <w:rPr>
          <w:rFonts w:ascii="Arial" w:hAnsi="Arial" w:cs="Arial"/>
          <w:color w:val="000000" w:themeColor="text1"/>
          <w:lang w:val="mn-MN"/>
        </w:rPr>
      </w:pPr>
    </w:p>
    <w:p w:rsidR="00ED77CC" w:rsidRPr="00335025" w:rsidRDefault="00ED77CC" w:rsidP="00676B4C">
      <w:pPr>
        <w:ind w:firstLine="562"/>
        <w:jc w:val="both"/>
        <w:rPr>
          <w:rStyle w:val="Strong"/>
          <w:rFonts w:ascii="Arial" w:eastAsia="Yu Mincho" w:hAnsi="Arial" w:cs="Arial"/>
          <w:b w:val="0"/>
          <w:bCs w:val="0"/>
          <w:color w:val="000000" w:themeColor="text1"/>
          <w:shd w:val="clear" w:color="auto" w:fill="FFFFFF"/>
          <w:lang w:val="mn-MN"/>
        </w:rPr>
      </w:pPr>
      <w:r w:rsidRPr="00335025">
        <w:rPr>
          <w:rFonts w:ascii="Arial" w:hAnsi="Arial" w:cs="Arial"/>
          <w:color w:val="000000" w:themeColor="text1"/>
          <w:lang w:val="mn-MN"/>
        </w:rPr>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Ү</w:t>
      </w:r>
      <w:r w:rsidR="007C47FA" w:rsidRPr="00335025">
        <w:rPr>
          <w:rFonts w:ascii="Arial" w:hAnsi="Arial" w:cs="Arial"/>
          <w:color w:val="000000" w:themeColor="text1"/>
          <w:shd w:val="clear" w:color="auto" w:fill="FFFFFF"/>
          <w:lang w:val="mn-MN"/>
        </w:rPr>
        <w:t>й</w:t>
      </w:r>
      <w:r w:rsidRPr="00335025">
        <w:rPr>
          <w:rFonts w:ascii="Arial" w:hAnsi="Arial" w:cs="Arial"/>
          <w:color w:val="000000" w:themeColor="text1"/>
          <w:shd w:val="clear" w:color="auto" w:fill="FFFFFF"/>
          <w:lang w:val="mn-MN"/>
        </w:rPr>
        <w:t>лдвэржилтийн</w:t>
      </w:r>
      <w:r w:rsidR="00F725AD" w:rsidRPr="00335025">
        <w:rPr>
          <w:rFonts w:ascii="Arial" w:hAnsi="Arial" w:cs="Arial"/>
          <w:color w:val="000000" w:themeColor="text1"/>
          <w:shd w:val="clear" w:color="auto" w:fill="FFFFFF"/>
          <w:lang w:val="mn-MN"/>
        </w:rPr>
        <w:t xml:space="preserve"> 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Б.Гандулам, референт</w:t>
      </w:r>
      <w:r w:rsidRPr="00335025">
        <w:rPr>
          <w:rFonts w:ascii="Arial" w:hAnsi="Arial" w:cs="Arial"/>
          <w:color w:val="000000" w:themeColor="text1"/>
          <w:lang w:val="mn-MN"/>
        </w:rPr>
        <w:t xml:space="preserve"> Б.Ууганцэцэг, Хяналт шалгалт, үнэлгээний газрын Төсвийн хяналт, шинжилгээний хэлтсийн зөвлөх М.Солонго, референт Д.Гэрэлт-Од </w:t>
      </w:r>
      <w:r w:rsidRPr="00335025">
        <w:rPr>
          <w:rStyle w:val="Strong"/>
          <w:rFonts w:ascii="Arial" w:eastAsia="Yu Mincho" w:hAnsi="Arial" w:cs="Arial"/>
          <w:b w:val="0"/>
          <w:bCs w:val="0"/>
          <w:color w:val="000000" w:themeColor="text1"/>
          <w:shd w:val="clear" w:color="auto" w:fill="FFFFFF"/>
          <w:lang w:val="mn-MN"/>
        </w:rPr>
        <w:t>нар байлцав.</w:t>
      </w:r>
    </w:p>
    <w:p w:rsidR="00123A11" w:rsidRPr="00335025" w:rsidRDefault="00123A11" w:rsidP="00517ACB">
      <w:pPr>
        <w:pStyle w:val="NormalWeb"/>
        <w:spacing w:before="0" w:beforeAutospacing="0" w:after="0" w:afterAutospacing="0"/>
        <w:ind w:firstLine="567"/>
        <w:jc w:val="both"/>
        <w:rPr>
          <w:rStyle w:val="Strong"/>
          <w:rFonts w:ascii="Arial" w:eastAsia="Yu Mincho" w:hAnsi="Arial" w:cs="Arial"/>
          <w:b w:val="0"/>
          <w:bCs w:val="0"/>
          <w:color w:val="000000" w:themeColor="text1"/>
          <w:shd w:val="clear" w:color="auto" w:fill="FFFFFF"/>
          <w:lang w:val="mn-MN"/>
        </w:rPr>
      </w:pPr>
    </w:p>
    <w:p w:rsidR="008F3B2C" w:rsidRPr="00335025" w:rsidRDefault="00123A11" w:rsidP="00676B4C">
      <w:pPr>
        <w:pStyle w:val="NoSpacing"/>
        <w:ind w:firstLine="562"/>
        <w:jc w:val="both"/>
        <w:rPr>
          <w:rFonts w:ascii="Arial" w:hAnsi="Arial" w:cs="Arial"/>
          <w:color w:val="000000" w:themeColor="text1"/>
          <w:lang w:val="mn-MN"/>
        </w:rPr>
      </w:pPr>
      <w:r w:rsidRPr="00335025">
        <w:rPr>
          <w:rFonts w:ascii="Arial" w:hAnsi="Arial" w:cs="Arial"/>
          <w:b/>
          <w:bCs/>
          <w:color w:val="000000" w:themeColor="text1"/>
          <w:kern w:val="1"/>
          <w:lang w:val="mn-MN"/>
        </w:rPr>
        <w:t>Б.Чойжилсүрэн</w:t>
      </w:r>
      <w:r w:rsidRPr="00335025">
        <w:rPr>
          <w:rFonts w:ascii="Arial" w:hAnsi="Arial" w:cs="Arial"/>
          <w:b/>
          <w:bCs/>
          <w:color w:val="000000" w:themeColor="text1"/>
          <w:kern w:val="2"/>
          <w:lang w:val="mn-MN"/>
        </w:rPr>
        <w:t>:</w:t>
      </w:r>
      <w:r w:rsidR="004842F1" w:rsidRPr="00335025">
        <w:rPr>
          <w:rFonts w:ascii="Arial" w:hAnsi="Arial" w:cs="Arial"/>
          <w:b/>
          <w:bCs/>
          <w:color w:val="000000" w:themeColor="text1"/>
          <w:kern w:val="2"/>
          <w:lang w:val="mn-MN"/>
        </w:rPr>
        <w:t xml:space="preserve"> </w:t>
      </w:r>
      <w:r w:rsidR="008F3B2C" w:rsidRPr="00335025">
        <w:rPr>
          <w:rFonts w:ascii="Arial" w:hAnsi="Arial" w:cs="Arial"/>
          <w:color w:val="000000" w:themeColor="text1"/>
          <w:kern w:val="1"/>
        </w:rPr>
        <w:t>“</w:t>
      </w:r>
      <w:r w:rsidR="008F3B2C" w:rsidRPr="00335025">
        <w:rPr>
          <w:rStyle w:val="Emphasis"/>
          <w:rFonts w:ascii="Arial" w:eastAsia="Calibri" w:hAnsi="Arial" w:cs="Arial"/>
          <w:i w:val="0"/>
          <w:iCs w:val="0"/>
          <w:color w:val="000000" w:themeColor="text1"/>
        </w:rPr>
        <w:t>Үйлдвэржилтийн бодлогын байнгын хорооны 2022 оны 03 дугаар тогтоолд өөрчлөлт оруулах тухай</w:t>
      </w:r>
      <w:r w:rsidR="008F3B2C" w:rsidRPr="00335025">
        <w:rPr>
          <w:rFonts w:ascii="Arial" w:hAnsi="Arial" w:cs="Arial"/>
          <w:color w:val="000000" w:themeColor="text1"/>
          <w:lang w:val="mn-MN"/>
        </w:rPr>
        <w:t>”</w:t>
      </w:r>
      <w:r w:rsidR="008F3B2C" w:rsidRPr="00335025">
        <w:rPr>
          <w:rFonts w:ascii="Arial" w:hAnsi="Arial" w:cs="Arial"/>
          <w:color w:val="000000" w:themeColor="text1"/>
          <w:shd w:val="clear" w:color="auto" w:fill="FFFFFF" w:themeFill="background1"/>
          <w:lang w:val="mn-MN"/>
        </w:rPr>
        <w:t xml:space="preserve"> Байнгын хорооны </w:t>
      </w:r>
      <w:r w:rsidR="008F3B2C" w:rsidRPr="00335025">
        <w:rPr>
          <w:rFonts w:ascii="Arial" w:hAnsi="Arial" w:cs="Arial"/>
          <w:color w:val="000000" w:themeColor="text1"/>
          <w:lang w:val="mn-MN"/>
        </w:rPr>
        <w:t xml:space="preserve">тогтоолын төслийг батлах санал хураалт явуулъя.   </w:t>
      </w:r>
    </w:p>
    <w:p w:rsidR="008F3B2C" w:rsidRPr="00335025" w:rsidRDefault="008F3B2C" w:rsidP="00517ACB">
      <w:pPr>
        <w:autoSpaceDE w:val="0"/>
        <w:autoSpaceDN w:val="0"/>
        <w:adjustRightInd w:val="0"/>
        <w:ind w:firstLine="562"/>
        <w:jc w:val="both"/>
        <w:rPr>
          <w:rFonts w:ascii="Arial" w:hAnsi="Arial" w:cs="Arial"/>
          <w:color w:val="000000" w:themeColor="text1"/>
          <w:kern w:val="2"/>
          <w:lang w:val="mn-MN"/>
        </w:rPr>
      </w:pP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Зөвшөөрсөн:</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008F3B2C" w:rsidRPr="00335025">
        <w:rPr>
          <w:rFonts w:ascii="Arial" w:hAnsi="Arial" w:cs="Arial"/>
          <w:color w:val="000000" w:themeColor="text1"/>
          <w:kern w:val="2"/>
          <w:lang w:val="mn-MN"/>
        </w:rPr>
        <w:t>6</w:t>
      </w: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Татгалзсан: </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008F3B2C" w:rsidRPr="00335025">
        <w:rPr>
          <w:rFonts w:ascii="Arial" w:hAnsi="Arial" w:cs="Arial"/>
          <w:color w:val="000000" w:themeColor="text1"/>
          <w:kern w:val="2"/>
          <w:lang w:val="mn-MN"/>
        </w:rPr>
        <w:t>6</w:t>
      </w: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Бүгд:</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w:t>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12</w:t>
      </w:r>
      <w:r w:rsidRPr="00335025">
        <w:rPr>
          <w:rFonts w:ascii="Arial" w:hAnsi="Arial" w:cs="Arial"/>
          <w:color w:val="000000" w:themeColor="text1"/>
          <w:kern w:val="2"/>
          <w:lang w:val="mn-MN"/>
        </w:rPr>
        <w:tab/>
      </w: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50.0 хувийн саналаар дэмжигдсэнгүй.</w:t>
      </w:r>
    </w:p>
    <w:p w:rsidR="00123A11" w:rsidRPr="00335025" w:rsidRDefault="00123A11" w:rsidP="00517ACB">
      <w:pPr>
        <w:ind w:firstLine="562"/>
        <w:jc w:val="both"/>
        <w:rPr>
          <w:rFonts w:ascii="Arial" w:hAnsi="Arial" w:cs="Arial"/>
          <w:color w:val="000000" w:themeColor="text1"/>
          <w:lang w:val="mn-MN"/>
        </w:rPr>
      </w:pPr>
    </w:p>
    <w:p w:rsidR="00123A11" w:rsidRPr="00335025" w:rsidRDefault="00123A11" w:rsidP="00676B4C">
      <w:pPr>
        <w:pStyle w:val="NoSpacing"/>
        <w:ind w:firstLine="562"/>
        <w:jc w:val="both"/>
        <w:rPr>
          <w:rFonts w:ascii="Arial" w:hAnsi="Arial" w:cs="Arial"/>
          <w:color w:val="000000" w:themeColor="text1"/>
          <w:lang w:val="mn-MN"/>
        </w:rPr>
      </w:pPr>
      <w:r w:rsidRPr="00335025">
        <w:rPr>
          <w:rFonts w:ascii="Arial" w:hAnsi="Arial" w:cs="Arial"/>
          <w:color w:val="000000" w:themeColor="text1"/>
          <w:lang w:val="mn-MN"/>
        </w:rPr>
        <w:t>Улсын Их Хурлын гишүүн Т.Энхтүвшин</w:t>
      </w:r>
      <w:r w:rsidR="00B61132" w:rsidRPr="00335025">
        <w:rPr>
          <w:rFonts w:ascii="Arial" w:hAnsi="Arial" w:cs="Arial"/>
          <w:color w:val="000000" w:themeColor="text1"/>
          <w:lang w:val="mn-MN"/>
        </w:rPr>
        <w:t>гийн</w:t>
      </w:r>
      <w:r w:rsidRPr="00335025">
        <w:rPr>
          <w:rFonts w:ascii="Arial" w:hAnsi="Arial" w:cs="Arial"/>
          <w:color w:val="000000" w:themeColor="text1"/>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123A11" w:rsidRPr="00335025" w:rsidRDefault="00123A11" w:rsidP="00517ACB">
      <w:pPr>
        <w:jc w:val="both"/>
        <w:rPr>
          <w:rFonts w:ascii="Arial" w:hAnsi="Arial" w:cs="Arial"/>
          <w:b/>
          <w:bCs/>
          <w:color w:val="000000" w:themeColor="text1"/>
          <w:kern w:val="2"/>
          <w:lang w:val="mn-MN"/>
        </w:rPr>
      </w:pP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b/>
          <w:bCs/>
          <w:color w:val="000000" w:themeColor="text1"/>
          <w:kern w:val="1"/>
          <w:lang w:val="mn-MN"/>
        </w:rPr>
        <w:t>Б.Чойжилсүрэн</w:t>
      </w:r>
      <w:r w:rsidRPr="00335025">
        <w:rPr>
          <w:rFonts w:ascii="Arial" w:hAnsi="Arial" w:cs="Arial"/>
          <w:b/>
          <w:bCs/>
          <w:color w:val="000000" w:themeColor="text1"/>
          <w:kern w:val="2"/>
          <w:lang w:val="mn-MN"/>
        </w:rPr>
        <w:t xml:space="preserve">: </w:t>
      </w:r>
      <w:r w:rsidRPr="00335025">
        <w:rPr>
          <w:rFonts w:ascii="Arial" w:hAnsi="Arial" w:cs="Arial"/>
          <w:color w:val="000000" w:themeColor="text1"/>
          <w:lang w:val="mn-MN"/>
        </w:rPr>
        <w:t>Улсын Их Хурлын гишүүн Т.Энхтүвшин</w:t>
      </w:r>
      <w:r w:rsidR="00B61132" w:rsidRPr="00335025">
        <w:rPr>
          <w:rFonts w:ascii="Arial" w:hAnsi="Arial" w:cs="Arial"/>
          <w:color w:val="000000" w:themeColor="text1"/>
          <w:lang w:val="mn-MN"/>
        </w:rPr>
        <w:t>гийн</w:t>
      </w:r>
      <w:r w:rsidRPr="00335025">
        <w:rPr>
          <w:rFonts w:ascii="Arial" w:hAnsi="Arial" w:cs="Arial"/>
          <w:color w:val="000000" w:themeColor="text1"/>
          <w:lang w:val="mn-MN"/>
        </w:rPr>
        <w:t xml:space="preserve"> гаргасан горимын саналыг дэмжье гэсэн санал хураалт явуулъя.</w:t>
      </w:r>
    </w:p>
    <w:p w:rsidR="00123A11" w:rsidRPr="00335025" w:rsidRDefault="00123A11" w:rsidP="00517ACB">
      <w:pPr>
        <w:jc w:val="both"/>
        <w:rPr>
          <w:rFonts w:ascii="Arial" w:hAnsi="Arial" w:cs="Arial"/>
          <w:color w:val="000000" w:themeColor="text1"/>
          <w:lang w:val="mn-MN"/>
        </w:rPr>
      </w:pP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t>Зөвшөөрсөн:</w:t>
      </w:r>
      <w:r w:rsidRPr="00335025">
        <w:rPr>
          <w:rFonts w:ascii="Arial" w:hAnsi="Arial" w:cs="Arial"/>
          <w:color w:val="000000" w:themeColor="text1"/>
          <w:lang w:val="mn-MN"/>
        </w:rPr>
        <w:tab/>
      </w:r>
      <w:r w:rsidRPr="00335025">
        <w:rPr>
          <w:rFonts w:ascii="Arial" w:hAnsi="Arial" w:cs="Arial"/>
          <w:color w:val="000000" w:themeColor="text1"/>
          <w:lang w:val="mn-MN"/>
        </w:rPr>
        <w:tab/>
        <w:t xml:space="preserve"> </w:t>
      </w:r>
      <w:r w:rsidR="008F3B2C" w:rsidRPr="00335025">
        <w:rPr>
          <w:rFonts w:ascii="Arial" w:hAnsi="Arial" w:cs="Arial"/>
          <w:color w:val="000000" w:themeColor="text1"/>
          <w:lang w:val="mn-MN"/>
        </w:rPr>
        <w:t>6</w:t>
      </w:r>
      <w:r w:rsidRPr="00335025">
        <w:rPr>
          <w:rFonts w:ascii="Arial" w:hAnsi="Arial" w:cs="Arial"/>
          <w:color w:val="000000" w:themeColor="text1"/>
          <w:lang w:val="mn-MN"/>
        </w:rPr>
        <w:t xml:space="preserve">        </w:t>
      </w: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t xml:space="preserve">Татгалзсан:       </w:t>
      </w:r>
      <w:r w:rsidRPr="00335025">
        <w:rPr>
          <w:rFonts w:ascii="Arial" w:hAnsi="Arial" w:cs="Arial"/>
          <w:color w:val="000000" w:themeColor="text1"/>
          <w:lang w:val="mn-MN"/>
        </w:rPr>
        <w:tab/>
        <w:t xml:space="preserve"> 5          </w:t>
      </w:r>
      <w:r w:rsidRPr="00335025">
        <w:rPr>
          <w:rFonts w:ascii="Arial" w:hAnsi="Arial" w:cs="Arial"/>
          <w:color w:val="000000" w:themeColor="text1"/>
          <w:lang w:val="mn-MN"/>
        </w:rPr>
        <w:tab/>
      </w: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t>Бүгд:</w:t>
      </w:r>
      <w:r w:rsidRPr="00335025">
        <w:rPr>
          <w:rFonts w:ascii="Arial" w:hAnsi="Arial" w:cs="Arial"/>
          <w:color w:val="000000" w:themeColor="text1"/>
          <w:lang w:val="mn-MN"/>
        </w:rPr>
        <w:tab/>
      </w:r>
      <w:r w:rsidRPr="00335025">
        <w:rPr>
          <w:rFonts w:ascii="Arial" w:hAnsi="Arial" w:cs="Arial"/>
          <w:color w:val="000000" w:themeColor="text1"/>
          <w:lang w:val="mn-MN"/>
        </w:rPr>
        <w:tab/>
        <w:t xml:space="preserve">          1</w:t>
      </w:r>
      <w:r w:rsidR="008F3B2C" w:rsidRPr="00335025">
        <w:rPr>
          <w:rFonts w:ascii="Arial" w:hAnsi="Arial" w:cs="Arial"/>
          <w:color w:val="000000" w:themeColor="text1"/>
          <w:lang w:val="mn-MN"/>
        </w:rPr>
        <w:t>1</w:t>
      </w:r>
    </w:p>
    <w:p w:rsidR="00123A11" w:rsidRPr="00335025" w:rsidRDefault="00123A11"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t>5</w:t>
      </w:r>
      <w:r w:rsidR="008F3B2C" w:rsidRPr="00335025">
        <w:rPr>
          <w:rFonts w:ascii="Arial" w:hAnsi="Arial" w:cs="Arial"/>
          <w:color w:val="000000" w:themeColor="text1"/>
          <w:lang w:val="mn-MN"/>
        </w:rPr>
        <w:t>4</w:t>
      </w:r>
      <w:r w:rsidRPr="00335025">
        <w:rPr>
          <w:rFonts w:ascii="Arial" w:hAnsi="Arial" w:cs="Arial"/>
          <w:color w:val="000000" w:themeColor="text1"/>
          <w:lang w:val="mn-MN"/>
        </w:rPr>
        <w:t>.</w:t>
      </w:r>
      <w:r w:rsidR="008F3B2C" w:rsidRPr="00335025">
        <w:rPr>
          <w:rFonts w:ascii="Arial" w:hAnsi="Arial" w:cs="Arial"/>
          <w:color w:val="000000" w:themeColor="text1"/>
          <w:lang w:val="mn-MN"/>
        </w:rPr>
        <w:t>5</w:t>
      </w:r>
      <w:r w:rsidRPr="00335025">
        <w:rPr>
          <w:rFonts w:ascii="Arial" w:hAnsi="Arial" w:cs="Arial"/>
          <w:color w:val="000000" w:themeColor="text1"/>
          <w:lang w:val="mn-MN"/>
        </w:rPr>
        <w:t xml:space="preserve"> хувийн саналаар горимын санал дэмжигд</w:t>
      </w:r>
      <w:r w:rsidR="008F3B2C" w:rsidRPr="00335025">
        <w:rPr>
          <w:rFonts w:ascii="Arial" w:hAnsi="Arial" w:cs="Arial"/>
          <w:color w:val="000000" w:themeColor="text1"/>
          <w:lang w:val="mn-MN"/>
        </w:rPr>
        <w:t>лээ</w:t>
      </w:r>
      <w:r w:rsidRPr="00335025">
        <w:rPr>
          <w:rFonts w:ascii="Arial" w:hAnsi="Arial" w:cs="Arial"/>
          <w:color w:val="000000" w:themeColor="text1"/>
          <w:lang w:val="mn-MN"/>
        </w:rPr>
        <w:t>.</w:t>
      </w:r>
    </w:p>
    <w:p w:rsidR="00123A11" w:rsidRPr="00335025" w:rsidRDefault="00123A11" w:rsidP="00517ACB">
      <w:pPr>
        <w:ind w:firstLine="567"/>
        <w:jc w:val="both"/>
        <w:rPr>
          <w:rFonts w:ascii="Arial" w:hAnsi="Arial" w:cs="Arial"/>
          <w:color w:val="000000" w:themeColor="text1"/>
          <w:kern w:val="2"/>
          <w:lang w:val="mn-MN"/>
        </w:rPr>
      </w:pPr>
    </w:p>
    <w:p w:rsidR="008F3B2C" w:rsidRPr="00335025" w:rsidRDefault="00123A11" w:rsidP="00676B4C">
      <w:pPr>
        <w:pStyle w:val="NoSpacing"/>
        <w:ind w:firstLine="562"/>
        <w:jc w:val="both"/>
        <w:rPr>
          <w:rStyle w:val="Strong"/>
          <w:rFonts w:ascii="Arial" w:hAnsi="Arial" w:cs="Arial"/>
          <w:b w:val="0"/>
          <w:bCs w:val="0"/>
          <w:color w:val="000000" w:themeColor="text1"/>
          <w:lang w:val="mn-MN"/>
        </w:rPr>
      </w:pPr>
      <w:r w:rsidRPr="00335025">
        <w:rPr>
          <w:rFonts w:ascii="Arial" w:hAnsi="Arial" w:cs="Arial"/>
          <w:b/>
          <w:bCs/>
          <w:color w:val="000000" w:themeColor="text1"/>
          <w:kern w:val="1"/>
          <w:lang w:val="mn-MN"/>
        </w:rPr>
        <w:t>Б.Чойжилсүрэн</w:t>
      </w:r>
      <w:r w:rsidRPr="00335025">
        <w:rPr>
          <w:rFonts w:ascii="Arial" w:hAnsi="Arial" w:cs="Arial"/>
          <w:b/>
          <w:bCs/>
          <w:color w:val="000000" w:themeColor="text1"/>
          <w:kern w:val="2"/>
          <w:lang w:val="mn-MN"/>
        </w:rPr>
        <w:t>:</w:t>
      </w:r>
      <w:r w:rsidR="007040B1" w:rsidRPr="00335025">
        <w:rPr>
          <w:rFonts w:ascii="Arial" w:hAnsi="Arial" w:cs="Arial"/>
          <w:b/>
          <w:bCs/>
          <w:color w:val="000000" w:themeColor="text1"/>
          <w:kern w:val="2"/>
          <w:lang w:val="mn-MN"/>
        </w:rPr>
        <w:t xml:space="preserve"> </w:t>
      </w:r>
      <w:r w:rsidR="008F3B2C" w:rsidRPr="00335025">
        <w:rPr>
          <w:rFonts w:ascii="Arial" w:hAnsi="Arial" w:cs="Arial"/>
          <w:color w:val="000000" w:themeColor="text1"/>
          <w:kern w:val="1"/>
        </w:rPr>
        <w:t>“</w:t>
      </w:r>
      <w:r w:rsidR="008F3B2C" w:rsidRPr="00335025">
        <w:rPr>
          <w:rStyle w:val="Emphasis"/>
          <w:rFonts w:ascii="Arial" w:eastAsia="Calibri" w:hAnsi="Arial" w:cs="Arial"/>
          <w:i w:val="0"/>
          <w:iCs w:val="0"/>
          <w:color w:val="000000" w:themeColor="text1"/>
        </w:rPr>
        <w:t>Үйлдвэржилтийн бодлогын байнгын хорооны 2022 оны 03 дугаар тогтоолд өөрчлөлт оруулах тухай</w:t>
      </w:r>
      <w:r w:rsidR="00F725AD" w:rsidRPr="00335025">
        <w:rPr>
          <w:rStyle w:val="Emphasis"/>
          <w:rFonts w:ascii="Arial" w:eastAsia="Calibri" w:hAnsi="Arial" w:cs="Arial"/>
          <w:i w:val="0"/>
          <w:iCs w:val="0"/>
          <w:color w:val="000000" w:themeColor="text1"/>
        </w:rPr>
        <w:t>”</w:t>
      </w:r>
      <w:r w:rsidR="008F3B2C" w:rsidRPr="00335025">
        <w:rPr>
          <w:rFonts w:ascii="Arial" w:hAnsi="Arial" w:cs="Arial"/>
          <w:color w:val="000000" w:themeColor="text1"/>
          <w:shd w:val="clear" w:color="auto" w:fill="FFFFFF" w:themeFill="background1"/>
          <w:lang w:val="mn-MN"/>
        </w:rPr>
        <w:t xml:space="preserve"> Байнгын хорооны </w:t>
      </w:r>
      <w:r w:rsidR="008F3B2C" w:rsidRPr="00335025">
        <w:rPr>
          <w:rFonts w:ascii="Arial" w:hAnsi="Arial" w:cs="Arial"/>
          <w:color w:val="000000" w:themeColor="text1"/>
          <w:lang w:val="mn-MN"/>
        </w:rPr>
        <w:t xml:space="preserve">тогтоолын төслийг батлах </w:t>
      </w:r>
      <w:r w:rsidR="008F3B2C" w:rsidRPr="00335025">
        <w:rPr>
          <w:rStyle w:val="Strong"/>
          <w:rFonts w:ascii="Arial" w:hAnsi="Arial" w:cs="Arial"/>
          <w:b w:val="0"/>
          <w:bCs w:val="0"/>
          <w:iCs/>
          <w:color w:val="000000" w:themeColor="text1"/>
          <w:shd w:val="clear" w:color="auto" w:fill="FFFFFF"/>
          <w:lang w:val="mn-MN"/>
        </w:rPr>
        <w:t>санал хураалтыг дахин явуулъя.</w:t>
      </w:r>
    </w:p>
    <w:p w:rsidR="00676B4C" w:rsidRPr="00335025" w:rsidRDefault="00676B4C" w:rsidP="00C337A1">
      <w:pPr>
        <w:jc w:val="both"/>
        <w:rPr>
          <w:rFonts w:ascii="Arial" w:hAnsi="Arial" w:cs="Arial"/>
          <w:color w:val="000000" w:themeColor="text1"/>
          <w:kern w:val="2"/>
          <w:lang w:val="mn-MN"/>
        </w:rPr>
      </w:pPr>
    </w:p>
    <w:p w:rsidR="00123A11" w:rsidRPr="00335025" w:rsidRDefault="00123A11" w:rsidP="00676B4C">
      <w:pPr>
        <w:ind w:firstLine="562"/>
        <w:jc w:val="both"/>
        <w:rPr>
          <w:rFonts w:ascii="Arial" w:hAnsi="Arial" w:cs="Arial"/>
          <w:color w:val="000000" w:themeColor="text1"/>
        </w:rPr>
      </w:pPr>
      <w:r w:rsidRPr="00335025">
        <w:rPr>
          <w:rFonts w:ascii="Arial" w:hAnsi="Arial" w:cs="Arial"/>
          <w:color w:val="000000" w:themeColor="text1"/>
          <w:kern w:val="2"/>
          <w:lang w:val="mn-MN"/>
        </w:rPr>
        <w:t>Зөвшөөрсөн:</w:t>
      </w:r>
      <w:r w:rsidRPr="00335025">
        <w:rPr>
          <w:rFonts w:ascii="Arial" w:hAnsi="Arial" w:cs="Arial"/>
          <w:color w:val="000000" w:themeColor="text1"/>
          <w:kern w:val="2"/>
          <w:lang w:val="mn-MN"/>
        </w:rPr>
        <w:tab/>
        <w:t xml:space="preserve">  </w:t>
      </w:r>
      <w:r w:rsidRPr="00335025">
        <w:rPr>
          <w:rFonts w:ascii="Arial" w:hAnsi="Arial" w:cs="Arial"/>
          <w:color w:val="000000" w:themeColor="text1"/>
          <w:kern w:val="2"/>
          <w:lang w:val="mn-MN"/>
        </w:rPr>
        <w:tab/>
        <w:t xml:space="preserve"> 6</w:t>
      </w: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Татгалзсан: </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5</w:t>
      </w: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Бүгд:</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11</w:t>
      </w:r>
    </w:p>
    <w:p w:rsidR="00181B02" w:rsidRPr="00335025" w:rsidRDefault="00123A11" w:rsidP="00181B02">
      <w:pPr>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54.5 </w:t>
      </w:r>
      <w:r w:rsidR="008F3B2C" w:rsidRPr="00335025">
        <w:rPr>
          <w:rFonts w:ascii="Arial" w:hAnsi="Arial" w:cs="Arial"/>
          <w:color w:val="000000" w:themeColor="text1"/>
          <w:lang w:val="mn-MN"/>
        </w:rPr>
        <w:t>хувийн саналаар Байнгын хорооны тогтоол батлагдлаа.</w:t>
      </w:r>
    </w:p>
    <w:p w:rsidR="00123A11" w:rsidRPr="00335025" w:rsidRDefault="00123A11" w:rsidP="00181B02">
      <w:pPr>
        <w:ind w:firstLine="562"/>
        <w:jc w:val="both"/>
        <w:rPr>
          <w:rFonts w:ascii="Arial" w:hAnsi="Arial" w:cs="Arial"/>
          <w:color w:val="000000" w:themeColor="text1"/>
          <w:kern w:val="2"/>
          <w:lang w:val="mn-MN"/>
        </w:rPr>
      </w:pPr>
      <w:r w:rsidRPr="00335025">
        <w:rPr>
          <w:rFonts w:ascii="Arial" w:hAnsi="Arial" w:cs="Arial"/>
          <w:i/>
          <w:iCs/>
          <w:color w:val="000000" w:themeColor="text1"/>
          <w:lang w:val="mn-MN"/>
        </w:rPr>
        <w:t>Уг асуудлыг 11 цаг 06 минутад хэлэлцэж дуусав.</w:t>
      </w:r>
    </w:p>
    <w:p w:rsidR="00123A11" w:rsidRPr="00335025" w:rsidRDefault="00123A11" w:rsidP="00517ACB">
      <w:pPr>
        <w:pStyle w:val="BodyTextIndent3"/>
        <w:spacing w:after="0" w:line="240" w:lineRule="auto"/>
        <w:ind w:left="0"/>
        <w:jc w:val="both"/>
        <w:rPr>
          <w:rFonts w:cs="Arial"/>
          <w:b/>
          <w:bCs/>
          <w:i/>
          <w:iCs/>
          <w:color w:val="000000" w:themeColor="text1"/>
          <w:sz w:val="24"/>
          <w:szCs w:val="24"/>
          <w:lang w:val="mn-MN"/>
        </w:rPr>
      </w:pPr>
    </w:p>
    <w:p w:rsidR="00123A11" w:rsidRDefault="00123A11" w:rsidP="009E529F">
      <w:pPr>
        <w:ind w:firstLine="562"/>
        <w:jc w:val="both"/>
        <w:rPr>
          <w:rFonts w:ascii="Arial" w:hAnsi="Arial" w:cs="Arial"/>
          <w:b/>
          <w:bCs/>
          <w:i/>
          <w:iCs/>
          <w:color w:val="000000" w:themeColor="text1"/>
        </w:rPr>
      </w:pPr>
      <w:r w:rsidRPr="00335025">
        <w:rPr>
          <w:rFonts w:ascii="Arial" w:hAnsi="Arial" w:cs="Arial"/>
          <w:b/>
          <w:i/>
          <w:iCs/>
          <w:color w:val="000000" w:themeColor="text1"/>
          <w:lang w:val="mn-MN"/>
        </w:rPr>
        <w:t>Дөрөв.</w:t>
      </w:r>
      <w:r w:rsidR="00BE67A3" w:rsidRPr="00335025">
        <w:rPr>
          <w:rFonts w:ascii="Arial" w:hAnsi="Arial" w:cs="Arial"/>
          <w:b/>
          <w:bCs/>
          <w:i/>
          <w:iCs/>
          <w:color w:val="000000" w:themeColor="text1"/>
          <w:shd w:val="clear" w:color="auto" w:fill="FFFFFF"/>
        </w:rPr>
        <w:t>Жижиг, дунд үйлдвэрлэлийг дэмжих асуудлаар Хүнс, хөдөө аж ахуй, хөнгөн үйлдвэрийн яамны мэдээлэл сонсох</w:t>
      </w:r>
    </w:p>
    <w:p w:rsidR="009E529F" w:rsidRPr="009E529F" w:rsidRDefault="009E529F" w:rsidP="009E529F">
      <w:pPr>
        <w:ind w:firstLine="562"/>
        <w:jc w:val="both"/>
        <w:rPr>
          <w:rFonts w:ascii="Arial" w:hAnsi="Arial" w:cs="Arial"/>
          <w:b/>
          <w:bCs/>
          <w:i/>
          <w:iCs/>
          <w:color w:val="000000" w:themeColor="text1"/>
        </w:rPr>
      </w:pPr>
    </w:p>
    <w:p w:rsidR="0085463B" w:rsidRPr="00335025" w:rsidRDefault="00ED77CC" w:rsidP="00676B4C">
      <w:pPr>
        <w:ind w:firstLine="562"/>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 Хүнс, хөдөө аж ахуй,</w:t>
      </w:r>
      <w:r w:rsidRPr="00335025">
        <w:rPr>
          <w:rFonts w:ascii="Arial" w:hAnsi="Arial" w:cs="Arial"/>
          <w:color w:val="000000" w:themeColor="text1"/>
        </w:rPr>
        <w:t xml:space="preserve"> </w:t>
      </w:r>
      <w:r w:rsidRPr="00335025">
        <w:rPr>
          <w:rFonts w:ascii="Arial" w:hAnsi="Arial" w:cs="Arial"/>
          <w:color w:val="000000" w:themeColor="text1"/>
          <w:lang w:val="mn-MN"/>
        </w:rPr>
        <w:t xml:space="preserve">хөнгөн үйлдвэрийн яамны Төрийн нарийн бичгийн дарга Т.Жамбалцэрэн, Жижиг, дунд үйлдвэрийн газрын дарга Я.Эрдэнэсайхан нар оролцов. </w:t>
      </w:r>
    </w:p>
    <w:p w:rsidR="0085463B" w:rsidRPr="00335025" w:rsidRDefault="0085463B" w:rsidP="00517ACB">
      <w:pPr>
        <w:ind w:firstLine="567"/>
        <w:jc w:val="both"/>
        <w:rPr>
          <w:rFonts w:ascii="Arial" w:hAnsi="Arial" w:cs="Arial"/>
          <w:color w:val="000000" w:themeColor="text1"/>
          <w:lang w:val="mn-MN"/>
        </w:rPr>
      </w:pPr>
    </w:p>
    <w:p w:rsidR="00ED77CC" w:rsidRPr="00335025" w:rsidRDefault="00ED77CC" w:rsidP="00676B4C">
      <w:pPr>
        <w:ind w:firstLine="562"/>
        <w:jc w:val="both"/>
        <w:rPr>
          <w:rStyle w:val="Strong"/>
          <w:rFonts w:ascii="Arial" w:hAnsi="Arial" w:cs="Arial"/>
          <w:b w:val="0"/>
          <w:bCs w:val="0"/>
          <w:color w:val="000000" w:themeColor="text1"/>
          <w:lang w:val="mn-MN"/>
        </w:rPr>
      </w:pPr>
      <w:r w:rsidRPr="00335025">
        <w:rPr>
          <w:rFonts w:ascii="Arial" w:hAnsi="Arial" w:cs="Arial"/>
          <w:color w:val="000000" w:themeColor="text1"/>
          <w:lang w:val="mn-MN"/>
        </w:rPr>
        <w:lastRenderedPageBreak/>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Ү</w:t>
      </w:r>
      <w:r w:rsidR="007C47FA" w:rsidRPr="00335025">
        <w:rPr>
          <w:rFonts w:ascii="Arial" w:hAnsi="Arial" w:cs="Arial"/>
          <w:color w:val="000000" w:themeColor="text1"/>
          <w:shd w:val="clear" w:color="auto" w:fill="FFFFFF"/>
          <w:lang w:val="mn-MN"/>
        </w:rPr>
        <w:t>й</w:t>
      </w:r>
      <w:r w:rsidRPr="00335025">
        <w:rPr>
          <w:rFonts w:ascii="Arial" w:hAnsi="Arial" w:cs="Arial"/>
          <w:color w:val="000000" w:themeColor="text1"/>
          <w:shd w:val="clear" w:color="auto" w:fill="FFFFFF"/>
          <w:lang w:val="mn-MN"/>
        </w:rPr>
        <w:t xml:space="preserve">лдвэржилтийн </w:t>
      </w:r>
      <w:r w:rsidR="00F725AD" w:rsidRPr="00335025">
        <w:rPr>
          <w:rFonts w:ascii="Arial" w:hAnsi="Arial" w:cs="Arial"/>
          <w:color w:val="000000" w:themeColor="text1"/>
          <w:shd w:val="clear" w:color="auto" w:fill="FFFFFF"/>
          <w:lang w:val="mn-MN"/>
        </w:rPr>
        <w:t xml:space="preserve">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Б.Гандулам, референт</w:t>
      </w:r>
      <w:r w:rsidRPr="00335025">
        <w:rPr>
          <w:rFonts w:ascii="Arial" w:hAnsi="Arial" w:cs="Arial"/>
          <w:color w:val="000000" w:themeColor="text1"/>
          <w:lang w:val="mn-MN"/>
        </w:rPr>
        <w:t xml:space="preserve"> Б.Ууганцэцэг</w:t>
      </w:r>
      <w:r w:rsidR="0085463B" w:rsidRPr="00335025">
        <w:rPr>
          <w:rFonts w:ascii="Arial" w:hAnsi="Arial" w:cs="Arial"/>
          <w:color w:val="000000" w:themeColor="text1"/>
          <w:lang w:val="mn-MN"/>
        </w:rPr>
        <w:t xml:space="preserve"> </w:t>
      </w:r>
      <w:r w:rsidRPr="00335025">
        <w:rPr>
          <w:rStyle w:val="Strong"/>
          <w:rFonts w:ascii="Arial" w:eastAsia="Yu Mincho" w:hAnsi="Arial" w:cs="Arial"/>
          <w:b w:val="0"/>
          <w:bCs w:val="0"/>
          <w:color w:val="000000" w:themeColor="text1"/>
          <w:shd w:val="clear" w:color="auto" w:fill="FFFFFF"/>
          <w:lang w:val="mn-MN"/>
        </w:rPr>
        <w:t>нар байлцав.</w:t>
      </w:r>
    </w:p>
    <w:p w:rsidR="00BE67A3" w:rsidRPr="00335025" w:rsidRDefault="00BE67A3" w:rsidP="00BE67A3">
      <w:pPr>
        <w:jc w:val="both"/>
        <w:rPr>
          <w:rFonts w:ascii="Arial" w:hAnsi="Arial" w:cs="Arial"/>
          <w:color w:val="000000" w:themeColor="text1"/>
          <w:shd w:val="clear" w:color="auto" w:fill="FFFFFF"/>
        </w:rPr>
      </w:pPr>
    </w:p>
    <w:p w:rsidR="00BE67A3" w:rsidRPr="00335025" w:rsidRDefault="00277CA0" w:rsidP="00BE67A3">
      <w:pPr>
        <w:ind w:firstLine="567"/>
        <w:jc w:val="both"/>
        <w:rPr>
          <w:rStyle w:val="Strong"/>
          <w:rFonts w:ascii="Arial" w:hAnsi="Arial" w:cs="Arial"/>
          <w:color w:val="000000" w:themeColor="text1"/>
          <w:shd w:val="clear" w:color="auto" w:fill="FFFFFF"/>
          <w:lang w:val="mn-MN"/>
        </w:rPr>
      </w:pPr>
      <w:r w:rsidRPr="00335025">
        <w:rPr>
          <w:rFonts w:ascii="Arial" w:hAnsi="Arial" w:cs="Arial"/>
          <w:color w:val="000000" w:themeColor="text1"/>
          <w:shd w:val="clear" w:color="auto" w:fill="FFFFFF"/>
        </w:rPr>
        <w:t>Жижиг, дунд үйлдвэрлэлийг дэмжих асуудлаар Хүнс, хөдөө аж ахуй, хөнгөн үйлдвэрийн яамны</w:t>
      </w:r>
      <w:r w:rsidRPr="00335025">
        <w:rPr>
          <w:rFonts w:ascii="Arial" w:hAnsi="Arial" w:cs="Arial"/>
          <w:b/>
          <w:bCs/>
          <w:i/>
          <w:iCs/>
          <w:color w:val="000000" w:themeColor="text1"/>
          <w:shd w:val="clear" w:color="auto" w:fill="FFFFFF"/>
        </w:rPr>
        <w:t xml:space="preserve"> </w:t>
      </w:r>
      <w:r w:rsidR="00BE67A3" w:rsidRPr="00335025">
        <w:rPr>
          <w:rFonts w:ascii="Arial" w:hAnsi="Arial" w:cs="Arial"/>
          <w:color w:val="000000" w:themeColor="text1"/>
          <w:shd w:val="clear" w:color="auto" w:fill="FFFFFF"/>
        </w:rPr>
        <w:t xml:space="preserve">мэдээллийг </w:t>
      </w:r>
      <w:r w:rsidR="00BE67A3" w:rsidRPr="00335025">
        <w:rPr>
          <w:rFonts w:ascii="Arial" w:hAnsi="Arial" w:cs="Arial"/>
          <w:color w:val="000000" w:themeColor="text1"/>
          <w:lang w:val="mn-MN"/>
        </w:rPr>
        <w:t>Жижиг, дунд үйлдвэрийн газрын дарга Я.Эрдэнэсайхан</w:t>
      </w:r>
      <w:r w:rsidR="00BE67A3" w:rsidRPr="00335025">
        <w:rPr>
          <w:rStyle w:val="BodyTextIndent3Char"/>
          <w:rFonts w:ascii="Arial" w:hAnsi="Arial" w:cs="Arial"/>
          <w:color w:val="000000" w:themeColor="text1"/>
          <w:sz w:val="24"/>
          <w:szCs w:val="24"/>
          <w:lang w:val="mn-MN"/>
        </w:rPr>
        <w:t xml:space="preserve"> </w:t>
      </w:r>
      <w:r w:rsidR="00BE67A3" w:rsidRPr="00335025">
        <w:rPr>
          <w:rFonts w:ascii="Arial" w:hAnsi="Arial" w:cs="Arial"/>
          <w:color w:val="000000" w:themeColor="text1"/>
          <w:shd w:val="clear" w:color="auto" w:fill="FFFFFF"/>
        </w:rPr>
        <w:t>танилцуулав</w:t>
      </w:r>
      <w:r w:rsidR="00BE67A3" w:rsidRPr="00335025">
        <w:rPr>
          <w:rFonts w:ascii="Arial" w:hAnsi="Arial" w:cs="Arial"/>
          <w:color w:val="000000" w:themeColor="text1"/>
          <w:kern w:val="1"/>
        </w:rPr>
        <w:t>.</w:t>
      </w:r>
    </w:p>
    <w:p w:rsidR="00AA2832" w:rsidRPr="00335025" w:rsidRDefault="00AA2832" w:rsidP="000D55C5">
      <w:pPr>
        <w:jc w:val="both"/>
        <w:rPr>
          <w:rFonts w:ascii="Arial" w:hAnsi="Arial" w:cs="Arial"/>
          <w:color w:val="000000" w:themeColor="text1"/>
          <w:lang w:val="mn-MN"/>
        </w:rPr>
      </w:pPr>
    </w:p>
    <w:p w:rsidR="00AA2832" w:rsidRPr="00335025" w:rsidRDefault="00AA2832" w:rsidP="00517ACB">
      <w:pPr>
        <w:ind w:firstLine="567"/>
        <w:jc w:val="both"/>
        <w:rPr>
          <w:rFonts w:ascii="Arial" w:hAnsi="Arial" w:cs="Arial"/>
          <w:color w:val="000000" w:themeColor="text1"/>
        </w:rPr>
      </w:pPr>
      <w:r w:rsidRPr="00335025">
        <w:rPr>
          <w:rFonts w:ascii="Arial" w:hAnsi="Arial" w:cs="Arial"/>
          <w:color w:val="000000" w:themeColor="text1"/>
          <w:lang w:val="mn-MN"/>
        </w:rPr>
        <w:t>Мэдээлэлтэй холбогдуулан Улсын Их Хурлын гишүүн Т.Энхтүвшин, Д.Өнөрболор нарын тавьсан асуултад</w:t>
      </w:r>
      <w:r w:rsidR="00F725AD" w:rsidRPr="00335025">
        <w:rPr>
          <w:rFonts w:ascii="Arial" w:hAnsi="Arial" w:cs="Arial"/>
          <w:color w:val="000000" w:themeColor="text1"/>
          <w:lang w:val="mn-MN"/>
        </w:rPr>
        <w:t xml:space="preserve"> </w:t>
      </w:r>
      <w:r w:rsidRPr="00335025">
        <w:rPr>
          <w:rFonts w:ascii="Arial" w:hAnsi="Arial" w:cs="Arial"/>
          <w:color w:val="000000" w:themeColor="text1"/>
          <w:lang w:val="mn-MN"/>
        </w:rPr>
        <w:t>Жижиг, дунд үйлдвэр</w:t>
      </w:r>
      <w:r w:rsidR="007C47FA" w:rsidRPr="00335025">
        <w:rPr>
          <w:rFonts w:ascii="Arial" w:hAnsi="Arial" w:cs="Arial"/>
          <w:color w:val="000000" w:themeColor="text1"/>
          <w:lang w:val="mn-MN"/>
        </w:rPr>
        <w:t>и</w:t>
      </w:r>
      <w:r w:rsidRPr="00335025">
        <w:rPr>
          <w:rFonts w:ascii="Arial" w:hAnsi="Arial" w:cs="Arial"/>
          <w:color w:val="000000" w:themeColor="text1"/>
          <w:lang w:val="mn-MN"/>
        </w:rPr>
        <w:t>йн газрын дарга Я.Эрдэнэсайхан хариулж, тайлбар хийв.</w:t>
      </w:r>
    </w:p>
    <w:p w:rsidR="009C5957" w:rsidRPr="00335025" w:rsidRDefault="009C5957" w:rsidP="00517ACB">
      <w:pPr>
        <w:ind w:firstLine="567"/>
        <w:jc w:val="both"/>
        <w:rPr>
          <w:rFonts w:ascii="Arial" w:hAnsi="Arial" w:cs="Arial"/>
          <w:color w:val="000000" w:themeColor="text1"/>
          <w:lang w:val="mn-MN"/>
        </w:rPr>
      </w:pPr>
    </w:p>
    <w:p w:rsidR="009C5957" w:rsidRPr="00335025" w:rsidRDefault="009C5957" w:rsidP="009C5957">
      <w:pPr>
        <w:ind w:firstLine="567"/>
        <w:jc w:val="both"/>
        <w:rPr>
          <w:rFonts w:ascii="Arial" w:hAnsi="Arial" w:cs="Arial"/>
          <w:color w:val="000000" w:themeColor="text1"/>
          <w:lang w:val="mn-MN"/>
        </w:rPr>
      </w:pPr>
      <w:r w:rsidRPr="00335025">
        <w:rPr>
          <w:rFonts w:ascii="Arial" w:hAnsi="Arial" w:cs="Arial"/>
          <w:color w:val="000000" w:themeColor="text1"/>
          <w:lang w:val="mn-MN"/>
        </w:rPr>
        <w:t>Улсын Их Хурлын гишүүд</w:t>
      </w:r>
      <w:r w:rsidRPr="00335025">
        <w:rPr>
          <w:rFonts w:ascii="Arial" w:hAnsi="Arial" w:cs="Arial"/>
          <w:i/>
          <w:iCs/>
          <w:color w:val="000000" w:themeColor="text1"/>
          <w:lang w:val="mn-MN"/>
        </w:rPr>
        <w:t xml:space="preserve"> </w:t>
      </w:r>
      <w:r w:rsidR="00FB585B" w:rsidRPr="00335025">
        <w:rPr>
          <w:rFonts w:ascii="Arial" w:hAnsi="Arial" w:cs="Arial"/>
          <w:color w:val="000000" w:themeColor="text1"/>
          <w:shd w:val="clear" w:color="auto" w:fill="FFFFFF"/>
        </w:rPr>
        <w:t>Жижиг, дунд үйлдвэрлэлийг дэмжих асуудлаар Хүнс, хөдөө аж ахуй, хөнгөн үйлдвэрийн яамны</w:t>
      </w:r>
      <w:r w:rsidR="00D13B8B" w:rsidRPr="00335025">
        <w:rPr>
          <w:rFonts w:ascii="Arial" w:hAnsi="Arial" w:cs="Arial"/>
          <w:b/>
          <w:bCs/>
          <w:i/>
          <w:iCs/>
          <w:color w:val="000000" w:themeColor="text1"/>
          <w:shd w:val="clear" w:color="auto" w:fill="FFFFFF"/>
        </w:rPr>
        <w:t xml:space="preserve"> </w:t>
      </w:r>
      <w:r w:rsidRPr="00335025">
        <w:rPr>
          <w:rFonts w:ascii="Arial" w:hAnsi="Arial" w:cs="Arial"/>
          <w:color w:val="000000" w:themeColor="text1"/>
          <w:lang w:val="mn-MN"/>
        </w:rPr>
        <w:t>мэдээллийг сонсов.</w:t>
      </w:r>
    </w:p>
    <w:p w:rsidR="00737CB0" w:rsidRPr="00335025" w:rsidRDefault="00737CB0" w:rsidP="009C5957">
      <w:pPr>
        <w:ind w:firstLine="567"/>
        <w:jc w:val="both"/>
        <w:rPr>
          <w:rFonts w:ascii="Arial" w:hAnsi="Arial" w:cs="Arial"/>
          <w:color w:val="000000" w:themeColor="text1"/>
          <w:lang w:val="mn-MN"/>
        </w:rPr>
      </w:pPr>
    </w:p>
    <w:p w:rsidR="00737CB0" w:rsidRPr="00335025" w:rsidRDefault="00737CB0" w:rsidP="00737CB0">
      <w:pPr>
        <w:ind w:firstLine="562"/>
        <w:jc w:val="both"/>
        <w:rPr>
          <w:rFonts w:ascii="Arial" w:hAnsi="Arial" w:cs="Arial"/>
          <w:color w:val="000000" w:themeColor="text1"/>
          <w:lang w:val="mn-MN"/>
        </w:rPr>
      </w:pPr>
      <w:r w:rsidRPr="00335025">
        <w:rPr>
          <w:rFonts w:ascii="Arial" w:hAnsi="Arial" w:cs="Arial"/>
          <w:i/>
          <w:iCs/>
          <w:color w:val="000000" w:themeColor="text1"/>
          <w:lang w:val="mn-MN"/>
        </w:rPr>
        <w:t>Уг асуудлыг 11 цаг 33 минутад хэлэлцэж дуусав.</w:t>
      </w:r>
    </w:p>
    <w:p w:rsidR="00123A11" w:rsidRPr="00335025" w:rsidRDefault="00123A11" w:rsidP="00517ACB">
      <w:pPr>
        <w:jc w:val="both"/>
        <w:rPr>
          <w:rFonts w:ascii="Arial" w:hAnsi="Arial" w:cs="Arial"/>
          <w:bCs/>
          <w:iCs/>
          <w:color w:val="000000" w:themeColor="text1"/>
          <w:lang w:val="mn-MN"/>
        </w:rPr>
      </w:pPr>
    </w:p>
    <w:p w:rsidR="00F83B92" w:rsidRPr="00335025" w:rsidRDefault="00123A11" w:rsidP="00517ACB">
      <w:pPr>
        <w:ind w:firstLine="567"/>
        <w:jc w:val="both"/>
        <w:rPr>
          <w:rFonts w:ascii="Arial" w:hAnsi="Arial" w:cs="Arial"/>
          <w:color w:val="000000" w:themeColor="text1"/>
        </w:rPr>
      </w:pPr>
      <w:r w:rsidRPr="00335025">
        <w:rPr>
          <w:rFonts w:ascii="Arial" w:hAnsi="Arial" w:cs="Arial"/>
          <w:b/>
          <w:i/>
          <w:color w:val="000000" w:themeColor="text1"/>
          <w:kern w:val="2"/>
          <w:lang w:val="mn-MN"/>
        </w:rPr>
        <w:t>Тав</w:t>
      </w:r>
      <w:r w:rsidR="00A13808" w:rsidRPr="00335025">
        <w:rPr>
          <w:rFonts w:ascii="Arial" w:hAnsi="Arial" w:cs="Arial"/>
          <w:b/>
          <w:bCs/>
          <w:i/>
          <w:iCs/>
          <w:color w:val="000000" w:themeColor="text1"/>
        </w:rPr>
        <w:t>.</w:t>
      </w:r>
      <w:r w:rsidR="00F83B92" w:rsidRPr="00335025">
        <w:rPr>
          <w:rFonts w:ascii="Arial" w:hAnsi="Arial" w:cs="Arial"/>
          <w:b/>
          <w:bCs/>
          <w:i/>
          <w:iCs/>
          <w:color w:val="000000" w:themeColor="text1"/>
        </w:rPr>
        <w:t>Байнгын хорооны тогтоолын төсөл</w:t>
      </w:r>
      <w:r w:rsidR="00F83B92" w:rsidRPr="00335025">
        <w:rPr>
          <w:rFonts w:ascii="Arial" w:hAnsi="Arial" w:cs="Arial"/>
          <w:i/>
          <w:iCs/>
          <w:color w:val="000000" w:themeColor="text1"/>
        </w:rPr>
        <w:t xml:space="preserve"> </w:t>
      </w:r>
      <w:r w:rsidR="00F83B92" w:rsidRPr="00335025">
        <w:rPr>
          <w:rFonts w:ascii="Arial" w:hAnsi="Arial" w:cs="Arial"/>
          <w:color w:val="000000" w:themeColor="text1"/>
        </w:rPr>
        <w:t>/</w:t>
      </w:r>
      <w:r w:rsidR="00F83B92" w:rsidRPr="00335025">
        <w:rPr>
          <w:rStyle w:val="Emphasis"/>
          <w:rFonts w:ascii="Arial" w:eastAsia="Calibri" w:hAnsi="Arial" w:cs="Arial"/>
          <w:color w:val="000000" w:themeColor="text1"/>
        </w:rPr>
        <w:t>Монгол Улсын Засгийн газар</w:t>
      </w:r>
      <w:r w:rsidR="004E1215" w:rsidRPr="00335025">
        <w:rPr>
          <w:rStyle w:val="Emphasis"/>
          <w:rFonts w:ascii="Arial" w:eastAsia="Calibri" w:hAnsi="Arial" w:cs="Arial"/>
          <w:color w:val="000000" w:themeColor="text1"/>
        </w:rPr>
        <w:t xml:space="preserve">т </w:t>
      </w:r>
      <w:r w:rsidR="00F83B92" w:rsidRPr="00335025">
        <w:rPr>
          <w:rStyle w:val="Emphasis"/>
          <w:rFonts w:ascii="Arial" w:eastAsia="Calibri" w:hAnsi="Arial" w:cs="Arial"/>
          <w:color w:val="000000" w:themeColor="text1"/>
        </w:rPr>
        <w:t>чиглэл өгөх тухай</w:t>
      </w:r>
      <w:r w:rsidR="00F83B92" w:rsidRPr="00335025">
        <w:rPr>
          <w:rFonts w:ascii="Arial" w:hAnsi="Arial" w:cs="Arial"/>
          <w:color w:val="000000" w:themeColor="text1"/>
        </w:rPr>
        <w:t>/</w:t>
      </w:r>
    </w:p>
    <w:p w:rsidR="004B5489" w:rsidRPr="00335025" w:rsidRDefault="004B5489" w:rsidP="00517ACB">
      <w:pPr>
        <w:ind w:firstLine="567"/>
        <w:jc w:val="both"/>
        <w:rPr>
          <w:rFonts w:ascii="Arial" w:hAnsi="Arial" w:cs="Arial"/>
          <w:color w:val="000000" w:themeColor="text1"/>
        </w:rPr>
      </w:pPr>
    </w:p>
    <w:p w:rsidR="004B5489" w:rsidRPr="00335025" w:rsidRDefault="004B5489" w:rsidP="00676B4C">
      <w:pPr>
        <w:ind w:firstLine="567"/>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 Хүнс, хөдөө аж ахуй,</w:t>
      </w:r>
      <w:r w:rsidRPr="00335025">
        <w:rPr>
          <w:rFonts w:ascii="Arial" w:hAnsi="Arial" w:cs="Arial"/>
          <w:color w:val="000000" w:themeColor="text1"/>
        </w:rPr>
        <w:t xml:space="preserve"> </w:t>
      </w:r>
      <w:r w:rsidRPr="00335025">
        <w:rPr>
          <w:rFonts w:ascii="Arial" w:hAnsi="Arial" w:cs="Arial"/>
          <w:color w:val="000000" w:themeColor="text1"/>
          <w:lang w:val="mn-MN"/>
        </w:rPr>
        <w:t xml:space="preserve">хөнгөн үйлдвэрийн яамны Төрийн нарийн бичгийн дарга Т.Жамбалцэрэн, Жижиг, дунд үйлдвэрийн газрын дарга Я.Эрдэнэсайхан нар оролцов. </w:t>
      </w:r>
    </w:p>
    <w:p w:rsidR="00A02754" w:rsidRPr="00335025" w:rsidRDefault="00A02754" w:rsidP="00517ACB">
      <w:pPr>
        <w:ind w:firstLine="562"/>
        <w:rPr>
          <w:rFonts w:ascii="Arial" w:hAnsi="Arial" w:cs="Arial"/>
          <w:b/>
          <w:bCs/>
          <w:i/>
          <w:iCs/>
          <w:color w:val="000000" w:themeColor="text1"/>
        </w:rPr>
      </w:pPr>
    </w:p>
    <w:p w:rsidR="00A02754" w:rsidRPr="00335025" w:rsidRDefault="007A57D8" w:rsidP="00676B4C">
      <w:pPr>
        <w:ind w:firstLine="567"/>
        <w:jc w:val="both"/>
        <w:rPr>
          <w:rStyle w:val="Strong"/>
          <w:rFonts w:ascii="Arial" w:eastAsia="Yu Mincho" w:hAnsi="Arial" w:cs="Arial"/>
          <w:b w:val="0"/>
          <w:bCs w:val="0"/>
          <w:color w:val="000000" w:themeColor="text1"/>
          <w:shd w:val="clear" w:color="auto" w:fill="FFFFFF"/>
          <w:lang w:val="mn-MN"/>
        </w:rPr>
      </w:pPr>
      <w:r w:rsidRPr="00335025">
        <w:rPr>
          <w:rFonts w:ascii="Arial" w:hAnsi="Arial" w:cs="Arial"/>
          <w:color w:val="000000" w:themeColor="text1"/>
          <w:lang w:val="mn-MN"/>
        </w:rPr>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Р.Болормаа, </w:t>
      </w:r>
      <w:r w:rsidR="00A02754" w:rsidRPr="00335025">
        <w:rPr>
          <w:rFonts w:ascii="Arial" w:hAnsi="Arial" w:cs="Arial"/>
          <w:color w:val="000000" w:themeColor="text1"/>
          <w:shd w:val="clear" w:color="auto" w:fill="FFFFFF"/>
          <w:lang w:val="mn-MN"/>
        </w:rPr>
        <w:t>Байнгын хорооны асуудал хариуцсан хэлтсийн</w:t>
      </w:r>
      <w:r w:rsidR="00DB7BCB" w:rsidRPr="00335025">
        <w:rPr>
          <w:rFonts w:ascii="Arial" w:hAnsi="Arial" w:cs="Arial"/>
          <w:color w:val="000000" w:themeColor="text1"/>
          <w:shd w:val="clear" w:color="auto" w:fill="FFFFFF"/>
          <w:lang w:val="mn-MN"/>
        </w:rPr>
        <w:t xml:space="preserve"> </w:t>
      </w:r>
      <w:r w:rsidR="00A02754" w:rsidRPr="00335025">
        <w:rPr>
          <w:rFonts w:ascii="Arial" w:hAnsi="Arial" w:cs="Arial"/>
          <w:color w:val="000000" w:themeColor="text1"/>
          <w:shd w:val="clear" w:color="auto" w:fill="FFFFFF"/>
          <w:lang w:val="mn-MN"/>
        </w:rPr>
        <w:t>Ү</w:t>
      </w:r>
      <w:r w:rsidR="007C47FA" w:rsidRPr="00335025">
        <w:rPr>
          <w:rFonts w:ascii="Arial" w:hAnsi="Arial" w:cs="Arial"/>
          <w:color w:val="000000" w:themeColor="text1"/>
          <w:shd w:val="clear" w:color="auto" w:fill="FFFFFF"/>
          <w:lang w:val="mn-MN"/>
        </w:rPr>
        <w:t>й</w:t>
      </w:r>
      <w:r w:rsidR="00A02754" w:rsidRPr="00335025">
        <w:rPr>
          <w:rFonts w:ascii="Arial" w:hAnsi="Arial" w:cs="Arial"/>
          <w:color w:val="000000" w:themeColor="text1"/>
          <w:shd w:val="clear" w:color="auto" w:fill="FFFFFF"/>
          <w:lang w:val="mn-MN"/>
        </w:rPr>
        <w:t xml:space="preserve">лдвэржилтийн </w:t>
      </w:r>
      <w:r w:rsidR="00F725AD" w:rsidRPr="00335025">
        <w:rPr>
          <w:rFonts w:ascii="Arial" w:hAnsi="Arial" w:cs="Arial"/>
          <w:color w:val="000000" w:themeColor="text1"/>
          <w:shd w:val="clear" w:color="auto" w:fill="FFFFFF"/>
          <w:lang w:val="mn-MN"/>
        </w:rPr>
        <w:t xml:space="preserve">бодлогын </w:t>
      </w:r>
      <w:r w:rsidR="00A02754" w:rsidRPr="00335025">
        <w:rPr>
          <w:rFonts w:ascii="Arial" w:hAnsi="Arial" w:cs="Arial"/>
          <w:color w:val="000000" w:themeColor="text1"/>
          <w:shd w:val="clear" w:color="auto" w:fill="FFFFFF"/>
          <w:lang w:val="mn-MN"/>
        </w:rPr>
        <w:t xml:space="preserve">байнгын хороо хариуцсан ахлах </w:t>
      </w:r>
      <w:r w:rsidR="00A02754" w:rsidRPr="00335025">
        <w:rPr>
          <w:rFonts w:ascii="Arial" w:hAnsi="Arial" w:cs="Arial"/>
          <w:color w:val="000000" w:themeColor="text1"/>
          <w:lang w:val="mn-MN"/>
        </w:rPr>
        <w:t xml:space="preserve">зөвлөх </w:t>
      </w:r>
      <w:r w:rsidR="00A02754" w:rsidRPr="00335025">
        <w:rPr>
          <w:rFonts w:ascii="Arial" w:hAnsi="Arial" w:cs="Arial"/>
          <w:color w:val="000000" w:themeColor="text1"/>
          <w:shd w:val="clear" w:color="auto" w:fill="FFFFFF"/>
          <w:lang w:val="mn-MN"/>
        </w:rPr>
        <w:t>Б.Гандулам, референт</w:t>
      </w:r>
      <w:r w:rsidR="00A02754" w:rsidRPr="00335025">
        <w:rPr>
          <w:rFonts w:ascii="Arial" w:hAnsi="Arial" w:cs="Arial"/>
          <w:color w:val="000000" w:themeColor="text1"/>
          <w:lang w:val="mn-MN"/>
        </w:rPr>
        <w:t xml:space="preserve"> Б.Ууганцэцэг, Хяналт шалгалт, үнэлгээний газрын </w:t>
      </w:r>
      <w:r w:rsidRPr="00335025">
        <w:rPr>
          <w:rFonts w:ascii="Arial" w:hAnsi="Arial" w:cs="Arial"/>
          <w:color w:val="000000" w:themeColor="text1"/>
          <w:lang w:val="mn-MN"/>
        </w:rPr>
        <w:t xml:space="preserve">ахлах зөвлөх Ч.Онончимэг, </w:t>
      </w:r>
      <w:r w:rsidR="00F725AD" w:rsidRPr="00335025">
        <w:rPr>
          <w:rFonts w:ascii="Arial" w:hAnsi="Arial" w:cs="Arial"/>
          <w:color w:val="000000" w:themeColor="text1"/>
          <w:lang w:val="mn-MN"/>
        </w:rPr>
        <w:t xml:space="preserve"> мөн газрын </w:t>
      </w:r>
      <w:r w:rsidRPr="00335025">
        <w:rPr>
          <w:rFonts w:ascii="Arial" w:hAnsi="Arial" w:cs="Arial"/>
          <w:color w:val="000000" w:themeColor="text1"/>
          <w:lang w:val="mn-MN"/>
        </w:rPr>
        <w:t>Хяналт</w:t>
      </w:r>
      <w:r w:rsidR="00F725AD" w:rsidRPr="00335025">
        <w:rPr>
          <w:rFonts w:ascii="Arial" w:hAnsi="Arial" w:cs="Arial"/>
          <w:color w:val="000000" w:themeColor="text1"/>
          <w:lang w:val="mn-MN"/>
        </w:rPr>
        <w:t xml:space="preserve"> шалгалтын </w:t>
      </w:r>
      <w:r w:rsidRPr="00335025">
        <w:rPr>
          <w:rFonts w:ascii="Arial" w:hAnsi="Arial" w:cs="Arial"/>
          <w:color w:val="000000" w:themeColor="text1"/>
          <w:lang w:val="mn-MN"/>
        </w:rPr>
        <w:t xml:space="preserve"> </w:t>
      </w:r>
      <w:r w:rsidR="00A02754" w:rsidRPr="00335025">
        <w:rPr>
          <w:rFonts w:ascii="Arial" w:hAnsi="Arial" w:cs="Arial"/>
          <w:color w:val="000000" w:themeColor="text1"/>
          <w:lang w:val="mn-MN"/>
        </w:rPr>
        <w:t xml:space="preserve">хэлтсийн референт </w:t>
      </w:r>
      <w:r w:rsidRPr="00335025">
        <w:rPr>
          <w:rFonts w:ascii="Arial" w:hAnsi="Arial" w:cs="Arial"/>
          <w:color w:val="000000" w:themeColor="text1"/>
          <w:lang w:val="mn-MN"/>
        </w:rPr>
        <w:t>Ж</w:t>
      </w:r>
      <w:r w:rsidR="00A02754" w:rsidRPr="00335025">
        <w:rPr>
          <w:rFonts w:ascii="Arial" w:hAnsi="Arial" w:cs="Arial"/>
          <w:color w:val="000000" w:themeColor="text1"/>
          <w:lang w:val="mn-MN"/>
        </w:rPr>
        <w:t>.</w:t>
      </w:r>
      <w:r w:rsidRPr="00335025">
        <w:rPr>
          <w:rFonts w:ascii="Arial" w:hAnsi="Arial" w:cs="Arial"/>
          <w:color w:val="000000" w:themeColor="text1"/>
          <w:lang w:val="mn-MN"/>
        </w:rPr>
        <w:t>Монголжингоо</w:t>
      </w:r>
      <w:r w:rsidR="00A02754" w:rsidRPr="00335025">
        <w:rPr>
          <w:rFonts w:ascii="Arial" w:hAnsi="Arial" w:cs="Arial"/>
          <w:color w:val="000000" w:themeColor="text1"/>
          <w:lang w:val="mn-MN"/>
        </w:rPr>
        <w:t xml:space="preserve"> </w:t>
      </w:r>
      <w:r w:rsidR="00A02754" w:rsidRPr="00335025">
        <w:rPr>
          <w:rStyle w:val="Strong"/>
          <w:rFonts w:ascii="Arial" w:eastAsia="Yu Mincho" w:hAnsi="Arial" w:cs="Arial"/>
          <w:b w:val="0"/>
          <w:bCs w:val="0"/>
          <w:color w:val="000000" w:themeColor="text1"/>
          <w:shd w:val="clear" w:color="auto" w:fill="FFFFFF"/>
          <w:lang w:val="mn-MN"/>
        </w:rPr>
        <w:t>нар байлцав.</w:t>
      </w:r>
    </w:p>
    <w:p w:rsidR="00123A11" w:rsidRPr="00335025" w:rsidRDefault="00123A11" w:rsidP="00517ACB">
      <w:pPr>
        <w:jc w:val="both"/>
        <w:rPr>
          <w:rFonts w:ascii="Arial" w:hAnsi="Arial" w:cs="Arial"/>
          <w:b/>
          <w:i/>
          <w:color w:val="000000" w:themeColor="text1"/>
          <w:kern w:val="2"/>
          <w:lang w:val="mn-MN"/>
        </w:rPr>
      </w:pPr>
    </w:p>
    <w:p w:rsidR="00AB4645" w:rsidRPr="00335025" w:rsidRDefault="00AB4645" w:rsidP="00676B4C">
      <w:pPr>
        <w:ind w:firstLine="567"/>
        <w:jc w:val="both"/>
        <w:rPr>
          <w:rFonts w:ascii="Arial" w:hAnsi="Arial" w:cs="Arial"/>
          <w:color w:val="000000" w:themeColor="text1"/>
          <w:kern w:val="1"/>
        </w:rPr>
      </w:pPr>
      <w:r w:rsidRPr="00335025">
        <w:rPr>
          <w:rFonts w:ascii="Arial" w:hAnsi="Arial" w:cs="Arial"/>
          <w:color w:val="000000" w:themeColor="text1"/>
          <w:lang w:val="mn-MN"/>
        </w:rPr>
        <w:t xml:space="preserve">Тогтоолын төсөлтэй холбогдуулан </w:t>
      </w:r>
      <w:r w:rsidRPr="00335025">
        <w:rPr>
          <w:rFonts w:ascii="Arial" w:hAnsi="Arial" w:cs="Arial"/>
          <w:color w:val="000000" w:themeColor="text1"/>
          <w:kern w:val="1"/>
        </w:rPr>
        <w:t xml:space="preserve">Улсын Их Хурлын гишүүн </w:t>
      </w:r>
      <w:r w:rsidRPr="00335025">
        <w:rPr>
          <w:rStyle w:val="BodyTextIndent3Char"/>
          <w:rFonts w:ascii="Arial" w:hAnsi="Arial" w:cs="Arial"/>
          <w:color w:val="000000" w:themeColor="text1"/>
          <w:sz w:val="24"/>
          <w:szCs w:val="24"/>
          <w:lang w:val="mn-MN"/>
        </w:rPr>
        <w:t>Б.Чойжилсүрэнгийн</w:t>
      </w:r>
      <w:r w:rsidRPr="00335025">
        <w:rPr>
          <w:rFonts w:ascii="Arial" w:hAnsi="Arial" w:cs="Arial"/>
          <w:color w:val="000000" w:themeColor="text1"/>
          <w:kern w:val="1"/>
        </w:rPr>
        <w:t xml:space="preserve"> тавьсан асуултад </w:t>
      </w:r>
      <w:r w:rsidR="00E008F4" w:rsidRPr="00335025">
        <w:rPr>
          <w:rFonts w:ascii="Arial" w:hAnsi="Arial" w:cs="Arial"/>
          <w:color w:val="000000" w:themeColor="text1"/>
          <w:lang w:val="mn-MN"/>
        </w:rPr>
        <w:t>Жижиг, дунд үйлдвэрлэлийн дэд хорооны дарга Ж.Бат-Эрдэнэ,</w:t>
      </w:r>
      <w:r w:rsidR="00F725AD" w:rsidRPr="00335025">
        <w:rPr>
          <w:rFonts w:ascii="Arial" w:hAnsi="Arial" w:cs="Arial"/>
          <w:color w:val="000000" w:themeColor="text1"/>
          <w:lang w:val="mn-MN"/>
        </w:rPr>
        <w:t xml:space="preserve"> </w:t>
      </w:r>
      <w:r w:rsidRPr="00335025">
        <w:rPr>
          <w:rFonts w:ascii="Arial" w:hAnsi="Arial" w:cs="Arial"/>
          <w:color w:val="000000" w:themeColor="text1"/>
          <w:lang w:val="mn-MN"/>
        </w:rPr>
        <w:t xml:space="preserve">Жижиг, дунд үйлдвэрийн газрын дарга Я.Эрдэнэсайхан </w:t>
      </w:r>
      <w:r w:rsidR="00DB7BCB" w:rsidRPr="00335025">
        <w:rPr>
          <w:rFonts w:ascii="Arial" w:hAnsi="Arial" w:cs="Arial"/>
          <w:color w:val="000000" w:themeColor="text1"/>
          <w:lang w:val="mn-MN"/>
        </w:rPr>
        <w:t xml:space="preserve">нар </w:t>
      </w:r>
      <w:r w:rsidRPr="00335025">
        <w:rPr>
          <w:rFonts w:ascii="Arial" w:hAnsi="Arial" w:cs="Arial"/>
          <w:color w:val="000000" w:themeColor="text1"/>
          <w:kern w:val="1"/>
        </w:rPr>
        <w:t>хариулж,</w:t>
      </w:r>
      <w:r w:rsidRPr="00335025">
        <w:rPr>
          <w:rStyle w:val="BodyTextIndent3Char"/>
          <w:rFonts w:ascii="Arial" w:hAnsi="Arial" w:cs="Arial"/>
          <w:color w:val="000000" w:themeColor="text1"/>
          <w:sz w:val="24"/>
          <w:szCs w:val="24"/>
          <w:lang w:val="mn-MN"/>
        </w:rPr>
        <w:t xml:space="preserve"> </w:t>
      </w:r>
      <w:r w:rsidRPr="00335025">
        <w:rPr>
          <w:rFonts w:ascii="Arial" w:hAnsi="Arial" w:cs="Arial"/>
          <w:color w:val="000000" w:themeColor="text1"/>
          <w:kern w:val="1"/>
        </w:rPr>
        <w:t>тайлбар хийв.</w:t>
      </w:r>
    </w:p>
    <w:p w:rsidR="007E61C2" w:rsidRPr="00335025" w:rsidRDefault="007E61C2" w:rsidP="00517ACB">
      <w:pPr>
        <w:ind w:firstLine="567"/>
        <w:jc w:val="both"/>
        <w:rPr>
          <w:rFonts w:ascii="Arial" w:hAnsi="Arial" w:cs="Arial"/>
          <w:color w:val="000000" w:themeColor="text1"/>
          <w:kern w:val="1"/>
        </w:rPr>
      </w:pPr>
    </w:p>
    <w:p w:rsidR="007E61C2" w:rsidRPr="00335025" w:rsidRDefault="00D13B8B" w:rsidP="00676B4C">
      <w:pPr>
        <w:ind w:firstLine="562"/>
        <w:jc w:val="both"/>
        <w:rPr>
          <w:rFonts w:ascii="Arial" w:hAnsi="Arial" w:cs="Arial"/>
          <w:color w:val="000000" w:themeColor="text1"/>
          <w:kern w:val="1"/>
        </w:rPr>
      </w:pPr>
      <w:r w:rsidRPr="00335025">
        <w:rPr>
          <w:rFonts w:ascii="Arial" w:hAnsi="Arial" w:cs="Arial"/>
          <w:color w:val="000000" w:themeColor="text1"/>
          <w:kern w:val="1"/>
        </w:rPr>
        <w:t xml:space="preserve">Байнгын хорооны дарга </w:t>
      </w:r>
      <w:r w:rsidR="007E61C2" w:rsidRPr="00335025">
        <w:rPr>
          <w:rStyle w:val="BodyTextIndent3Char"/>
          <w:rFonts w:ascii="Arial" w:hAnsi="Arial" w:cs="Arial"/>
          <w:color w:val="000000" w:themeColor="text1"/>
          <w:sz w:val="24"/>
          <w:szCs w:val="24"/>
          <w:lang w:val="mn-MN"/>
        </w:rPr>
        <w:t>Б.Чойжилсүрэн үг хэлэв.</w:t>
      </w:r>
    </w:p>
    <w:p w:rsidR="007A57D8" w:rsidRPr="00335025" w:rsidRDefault="007A57D8" w:rsidP="00517ACB">
      <w:pPr>
        <w:jc w:val="both"/>
        <w:rPr>
          <w:rFonts w:ascii="Arial" w:hAnsi="Arial" w:cs="Arial"/>
          <w:color w:val="000000" w:themeColor="text1"/>
          <w:kern w:val="2"/>
          <w:lang w:val="mn-MN"/>
        </w:rPr>
      </w:pPr>
    </w:p>
    <w:p w:rsidR="00076086" w:rsidRPr="00335025" w:rsidRDefault="00123A11" w:rsidP="00CC10D5">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b/>
          <w:bCs/>
          <w:color w:val="000000" w:themeColor="text1"/>
          <w:kern w:val="1"/>
          <w:lang w:val="mn-MN"/>
        </w:rPr>
        <w:t>Б.Чойжилсүрэн</w:t>
      </w:r>
      <w:r w:rsidRPr="00335025">
        <w:rPr>
          <w:rFonts w:ascii="Arial" w:hAnsi="Arial" w:cs="Arial"/>
          <w:b/>
          <w:bCs/>
          <w:color w:val="000000" w:themeColor="text1"/>
          <w:kern w:val="2"/>
          <w:lang w:val="mn-MN"/>
        </w:rPr>
        <w:t xml:space="preserve">: </w:t>
      </w:r>
      <w:r w:rsidRPr="00335025">
        <w:rPr>
          <w:rFonts w:ascii="Arial" w:hAnsi="Arial" w:cs="Arial"/>
          <w:color w:val="000000" w:themeColor="text1"/>
          <w:kern w:val="2"/>
          <w:lang w:val="mn-MN"/>
        </w:rPr>
        <w:t>Байнгын хорооны тогтоолын төслийг бат</w:t>
      </w:r>
      <w:r w:rsidR="00F725AD" w:rsidRPr="00335025">
        <w:rPr>
          <w:rFonts w:ascii="Arial" w:hAnsi="Arial" w:cs="Arial"/>
          <w:color w:val="000000" w:themeColor="text1"/>
          <w:kern w:val="2"/>
          <w:lang w:val="mn-MN"/>
        </w:rPr>
        <w:t xml:space="preserve">лах </w:t>
      </w:r>
      <w:r w:rsidRPr="00335025">
        <w:rPr>
          <w:rFonts w:ascii="Arial" w:hAnsi="Arial" w:cs="Arial"/>
          <w:color w:val="000000" w:themeColor="text1"/>
          <w:kern w:val="2"/>
          <w:lang w:val="mn-MN"/>
        </w:rPr>
        <w:t>санал хураалт явуулъя.</w:t>
      </w:r>
    </w:p>
    <w:p w:rsidR="00B915BA" w:rsidRPr="00335025" w:rsidRDefault="00B915BA" w:rsidP="00676B4C">
      <w:pPr>
        <w:autoSpaceDE w:val="0"/>
        <w:autoSpaceDN w:val="0"/>
        <w:adjustRightInd w:val="0"/>
        <w:ind w:firstLine="562"/>
        <w:jc w:val="both"/>
        <w:rPr>
          <w:rFonts w:ascii="Arial" w:hAnsi="Arial" w:cs="Arial"/>
          <w:color w:val="000000" w:themeColor="text1"/>
          <w:kern w:val="2"/>
          <w:lang w:val="mn-MN"/>
        </w:rPr>
      </w:pPr>
    </w:p>
    <w:p w:rsidR="00123A11" w:rsidRPr="00335025" w:rsidRDefault="00123A11"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Зөвшөөрсөн:</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7</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p>
    <w:p w:rsidR="00123A11" w:rsidRPr="00335025" w:rsidRDefault="00123A11" w:rsidP="00517ACB">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Татгалзсан: </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5</w:t>
      </w:r>
    </w:p>
    <w:p w:rsidR="00123A11" w:rsidRPr="00335025" w:rsidRDefault="00123A11" w:rsidP="00517ACB">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Бүгд:</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w:t>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12</w:t>
      </w:r>
      <w:r w:rsidRPr="00335025">
        <w:rPr>
          <w:rFonts w:ascii="Arial" w:hAnsi="Arial" w:cs="Arial"/>
          <w:color w:val="000000" w:themeColor="text1"/>
          <w:kern w:val="2"/>
          <w:lang w:val="mn-MN"/>
        </w:rPr>
        <w:tab/>
      </w:r>
    </w:p>
    <w:p w:rsidR="00123A11" w:rsidRPr="00335025" w:rsidRDefault="00123A11" w:rsidP="00517ACB">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58.3</w:t>
      </w:r>
      <w:r w:rsidR="00AB4645" w:rsidRPr="00335025">
        <w:rPr>
          <w:rFonts w:ascii="Arial" w:hAnsi="Arial" w:cs="Arial"/>
          <w:color w:val="000000" w:themeColor="text1"/>
          <w:kern w:val="2"/>
          <w:lang w:val="mn-MN"/>
        </w:rPr>
        <w:t xml:space="preserve"> </w:t>
      </w:r>
      <w:r w:rsidR="00AB4645" w:rsidRPr="00335025">
        <w:rPr>
          <w:rFonts w:ascii="Arial" w:hAnsi="Arial" w:cs="Arial"/>
          <w:color w:val="000000" w:themeColor="text1"/>
          <w:lang w:val="mn-MN"/>
        </w:rPr>
        <w:t>хувийн саналаар Байнгын хорооны тогтоол батлагдлаа.</w:t>
      </w:r>
    </w:p>
    <w:p w:rsidR="00123A11" w:rsidRPr="00335025" w:rsidRDefault="00123A11" w:rsidP="00517ACB">
      <w:pPr>
        <w:ind w:firstLine="562"/>
        <w:jc w:val="both"/>
        <w:rPr>
          <w:rFonts w:ascii="Arial" w:hAnsi="Arial" w:cs="Arial"/>
          <w:i/>
          <w:iCs/>
          <w:color w:val="000000" w:themeColor="text1"/>
          <w:lang w:val="mn-MN"/>
        </w:rPr>
      </w:pPr>
    </w:p>
    <w:p w:rsidR="00123A11" w:rsidRPr="00335025" w:rsidRDefault="00123A11" w:rsidP="00517ACB">
      <w:pPr>
        <w:ind w:firstLine="562"/>
        <w:jc w:val="both"/>
        <w:rPr>
          <w:rFonts w:ascii="Arial" w:hAnsi="Arial" w:cs="Arial"/>
          <w:i/>
          <w:iCs/>
          <w:color w:val="000000" w:themeColor="text1"/>
          <w:lang w:val="mn-MN"/>
        </w:rPr>
      </w:pPr>
      <w:r w:rsidRPr="00335025">
        <w:rPr>
          <w:rFonts w:ascii="Arial" w:hAnsi="Arial" w:cs="Arial"/>
          <w:i/>
          <w:iCs/>
          <w:color w:val="000000" w:themeColor="text1"/>
          <w:lang w:val="mn-MN"/>
        </w:rPr>
        <w:t xml:space="preserve">Уг асуудлыг 11 цаг </w:t>
      </w:r>
      <w:r w:rsidR="00AB4645" w:rsidRPr="00335025">
        <w:rPr>
          <w:rFonts w:ascii="Arial" w:hAnsi="Arial" w:cs="Arial"/>
          <w:i/>
          <w:iCs/>
          <w:color w:val="000000" w:themeColor="text1"/>
          <w:lang w:val="mn-MN"/>
        </w:rPr>
        <w:t>47</w:t>
      </w:r>
      <w:r w:rsidRPr="00335025">
        <w:rPr>
          <w:rFonts w:ascii="Arial" w:hAnsi="Arial" w:cs="Arial"/>
          <w:i/>
          <w:iCs/>
          <w:color w:val="000000" w:themeColor="text1"/>
          <w:lang w:val="mn-MN"/>
        </w:rPr>
        <w:t xml:space="preserve"> минутад хэлэлцэж дуусав.</w:t>
      </w:r>
    </w:p>
    <w:p w:rsidR="00AB4645" w:rsidRPr="00335025" w:rsidRDefault="00AB4645" w:rsidP="00517ACB">
      <w:pPr>
        <w:ind w:firstLine="562"/>
        <w:jc w:val="both"/>
        <w:rPr>
          <w:rFonts w:ascii="Arial" w:hAnsi="Arial" w:cs="Arial"/>
          <w:i/>
          <w:iCs/>
          <w:color w:val="000000" w:themeColor="text1"/>
          <w:lang w:val="mn-MN"/>
        </w:rPr>
      </w:pPr>
    </w:p>
    <w:p w:rsidR="00517BAC" w:rsidRDefault="00517BAC" w:rsidP="00823CCE">
      <w:pPr>
        <w:ind w:firstLine="562"/>
        <w:jc w:val="both"/>
        <w:rPr>
          <w:rFonts w:ascii="Arial" w:hAnsi="Arial" w:cs="Arial"/>
          <w:b/>
          <w:i/>
          <w:iCs/>
          <w:color w:val="000000" w:themeColor="text1"/>
          <w:lang w:val="mn-MN"/>
        </w:rPr>
      </w:pPr>
    </w:p>
    <w:p w:rsidR="00517BAC" w:rsidRDefault="00517BAC" w:rsidP="00823CCE">
      <w:pPr>
        <w:ind w:firstLine="562"/>
        <w:jc w:val="both"/>
        <w:rPr>
          <w:rFonts w:ascii="Arial" w:hAnsi="Arial" w:cs="Arial"/>
          <w:b/>
          <w:i/>
          <w:iCs/>
          <w:color w:val="000000" w:themeColor="text1"/>
          <w:lang w:val="mn-MN"/>
        </w:rPr>
      </w:pPr>
    </w:p>
    <w:p w:rsidR="00517BAC" w:rsidRDefault="00517BAC" w:rsidP="00823CCE">
      <w:pPr>
        <w:ind w:firstLine="562"/>
        <w:jc w:val="both"/>
        <w:rPr>
          <w:rFonts w:ascii="Arial" w:hAnsi="Arial" w:cs="Arial"/>
          <w:b/>
          <w:i/>
          <w:iCs/>
          <w:color w:val="000000" w:themeColor="text1"/>
          <w:lang w:val="mn-MN"/>
        </w:rPr>
      </w:pPr>
    </w:p>
    <w:p w:rsidR="00C81D21" w:rsidRPr="00335025" w:rsidRDefault="00123A11" w:rsidP="00823CCE">
      <w:pPr>
        <w:ind w:firstLine="562"/>
        <w:jc w:val="both"/>
        <w:rPr>
          <w:rFonts w:ascii="Arial" w:hAnsi="Arial" w:cs="Arial"/>
          <w:b/>
          <w:bCs/>
          <w:i/>
          <w:iCs/>
          <w:color w:val="000000" w:themeColor="text1"/>
          <w:shd w:val="clear" w:color="auto" w:fill="FFFFFF"/>
        </w:rPr>
      </w:pPr>
      <w:r w:rsidRPr="00335025">
        <w:rPr>
          <w:rFonts w:ascii="Arial" w:hAnsi="Arial" w:cs="Arial"/>
          <w:b/>
          <w:i/>
          <w:iCs/>
          <w:color w:val="000000" w:themeColor="text1"/>
          <w:lang w:val="mn-MN"/>
        </w:rPr>
        <w:lastRenderedPageBreak/>
        <w:t>Зургаа.</w:t>
      </w:r>
      <w:r w:rsidR="00E008F4" w:rsidRPr="00335025">
        <w:rPr>
          <w:rFonts w:ascii="Arial" w:hAnsi="Arial" w:cs="Arial"/>
          <w:b/>
          <w:bCs/>
          <w:i/>
          <w:iCs/>
          <w:color w:val="000000" w:themeColor="text1"/>
          <w:shd w:val="clear" w:color="auto" w:fill="FFFFFF"/>
        </w:rPr>
        <w:t>Улсын Их Хурлын гишүүн Ж.Бат-Эрдэнээс Хүнс, хөдөө аж ахуй, хөнгөн үйлдвэрийн сайдад хандаж Үйлдвэржилтийн бодлогын байнгын хорооны “Ноос, ноолуурын салбарт хэрэгжүүлэх зарим арга хэмжээний тухай” 02 дугаар тогтоолын биелэлт, авч хэрэгжүүлсэн арга хэмжээний талаар тавьсан асуултын хариуг сонсох</w:t>
      </w:r>
    </w:p>
    <w:p w:rsidR="00E008F4" w:rsidRPr="00335025" w:rsidRDefault="00E008F4" w:rsidP="00823CCE">
      <w:pPr>
        <w:ind w:firstLine="562"/>
        <w:jc w:val="both"/>
        <w:rPr>
          <w:rFonts w:ascii="Arial" w:hAnsi="Arial" w:cs="Arial"/>
          <w:b/>
          <w:bCs/>
          <w:i/>
          <w:iCs/>
          <w:color w:val="000000" w:themeColor="text1"/>
          <w:shd w:val="clear" w:color="auto" w:fill="FFFFFF"/>
        </w:rPr>
      </w:pPr>
    </w:p>
    <w:p w:rsidR="00E008F4" w:rsidRPr="00335025" w:rsidRDefault="00E008F4" w:rsidP="00517ACB">
      <w:pPr>
        <w:ind w:firstLine="567"/>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 Хүнс, хөдөө аж ахуй,</w:t>
      </w:r>
      <w:r w:rsidRPr="00335025">
        <w:rPr>
          <w:rFonts w:ascii="Arial" w:hAnsi="Arial" w:cs="Arial"/>
          <w:color w:val="000000" w:themeColor="text1"/>
        </w:rPr>
        <w:t xml:space="preserve"> </w:t>
      </w:r>
      <w:r w:rsidRPr="00335025">
        <w:rPr>
          <w:rFonts w:ascii="Arial" w:hAnsi="Arial" w:cs="Arial"/>
          <w:color w:val="000000" w:themeColor="text1"/>
          <w:lang w:val="mn-MN"/>
        </w:rPr>
        <w:t>хөнгөн үйлдвэрийн яамны Төрийн нарийн бичгийн дарга Т.Жамбалцэрэн, мөн яамны Хөнгөн үйлдвэрийн бодлогын хэрэгжилтийг зохицуулах газрын дарга М.Дондогдорж, мөн газрын Ноос, ноолууран бүтээгдэ</w:t>
      </w:r>
      <w:r w:rsidR="007C47FA" w:rsidRPr="00335025">
        <w:rPr>
          <w:rFonts w:ascii="Arial" w:hAnsi="Arial" w:cs="Arial"/>
          <w:color w:val="000000" w:themeColor="text1"/>
          <w:lang w:val="mn-MN"/>
        </w:rPr>
        <w:t>х</w:t>
      </w:r>
      <w:r w:rsidRPr="00335025">
        <w:rPr>
          <w:rFonts w:ascii="Arial" w:hAnsi="Arial" w:cs="Arial"/>
          <w:color w:val="000000" w:themeColor="text1"/>
          <w:lang w:val="mn-MN"/>
        </w:rPr>
        <w:t>үүн үйлдвэрлэлийн асуудал хариуцсан ахлах мэргэжилтэн Б.Эрхэмбаяр, Хөнгөн үйлдвэрийн бодлогын асуудал хариуцсан мэргэжилтэн В.Болормаа</w:t>
      </w:r>
      <w:r w:rsidR="00DB7BCB" w:rsidRPr="00335025">
        <w:rPr>
          <w:rFonts w:ascii="Arial" w:hAnsi="Arial" w:cs="Arial"/>
          <w:color w:val="000000" w:themeColor="text1"/>
          <w:lang w:val="mn-MN"/>
        </w:rPr>
        <w:t xml:space="preserve"> нар оролцов</w:t>
      </w:r>
      <w:r w:rsidRPr="00335025">
        <w:rPr>
          <w:rFonts w:ascii="Arial" w:hAnsi="Arial" w:cs="Arial"/>
          <w:color w:val="000000" w:themeColor="text1"/>
          <w:lang w:val="mn-MN"/>
        </w:rPr>
        <w:t xml:space="preserve">. </w:t>
      </w:r>
    </w:p>
    <w:p w:rsidR="00676B4C" w:rsidRPr="00335025" w:rsidRDefault="00676B4C" w:rsidP="00676B4C">
      <w:pPr>
        <w:jc w:val="both"/>
        <w:rPr>
          <w:rFonts w:ascii="Arial" w:hAnsi="Arial" w:cs="Arial"/>
          <w:color w:val="000000" w:themeColor="text1"/>
          <w:lang w:val="mn-MN"/>
        </w:rPr>
      </w:pPr>
    </w:p>
    <w:p w:rsidR="00DB7BCB" w:rsidRPr="00335025" w:rsidRDefault="00DB7BCB" w:rsidP="00DB7BCB">
      <w:pPr>
        <w:ind w:firstLine="567"/>
        <w:jc w:val="both"/>
        <w:rPr>
          <w:rStyle w:val="Strong"/>
          <w:rFonts w:ascii="Arial" w:eastAsia="Yu Mincho" w:hAnsi="Arial" w:cs="Arial"/>
          <w:b w:val="0"/>
          <w:bCs w:val="0"/>
          <w:color w:val="000000" w:themeColor="text1"/>
          <w:shd w:val="clear" w:color="auto" w:fill="FFFFFF"/>
          <w:lang w:val="mn-MN"/>
        </w:rPr>
      </w:pPr>
      <w:r w:rsidRPr="00335025">
        <w:rPr>
          <w:rFonts w:ascii="Arial" w:hAnsi="Arial" w:cs="Arial"/>
          <w:color w:val="000000" w:themeColor="text1"/>
          <w:lang w:val="mn-MN"/>
        </w:rPr>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Р.Болормаа, Байнгын хорооны асуудал хариуцсан хэлтсийн Үйлдвэржилтийн </w:t>
      </w:r>
      <w:r w:rsidR="00823CCE" w:rsidRPr="00335025">
        <w:rPr>
          <w:rFonts w:ascii="Arial" w:hAnsi="Arial" w:cs="Arial"/>
          <w:color w:val="000000" w:themeColor="text1"/>
          <w:shd w:val="clear" w:color="auto" w:fill="FFFFFF"/>
          <w:lang w:val="mn-MN"/>
        </w:rPr>
        <w:t xml:space="preserve">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Б.Гандулам, референт</w:t>
      </w:r>
      <w:r w:rsidRPr="00335025">
        <w:rPr>
          <w:rFonts w:ascii="Arial" w:hAnsi="Arial" w:cs="Arial"/>
          <w:color w:val="000000" w:themeColor="text1"/>
          <w:lang w:val="mn-MN"/>
        </w:rPr>
        <w:t xml:space="preserve"> Б.Ууганцэцэг, Хяналт шалгалт, үнэлгээний газрын ахлах зөвлөх Ч.Онончимэг, мөн газрын Хяналт шалгалтын хэлтсийн референт Ж.Монголжингоо </w:t>
      </w:r>
      <w:r w:rsidRPr="00335025">
        <w:rPr>
          <w:rStyle w:val="Strong"/>
          <w:rFonts w:ascii="Arial" w:eastAsia="Yu Mincho" w:hAnsi="Arial" w:cs="Arial"/>
          <w:b w:val="0"/>
          <w:bCs w:val="0"/>
          <w:color w:val="000000" w:themeColor="text1"/>
          <w:shd w:val="clear" w:color="auto" w:fill="FFFFFF"/>
          <w:lang w:val="mn-MN"/>
        </w:rPr>
        <w:t>нар байлцав.</w:t>
      </w:r>
    </w:p>
    <w:p w:rsidR="003E0E5B" w:rsidRPr="00335025" w:rsidRDefault="003E0E5B" w:rsidP="003E0E5B">
      <w:pPr>
        <w:jc w:val="both"/>
        <w:rPr>
          <w:rFonts w:ascii="Arial" w:hAnsi="Arial" w:cs="Arial"/>
          <w:color w:val="000000" w:themeColor="text1"/>
          <w:lang w:val="mn-MN"/>
        </w:rPr>
      </w:pPr>
    </w:p>
    <w:p w:rsidR="003E0E5B" w:rsidRPr="00335025" w:rsidRDefault="003E0E5B" w:rsidP="003E0E5B">
      <w:pPr>
        <w:ind w:firstLine="567"/>
        <w:jc w:val="both"/>
        <w:rPr>
          <w:rStyle w:val="Strong"/>
          <w:rFonts w:ascii="Arial" w:hAnsi="Arial" w:cs="Arial"/>
          <w:color w:val="000000" w:themeColor="text1"/>
          <w:shd w:val="clear" w:color="auto" w:fill="FFFFFF"/>
          <w:lang w:val="mn-MN"/>
        </w:rPr>
      </w:pPr>
      <w:r w:rsidRPr="00335025">
        <w:rPr>
          <w:rFonts w:ascii="Arial" w:hAnsi="Arial" w:cs="Arial"/>
          <w:color w:val="000000" w:themeColor="text1"/>
          <w:shd w:val="clear" w:color="auto" w:fill="FFFFFF"/>
        </w:rPr>
        <w:t xml:space="preserve">Улсын Их Хурлын гишүүн Ж.Бат-Эрдэнээс Хүнс, хөдөө аж ахуй, хөнгөн үйлдвэрийн сайдад хандаж Үйлдвэржилтийн бодлогын байнгын хорооны “Ноос, ноолуурын салбарт хэрэгжүүлэх зарим арга хэмжээний тухай” 02 дугаар тогтоолын биелэлт, авч хэрэгжүүлсэн арга хэмжээний талаар тавьсан асуултын хариуг </w:t>
      </w:r>
      <w:r w:rsidRPr="00335025">
        <w:rPr>
          <w:rFonts w:ascii="Arial" w:hAnsi="Arial" w:cs="Arial"/>
          <w:color w:val="000000" w:themeColor="text1"/>
          <w:lang w:val="mn-MN"/>
        </w:rPr>
        <w:t>Хүнс, хөдөө аж ахуй,</w:t>
      </w:r>
      <w:r w:rsidRPr="00335025">
        <w:rPr>
          <w:rFonts w:ascii="Arial" w:hAnsi="Arial" w:cs="Arial"/>
          <w:color w:val="000000" w:themeColor="text1"/>
        </w:rPr>
        <w:t xml:space="preserve"> </w:t>
      </w:r>
      <w:r w:rsidRPr="00335025">
        <w:rPr>
          <w:rFonts w:ascii="Arial" w:hAnsi="Arial" w:cs="Arial"/>
          <w:color w:val="000000" w:themeColor="text1"/>
          <w:lang w:val="mn-MN"/>
        </w:rPr>
        <w:t xml:space="preserve">хөнгөн үйлдвэрийн яамны Төрийн нарийн бичгийн дарга Т.Жамбалцэрэн </w:t>
      </w:r>
      <w:r w:rsidRPr="00335025">
        <w:rPr>
          <w:rFonts w:ascii="Arial" w:hAnsi="Arial" w:cs="Arial"/>
          <w:color w:val="000000" w:themeColor="text1"/>
          <w:shd w:val="clear" w:color="auto" w:fill="FFFFFF"/>
        </w:rPr>
        <w:t>танилцуулав</w:t>
      </w:r>
      <w:r w:rsidRPr="00335025">
        <w:rPr>
          <w:rFonts w:ascii="Arial" w:hAnsi="Arial" w:cs="Arial"/>
          <w:color w:val="000000" w:themeColor="text1"/>
          <w:kern w:val="1"/>
        </w:rPr>
        <w:t>.</w:t>
      </w:r>
    </w:p>
    <w:p w:rsidR="007E61C2" w:rsidRPr="00335025" w:rsidRDefault="007E61C2" w:rsidP="00517ACB">
      <w:pPr>
        <w:jc w:val="both"/>
        <w:rPr>
          <w:rFonts w:ascii="Arial" w:hAnsi="Arial" w:cs="Arial"/>
          <w:color w:val="000000" w:themeColor="text1"/>
          <w:lang w:val="mn-MN"/>
        </w:rPr>
      </w:pPr>
    </w:p>
    <w:p w:rsidR="007E61C2" w:rsidRPr="00335025" w:rsidRDefault="007E61C2" w:rsidP="00676B4C">
      <w:pPr>
        <w:ind w:firstLine="567"/>
        <w:jc w:val="both"/>
        <w:rPr>
          <w:rFonts w:ascii="Arial" w:hAnsi="Arial" w:cs="Arial"/>
          <w:color w:val="000000" w:themeColor="text1"/>
          <w:lang w:val="mn-MN"/>
        </w:rPr>
      </w:pPr>
      <w:r w:rsidRPr="00335025">
        <w:rPr>
          <w:rFonts w:ascii="Arial" w:hAnsi="Arial" w:cs="Arial"/>
          <w:color w:val="000000" w:themeColor="text1"/>
          <w:lang w:val="mn-MN"/>
        </w:rPr>
        <w:t xml:space="preserve">Асуултын хариутай холбогдуулан Улсын Их Хурлын гишүүн </w:t>
      </w:r>
      <w:r w:rsidR="0016757E" w:rsidRPr="00335025">
        <w:rPr>
          <w:rFonts w:ascii="Arial" w:hAnsi="Arial" w:cs="Arial"/>
          <w:color w:val="000000" w:themeColor="text1"/>
          <w:lang w:val="mn-MN"/>
        </w:rPr>
        <w:t>Ц</w:t>
      </w:r>
      <w:r w:rsidRPr="00335025">
        <w:rPr>
          <w:rFonts w:ascii="Arial" w:hAnsi="Arial" w:cs="Arial"/>
          <w:color w:val="000000" w:themeColor="text1"/>
          <w:lang w:val="mn-MN"/>
        </w:rPr>
        <w:t>.</w:t>
      </w:r>
      <w:r w:rsidR="0016757E" w:rsidRPr="00335025">
        <w:rPr>
          <w:rFonts w:ascii="Arial" w:hAnsi="Arial" w:cs="Arial"/>
          <w:color w:val="000000" w:themeColor="text1"/>
          <w:lang w:val="mn-MN"/>
        </w:rPr>
        <w:t>Туваан</w:t>
      </w:r>
      <w:r w:rsidRPr="00335025">
        <w:rPr>
          <w:rFonts w:ascii="Arial" w:hAnsi="Arial" w:cs="Arial"/>
          <w:color w:val="000000" w:themeColor="text1"/>
          <w:lang w:val="mn-MN"/>
        </w:rPr>
        <w:t xml:space="preserve">, </w:t>
      </w:r>
      <w:r w:rsidR="00FF6B2F" w:rsidRPr="00335025">
        <w:rPr>
          <w:rFonts w:ascii="Arial" w:hAnsi="Arial" w:cs="Arial"/>
          <w:color w:val="000000" w:themeColor="text1"/>
          <w:lang w:val="mn-MN"/>
        </w:rPr>
        <w:t>Б</w:t>
      </w:r>
      <w:r w:rsidRPr="00335025">
        <w:rPr>
          <w:rFonts w:ascii="Arial" w:hAnsi="Arial" w:cs="Arial"/>
          <w:color w:val="000000" w:themeColor="text1"/>
          <w:lang w:val="mn-MN"/>
        </w:rPr>
        <w:t>.</w:t>
      </w:r>
      <w:r w:rsidR="00FF6B2F" w:rsidRPr="00335025">
        <w:rPr>
          <w:rFonts w:ascii="Arial" w:hAnsi="Arial" w:cs="Arial"/>
          <w:color w:val="000000" w:themeColor="text1"/>
          <w:lang w:val="mn-MN"/>
        </w:rPr>
        <w:t>Чойжилсүрэн</w:t>
      </w:r>
      <w:r w:rsidR="00E01ECD" w:rsidRPr="00335025">
        <w:rPr>
          <w:rFonts w:ascii="Arial" w:hAnsi="Arial" w:cs="Arial"/>
          <w:color w:val="000000" w:themeColor="text1"/>
          <w:lang w:val="mn-MN"/>
        </w:rPr>
        <w:t>, Ж.Бат-Эрдэнэ</w:t>
      </w:r>
      <w:r w:rsidR="003E18ED" w:rsidRPr="00335025">
        <w:rPr>
          <w:rFonts w:ascii="Arial" w:hAnsi="Arial" w:cs="Arial"/>
          <w:color w:val="000000" w:themeColor="text1"/>
          <w:lang w:val="mn-MN"/>
        </w:rPr>
        <w:t xml:space="preserve"> </w:t>
      </w:r>
      <w:r w:rsidRPr="00335025">
        <w:rPr>
          <w:rFonts w:ascii="Arial" w:hAnsi="Arial" w:cs="Arial"/>
          <w:color w:val="000000" w:themeColor="text1"/>
          <w:lang w:val="mn-MN"/>
        </w:rPr>
        <w:t>нарын тавьсан асуултад Хүнс, хөдөө аж ахуй, хөнгөн үйлдвэрийн яамны Төрийн нарийн бичгийн дарга Т.Жамбалцэрэн,</w:t>
      </w:r>
      <w:r w:rsidR="003E18ED" w:rsidRPr="00335025">
        <w:rPr>
          <w:rFonts w:ascii="Arial" w:hAnsi="Arial" w:cs="Arial"/>
          <w:color w:val="000000" w:themeColor="text1"/>
          <w:lang w:val="mn-MN"/>
        </w:rPr>
        <w:t xml:space="preserve"> мөн яамны Хөнгөн үйлдвэрийн бодлогын хэрэгжилтийг зохицуулах газрын дарга М.Дондогдорж </w:t>
      </w:r>
      <w:r w:rsidRPr="00335025">
        <w:rPr>
          <w:rFonts w:ascii="Arial" w:hAnsi="Arial" w:cs="Arial"/>
          <w:color w:val="000000" w:themeColor="text1"/>
          <w:lang w:val="mn-MN"/>
        </w:rPr>
        <w:t>нар хариулж, тайлбар хийв.</w:t>
      </w:r>
    </w:p>
    <w:p w:rsidR="003E0E5B" w:rsidRPr="00335025" w:rsidRDefault="003E0E5B" w:rsidP="00676B4C">
      <w:pPr>
        <w:ind w:firstLine="567"/>
        <w:jc w:val="both"/>
        <w:rPr>
          <w:rFonts w:ascii="Arial" w:hAnsi="Arial" w:cs="Arial"/>
          <w:color w:val="000000" w:themeColor="text1"/>
          <w:lang w:val="mn-MN"/>
        </w:rPr>
      </w:pPr>
    </w:p>
    <w:p w:rsidR="00123A11" w:rsidRPr="00335025" w:rsidRDefault="009247E2" w:rsidP="002230DA">
      <w:pPr>
        <w:ind w:firstLine="567"/>
        <w:jc w:val="both"/>
        <w:rPr>
          <w:rFonts w:ascii="Arial" w:hAnsi="Arial" w:cs="Arial"/>
          <w:i/>
          <w:iCs/>
          <w:color w:val="000000" w:themeColor="text1"/>
          <w:lang w:val="mn-MN"/>
        </w:rPr>
      </w:pPr>
      <w:r w:rsidRPr="00335025">
        <w:rPr>
          <w:rFonts w:ascii="Arial" w:hAnsi="Arial" w:cs="Arial"/>
          <w:color w:val="000000" w:themeColor="text1"/>
          <w:shd w:val="clear" w:color="auto" w:fill="FFFFFF"/>
        </w:rPr>
        <w:t xml:space="preserve">Улсын Их Хурлын гишүүн Ж.Бат-Эрдэнээс Хүнс, хөдөө аж ахуй, хөнгөн үйлдвэрийн сайдад хандаж Үйлдвэржилтийн бодлогын байнгын хорооны “Ноос, ноолуурын салбарт хэрэгжүүлэх зарим арга хэмжээний тухай” 02 дугаар тогтоолын биелэлт, авч хэрэгжүүлсэн арга хэмжээний талаар тавьсан асуултын хариуг </w:t>
      </w:r>
      <w:r w:rsidRPr="00335025">
        <w:rPr>
          <w:rFonts w:ascii="Arial" w:hAnsi="Arial" w:cs="Arial"/>
          <w:color w:val="000000" w:themeColor="text1"/>
          <w:lang w:val="mn-MN"/>
        </w:rPr>
        <w:t>хэлэлцлээ</w:t>
      </w:r>
      <w:r w:rsidR="003E0E5B" w:rsidRPr="00335025">
        <w:rPr>
          <w:rFonts w:ascii="Arial" w:hAnsi="Arial" w:cs="Arial"/>
          <w:color w:val="000000" w:themeColor="text1"/>
          <w:lang w:val="mn-MN"/>
        </w:rPr>
        <w:t>.</w:t>
      </w:r>
    </w:p>
    <w:p w:rsidR="002230DA" w:rsidRPr="00335025" w:rsidRDefault="002230DA" w:rsidP="002230DA">
      <w:pPr>
        <w:ind w:firstLine="567"/>
        <w:jc w:val="both"/>
        <w:rPr>
          <w:rFonts w:ascii="Arial" w:hAnsi="Arial" w:cs="Arial"/>
          <w:i/>
          <w:iCs/>
          <w:color w:val="000000" w:themeColor="text1"/>
          <w:lang w:val="mn-MN"/>
        </w:rPr>
      </w:pPr>
    </w:p>
    <w:p w:rsidR="00123A11" w:rsidRPr="00335025" w:rsidRDefault="00123A11" w:rsidP="00676B4C">
      <w:pPr>
        <w:ind w:firstLine="567"/>
        <w:jc w:val="both"/>
        <w:rPr>
          <w:rFonts w:ascii="Arial" w:hAnsi="Arial" w:cs="Arial"/>
          <w:i/>
          <w:iCs/>
          <w:color w:val="000000" w:themeColor="text1"/>
          <w:lang w:val="mn-MN"/>
        </w:rPr>
      </w:pPr>
      <w:r w:rsidRPr="00335025">
        <w:rPr>
          <w:rFonts w:ascii="Arial" w:hAnsi="Arial" w:cs="Arial"/>
          <w:i/>
          <w:iCs/>
          <w:color w:val="000000" w:themeColor="text1"/>
          <w:lang w:val="mn-MN"/>
        </w:rPr>
        <w:t>Уг асуудлыг 12</w:t>
      </w:r>
      <w:r w:rsidR="00823CCE" w:rsidRPr="00335025">
        <w:rPr>
          <w:rFonts w:ascii="Arial" w:hAnsi="Arial" w:cs="Arial"/>
          <w:i/>
          <w:iCs/>
          <w:color w:val="000000" w:themeColor="text1"/>
          <w:lang w:val="mn-MN"/>
        </w:rPr>
        <w:t xml:space="preserve"> </w:t>
      </w:r>
      <w:r w:rsidRPr="00335025">
        <w:rPr>
          <w:rFonts w:ascii="Arial" w:hAnsi="Arial" w:cs="Arial"/>
          <w:i/>
          <w:iCs/>
          <w:color w:val="000000" w:themeColor="text1"/>
          <w:lang w:val="mn-MN"/>
        </w:rPr>
        <w:t xml:space="preserve">цаг </w:t>
      </w:r>
      <w:r w:rsidR="00FF6B2F" w:rsidRPr="00335025">
        <w:rPr>
          <w:rFonts w:ascii="Arial" w:hAnsi="Arial" w:cs="Arial"/>
          <w:i/>
          <w:iCs/>
          <w:color w:val="000000" w:themeColor="text1"/>
          <w:lang w:val="mn-MN"/>
        </w:rPr>
        <w:t>17</w:t>
      </w:r>
      <w:r w:rsidRPr="00335025">
        <w:rPr>
          <w:rFonts w:ascii="Arial" w:hAnsi="Arial" w:cs="Arial"/>
          <w:i/>
          <w:iCs/>
          <w:color w:val="000000" w:themeColor="text1"/>
          <w:lang w:val="mn-MN"/>
        </w:rPr>
        <w:t xml:space="preserve"> минутад хэлэлцэж дуусав.</w:t>
      </w:r>
    </w:p>
    <w:p w:rsidR="002230DA" w:rsidRPr="00335025" w:rsidRDefault="002230DA" w:rsidP="009E6844">
      <w:pPr>
        <w:ind w:firstLine="567"/>
        <w:jc w:val="both"/>
        <w:rPr>
          <w:rFonts w:ascii="Arial" w:hAnsi="Arial" w:cs="Arial"/>
          <w:b/>
          <w:bCs/>
          <w:i/>
          <w:iCs/>
          <w:color w:val="000000" w:themeColor="text1"/>
          <w:lang w:val="mn-MN"/>
        </w:rPr>
      </w:pPr>
    </w:p>
    <w:p w:rsidR="001569DB" w:rsidRPr="00335025" w:rsidRDefault="00123A11" w:rsidP="009E6844">
      <w:pPr>
        <w:ind w:firstLine="567"/>
        <w:jc w:val="both"/>
        <w:rPr>
          <w:rFonts w:ascii="Arial" w:hAnsi="Arial" w:cs="Arial"/>
          <w:color w:val="000000" w:themeColor="text1"/>
          <w:lang w:val="mn-MN"/>
        </w:rPr>
      </w:pPr>
      <w:r w:rsidRPr="00335025">
        <w:rPr>
          <w:rFonts w:ascii="Arial" w:hAnsi="Arial" w:cs="Arial"/>
          <w:b/>
          <w:bCs/>
          <w:i/>
          <w:iCs/>
          <w:color w:val="000000" w:themeColor="text1"/>
          <w:lang w:val="mn-MN"/>
        </w:rPr>
        <w:t>Долоо.</w:t>
      </w:r>
      <w:r w:rsidR="0043704D" w:rsidRPr="00335025">
        <w:rPr>
          <w:rFonts w:ascii="Arial" w:hAnsi="Arial" w:cs="Arial"/>
          <w:b/>
          <w:bCs/>
          <w:i/>
          <w:iCs/>
          <w:color w:val="000000" w:themeColor="text1"/>
        </w:rPr>
        <w:t>“</w:t>
      </w:r>
      <w:r w:rsidR="00B61132" w:rsidRPr="00335025">
        <w:rPr>
          <w:rFonts w:ascii="Arial" w:hAnsi="Arial" w:cs="Arial"/>
          <w:b/>
          <w:bCs/>
          <w:i/>
          <w:iCs/>
          <w:color w:val="000000" w:themeColor="text1"/>
          <w:lang w:val="mn-MN"/>
        </w:rPr>
        <w:t>Ноос, ноолуурын үйлдвэрлэлийг дэмжих зарим арга хэмжээний тухай</w:t>
      </w:r>
      <w:r w:rsidR="0043704D" w:rsidRPr="00335025">
        <w:rPr>
          <w:rFonts w:ascii="Arial" w:hAnsi="Arial" w:cs="Arial"/>
          <w:b/>
          <w:bCs/>
          <w:i/>
          <w:iCs/>
          <w:color w:val="000000" w:themeColor="text1"/>
          <w:lang w:val="mn-MN"/>
        </w:rPr>
        <w:t>”</w:t>
      </w:r>
      <w:r w:rsidR="0043704D" w:rsidRPr="00335025">
        <w:rPr>
          <w:rFonts w:ascii="Arial" w:hAnsi="Arial" w:cs="Arial"/>
          <w:b/>
          <w:bCs/>
          <w:i/>
          <w:iCs/>
          <w:color w:val="000000" w:themeColor="text1"/>
        </w:rPr>
        <w:t xml:space="preserve"> Улсын Их Хурлын тогтоолын төсөл</w:t>
      </w:r>
      <w:r w:rsidR="004E1215" w:rsidRPr="00335025">
        <w:rPr>
          <w:rFonts w:ascii="Arial" w:hAnsi="Arial" w:cs="Arial"/>
          <w:color w:val="000000" w:themeColor="text1"/>
        </w:rPr>
        <w:t xml:space="preserve"> </w:t>
      </w:r>
    </w:p>
    <w:p w:rsidR="00123A11" w:rsidRPr="00335025" w:rsidRDefault="00123A11" w:rsidP="00517ACB">
      <w:pPr>
        <w:pStyle w:val="NoSpacing"/>
        <w:jc w:val="both"/>
        <w:rPr>
          <w:rFonts w:ascii="Arial" w:hAnsi="Arial" w:cs="Arial"/>
          <w:color w:val="000000" w:themeColor="text1"/>
          <w:lang w:val="mn-MN"/>
        </w:rPr>
      </w:pPr>
    </w:p>
    <w:p w:rsidR="001569DB" w:rsidRPr="00335025" w:rsidRDefault="001569DB" w:rsidP="00676B4C">
      <w:pPr>
        <w:ind w:firstLine="567"/>
        <w:jc w:val="both"/>
        <w:rPr>
          <w:rFonts w:ascii="Arial" w:hAnsi="Arial" w:cs="Arial"/>
          <w:color w:val="000000" w:themeColor="text1"/>
          <w:lang w:val="mn-MN"/>
        </w:rPr>
      </w:pPr>
      <w:r w:rsidRPr="00335025">
        <w:rPr>
          <w:rFonts w:ascii="Arial" w:hAnsi="Arial" w:cs="Arial"/>
          <w:color w:val="000000" w:themeColor="text1"/>
          <w:lang w:val="mn-MN"/>
        </w:rPr>
        <w:t>Хэлэлцэж буй асуудалтай холбогдуулан Хүнс, хөдөө аж ахуй,</w:t>
      </w:r>
      <w:r w:rsidRPr="00335025">
        <w:rPr>
          <w:rFonts w:ascii="Arial" w:hAnsi="Arial" w:cs="Arial"/>
          <w:color w:val="000000" w:themeColor="text1"/>
        </w:rPr>
        <w:t xml:space="preserve"> </w:t>
      </w:r>
      <w:r w:rsidRPr="00335025">
        <w:rPr>
          <w:rFonts w:ascii="Arial" w:hAnsi="Arial" w:cs="Arial"/>
          <w:color w:val="000000" w:themeColor="text1"/>
          <w:lang w:val="mn-MN"/>
        </w:rPr>
        <w:t>хөнгөн үйлдвэрийн яамны Төрийн нарийн бичгийн дарга Т.Жамбалцэрэн, мөн яамны Хөнгөн үйлдвэрийн бодлогын хэрэгжилтийг зохицуулах газрын дарга М.Дондогдорж, мөн газрын Ноос, ноолууран бүтээгдэ</w:t>
      </w:r>
      <w:r w:rsidR="00A43881" w:rsidRPr="00335025">
        <w:rPr>
          <w:rFonts w:ascii="Arial" w:hAnsi="Arial" w:cs="Arial"/>
          <w:color w:val="000000" w:themeColor="text1"/>
          <w:lang w:val="mn-MN"/>
        </w:rPr>
        <w:t>х</w:t>
      </w:r>
      <w:r w:rsidRPr="00335025">
        <w:rPr>
          <w:rFonts w:ascii="Arial" w:hAnsi="Arial" w:cs="Arial"/>
          <w:color w:val="000000" w:themeColor="text1"/>
          <w:lang w:val="mn-MN"/>
        </w:rPr>
        <w:t>үүн үйлдвэрлэлийн асуудал хариуцсан ахлах мэргэжилтэн Б.Эрхэмбаяр, Хөнгөн үйлдвэрийн бодлогын асуудал хариуцсан мэргэжилтэн В.Болормаа</w:t>
      </w:r>
      <w:r w:rsidR="00DB7BCB" w:rsidRPr="00335025">
        <w:rPr>
          <w:rFonts w:ascii="Arial" w:hAnsi="Arial" w:cs="Arial"/>
          <w:color w:val="000000" w:themeColor="text1"/>
          <w:lang w:val="mn-MN"/>
        </w:rPr>
        <w:t xml:space="preserve"> нар оролцов</w:t>
      </w:r>
      <w:r w:rsidRPr="00335025">
        <w:rPr>
          <w:rFonts w:ascii="Arial" w:hAnsi="Arial" w:cs="Arial"/>
          <w:color w:val="000000" w:themeColor="text1"/>
          <w:lang w:val="mn-MN"/>
        </w:rPr>
        <w:t xml:space="preserve">. </w:t>
      </w:r>
    </w:p>
    <w:p w:rsidR="001569DB" w:rsidRPr="00335025" w:rsidRDefault="001569DB" w:rsidP="00517ACB">
      <w:pPr>
        <w:ind w:firstLine="567"/>
        <w:jc w:val="both"/>
        <w:rPr>
          <w:rFonts w:ascii="Arial" w:hAnsi="Arial" w:cs="Arial"/>
          <w:color w:val="000000" w:themeColor="text1"/>
          <w:lang w:val="mn-MN"/>
        </w:rPr>
      </w:pPr>
    </w:p>
    <w:p w:rsidR="001569DB" w:rsidRPr="00335025" w:rsidRDefault="001569DB" w:rsidP="00676B4C">
      <w:pPr>
        <w:ind w:firstLine="567"/>
        <w:jc w:val="both"/>
        <w:rPr>
          <w:rStyle w:val="Strong"/>
          <w:rFonts w:ascii="Arial" w:eastAsia="Yu Mincho" w:hAnsi="Arial" w:cs="Arial"/>
          <w:b w:val="0"/>
          <w:bCs w:val="0"/>
          <w:color w:val="000000" w:themeColor="text1"/>
          <w:shd w:val="clear" w:color="auto" w:fill="FFFFFF"/>
          <w:lang w:val="mn-MN"/>
        </w:rPr>
      </w:pPr>
      <w:r w:rsidRPr="00335025">
        <w:rPr>
          <w:rFonts w:ascii="Arial" w:hAnsi="Arial" w:cs="Arial"/>
          <w:color w:val="000000" w:themeColor="text1"/>
          <w:lang w:val="mn-MN"/>
        </w:rPr>
        <w:lastRenderedPageBreak/>
        <w:t>Хуралдаанд</w:t>
      </w:r>
      <w:r w:rsidRPr="00335025">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Р.Болормаа, Байнгын хорооны асуудал хариуцсан хэлтсийн Ү</w:t>
      </w:r>
      <w:r w:rsidR="00A43881" w:rsidRPr="00335025">
        <w:rPr>
          <w:rFonts w:ascii="Arial" w:hAnsi="Arial" w:cs="Arial"/>
          <w:color w:val="000000" w:themeColor="text1"/>
          <w:shd w:val="clear" w:color="auto" w:fill="FFFFFF"/>
          <w:lang w:val="mn-MN"/>
        </w:rPr>
        <w:t>й</w:t>
      </w:r>
      <w:r w:rsidRPr="00335025">
        <w:rPr>
          <w:rFonts w:ascii="Arial" w:hAnsi="Arial" w:cs="Arial"/>
          <w:color w:val="000000" w:themeColor="text1"/>
          <w:shd w:val="clear" w:color="auto" w:fill="FFFFFF"/>
          <w:lang w:val="mn-MN"/>
        </w:rPr>
        <w:t>лдвэржилтийн</w:t>
      </w:r>
      <w:r w:rsidR="00823CCE" w:rsidRPr="00335025">
        <w:rPr>
          <w:rFonts w:ascii="Arial" w:hAnsi="Arial" w:cs="Arial"/>
          <w:color w:val="000000" w:themeColor="text1"/>
          <w:shd w:val="clear" w:color="auto" w:fill="FFFFFF"/>
          <w:lang w:val="mn-MN"/>
        </w:rPr>
        <w:t xml:space="preserve"> бодлогын </w:t>
      </w:r>
      <w:r w:rsidRPr="00335025">
        <w:rPr>
          <w:rFonts w:ascii="Arial" w:hAnsi="Arial" w:cs="Arial"/>
          <w:color w:val="000000" w:themeColor="text1"/>
          <w:shd w:val="clear" w:color="auto" w:fill="FFFFFF"/>
          <w:lang w:val="mn-MN"/>
        </w:rPr>
        <w:t xml:space="preserve">байнгын хороо хариуцсан ахлах </w:t>
      </w:r>
      <w:r w:rsidRPr="00335025">
        <w:rPr>
          <w:rFonts w:ascii="Arial" w:hAnsi="Arial" w:cs="Arial"/>
          <w:color w:val="000000" w:themeColor="text1"/>
          <w:lang w:val="mn-MN"/>
        </w:rPr>
        <w:t xml:space="preserve">зөвлөх </w:t>
      </w:r>
      <w:r w:rsidRPr="00335025">
        <w:rPr>
          <w:rFonts w:ascii="Arial" w:hAnsi="Arial" w:cs="Arial"/>
          <w:color w:val="000000" w:themeColor="text1"/>
          <w:shd w:val="clear" w:color="auto" w:fill="FFFFFF"/>
          <w:lang w:val="mn-MN"/>
        </w:rPr>
        <w:t>Б.Гандулам, референт</w:t>
      </w:r>
      <w:r w:rsidRPr="00335025">
        <w:rPr>
          <w:rFonts w:ascii="Arial" w:hAnsi="Arial" w:cs="Arial"/>
          <w:color w:val="000000" w:themeColor="text1"/>
          <w:lang w:val="mn-MN"/>
        </w:rPr>
        <w:t xml:space="preserve"> Б.Ууганцэцэг, Хяналт шалгалт, үнэлгээний газрын ахлах зөвлөх Ч.Онончимэг, </w:t>
      </w:r>
      <w:r w:rsidR="00DB7BCB" w:rsidRPr="00335025">
        <w:rPr>
          <w:rFonts w:ascii="Arial" w:hAnsi="Arial" w:cs="Arial"/>
          <w:color w:val="000000" w:themeColor="text1"/>
          <w:lang w:val="mn-MN"/>
        </w:rPr>
        <w:t xml:space="preserve">мөн газрын </w:t>
      </w:r>
      <w:r w:rsidRPr="00335025">
        <w:rPr>
          <w:rFonts w:ascii="Arial" w:hAnsi="Arial" w:cs="Arial"/>
          <w:color w:val="000000" w:themeColor="text1"/>
          <w:lang w:val="mn-MN"/>
        </w:rPr>
        <w:t>Хяналт</w:t>
      </w:r>
      <w:r w:rsidR="00DB7BCB" w:rsidRPr="00335025">
        <w:rPr>
          <w:rFonts w:ascii="Arial" w:hAnsi="Arial" w:cs="Arial"/>
          <w:color w:val="000000" w:themeColor="text1"/>
          <w:lang w:val="mn-MN"/>
        </w:rPr>
        <w:t xml:space="preserve"> шалгал</w:t>
      </w:r>
      <w:r w:rsidRPr="00335025">
        <w:rPr>
          <w:rFonts w:ascii="Arial" w:hAnsi="Arial" w:cs="Arial"/>
          <w:color w:val="000000" w:themeColor="text1"/>
          <w:lang w:val="mn-MN"/>
        </w:rPr>
        <w:t xml:space="preserve">тын хэлтсийн референт Ж.Монголжингоо </w:t>
      </w:r>
      <w:r w:rsidRPr="00335025">
        <w:rPr>
          <w:rStyle w:val="Strong"/>
          <w:rFonts w:ascii="Arial" w:eastAsia="Yu Mincho" w:hAnsi="Arial" w:cs="Arial"/>
          <w:b w:val="0"/>
          <w:bCs w:val="0"/>
          <w:color w:val="000000" w:themeColor="text1"/>
          <w:shd w:val="clear" w:color="auto" w:fill="FFFFFF"/>
          <w:lang w:val="mn-MN"/>
        </w:rPr>
        <w:t>нар байлцав.</w:t>
      </w:r>
    </w:p>
    <w:p w:rsidR="001569DB" w:rsidRPr="00335025" w:rsidRDefault="001569DB" w:rsidP="00517ACB">
      <w:pPr>
        <w:ind w:firstLine="720"/>
        <w:jc w:val="both"/>
        <w:rPr>
          <w:rStyle w:val="Strong"/>
          <w:rFonts w:ascii="Arial" w:eastAsia="Yu Mincho" w:hAnsi="Arial" w:cs="Arial"/>
          <w:b w:val="0"/>
          <w:bCs w:val="0"/>
          <w:color w:val="000000" w:themeColor="text1"/>
          <w:shd w:val="clear" w:color="auto" w:fill="FFFFFF"/>
          <w:lang w:val="mn-MN"/>
        </w:rPr>
      </w:pPr>
    </w:p>
    <w:p w:rsidR="001569DB" w:rsidRPr="00335025" w:rsidRDefault="001569DB" w:rsidP="00676B4C">
      <w:pPr>
        <w:ind w:firstLine="567"/>
        <w:jc w:val="both"/>
        <w:rPr>
          <w:rFonts w:ascii="Arial" w:hAnsi="Arial" w:cs="Arial"/>
          <w:color w:val="000000" w:themeColor="text1"/>
          <w:kern w:val="1"/>
        </w:rPr>
      </w:pPr>
      <w:r w:rsidRPr="00335025">
        <w:rPr>
          <w:rFonts w:ascii="Arial" w:hAnsi="Arial" w:cs="Arial"/>
          <w:color w:val="000000" w:themeColor="text1"/>
          <w:lang w:val="mn-MN"/>
        </w:rPr>
        <w:t xml:space="preserve">Тогтоолын төсөлтэй холбогдуулан </w:t>
      </w:r>
      <w:r w:rsidRPr="00335025">
        <w:rPr>
          <w:rFonts w:ascii="Arial" w:hAnsi="Arial" w:cs="Arial"/>
          <w:color w:val="000000" w:themeColor="text1"/>
          <w:kern w:val="1"/>
        </w:rPr>
        <w:t xml:space="preserve">Улсын Их Хурлын гишүүн </w:t>
      </w:r>
      <w:r w:rsidRPr="00335025">
        <w:rPr>
          <w:rStyle w:val="BodyTextIndent3Char"/>
          <w:rFonts w:ascii="Arial" w:hAnsi="Arial" w:cs="Arial"/>
          <w:color w:val="000000" w:themeColor="text1"/>
          <w:sz w:val="24"/>
          <w:szCs w:val="24"/>
          <w:lang w:val="mn-MN"/>
        </w:rPr>
        <w:t>Г.Тэмүүлэнгийн</w:t>
      </w:r>
      <w:r w:rsidRPr="00335025">
        <w:rPr>
          <w:rFonts w:ascii="Arial" w:hAnsi="Arial" w:cs="Arial"/>
          <w:color w:val="000000" w:themeColor="text1"/>
          <w:kern w:val="1"/>
        </w:rPr>
        <w:t xml:space="preserve"> тавьсан асуултад </w:t>
      </w:r>
      <w:r w:rsidRPr="00335025">
        <w:rPr>
          <w:rFonts w:ascii="Arial" w:hAnsi="Arial" w:cs="Arial"/>
          <w:color w:val="000000" w:themeColor="text1"/>
          <w:lang w:val="mn-MN"/>
        </w:rPr>
        <w:t xml:space="preserve">Хүнс, хөдөө аж ахуй, хөнгөн үйлдвэрийн яамны Төрийн нарийн бичгийн дарга Т.Жамбалцэрэн, мөн яамны Хөнгөн үйлдвэрийн бодлогын хэрэгжилтийг зохицуулах газрын дарга М.Дондогдорж </w:t>
      </w:r>
      <w:r w:rsidRPr="00335025">
        <w:rPr>
          <w:rFonts w:ascii="Arial" w:hAnsi="Arial" w:cs="Arial"/>
          <w:color w:val="000000" w:themeColor="text1"/>
          <w:kern w:val="1"/>
        </w:rPr>
        <w:t>хариулж,</w:t>
      </w:r>
      <w:r w:rsidRPr="00335025">
        <w:rPr>
          <w:rStyle w:val="BodyTextIndent3Char"/>
          <w:rFonts w:ascii="Arial" w:hAnsi="Arial" w:cs="Arial"/>
          <w:color w:val="000000" w:themeColor="text1"/>
          <w:sz w:val="24"/>
          <w:szCs w:val="24"/>
          <w:lang w:val="mn-MN"/>
        </w:rPr>
        <w:t xml:space="preserve"> </w:t>
      </w:r>
      <w:r w:rsidRPr="00335025">
        <w:rPr>
          <w:rFonts w:ascii="Arial" w:hAnsi="Arial" w:cs="Arial"/>
          <w:color w:val="000000" w:themeColor="text1"/>
          <w:kern w:val="1"/>
        </w:rPr>
        <w:t>тайлбар хийв.</w:t>
      </w:r>
    </w:p>
    <w:p w:rsidR="001569DB" w:rsidRPr="00335025" w:rsidRDefault="001569DB" w:rsidP="00517ACB">
      <w:pPr>
        <w:ind w:firstLine="567"/>
        <w:jc w:val="both"/>
        <w:rPr>
          <w:rFonts w:ascii="Arial" w:hAnsi="Arial" w:cs="Arial"/>
          <w:color w:val="000000" w:themeColor="text1"/>
          <w:kern w:val="1"/>
        </w:rPr>
      </w:pPr>
    </w:p>
    <w:p w:rsidR="001569DB" w:rsidRPr="00335025" w:rsidRDefault="001569DB" w:rsidP="00676B4C">
      <w:pPr>
        <w:ind w:firstLine="562"/>
        <w:jc w:val="both"/>
        <w:rPr>
          <w:rStyle w:val="BodyTextIndent3Char"/>
          <w:rFonts w:ascii="Arial" w:hAnsi="Arial" w:cs="Arial"/>
          <w:color w:val="000000" w:themeColor="text1"/>
          <w:sz w:val="24"/>
          <w:szCs w:val="24"/>
          <w:lang w:val="mn-MN"/>
        </w:rPr>
      </w:pPr>
      <w:r w:rsidRPr="00335025">
        <w:rPr>
          <w:rFonts w:ascii="Arial" w:hAnsi="Arial" w:cs="Arial"/>
          <w:color w:val="000000" w:themeColor="text1"/>
          <w:kern w:val="1"/>
        </w:rPr>
        <w:t xml:space="preserve">Улсын Их Хурлын гишүүн </w:t>
      </w:r>
      <w:r w:rsidRPr="00335025">
        <w:rPr>
          <w:rStyle w:val="BodyTextIndent3Char"/>
          <w:rFonts w:ascii="Arial" w:hAnsi="Arial" w:cs="Arial"/>
          <w:color w:val="000000" w:themeColor="text1"/>
          <w:sz w:val="24"/>
          <w:szCs w:val="24"/>
          <w:lang w:val="mn-MN"/>
        </w:rPr>
        <w:t xml:space="preserve">Ж.Батжаргал, Ж.Бат-Эрдэнэ </w:t>
      </w:r>
      <w:r w:rsidR="006D2DBB" w:rsidRPr="00335025">
        <w:rPr>
          <w:rStyle w:val="BodyTextIndent3Char"/>
          <w:rFonts w:ascii="Arial" w:hAnsi="Arial" w:cs="Arial"/>
          <w:color w:val="000000" w:themeColor="text1"/>
          <w:sz w:val="24"/>
          <w:szCs w:val="24"/>
          <w:lang w:val="mn-MN"/>
        </w:rPr>
        <w:t xml:space="preserve">нар </w:t>
      </w:r>
      <w:r w:rsidRPr="00335025">
        <w:rPr>
          <w:rStyle w:val="BodyTextIndent3Char"/>
          <w:rFonts w:ascii="Arial" w:hAnsi="Arial" w:cs="Arial"/>
          <w:color w:val="000000" w:themeColor="text1"/>
          <w:sz w:val="24"/>
          <w:szCs w:val="24"/>
          <w:lang w:val="mn-MN"/>
        </w:rPr>
        <w:t>үг хэлэв.</w:t>
      </w:r>
    </w:p>
    <w:p w:rsidR="00F63A73" w:rsidRPr="00335025" w:rsidRDefault="00F63A73" w:rsidP="00517ACB">
      <w:pPr>
        <w:ind w:firstLine="567"/>
        <w:jc w:val="both"/>
        <w:rPr>
          <w:rStyle w:val="BodyTextIndent3Char"/>
          <w:rFonts w:ascii="Arial" w:hAnsi="Arial" w:cs="Arial"/>
          <w:color w:val="000000" w:themeColor="text1"/>
          <w:sz w:val="24"/>
          <w:szCs w:val="24"/>
          <w:lang w:val="mn-MN"/>
        </w:rPr>
      </w:pPr>
    </w:p>
    <w:p w:rsidR="00F63A73" w:rsidRPr="00335025" w:rsidRDefault="00F63A73"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b/>
          <w:bCs/>
          <w:color w:val="000000" w:themeColor="text1"/>
          <w:kern w:val="1"/>
          <w:lang w:val="mn-MN"/>
        </w:rPr>
        <w:t>Б.Чойжилсүрэн</w:t>
      </w:r>
      <w:r w:rsidRPr="00335025">
        <w:rPr>
          <w:rFonts w:ascii="Arial" w:hAnsi="Arial" w:cs="Arial"/>
          <w:b/>
          <w:bCs/>
          <w:color w:val="000000" w:themeColor="text1"/>
          <w:kern w:val="2"/>
          <w:lang w:val="mn-MN"/>
        </w:rPr>
        <w:t>:</w:t>
      </w:r>
      <w:r w:rsidR="004953EA" w:rsidRPr="00335025">
        <w:rPr>
          <w:rFonts w:ascii="Arial" w:hAnsi="Arial" w:cs="Arial"/>
          <w:b/>
          <w:bCs/>
          <w:color w:val="000000" w:themeColor="text1"/>
          <w:kern w:val="2"/>
          <w:lang w:val="mn-MN"/>
        </w:rPr>
        <w:t xml:space="preserve"> </w:t>
      </w:r>
      <w:r w:rsidR="004953EA" w:rsidRPr="00335025">
        <w:rPr>
          <w:rFonts w:ascii="Arial" w:hAnsi="Arial" w:cs="Arial"/>
          <w:color w:val="000000" w:themeColor="text1"/>
        </w:rPr>
        <w:t>“</w:t>
      </w:r>
      <w:r w:rsidR="004953EA" w:rsidRPr="00335025">
        <w:rPr>
          <w:rFonts w:ascii="Arial" w:hAnsi="Arial" w:cs="Arial"/>
          <w:color w:val="000000" w:themeColor="text1"/>
          <w:lang w:val="mn-MN"/>
        </w:rPr>
        <w:t>Ноос, ноолуурын үйлдвэрлэлийг дэмжих зарим арга хэмжээний тухай”</w:t>
      </w:r>
      <w:r w:rsidR="004953EA" w:rsidRPr="00335025">
        <w:rPr>
          <w:rFonts w:ascii="Arial" w:hAnsi="Arial" w:cs="Arial"/>
          <w:b/>
          <w:bCs/>
          <w:i/>
          <w:iCs/>
          <w:color w:val="000000" w:themeColor="text1"/>
        </w:rPr>
        <w:t xml:space="preserve"> </w:t>
      </w:r>
      <w:r w:rsidR="00975A3C" w:rsidRPr="00335025">
        <w:rPr>
          <w:rFonts w:ascii="Arial" w:hAnsi="Arial" w:cs="Arial"/>
          <w:color w:val="000000" w:themeColor="text1"/>
          <w:kern w:val="2"/>
        </w:rPr>
        <w:t>Улсын Их Хурлын</w:t>
      </w:r>
      <w:r w:rsidR="00975A3C"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 xml:space="preserve">тогтоолын төслийг </w:t>
      </w:r>
      <w:r w:rsidR="004953EA" w:rsidRPr="00335025">
        <w:rPr>
          <w:rFonts w:ascii="Arial" w:hAnsi="Arial" w:cs="Arial"/>
          <w:color w:val="000000" w:themeColor="text1"/>
          <w:kern w:val="2"/>
          <w:lang w:val="mn-MN"/>
        </w:rPr>
        <w:t xml:space="preserve">чуулганы нэгдсэн хуралдаанаар </w:t>
      </w:r>
      <w:r w:rsidR="00FC629B" w:rsidRPr="00335025">
        <w:rPr>
          <w:rFonts w:ascii="Arial" w:hAnsi="Arial" w:cs="Arial"/>
          <w:color w:val="000000" w:themeColor="text1"/>
          <w:kern w:val="2"/>
          <w:lang w:val="mn-MN"/>
        </w:rPr>
        <w:t xml:space="preserve">оруулж </w:t>
      </w:r>
      <w:r w:rsidR="004953EA" w:rsidRPr="00335025">
        <w:rPr>
          <w:rFonts w:ascii="Arial" w:hAnsi="Arial" w:cs="Arial"/>
          <w:color w:val="000000" w:themeColor="text1"/>
          <w:kern w:val="2"/>
          <w:lang w:val="mn-MN"/>
        </w:rPr>
        <w:t>батлуулах нь зүйтэй гэсэн саналыг дэмжье гэсэн</w:t>
      </w:r>
      <w:r w:rsidR="00823CCE"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санал хураалт явуулъя.</w:t>
      </w:r>
    </w:p>
    <w:p w:rsidR="00F63A73" w:rsidRPr="00335025" w:rsidRDefault="00F63A73" w:rsidP="00517ACB">
      <w:pPr>
        <w:autoSpaceDE w:val="0"/>
        <w:autoSpaceDN w:val="0"/>
        <w:adjustRightInd w:val="0"/>
        <w:ind w:firstLine="562"/>
        <w:jc w:val="both"/>
        <w:rPr>
          <w:rFonts w:ascii="Arial" w:hAnsi="Arial" w:cs="Arial"/>
          <w:color w:val="000000" w:themeColor="text1"/>
          <w:kern w:val="2"/>
          <w:lang w:val="mn-MN"/>
        </w:rPr>
      </w:pPr>
    </w:p>
    <w:p w:rsidR="00F63A73" w:rsidRPr="00335025" w:rsidRDefault="00F63A73"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Зөвшөөрсөн:</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8</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p>
    <w:p w:rsidR="00F63A73" w:rsidRPr="00335025" w:rsidRDefault="00F63A73"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Татгалзсан: </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r w:rsidR="007A3401"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4</w:t>
      </w:r>
    </w:p>
    <w:p w:rsidR="00F63A73" w:rsidRPr="00335025" w:rsidRDefault="00F63A73" w:rsidP="00676B4C">
      <w:pPr>
        <w:autoSpaceDE w:val="0"/>
        <w:autoSpaceDN w:val="0"/>
        <w:adjustRightInd w:val="0"/>
        <w:ind w:firstLine="562"/>
        <w:jc w:val="both"/>
        <w:rPr>
          <w:rFonts w:ascii="Arial" w:hAnsi="Arial" w:cs="Arial"/>
          <w:color w:val="000000" w:themeColor="text1"/>
          <w:kern w:val="2"/>
          <w:lang w:val="mn-MN"/>
        </w:rPr>
      </w:pPr>
      <w:r w:rsidRPr="00335025">
        <w:rPr>
          <w:rFonts w:ascii="Arial" w:hAnsi="Arial" w:cs="Arial"/>
          <w:color w:val="000000" w:themeColor="text1"/>
          <w:kern w:val="2"/>
          <w:lang w:val="mn-MN"/>
        </w:rPr>
        <w:t>Бүгд:</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w:t>
      </w:r>
      <w:r w:rsidR="00B17F58" w:rsidRPr="00335025">
        <w:rPr>
          <w:rFonts w:ascii="Arial" w:hAnsi="Arial" w:cs="Arial"/>
          <w:color w:val="000000" w:themeColor="text1"/>
          <w:kern w:val="2"/>
          <w:lang w:val="mn-MN"/>
        </w:rPr>
        <w:t xml:space="preserve"> </w:t>
      </w:r>
      <w:r w:rsidRPr="00335025">
        <w:rPr>
          <w:rFonts w:ascii="Arial" w:hAnsi="Arial" w:cs="Arial"/>
          <w:color w:val="000000" w:themeColor="text1"/>
          <w:kern w:val="2"/>
          <w:lang w:val="mn-MN"/>
        </w:rPr>
        <w:t xml:space="preserve"> 12</w:t>
      </w:r>
      <w:r w:rsidRPr="00335025">
        <w:rPr>
          <w:rFonts w:ascii="Arial" w:hAnsi="Arial" w:cs="Arial"/>
          <w:color w:val="000000" w:themeColor="text1"/>
          <w:kern w:val="2"/>
          <w:lang w:val="mn-MN"/>
        </w:rPr>
        <w:tab/>
      </w:r>
    </w:p>
    <w:p w:rsidR="00676B4C" w:rsidRPr="00335025" w:rsidRDefault="00F63A73" w:rsidP="00676B4C">
      <w:pPr>
        <w:autoSpaceDE w:val="0"/>
        <w:autoSpaceDN w:val="0"/>
        <w:adjustRightInd w:val="0"/>
        <w:ind w:firstLine="562"/>
        <w:jc w:val="both"/>
        <w:rPr>
          <w:rFonts w:ascii="Arial" w:hAnsi="Arial" w:cs="Arial"/>
          <w:color w:val="000000" w:themeColor="text1"/>
          <w:lang w:val="mn-MN"/>
        </w:rPr>
      </w:pPr>
      <w:r w:rsidRPr="00335025">
        <w:rPr>
          <w:rFonts w:ascii="Arial" w:hAnsi="Arial" w:cs="Arial"/>
          <w:color w:val="000000" w:themeColor="text1"/>
          <w:kern w:val="2"/>
          <w:lang w:val="mn-MN"/>
        </w:rPr>
        <w:t xml:space="preserve">66.7 </w:t>
      </w:r>
      <w:r w:rsidRPr="00335025">
        <w:rPr>
          <w:rFonts w:ascii="Arial" w:hAnsi="Arial" w:cs="Arial"/>
          <w:color w:val="000000" w:themeColor="text1"/>
          <w:lang w:val="mn-MN"/>
        </w:rPr>
        <w:t>хувийн саналаар</w:t>
      </w:r>
      <w:r w:rsidR="004953EA" w:rsidRPr="00335025">
        <w:rPr>
          <w:rFonts w:ascii="Arial" w:hAnsi="Arial" w:cs="Arial"/>
          <w:color w:val="000000" w:themeColor="text1"/>
          <w:kern w:val="2"/>
        </w:rPr>
        <w:t xml:space="preserve"> дэмжигдлээ</w:t>
      </w:r>
      <w:r w:rsidRPr="00335025">
        <w:rPr>
          <w:rFonts w:ascii="Arial" w:hAnsi="Arial" w:cs="Arial"/>
          <w:color w:val="000000" w:themeColor="text1"/>
          <w:lang w:val="mn-MN"/>
        </w:rPr>
        <w:t>.</w:t>
      </w:r>
    </w:p>
    <w:p w:rsidR="00676B4C" w:rsidRPr="002F57C4" w:rsidRDefault="00676B4C" w:rsidP="00676B4C">
      <w:pPr>
        <w:autoSpaceDE w:val="0"/>
        <w:autoSpaceDN w:val="0"/>
        <w:adjustRightInd w:val="0"/>
        <w:ind w:firstLine="562"/>
        <w:jc w:val="both"/>
        <w:rPr>
          <w:rFonts w:ascii="Arial" w:hAnsi="Arial" w:cs="Arial"/>
          <w:color w:val="000000" w:themeColor="text1"/>
        </w:rPr>
      </w:pPr>
      <w:bookmarkStart w:id="0" w:name="_GoBack"/>
      <w:bookmarkEnd w:id="0"/>
    </w:p>
    <w:p w:rsidR="00EF02D5" w:rsidRPr="00335025" w:rsidRDefault="00EF02D5" w:rsidP="00676B4C">
      <w:pPr>
        <w:autoSpaceDE w:val="0"/>
        <w:autoSpaceDN w:val="0"/>
        <w:adjustRightInd w:val="0"/>
        <w:ind w:firstLine="562"/>
        <w:jc w:val="both"/>
        <w:rPr>
          <w:rFonts w:ascii="Arial" w:hAnsi="Arial" w:cs="Arial"/>
          <w:color w:val="000000" w:themeColor="text1"/>
          <w:lang w:val="mn-MN"/>
        </w:rPr>
      </w:pPr>
      <w:r w:rsidRPr="00335025">
        <w:rPr>
          <w:rFonts w:ascii="Arial" w:hAnsi="Arial" w:cs="Arial"/>
          <w:color w:val="000000" w:themeColor="text1"/>
          <w:kern w:val="1"/>
        </w:rPr>
        <w:t>Байнгын хорооноос гарах санал, дүгнэлтийг Улсын Их Хурлын гишүүн Ж.Бат-Эрдэнэ Улсын Их Хурлын чуулганы нэгдсэн хуралдаанд танилцуулахаар тогтов.</w:t>
      </w:r>
      <w:r w:rsidRPr="00335025">
        <w:rPr>
          <w:rFonts w:ascii="Arial" w:hAnsi="Arial" w:cs="Arial"/>
          <w:i/>
          <w:iCs/>
          <w:color w:val="000000" w:themeColor="text1"/>
          <w:kern w:val="1"/>
        </w:rPr>
        <w:t xml:space="preserve"> </w:t>
      </w:r>
    </w:p>
    <w:p w:rsidR="001569DB" w:rsidRPr="00335025" w:rsidRDefault="001569DB" w:rsidP="00517ACB">
      <w:pPr>
        <w:pStyle w:val="NoSpacing"/>
        <w:jc w:val="both"/>
        <w:rPr>
          <w:rFonts w:ascii="Arial" w:hAnsi="Arial" w:cs="Arial"/>
          <w:color w:val="000000" w:themeColor="text1"/>
          <w:lang w:val="mn-MN"/>
        </w:rPr>
      </w:pPr>
    </w:p>
    <w:p w:rsidR="00123A11" w:rsidRPr="00335025" w:rsidRDefault="00123A11" w:rsidP="00517ACB">
      <w:pPr>
        <w:ind w:firstLine="567"/>
        <w:jc w:val="both"/>
        <w:rPr>
          <w:rFonts w:ascii="Arial" w:hAnsi="Arial" w:cs="Arial"/>
          <w:color w:val="000000" w:themeColor="text1"/>
        </w:rPr>
      </w:pPr>
      <w:r w:rsidRPr="00335025">
        <w:rPr>
          <w:rFonts w:ascii="Arial" w:hAnsi="Arial" w:cs="Arial"/>
          <w:i/>
          <w:iCs/>
          <w:color w:val="000000" w:themeColor="text1"/>
          <w:lang w:val="mn-MN"/>
        </w:rPr>
        <w:t xml:space="preserve">Уг асуудлыг 12 цаг </w:t>
      </w:r>
      <w:r w:rsidR="00FF6B2F" w:rsidRPr="00335025">
        <w:rPr>
          <w:rFonts w:ascii="Arial" w:hAnsi="Arial" w:cs="Arial"/>
          <w:i/>
          <w:iCs/>
          <w:color w:val="000000" w:themeColor="text1"/>
          <w:lang w:val="mn-MN"/>
        </w:rPr>
        <w:t>38</w:t>
      </w:r>
      <w:r w:rsidRPr="00335025">
        <w:rPr>
          <w:rFonts w:ascii="Arial" w:hAnsi="Arial" w:cs="Arial"/>
          <w:i/>
          <w:iCs/>
          <w:color w:val="000000" w:themeColor="text1"/>
          <w:lang w:val="mn-MN"/>
        </w:rPr>
        <w:t xml:space="preserve"> минутад хэлэлцэж дуусав.</w:t>
      </w:r>
    </w:p>
    <w:p w:rsidR="00123A11" w:rsidRPr="00335025" w:rsidRDefault="00123A11" w:rsidP="00517ACB">
      <w:pPr>
        <w:ind w:firstLine="567"/>
        <w:contextualSpacing/>
        <w:jc w:val="both"/>
        <w:rPr>
          <w:rFonts w:ascii="Arial" w:hAnsi="Arial" w:cs="Arial"/>
          <w:bCs/>
          <w:noProof/>
          <w:color w:val="000000" w:themeColor="text1"/>
          <w:lang w:val="mn-MN"/>
        </w:rPr>
      </w:pPr>
    </w:p>
    <w:p w:rsidR="00123A11" w:rsidRPr="00335025" w:rsidRDefault="00123A11" w:rsidP="00517ACB">
      <w:pPr>
        <w:ind w:firstLine="567"/>
        <w:contextualSpacing/>
        <w:jc w:val="both"/>
        <w:rPr>
          <w:rFonts w:ascii="Arial" w:hAnsi="Arial" w:cs="Arial"/>
          <w:bCs/>
          <w:noProof/>
          <w:color w:val="000000" w:themeColor="text1"/>
          <w:lang w:val="mn-MN"/>
        </w:rPr>
      </w:pPr>
      <w:r w:rsidRPr="00335025">
        <w:rPr>
          <w:rFonts w:ascii="Arial" w:hAnsi="Arial" w:cs="Arial"/>
          <w:bCs/>
          <w:noProof/>
          <w:color w:val="000000" w:themeColor="text1"/>
          <w:lang w:val="mn-MN"/>
        </w:rPr>
        <w:t>Байнгын хорооны хуралдаанаар 7 асуудал хэлэлцэв.</w:t>
      </w:r>
    </w:p>
    <w:p w:rsidR="00B915BA" w:rsidRPr="00335025" w:rsidRDefault="00B915BA" w:rsidP="00517ACB">
      <w:pPr>
        <w:ind w:firstLine="567"/>
        <w:contextualSpacing/>
        <w:jc w:val="both"/>
        <w:rPr>
          <w:rFonts w:ascii="Arial" w:hAnsi="Arial" w:cs="Arial"/>
          <w:bCs/>
          <w:noProof/>
          <w:color w:val="000000" w:themeColor="text1"/>
          <w:lang w:val="mn-MN"/>
        </w:rPr>
      </w:pPr>
    </w:p>
    <w:p w:rsidR="00123A11" w:rsidRPr="00335025" w:rsidRDefault="00123A11" w:rsidP="00181B02">
      <w:pPr>
        <w:ind w:firstLine="567"/>
        <w:contextualSpacing/>
        <w:jc w:val="both"/>
        <w:rPr>
          <w:rFonts w:ascii="Arial" w:hAnsi="Arial" w:cs="Arial"/>
          <w:bCs/>
          <w:i/>
          <w:noProof/>
          <w:color w:val="000000" w:themeColor="text1"/>
          <w:lang w:val="mn-MN"/>
        </w:rPr>
      </w:pPr>
      <w:r w:rsidRPr="00872F8A">
        <w:rPr>
          <w:rFonts w:ascii="Arial" w:hAnsi="Arial" w:cs="Arial"/>
          <w:bCs/>
          <w:i/>
          <w:noProof/>
          <w:color w:val="000000" w:themeColor="text1"/>
          <w:lang w:val="mn-MN"/>
        </w:rPr>
        <w:t xml:space="preserve">Хуралдаан </w:t>
      </w:r>
      <w:r w:rsidR="00872F8A" w:rsidRPr="00872F8A">
        <w:rPr>
          <w:rFonts w:ascii="Arial" w:hAnsi="Arial" w:cs="Arial"/>
          <w:bCs/>
          <w:i/>
          <w:noProof/>
          <w:color w:val="000000" w:themeColor="text1"/>
          <w:lang w:val="mn-MN"/>
        </w:rPr>
        <w:t xml:space="preserve">3 </w:t>
      </w:r>
      <w:r w:rsidRPr="00872F8A">
        <w:rPr>
          <w:rFonts w:ascii="Arial" w:hAnsi="Arial" w:cs="Arial"/>
          <w:bCs/>
          <w:i/>
          <w:noProof/>
          <w:color w:val="000000" w:themeColor="text1"/>
          <w:lang w:val="mn-MN"/>
        </w:rPr>
        <w:t xml:space="preserve">цаг </w:t>
      </w:r>
      <w:r w:rsidR="00872F8A" w:rsidRPr="00872F8A">
        <w:rPr>
          <w:rFonts w:ascii="Arial" w:hAnsi="Arial" w:cs="Arial"/>
          <w:bCs/>
          <w:i/>
          <w:noProof/>
          <w:color w:val="000000" w:themeColor="text1"/>
          <w:lang w:val="mn-MN"/>
        </w:rPr>
        <w:t>14</w:t>
      </w:r>
      <w:r w:rsidRPr="00872F8A">
        <w:rPr>
          <w:rFonts w:ascii="Arial" w:hAnsi="Arial" w:cs="Arial"/>
          <w:bCs/>
          <w:i/>
          <w:noProof/>
          <w:color w:val="000000" w:themeColor="text1"/>
          <w:lang w:val="mn-MN"/>
        </w:rPr>
        <w:t xml:space="preserve"> минут үргэлжилж, 19 гишүүнээс 13 гишүүн хүрэлцэн ирж, 68.4 хувийн ирцтэйгээр 12</w:t>
      </w:r>
      <w:r w:rsidRPr="00335025">
        <w:rPr>
          <w:rFonts w:ascii="Arial" w:hAnsi="Arial" w:cs="Arial"/>
          <w:bCs/>
          <w:i/>
          <w:noProof/>
          <w:color w:val="000000" w:themeColor="text1"/>
          <w:lang w:val="mn-MN"/>
        </w:rPr>
        <w:t xml:space="preserve"> цаг 38 минутад өндөрлөв.</w:t>
      </w:r>
    </w:p>
    <w:p w:rsidR="00B915BA" w:rsidRPr="00335025" w:rsidRDefault="00B915BA" w:rsidP="00181B02">
      <w:pPr>
        <w:ind w:firstLine="567"/>
        <w:contextualSpacing/>
        <w:jc w:val="both"/>
        <w:rPr>
          <w:rFonts w:ascii="Arial" w:hAnsi="Arial" w:cs="Arial"/>
          <w:bCs/>
          <w:i/>
          <w:noProof/>
          <w:color w:val="000000" w:themeColor="text1"/>
          <w:lang w:val="mn-MN"/>
        </w:rPr>
      </w:pPr>
    </w:p>
    <w:p w:rsidR="00E33E9F" w:rsidRPr="00335025" w:rsidRDefault="00E33E9F" w:rsidP="00D45AA5">
      <w:pPr>
        <w:contextualSpacing/>
        <w:jc w:val="both"/>
        <w:rPr>
          <w:rFonts w:ascii="Arial" w:hAnsi="Arial" w:cs="Arial"/>
          <w:b/>
          <w:bCs/>
          <w:noProof/>
          <w:color w:val="000000" w:themeColor="text1"/>
          <w:lang w:val="mn-MN"/>
        </w:rPr>
      </w:pPr>
    </w:p>
    <w:p w:rsidR="00123A11" w:rsidRPr="00335025" w:rsidRDefault="00123A11" w:rsidP="00517ACB">
      <w:pPr>
        <w:ind w:firstLine="567"/>
        <w:contextualSpacing/>
        <w:jc w:val="both"/>
        <w:rPr>
          <w:rFonts w:ascii="Arial" w:hAnsi="Arial" w:cs="Arial"/>
          <w:b/>
          <w:bCs/>
          <w:noProof/>
          <w:color w:val="000000" w:themeColor="text1"/>
          <w:lang w:val="mn-MN"/>
        </w:rPr>
      </w:pPr>
      <w:r w:rsidRPr="00335025">
        <w:rPr>
          <w:rFonts w:ascii="Arial" w:hAnsi="Arial" w:cs="Arial"/>
          <w:b/>
          <w:bCs/>
          <w:noProof/>
          <w:color w:val="000000" w:themeColor="text1"/>
          <w:lang w:val="mn-MN"/>
        </w:rPr>
        <w:t>Тэмдэглэлтэй танилцсан:</w:t>
      </w:r>
    </w:p>
    <w:p w:rsidR="00123A11" w:rsidRPr="00335025" w:rsidRDefault="00F53DE3" w:rsidP="00517ACB">
      <w:pPr>
        <w:ind w:firstLine="567"/>
        <w:contextualSpacing/>
        <w:jc w:val="both"/>
        <w:rPr>
          <w:rFonts w:ascii="Arial" w:hAnsi="Arial" w:cs="Arial"/>
          <w:bCs/>
          <w:noProof/>
          <w:color w:val="000000" w:themeColor="text1"/>
          <w:lang w:val="mn-MN"/>
        </w:rPr>
      </w:pPr>
      <w:r w:rsidRPr="00335025">
        <w:rPr>
          <w:rFonts w:ascii="Arial" w:hAnsi="Arial" w:cs="Arial"/>
          <w:bCs/>
          <w:noProof/>
          <w:color w:val="000000" w:themeColor="text1"/>
          <w:lang w:val="mn-MN"/>
        </w:rPr>
        <w:t>ҮЙЛДВЭРЖИЛТИЙН</w:t>
      </w:r>
      <w:r w:rsidR="00823CCE" w:rsidRPr="00335025">
        <w:rPr>
          <w:rFonts w:ascii="Arial" w:hAnsi="Arial" w:cs="Arial"/>
          <w:bCs/>
          <w:noProof/>
          <w:color w:val="000000" w:themeColor="text1"/>
          <w:lang w:val="mn-MN"/>
        </w:rPr>
        <w:t xml:space="preserve"> БОДЛОГЫН</w:t>
      </w:r>
    </w:p>
    <w:p w:rsidR="00123A11" w:rsidRPr="00335025" w:rsidRDefault="00123A11" w:rsidP="00517ACB">
      <w:pPr>
        <w:ind w:firstLine="567"/>
        <w:contextualSpacing/>
        <w:jc w:val="both"/>
        <w:rPr>
          <w:rFonts w:ascii="Arial" w:hAnsi="Arial" w:cs="Arial"/>
          <w:bCs/>
          <w:noProof/>
          <w:color w:val="000000" w:themeColor="text1"/>
          <w:lang w:val="mn-MN"/>
        </w:rPr>
      </w:pPr>
      <w:r w:rsidRPr="00335025">
        <w:rPr>
          <w:rFonts w:ascii="Arial" w:hAnsi="Arial" w:cs="Arial"/>
          <w:bCs/>
          <w:noProof/>
          <w:color w:val="000000" w:themeColor="text1"/>
          <w:lang w:val="mn-MN"/>
        </w:rPr>
        <w:t>БАЙНГЫН ХОРООНЫ ДАРГА</w:t>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r>
      <w:r w:rsidR="00F53DE3" w:rsidRPr="00335025">
        <w:rPr>
          <w:rFonts w:ascii="Arial" w:hAnsi="Arial" w:cs="Arial"/>
          <w:bCs/>
          <w:noProof/>
          <w:color w:val="000000" w:themeColor="text1"/>
          <w:lang w:val="mn-MN"/>
        </w:rPr>
        <w:t>Б</w:t>
      </w:r>
      <w:r w:rsidRPr="00335025">
        <w:rPr>
          <w:rFonts w:ascii="Arial" w:hAnsi="Arial" w:cs="Arial"/>
          <w:bCs/>
          <w:noProof/>
          <w:color w:val="000000" w:themeColor="text1"/>
          <w:lang w:val="mn-MN"/>
        </w:rPr>
        <w:t>.</w:t>
      </w:r>
      <w:r w:rsidR="00F53DE3" w:rsidRPr="00335025">
        <w:rPr>
          <w:rFonts w:ascii="Arial" w:hAnsi="Arial" w:cs="Arial"/>
          <w:bCs/>
          <w:noProof/>
          <w:color w:val="000000" w:themeColor="text1"/>
          <w:lang w:val="mn-MN"/>
        </w:rPr>
        <w:t>ЧОЙЖИЛСҮРЭН</w:t>
      </w:r>
    </w:p>
    <w:p w:rsidR="00123A11" w:rsidRPr="00335025" w:rsidRDefault="00123A11" w:rsidP="00517ACB">
      <w:pPr>
        <w:ind w:firstLine="567"/>
        <w:contextualSpacing/>
        <w:jc w:val="both"/>
        <w:rPr>
          <w:rFonts w:ascii="Arial" w:hAnsi="Arial" w:cs="Arial"/>
          <w:bCs/>
          <w:noProof/>
          <w:color w:val="000000" w:themeColor="text1"/>
        </w:rPr>
      </w:pPr>
    </w:p>
    <w:p w:rsidR="00123A11" w:rsidRPr="00335025" w:rsidRDefault="00123A11" w:rsidP="00517ACB">
      <w:pPr>
        <w:ind w:firstLine="567"/>
        <w:contextualSpacing/>
        <w:jc w:val="both"/>
        <w:rPr>
          <w:rFonts w:ascii="Arial" w:hAnsi="Arial" w:cs="Arial"/>
          <w:b/>
          <w:bCs/>
          <w:noProof/>
          <w:color w:val="000000" w:themeColor="text1"/>
          <w:lang w:val="mn-MN"/>
        </w:rPr>
      </w:pPr>
      <w:r w:rsidRPr="00335025">
        <w:rPr>
          <w:rFonts w:ascii="Arial" w:hAnsi="Arial" w:cs="Arial"/>
          <w:b/>
          <w:bCs/>
          <w:noProof/>
          <w:color w:val="000000" w:themeColor="text1"/>
          <w:lang w:val="mn-MN"/>
        </w:rPr>
        <w:t>Тэмдэглэл хөтөлсөн:</w:t>
      </w:r>
    </w:p>
    <w:p w:rsidR="00123A11" w:rsidRPr="00335025" w:rsidRDefault="00123A11" w:rsidP="00517ACB">
      <w:pPr>
        <w:ind w:firstLine="567"/>
        <w:contextualSpacing/>
        <w:jc w:val="both"/>
        <w:rPr>
          <w:rFonts w:ascii="Arial" w:hAnsi="Arial" w:cs="Arial"/>
          <w:bCs/>
          <w:noProof/>
          <w:color w:val="000000" w:themeColor="text1"/>
          <w:lang w:val="mn-MN"/>
        </w:rPr>
      </w:pPr>
      <w:r w:rsidRPr="00335025">
        <w:rPr>
          <w:rFonts w:ascii="Arial" w:hAnsi="Arial" w:cs="Arial"/>
          <w:bCs/>
          <w:noProof/>
          <w:color w:val="000000" w:themeColor="text1"/>
          <w:lang w:val="mn-MN"/>
        </w:rPr>
        <w:t>ХУРАЛДААНЫ ТЭМДЭГЛЭЛ</w:t>
      </w:r>
    </w:p>
    <w:p w:rsidR="00123A11" w:rsidRDefault="00123A11" w:rsidP="00EE0EB6">
      <w:pPr>
        <w:ind w:firstLine="567"/>
        <w:contextualSpacing/>
        <w:jc w:val="both"/>
        <w:rPr>
          <w:rFonts w:ascii="Arial" w:hAnsi="Arial" w:cs="Arial"/>
          <w:bCs/>
          <w:noProof/>
          <w:color w:val="000000" w:themeColor="text1"/>
          <w:lang w:val="mn-MN"/>
        </w:rPr>
      </w:pPr>
      <w:r w:rsidRPr="00335025">
        <w:rPr>
          <w:rFonts w:ascii="Arial" w:hAnsi="Arial" w:cs="Arial"/>
          <w:bCs/>
          <w:noProof/>
          <w:color w:val="000000" w:themeColor="text1"/>
          <w:lang w:val="mn-MN"/>
        </w:rPr>
        <w:t>ХӨТЛӨХ АЛБАНЫ ШИНЖЭЭЧ</w:t>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r>
      <w:r w:rsidRPr="00335025">
        <w:rPr>
          <w:rFonts w:ascii="Arial" w:hAnsi="Arial" w:cs="Arial"/>
          <w:bCs/>
          <w:noProof/>
          <w:color w:val="000000" w:themeColor="text1"/>
          <w:lang w:val="mn-MN"/>
        </w:rPr>
        <w:tab/>
        <w:t>Д.ОТГОНДЭЛГЭ</w:t>
      </w:r>
      <w:r w:rsidR="00EE0EB6">
        <w:rPr>
          <w:rFonts w:ascii="Arial" w:hAnsi="Arial" w:cs="Arial"/>
          <w:bCs/>
          <w:noProof/>
          <w:color w:val="000000" w:themeColor="text1"/>
          <w:lang w:val="mn-MN"/>
        </w:rPr>
        <w:t>Р</w:t>
      </w: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Default="00EE0EB6" w:rsidP="00EE0EB6">
      <w:pPr>
        <w:ind w:firstLine="567"/>
        <w:contextualSpacing/>
        <w:jc w:val="both"/>
        <w:rPr>
          <w:rFonts w:ascii="Arial" w:hAnsi="Arial" w:cs="Arial"/>
          <w:bCs/>
          <w:noProof/>
          <w:color w:val="000000" w:themeColor="text1"/>
          <w:lang w:val="mn-MN"/>
        </w:rPr>
      </w:pPr>
    </w:p>
    <w:p w:rsidR="00EE0EB6" w:rsidRPr="00EE0EB6" w:rsidRDefault="00EE0EB6" w:rsidP="00EE0EB6">
      <w:pPr>
        <w:jc w:val="both"/>
        <w:rPr>
          <w:rFonts w:ascii="Arial" w:hAnsi="Arial" w:cs="Arial"/>
          <w:b/>
          <w:highlight w:val="darkGray"/>
          <w:lang w:val="mn-MN"/>
        </w:rPr>
      </w:pPr>
    </w:p>
    <w:p w:rsidR="00EE0EB6" w:rsidRPr="00EE0EB6" w:rsidRDefault="00EE0EB6" w:rsidP="00EE0EB6">
      <w:pPr>
        <w:jc w:val="center"/>
        <w:rPr>
          <w:rFonts w:ascii="Arial" w:hAnsi="Arial" w:cs="Arial"/>
          <w:b/>
          <w:lang w:val="mn-MN"/>
        </w:rPr>
      </w:pPr>
      <w:r w:rsidRPr="00EE0EB6">
        <w:rPr>
          <w:rFonts w:ascii="Arial" w:hAnsi="Arial" w:cs="Arial"/>
          <w:b/>
          <w:lang w:val="mn-MN"/>
        </w:rPr>
        <w:lastRenderedPageBreak/>
        <w:t>МОНГОЛ УЛСЫН ИХ ХУРЛЫН 2022 ОНЫ ХАВРЫН ЭЭЛЖИТ ЧУУЛГАНЫ</w:t>
      </w:r>
    </w:p>
    <w:p w:rsidR="00EE0EB6" w:rsidRPr="00EE0EB6" w:rsidRDefault="00EE0EB6" w:rsidP="00EE0EB6">
      <w:pPr>
        <w:ind w:firstLine="567"/>
        <w:jc w:val="center"/>
        <w:rPr>
          <w:rFonts w:ascii="Arial" w:hAnsi="Arial" w:cs="Arial"/>
          <w:b/>
          <w:lang w:val="mn-MN"/>
        </w:rPr>
      </w:pPr>
      <w:r w:rsidRPr="00EE0EB6">
        <w:rPr>
          <w:rFonts w:ascii="Arial" w:hAnsi="Arial" w:cs="Arial"/>
          <w:b/>
          <w:color w:val="000000"/>
          <w:lang w:val="mn-MN"/>
        </w:rPr>
        <w:t>ҮЙЛДВЭРЖИЛТИЙН БАЙНГЫН ХОРОО</w:t>
      </w:r>
      <w:r w:rsidRPr="00EE0EB6">
        <w:rPr>
          <w:rFonts w:ascii="Arial" w:hAnsi="Arial" w:cs="Arial"/>
          <w:b/>
          <w:lang w:val="mn-MN"/>
        </w:rPr>
        <w:t>НЫ</w:t>
      </w:r>
    </w:p>
    <w:p w:rsidR="00EE0EB6" w:rsidRPr="00EE0EB6" w:rsidRDefault="00EE0EB6" w:rsidP="00EE0EB6">
      <w:pPr>
        <w:ind w:firstLine="567"/>
        <w:jc w:val="center"/>
        <w:rPr>
          <w:rFonts w:ascii="Arial" w:hAnsi="Arial" w:cs="Arial"/>
          <w:b/>
          <w:lang w:val="mn-MN"/>
        </w:rPr>
      </w:pPr>
      <w:r w:rsidRPr="00EE0EB6">
        <w:rPr>
          <w:rFonts w:ascii="Arial" w:hAnsi="Arial" w:cs="Arial"/>
          <w:b/>
          <w:lang w:val="mn-MN"/>
        </w:rPr>
        <w:t>04 ДҮГЭЭР САРЫН 27-НЫ ӨДӨР /ЛХАГВА ГАРАГ/-ИЙН</w:t>
      </w:r>
    </w:p>
    <w:p w:rsidR="00EE0EB6" w:rsidRPr="00EE0EB6" w:rsidRDefault="00EE0EB6" w:rsidP="00EE0EB6">
      <w:pPr>
        <w:ind w:firstLine="567"/>
        <w:jc w:val="center"/>
        <w:rPr>
          <w:rFonts w:ascii="Arial" w:hAnsi="Arial" w:cs="Arial"/>
          <w:b/>
          <w:lang w:val="mn-MN"/>
        </w:rPr>
      </w:pPr>
      <w:r w:rsidRPr="00EE0EB6">
        <w:rPr>
          <w:rFonts w:ascii="Arial" w:hAnsi="Arial" w:cs="Arial"/>
          <w:b/>
          <w:lang w:val="mn-MN"/>
        </w:rPr>
        <w:t>ХУРАЛДААНЫ ДЭЛГЭРЭНГҮЙ ТЭМДЭГЛЭЛ</w:t>
      </w:r>
    </w:p>
    <w:p w:rsidR="00EE0EB6" w:rsidRPr="00EE0EB6" w:rsidRDefault="00EE0EB6" w:rsidP="00EE0EB6">
      <w:pPr>
        <w:ind w:firstLine="567"/>
        <w:jc w:val="both"/>
        <w:rPr>
          <w:rFonts w:ascii="Arial" w:hAnsi="Arial" w:cs="Arial"/>
          <w:b/>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Байнгын хорооны гишүүдийнхээ энэ өглөөний амрыг эрье. Байнгын хорооны хуралдаанд оролцож байгаа гишүүдийг танилцуулъя. Цогтгэрэл гишүүн ирсэн байна. Батлут гишүүн ирсэн байна. Мөнхбаатар гишүүн ирсэн байна. Тэмүүлэн гишүүн ирсэн байна. Ж.Бат-Эрдэнэ гишүүн ирсэн байна. Батжаргал гишүүн ирсэн байна. Наранбаатар гишүүн ирсэн байна. Энхтүвшин гишүүн ирсэн байна. С.Ганбаатар гишүүн хүрэлцэн ирсэн байна. Байнгын хорооны гишүүдийн олонх хүрэлцэн ирж ирц бүрдсэн тул Үйлдвэржилтийн бодлогын байнгын хорооны 2022 оны дөрөвдүгээр сарын 27-ны өдрийн хуралдааныг нээснийг мэдэгдье. Байнгын хорооны хуралдаанаар хэлэлцэх асуудлыг та бүхэнд танилцуулъя.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Нэг.Монгол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төсөл, Засгийн газар 2022 оны дөрөвдүгээр сарын 20-ны өдөр өргөн мэдүүлсэн, хоёр дахь хэлэлцүүлэг, санал, дүгнэлтээ Төсвийн байнгын хороонд хүргүүлэх. Ийм нэг асуудал байгаа юм байна.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Хоёрдугаарт, Монгол улсын 2022 оны төсвийн тухай хуульд өөрчлөлт оруулах тухай хуулийн төсөлтэй хамт өргөн мэдүүлсэн Төрийн хяналтын тухай хуулийн төсөл, Засгийн газар 2022 оны дөрөвдүгээр сарын 20-ны өдөр өргөн мэдүүлсэн, анхны хэлэлцүүлэг хийнэ. Санал, дүгнэлтээ мөн Төсвийн байнгын хороонд хүргүүлэхээр.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Гурав дахь сэдэв. Ажлын хэсэг байгуулах тухай, Үйлдвэржилтийн бодлогын байнгын хорооны 2022 оны гуравдугаар тогтоолд өөрчлөлт оруулах тухай Байнгын хорооны тогтоолын төсөл.</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Дөрөв.Жижиг, дунд үйлдвэрлэлийг дэмжих асуудлаар Засгийн газар, холбогдох бусад байгууллагад чиглэл өгөх үүрэг бүхий ажлын хэсгийн мэдээлэл сонсох.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Тав.Улсын Их Хурлын гишүүн Жадамбын Бат-Эрдэнэ Хүнс, хөдөө аж ахуй, хөнгөн үйлдвэрийн сайдад хандан Монгол Улсын Их Хурлын Үйлдвэржилтийн бодлогын байнгын хорооны ноос, ноолуурын салбарт хэрэгжүүлэх зарим арга хэмжээний тухай 2021 оны хоёрдугаар тогтоолын биелэлт, авч хэрэгжүүлсэн арга хэмжээний талаар тавьсан асуулгын хариуг сонсоно.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Хэлэлцэх асуудал дээр саналтай гишүүн байна уу? Бат-Эрдэнэ гишүүн,  Ж.Бат-Эрдэнэ гишүүн.</w:t>
      </w:r>
    </w:p>
    <w:p w:rsidR="00EE0EB6" w:rsidRPr="00EE0EB6" w:rsidRDefault="00EE0EB6" w:rsidP="00EE0EB6">
      <w:pPr>
        <w:ind w:firstLine="720"/>
        <w:jc w:val="both"/>
        <w:rPr>
          <w:rFonts w:ascii="Arial" w:hAnsi="Arial" w:cs="Arial"/>
          <w:b/>
          <w:bCs/>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Горимын санал байна. Энэ дөрөвдүгээр асуудал байсан байх жижиг, дунд үйлдвэрлэлийн чиглэлээр жижиг, дунд үйлдвэрлэлийг дэмжих асуудлаар Монгол Улсын Засгийн газарт чиглэл өгөх тухай Байнгын хорооны тогтоолын төслийг хэлэлцэх тогтоолын төсөл. Байнгын хорооны тогтоолын төсөл.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Нөгөөдөх нь, тав дахь нь бол Улсын Их Хурлын даргын 2022 оны 23 дугаар захирамжаар хөдөө аж ахуйн салбарыг хөгжүүлэх, бүтээгдэхүүний үйлдвэрлэлийг </w:t>
      </w:r>
      <w:r w:rsidRPr="00EE0EB6">
        <w:rPr>
          <w:rFonts w:ascii="Arial" w:hAnsi="Arial" w:cs="Arial"/>
          <w:lang w:val="mn-MN"/>
        </w:rPr>
        <w:lastRenderedPageBreak/>
        <w:t xml:space="preserve">нэмэгдүүлэх зорилт арга хэмжээний хүрээнд ноос, ноолуурын үйлдвэрлэлийг дэмжихтэй холбоотой хууль тогтоомжийг хэрэгжилтийг эрчимжүүлэх, боловсронгуй болгох Монгол Улсын Их Хурлын тогтоолын төслийг боловсруулах үүрэг бүхий ажлын хэсэг байгуулагдсан. Энэ ажлын хэсгийн хүрээнд ноос, ноолууран салбарт хэрэгжүүлэх зарим арга хэмжээний тухай Монгол Улсын Их Хурлын тогтоолын төслийг боловсруулсан байгаа. Тэгээд энэ төслийг хэлэлцэх байгаа юм.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Энэ өнгөрсөн долоо хоногийн тав дахь өдрийн даргын дэргэдэх зөвлөлийн хурлаар наад асуудал чинь ороогүй учраас одоо наадхыг чинь Байнгын хорооны гишүүдийн санал хураалгаж, олонхын саналаар дэмжих юм бол хэлэлцэх асуудлын дараалалд оруулж болох ийм дэгийн зохицуулалттай байгаа. Тэгвэл нэг, нэгээр нь санал хураана.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Хоёр тогтоолын төсөл.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Хоёр тогтоолын төсөл байгаа юм байна. Тус бүрд нь санал хураалгах ёстой байх. Уншаадах эхнийхийгээ.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Бүтнээр нь унших уу?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Эхнийхээ саналыг.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Эхний санал уу?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Хоёр санал байгаа шүү дээ. Тус тусад нь санал хураана.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ind w:firstLine="562"/>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 xml:space="preserve">Жижиг, дунд үйлдвэрлэлийг дэмжих асуудлаар Монгол Улсын Засгийн газарт чиглэл өгөх тухай Байнгын хорооны тогтоолын төслийг хэлэлцэх асуудлыг дараалалд оруулж өгнө үү. </w:t>
      </w:r>
    </w:p>
    <w:p w:rsidR="00EE0EB6" w:rsidRPr="00EE0EB6" w:rsidRDefault="00EE0EB6" w:rsidP="00EE0EB6">
      <w:pPr>
        <w:ind w:firstLine="562"/>
        <w:jc w:val="both"/>
        <w:rPr>
          <w:rFonts w:ascii="Arial" w:hAnsi="Arial" w:cs="Arial"/>
          <w:b/>
          <w:bCs/>
          <w:lang w:val="mn-MN"/>
        </w:rPr>
      </w:pPr>
    </w:p>
    <w:p w:rsidR="00EE0EB6" w:rsidRPr="00EE0EB6" w:rsidRDefault="00EE0EB6" w:rsidP="00EE0EB6">
      <w:pPr>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Ийм Бат-Эрдэнэ гишүүн горимын санал гаргаж байгаа юм байна. Санал хураалт явуулъя гишүүдээ, санал хураалт дэмжье гэдгээр. Санал хураалтад 10 гишүүн оролцож, санал 100 хувиар дэмжигдлээ.</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Дараагийнхаа горимын саналыг уншаадах. Бат-Эрдэнэ гишүүний микрофон өгье.</w:t>
      </w:r>
    </w:p>
    <w:p w:rsidR="00EE0EB6" w:rsidRPr="00EE0EB6" w:rsidRDefault="00EE0EB6" w:rsidP="00EE0EB6">
      <w:pPr>
        <w:ind w:firstLine="562"/>
        <w:jc w:val="both"/>
        <w:rPr>
          <w:rFonts w:ascii="Arial" w:hAnsi="Arial" w:cs="Arial"/>
          <w:b/>
          <w:bCs/>
          <w:lang w:val="mn-MN"/>
        </w:rPr>
      </w:pPr>
    </w:p>
    <w:p w:rsidR="00EE0EB6" w:rsidRPr="00EE0EB6" w:rsidRDefault="00EE0EB6" w:rsidP="00EE0EB6">
      <w:pPr>
        <w:ind w:firstLine="562"/>
        <w:jc w:val="both"/>
        <w:rPr>
          <w:rFonts w:ascii="Arial" w:hAnsi="Arial" w:cs="Arial"/>
          <w:lang w:val="mn-MN"/>
        </w:rPr>
      </w:pPr>
      <w:r w:rsidRPr="00EE0EB6">
        <w:rPr>
          <w:rFonts w:ascii="Arial" w:hAnsi="Arial" w:cs="Arial"/>
          <w:b/>
          <w:bCs/>
          <w:lang w:val="mn-MN"/>
        </w:rPr>
        <w:t xml:space="preserve">Ж.Бат-Эрдэнэ: </w:t>
      </w:r>
      <w:r w:rsidRPr="00EE0EB6">
        <w:rPr>
          <w:rFonts w:ascii="Arial" w:hAnsi="Arial" w:cs="Arial"/>
          <w:lang w:val="mn-MN"/>
        </w:rPr>
        <w:t>Ноос, ноолуурын салбарт хэрэгжүүлэх зарим арга хэмжээний тухай Монгол Улсын Их Хурлын тогтоолын төслийг боловсруулсныг хэлэлцэх асуудлын дараалалд оруулж өгнө үү.</w:t>
      </w:r>
    </w:p>
    <w:p w:rsidR="00EE0EB6" w:rsidRPr="00EE0EB6" w:rsidRDefault="00EE0EB6" w:rsidP="00EE0EB6">
      <w:pPr>
        <w:ind w:firstLine="720"/>
        <w:jc w:val="both"/>
        <w:rPr>
          <w:rFonts w:ascii="Arial" w:hAnsi="Arial" w:cs="Arial"/>
          <w:b/>
          <w:bCs/>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Ж.Бат-Эрдэнэ гишүүний гаргасан горимын саналыг дэмжье гэдгээр санал хураалт явуулаа. Санал хураалт. Санал хураалтад 10 гишүүн оролцож, санал 90 хувиар дэмжигдлээ. Ингээд Бат-Эрдэнэ гишүүний гаргасан хоёр горимын саналаар хоёр асуудлыг хэлэлцэх асуудалд оруулаад нийтдээ 7 хэлэлцэх асуудалтай байна гишүүд ээ. Ажлын хэсэг, Засгийн газрын төсвийн ажлын хэсгийг оруулъя. Нэг дэх асуудлаа хэлэлцэж эхэлье. </w:t>
      </w:r>
    </w:p>
    <w:p w:rsidR="00EE0EB6" w:rsidRPr="00EE0EB6" w:rsidRDefault="00EE0EB6" w:rsidP="00EE0EB6">
      <w:pPr>
        <w:ind w:firstLine="720"/>
        <w:jc w:val="both"/>
        <w:rPr>
          <w:rFonts w:ascii="Arial" w:hAnsi="Arial" w:cs="Arial"/>
          <w:b/>
          <w:bCs/>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Нэг.Монгол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төслүүдийг хэлэлцье. Засгийн газар 2022</w:t>
      </w:r>
      <w:r w:rsidR="00517BAC">
        <w:rPr>
          <w:rFonts w:ascii="Arial" w:hAnsi="Arial" w:cs="Arial"/>
          <w:b/>
          <w:bCs/>
          <w:lang w:val="mn-MN"/>
        </w:rPr>
        <w:t xml:space="preserve"> </w:t>
      </w:r>
      <w:r w:rsidRPr="00EE0EB6">
        <w:rPr>
          <w:rFonts w:ascii="Arial" w:hAnsi="Arial" w:cs="Arial"/>
          <w:b/>
          <w:bCs/>
          <w:lang w:val="mn-MN"/>
        </w:rPr>
        <w:t xml:space="preserve">оны </w:t>
      </w:r>
      <w:r w:rsidRPr="00EE0EB6">
        <w:rPr>
          <w:rFonts w:ascii="Arial" w:hAnsi="Arial" w:cs="Arial"/>
          <w:b/>
          <w:bCs/>
          <w:lang w:val="mn-MN"/>
        </w:rPr>
        <w:lastRenderedPageBreak/>
        <w:t>дөрөвдүгээр сарын 20-ны өдөр өргөн мэдүүлсэн хоёр дахь хэлэлцүүлгийг хийнэ.</w:t>
      </w:r>
      <w:r w:rsidRPr="00EE0EB6">
        <w:rPr>
          <w:rFonts w:ascii="Arial" w:hAnsi="Arial" w:cs="Arial"/>
          <w:lang w:val="mn-MN"/>
        </w:rPr>
        <w:t xml:space="preserve"> Санал, дүгнэлтээ Төсвийн байнгын хороонд хүргүүлэхээр ийм асуудлыг хэлэлцэж эхэлье.</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Ажлын хэсэг хүрэлцэн ирсэн байна. Танилцуулъя та бүхэнд. Аюушийн Ариунзаяа Хөдөлмөр, нийгмийн хамгааллын сайд, Санжаагийн Мөнгөнчимэг Сангийн дэд сайд, Жигжидийн Ганбат Сангийн яамны Төрийн нарийн бичгийн дарга, Мижиддоржийн Санжаадорж Сангийн яамны Төсвийн бодлого, төлөвлөлтийн газрын дарга, Бямбарагчаагийн Тэлмүүн Сангийн яамны Татварын бодлогын газрын дарга, Зоригтбаатарын Энхболд Сангийн яамны Хууль, эрх зүйн газрын дарга, Ганболдын Золбоо Сангийн яамны Санхүү, төсвийн судалгааны газрын дарга, Чойгүнсэнгийн Чимидсүрэн Сангийн яамны Хөгжлийн санхүүжилт, хөрөнгө оруулалтын газрын дарга байна уу? Байгалмаагийн Одонтуяа Сангийн яамны Өрийн удирдлагын хэлтсийн дарга, Солонгын Тулга Санхүүгийн хөрөнгө, удирдлагын хэлтсийн дарга, Жамъяншаравын Дэлгэржаргал Сангийн яамны Төсвийн хөрөнгө оруулалтын хэлтсийн дарга, Үндэсний аудитын газраас Цэрэнгийн Энхжавхлан Аудитын нэгдүгээр газрын захирал, тэргүүлэх аудитор, Цэвэгсүрэнгийн Наранчимэг Аудитын хоёрдугаар газрын захирал, тэргүүлэх аудитор, Дэлгэрийн Энхболд Аудитын гуравдугаар газрын захирал, тэргүүлэх аудитор, Эдийн засаг, хөгжлийн яамнаас Ханджавын Батжаргал, Эдийн засгийн, хөгжлийн яамны Төрийн нарийн бичгийн дарга байна уу? Лхагвабаярын Энх-Амгалан Эдийн засгийн, хөгжлийн яамны Макро эдийн засгийн бодлогын газрын дарга, Барилга, хот байгуулалтын яамнаас Магнайсүрэн Төрийн нарийн бичгийн дарга, Ганхүү Санхүү, хөрөнгө оруулалтын газрын дарга, Гүнболд Бодлого, төлөвлөлтийн газрын дарга, Хүнс, хөдөө аж ахуй, хөнгөн үйлдвэрийн яамнаас Эрдэнэсайхан Жижиг, дунд үйлдвэрийн газрын дарга бусад нь яасан юм? Дуудаарай.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Зам тээврийн, хөгжлийн яамнаас Батболд Төрийн нарийн бичгийн дарга, Оюундэлгэр Авто замын бодлогын хэрэгжилтийг зохицуулах газрын дарга, Ренчиндамба Санхүү, хөрөнгө оруулалтын хэлтсийн дарга, Булганхүү Төмөр зам, далайн тээврийн бодлогын хэрэгжилтийг зохицуулах газрын ахлах шинжээч, Уул уурхай, хүнд үйлдвэрийн яамнаас Нандинжаргал Уул уурхай, хүнд үйлдвэрийн яамны Төрийн нарийн бичгийн дарга, Даваадорж Хүнд үйлдвэрийн бодлогын газрын дарга, Отгонцэцэг байгаа юм уу? Отгонцэцэг Санхүү, хөрөнгө оруулалтын хэлтсийн дарга, Нямхүү Санхүү, хөрөнгө оруулалтын хэлтсийн ахлах мэргэжилтэн, Эрчим хүчний яамнаас Энхбат Санхүү, хөрөнгө оруулалтын газрын дарга, Ерэн-Өлзий Бодлого, төлөвлөлтийн газрын дарга ийм ажлын хэсэг байгаа юм байна.</w:t>
      </w:r>
    </w:p>
    <w:p w:rsidR="00EE0EB6" w:rsidRPr="00EE0EB6" w:rsidRDefault="00EE0EB6" w:rsidP="00EE0EB6">
      <w:pPr>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Монгол улсын 2022 оны төсвийн тодотголын төслийн талаарх танилцуулгыг Хөдөлмөр, нийгмийн хамгааллын сайд Аюушийн Ариунзаяа танилцуулна. Ажлын хэсгийн тавдугаар микрофон өгье. </w:t>
      </w:r>
    </w:p>
    <w:p w:rsidR="00EE0EB6" w:rsidRPr="00EE0EB6" w:rsidRDefault="00EE0EB6" w:rsidP="00EE0EB6">
      <w:pPr>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А.Ариунзаяа: </w:t>
      </w:r>
      <w:r w:rsidRPr="00EE0EB6">
        <w:rPr>
          <w:rFonts w:ascii="Arial" w:hAnsi="Arial" w:cs="Arial"/>
          <w:color w:val="000000" w:themeColor="text1"/>
          <w:lang w:val="mn-MN"/>
        </w:rPr>
        <w:t>Б</w:t>
      </w:r>
      <w:r w:rsidRPr="00EE0EB6">
        <w:rPr>
          <w:rFonts w:ascii="Arial" w:hAnsi="Arial" w:cs="Arial"/>
          <w:lang w:val="mn-MN"/>
        </w:rPr>
        <w:t xml:space="preserve">айнгын хорооны дарга, эрхэм гишүүд 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Дэлхий нийтийг хамарсан коронавирус халдварт цар тахлын тархалт 2022 он гарснаар эргэн идэвхжиж, үүнтэй зэрэгцэн Оросын Холбооны Улс, Украйн улсын хооронд нөхцөл байдал хүндэрсэн нь Монгол улсад эдийн засгийн өсөлт болон инфляцын түвшинд дарамт үзүүлж эхэлсэн. Улмаар 2022 оны төсвийн орлого төлөвлөсөн хэмжээнд хүрэхгүй байх эрсдэл үүссэнээс гадна төсвийн зарлагыг дахин хуваарилж, зайлшгүй шаардлагатай зарим арга хэмжээг хэрэгжүүлэх шаардлага үүсээд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lastRenderedPageBreak/>
        <w:t>Иймээс Монгол улсын Засгийн газар уг асуудлыг нэн яаралтай хэлэлцэж, дотоод нөөц бололцоогоо дайчлан, төсвийн бүх шатны байгууллага, төрийн өмчит болон төрийн өмчийн оролцоотой хуулийн этгээдэд төрийн хэмнэлтийн арга хэмжээг хэрэгжүүлэхээр төлөвлөлөө.</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Мөн үүсээд буй нөхцөл байдалтай холбогдуулан Монгол Улсын Засгийн газраас хүнсний хомсдол, үнийн өсөлтөөс сэргийлэх, иргэдийн орлого, ажлын байрыг хамгаалах зэрэг нийгмийн тулгамдсан асуудлуудыг үе шаттай шийдвэрлэхээр төсвийн тодотголд тусгалаа.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Үүнд цэцэрлэгийн хүртээмжийг нэмэгдүүлэх, хувийн цэцэрлэгт олгох хувьсах зардлын хэмжээг нэмэгдүүлэх зэрэг арга хэмжээг хэрэгжүүлснээр цэцэрлэгт сугалаагаар элсдэг явдлыг зогсооно. Нэг сая болон түүнээс доош хөдөлмөрийн хөлс, түүнтэй адилтгах орлоготой даатгуулагчдад бодит дэмжлэг үзүүлэх үүднээс 2022 оны таваас арванхоёрдугаар сард нийгмийн даатгалын шимтгэлээ өөрөө хариуцан төлсөн даатгуулагчийн шимтгэлийн 50 хувийг буцаан олгох эрх зүйн зохицуулалтыг бий болгоно.</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Дотоодын хүнсний үйлдвэрлэлийг дэмжих хөнгөлөлттэй зээл олгож, импортын гол нэрийн хүнсний бүтээгдэхүүн, цагаан будаа, элсэн чихэр, ургамлын тосыг 2022 он дуустал хугацаанд импортын гаалийн албан татвараас чөлөөлнө.</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Төрийн өмчит аж ахуйн нэгжүүдийн үр ашиг, засаглалыг сайжруулж, олон нийтийн шууд хяналтад оруулах төрийн өмчит компанийн бүтцийн өөрчлөлтийн шинэчлэлийг эхлүүлнэ. Улаанбаатар хотын төвлөрлийг сааруулах, хөдөө орон нутагт тогтвор суурьшилтай амьдарч, бизнес эрхлэх таатай нөхцөлийг үе шаттай бүрдүүлнэ.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Байнгын хорооны дарга, эрхэм гишүүд 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Төсвийн зохицуулалттай уялдуулан Монгол Улсын Засгийн газраас боловсруулж, Улсын Их Хуралд өргөн мэдүүлсэн 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төслүүдийг хэлэлцэн шийдвэрлэж өгөхийг хүсье.</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Баярлалаа.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Гишүүд ээ,</w:t>
      </w:r>
      <w:r w:rsidRPr="00EE0EB6">
        <w:rPr>
          <w:rFonts w:ascii="Arial" w:hAnsi="Arial" w:cs="Arial"/>
          <w:b/>
          <w:bCs/>
          <w:lang w:val="mn-MN"/>
        </w:rPr>
        <w:t xml:space="preserve"> </w:t>
      </w:r>
      <w:r w:rsidRPr="00EE0EB6">
        <w:rPr>
          <w:rFonts w:ascii="Arial" w:hAnsi="Arial" w:cs="Arial"/>
          <w:lang w:val="mn-MN"/>
        </w:rPr>
        <w:t xml:space="preserve">Монгол Улсын 2022 оны төсвийн тодотголын төсөл болон Байнгын хорооны эрхлэх асуудлын хүрээнд хамаарах төсвийн ерөнхийлөн захирагчдын төсвийн тодотголын төслийн талаарх товч танилцуулгыг Улсын Их Хурлын Тамгын газрын Төсвийн хяналт, шинжилгээний хэлтсээс бэлтгэн ирүүлснийг та бүхэнд тараасан байх ёстой. Та бүхэнд хүргүүлсэн болон тараасан байх ёстой.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Хууль санаачлагчаас болон Үйлдвэржилтийн бодлогын байнгын хорооны эрхлэх асуудлын хүрээнд хамаарах төсвийн ерөнхийлөн захирагчдаас асуулт асуух гишүүдийн нэрсийг авъя. Энхтүвшин гишүүнээр тасалъя. Батлут гишүүн асуулт асууя.</w:t>
      </w:r>
    </w:p>
    <w:p w:rsidR="00517BAC" w:rsidRDefault="00517BAC" w:rsidP="00517BAC">
      <w:pPr>
        <w:pStyle w:val="NormalWeb"/>
        <w:shd w:val="clear" w:color="auto" w:fill="FFFFFF"/>
        <w:spacing w:before="0" w:beforeAutospacing="0" w:after="0" w:afterAutospacing="0"/>
        <w:jc w:val="both"/>
        <w:rPr>
          <w:rFonts w:ascii="Arial" w:hAnsi="Arial" w:cs="Arial"/>
          <w:b/>
          <w:bCs/>
          <w:color w:val="000000" w:themeColor="text1"/>
          <w:lang w:val="mn-MN"/>
        </w:rPr>
      </w:pPr>
    </w:p>
    <w:p w:rsidR="00EE0EB6" w:rsidRPr="00EE0EB6" w:rsidRDefault="00EE0EB6" w:rsidP="00517BAC">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lastRenderedPageBreak/>
        <w:t xml:space="preserve">Д.Батлут: </w:t>
      </w:r>
      <w:r w:rsidRPr="00EE0EB6">
        <w:rPr>
          <w:rFonts w:ascii="Arial" w:hAnsi="Arial" w:cs="Arial"/>
          <w:color w:val="000000" w:themeColor="text1"/>
          <w:lang w:val="mn-MN"/>
        </w:rPr>
        <w:t>Т</w:t>
      </w:r>
      <w:r w:rsidRPr="00EE0EB6">
        <w:rPr>
          <w:rFonts w:ascii="Arial" w:hAnsi="Arial" w:cs="Arial"/>
          <w:lang w:val="mn-MN"/>
        </w:rPr>
        <w:t>а бүхэндээ энэ өглөөний мэнд хүргэе. Хэлэлцэж байгаа асуудалтай холбоотой бас нэлээн хэдэн асуулт, тодруулах зүйлүүд бас байгаа юм. Орон нутгуудад 2023 оны хөрөнгө оруулалттай холбоотой асуудлууд бас харилцан адилгүй батлагдсан. Тэгээд би энэ төсвийн тодотголтой холбоотой асуудал дээр магадгүй тэр тэгш бус байдлыг нэлээн сайн харж, төлөвлөж орж ирэх болов уу гэж бодож байсан. Харамсалтай нь тэгсэнгүй. Тэгээд бид нар орон нутагт явахдаа 23 онд ийм ийм ажлууд батлагдсан энийгээ хийж хэрэгжүүлнэ гэж ярьж хэлээд ирж байгаа. Гэтэл нөгөө ажлууд маань хасагдаад эхэлж байгаа. Тэгээд би нэг зарчим ярих гэж байгаа юм. Юу вэ гэхээр тэгш зарчмыг. Яагаад төсвийн тодотголыг хийхдээ томоохон хэмжээний 100 гаруй тэрбумын хөрөнгө оруулалт хийж байгаа тэр орон нутгуудаас хасалтууд хийх боломжгүй байгаа юм бэ?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Яг үнэндээ бол манай төрийн захиргааны энэ албан тушаалтнууд төсөв дээр тэгш бус байдал гаргадаг, дарга дагасан төсөв оруулж ирдэг ийм л байгаа шүү дээ. Бид адилхан ард иргэдээс сонгогдсон Улсын Их Хурлын гишүүд. Тэгээд ийм байдлыг халж болохгүй юм уу? Цаашдаа ийм байгаад байх ёстой юм уу энэ? Тэгэхээр энэ тодотгол дээр ийм арга хэмжээ авах боломж бололцоо байгаа юу гэж асуумаар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Хоёрдугаарт нь улсын төсвийн хөрөнгө оруулалтаар тендер нь зарлагдаад гэрээ байгуулчихсан ажлыг хасчихсан байх юм. Энийг бид юу гэж ойлгох вэ? Цөөхөн хэдэн ажил улсын төсөвт суулгаад нэг ажил хэрэг болгох гээд үздэг. Орон нутагт нэн шаардлагатай ажлууд байдаг. Тэгэнгүүт гэрээ байгуулсных нь дараа хасаад явж байгаа гэдгийг юу гэж ойлгох вэ? Энэ дээр нэг хариулт өгөөч гэж.</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Тэр цэцэрлэгийн асуудал дээр би бас тодорхой байр суурийг илэрхийлж байгаа. Төр, хувийн хэвшлийн цэцэрлэгүүд гэж байх л байх. Тэгэхдээ хот, хөдөөгийн хүүхдүүд гэж ялгаж болохгүй шүү. Энэ хөдөө орон нутагт хүмүүжиж байгаа, хувийн цэцэрлэгт хүмүүжиж байгаа хүүхдүүдтэй холбоотой асуудлыг бид нар анхаарах ёстой. Тийм учраас энэ асуудлыг бол бүхий л түвшинд авч үзэх, улсын хэмжээнд авч үзэх боломж, бололцоо байгаа юм уу гэж.</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Сүүлийн асуулт байна. Нийгмийн даатгалын шимтгэлийн 50 хувийг буцааж олгоно гэсэн байгаа юм. 1 сая төгрөгөөс доош орлоготой гээд. Тэгээд энийг нь тооцоод үзэхээр 1 сая төгрөгийн орлоготой хүн байлаа гэхэд 47 орчим мянган төгрөг л олгох гээд байгаа байхгүй юу. Энэ чинь өөрөө тийм бодит дэмжлэг болж, харж чадаж байгаа юм уу хүнд, амьдралд? Бид нар өнөөдөр тийм 5 сарын хугацаанд нийгмийн даатгалын шимтгэлийн 50 хувийг буцааж олгоно гэхээсээ илүүтэйгээр нийгмийн даатгалын шимтгэлээ урт удаан хугацаанд хэрхэн бууруулах вэ гэдэг дээр анхаарч, ач холбогдол өгч ажиллах ёстой гэж харж байгаа юм. Энэ бид нарын өнөөдрийн энэ амьдралын юмны үнэ өссөн, инфляц өндөр байгаа нөхцөл байдалд тийм бодитой дэмжлэг болж байгаа юм уу? Энэ тал дээрээ надад хариулт өгөөч гэж хүсье.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Батлут гишүүний асуултад ямар хүмүүс хариулах вэ? Ажлын хэсэг тавдугаар микрофон Ариунзаяа сайд.</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А.Ариунзаяа: </w:t>
      </w:r>
      <w:r w:rsidRPr="00EE0EB6">
        <w:rPr>
          <w:rFonts w:ascii="Arial" w:hAnsi="Arial" w:cs="Arial"/>
          <w:color w:val="000000" w:themeColor="text1"/>
          <w:lang w:val="mn-MN"/>
        </w:rPr>
        <w:t>Б</w:t>
      </w:r>
      <w:r w:rsidRPr="00EE0EB6">
        <w:rPr>
          <w:rFonts w:ascii="Arial" w:hAnsi="Arial" w:cs="Arial"/>
          <w:lang w:val="mn-MN"/>
        </w:rPr>
        <w:t xml:space="preserve">атлут гишүүний асуултад хариулъя. Нийгмийн даатгалын шимтгэлийн буцаалт нь бол нийгмийн даатгалын шимтгэлийн, нийгмийн даатгалын сангийн харилцаатай бол орлого, зарлагын харилцаатай бол шууд холбоогүй. Энэ бол улсын төсвөөс бага орлоготой иргэдэд үзүүлж байгаа, богино хугацааны арга хэмжээ гэж үзэж болно. 50 мянган төгрөг жишээлбэл 1 сая төгрөгөөс тооцлоо гэхэд </w:t>
      </w:r>
      <w:r w:rsidRPr="00EE0EB6">
        <w:rPr>
          <w:rFonts w:ascii="Arial" w:hAnsi="Arial" w:cs="Arial"/>
          <w:lang w:val="mn-MN"/>
        </w:rPr>
        <w:lastRenderedPageBreak/>
        <w:t>47, 50 мянган төгрөг өөрөө их дэмжлэг үү, бага дэмжлэг үү гэдэг нь өөрөө их харьцангуй ойлголт л доо. Тэгэхээр бид бол харьцангуй бага орлоготой иргэдэд нийгмийн даатгалын шимтгэлээ бас төлдөг, хариуцлагатай ийм хүмүүст буцаан олголтыг улсын төсвөөс олгоно гэсэн ийм бодлогын хувилбарыг бол оруулж ирсэн. Нийгмийн даатгал дээр реформ нь бол өөрөө тусдаа асуудал. Нийгмийн даатгалын реформ, нийгмийн даатгалын сангийн орлого, зарлагын харьцаа, алдагдлын хувь хэмжээ, дотоодын нийт бүтээгдэхүүнд эзлэх хэмжээ өсөн нэмэгдэж байгаа гэх зэрэг энэ асуудлууд бол тусдаа асуудал. Нийгмийн даатгалын сангийн зарлага нь бол орлогоосоо давчихсан байгаа. Алдагдал дотоодын нийт бүтээгдэхүүний 2 хувьтай тэнцэхүйц хэмжээнд хүрчихсэн байгаа нь бол өөрөө реформыг бас хийх ёстой гэдэг ийм хэрэгцээ шаардлагыг үүсгэсэн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Бидний хувьд өнгөрсөн арван сард Улсын Их Хуралд нийгмийн даатгалын багц хуулиа өргөн барьсан. Мөд саяхан, өнгөрсөн долоо хоногт тэтгэврийн болон ерөнхий хуулиудаа эргэж татсан байгаа. Дараагийн долоо хоногоос Засгийн газарт оруулахаар бэлтгэл ажлуудаа хангаад ажиллаж байна. Энэ дотор шимтгэлийг бууруулна гэхээс илүүтэй хуримтлалын тогтолцоонд үе шаттай шилжүүлнэ гэдэг ийм бодлогоор реформоо баримталж ажиллаж байгаа гэдгийг хэлье.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Батлут гишүүн ээ хариулт хангалттай юу? Сангийн яамны Төрийн нарийн бичгийн дарга ажлын хэсгийн зургаадугаар микрофон. Ганбат дарга харуулъя.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Ж.Ганбат: </w:t>
      </w:r>
      <w:r w:rsidRPr="00EE0EB6">
        <w:rPr>
          <w:rFonts w:ascii="Arial" w:hAnsi="Arial" w:cs="Arial"/>
          <w:lang w:val="mn-MN"/>
        </w:rPr>
        <w:t xml:space="preserve">Батлут гишүүний асуултад хариулъя. Энэ төсвийн тодотгол бол бүхэлдээ бид нар хэмнэлтийн тодотгол гэдэг юм гээд Төрийн хяналтын тухай хуулийг бас төсвийн тодотголтой хамт өргөн мэдүүлсэн байгаа. Энэ дээр төсвийн хөрөнгө оруулалт дээр бид нар хэд хэдэн зарчим барьсан байгаа. Эхнийх нь бол нэн шаардлагатай биш төслүүдийг хэмнэе гэдэг. Энэ дотор нь контор, албан оффисын барилга, наадмын талбай, соёлын төв, спорт заал, цогцолбор, усан байсен, конторын тоног төхөөрөмж, конторын их засвар, орон нутгийн тохижилт, нийтийн эзэмшлийн зам талбай гээд энд нийтдээ 91 төслийн 101.6 тэрбум төгрөгийг бид нэн шаардлагатай биш төслүүд юм гээд хэмнэе гэдэг ийм зарчим баримталсан.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Дараагийнх нь бол ажлын явц, гүйцэтгэхтэй нь уялдуулан энэ онд ашиглалтад орох боломжгүй зарим төслүүдийн санхүүжилтийн дүнг бол хойшлуулах болоод ийм арга хэмжээ авсан. Энэ дээр бол 338 төслийн 415.3 тэрбум төгрөгийг бол бид нар ирэх он руу бол ингэж хойшлуулах ийм арга хэмжээ байсан. Энэ хоёр нийлээд бид нар хөрөнгө оруулалтаас 516.9 тэрбум төгрөгийг энэ төсвийн тодотгол дээр хэмнэхээр оруулж ирж ингэсэн байгаа юм. Яах вэ, таны тэр гэрээ байгуулагдчихсан юмыг хасчихсан байна гэдгээ бол яг тэр объектынх нь нэрээр танд манай хүмүүс тодруулаад яг үзүүлчихье. Бид нар яг саяын ийм зарчим бариад л нийтдээ 516.9 тэрбум төгрөгийн хөрөнгө оруулалтаас хэмнэхээр бол ингэж оруулж ирж ирсэн.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Цэцэрлэгийн хүүхэдтэй холбоотой, яг нийслэл Улаанбаатар хоттой холбоотой энэ цэцэрлэгийн хүртээмж бол нийслэл Улаанбаатар хотод дээр энэ нийтдээ нийслэл Улаанбаатар хотын 57 хэсэг дээр бол яг нийт цэцэрлэгийн хүртээмж бол хүндрэлтэй байна гэдэг ийм асуудал ярьсан. Энэ асуудалтай холбогдуулаад цэцэрлэгийн хүртээмжийг нэмэгдүүлэх гэдэг энэ асуудлаа Засгийн газар дээрээ яриад зөвхөн Улаанбаатар хот дээр энэ арга хэмжээг авч хэрэгжүүлье эхний ээлжид гээд ийм байдлаар төсвийн тодотгол дээр 100 тэрбум төгрөгийг улсын төсвөөс цэцэрлэгийн хүртээмжийг нэмэгдүүлэх арга хэмжээнд зориулан тусгаж бол оруулж ирсэн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Бусад аймгууд дээр болон орон нутаг дээр бол цэцэрлэгийн хүртээмж бол харьцангуй гайгүй гэдэг ойлголтыг бол Боловсролын яамнаас мэдээлэл өгсөн. Энэ дээрээ холбоотойгоор шинээр цэцэрлэгүүд 16 оноос хойшоо үе, шат дараатай баригдаад энэ хэмжээндээ бол орон нутаг дээр яг цэцэрлэгийн хүртээмж харьцангуй гайгүй юм байна гэдэг ийм дүгнэлтийг бол хийсэн.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Тэгэхдээ эхний ээлжид нийслэл Улаанбаатар хотод цэцэрлэгийн хүртээмжийг нэмэгдүүлье гэдэг ийм арга хэмжээг Засгийн газраас авч хэрэгжүүлэхээр төсвийн тодотголд тусгаж өргөн барьсан.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Батлут гишүүн тодруулъя.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Манай Орхон аймагт Шинжлэх ухаан, технологийн парк гэж орон нутгийн өмчит үйлдвэрийн газар байгуулагдаад чамгүй хугацаа өнгөрөөж байгаа юм. Энэ байгууллага бол өөрөө шинэ дэвшилтэт технологи, инновацад суурилсан хөгжлийг бий болгох ийм чиглэлээр ажиллаж байгаа. Монгол улсад ганцхан парк гэж ойлгож болно. Эхнээсээ үр дүнгүүд нь гараад эхэлчихсэн явж байгаа юм. Монгол улсын Ерөнхий сайд Оюун-Эрдэнэ Орхон аймагт ажиллах үедээ тэр Шинжлэх ухаан, технологийн парктай холбоотой хөрөнгө оруулалтыг амласан.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Тэгээд тэр нь тендер зарлагдаад гэрээ хийсний дараа ингээд бүх зардлыг нь хасаад оруулж ирж байгаад гайхаад байгаа юм. Энэ бол мөнгө олох, ирээдүйд мөнгө олох газар шүү. Хөрөнгө оруулалт шүү. Хамгийн чухал. Бид нар ирээдүйд тийм хөгжлийн төлөө явах ёстой гэж харж байгаа юм.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Хоёрдугаарт нь үгүй ээ, орон нутгаас хасаад байгаа мөртөө бас дарамт учруулахаа болимоор байгаа юм. Орон нутгийн хөгжлийн сангаас 810 төгрөг гарчихсан. Дээрээс нь төвлөрүүлэх орлогоо 7 тэрбумаар нэмчихсэн. Үгүй энэ нэг хэдхэн аймгуудаа битгий торгоод бай л даа.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Батлут гишүүнд нэг минут нэмж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Орон нутгийн хөгжлийн сангаасаа 810 саяыг хасчихсан байгаа. </w:t>
      </w: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Дээрээс нь улсад төвлөрүүлдэг орлого дээр 7 тэрбумыг нэмээд хаячихсан. Тэгээд жилд хийх хөрөнгө оруулалтуудыг нь хасаад байдаг. Үгүй, ямар аймаг гэхээр энэ торгууль торгуулийн батлон байрлаж байгаа юм шиг байдаг. Ийм нөхцөл байдалд ажиллах юм бэ? Үгүй энэ нэг бие даасан байдлыг, өөрөө өөрсдөө санхүүждэг энэ аймаг орон нутгаа энд дэмжиж болдоггүй юм уу энэ чинь? Тэгээд цэцэрлэгийн хүүхдийн асуудлыг ярихаар Улаанбаатар хотдоо шийднэ гэдэг. Орхон аймагт чинь бас хүүхдүүд байгаа шүү дээ. Хөдөө, орон нутагт хүүхдүүд байгаа шүү дээ. Манай Орхон аймагт 1700 орчим хүүхэд цэцэрлэгт явахгүй байна. Хоёроос доош настай маш олон хүүхдүүд байгаа бас. Энэ бүгдийг бид нар шийдэх хэрэгтэй байгаа шүү дээ. Тэгээд тэр чинь нэг Улаанбаатарын хүүхэд, хөдөөгийн хүүхэд гэж ялгаад байх юм уу? Бид цаашдаа ингээд ялгаварлан гадуурх хэлбэр рүү ороод байх ёстой юм уу. Энийг бүгдийг нь цогцоор нь харж шийдэх хэрэгтэй шүү дээ. Багцаалдаж ярихгүй шүү нөхдөө.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Ажлын хэсэг зургаадугаар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Ж.Ганбат: </w:t>
      </w:r>
      <w:r w:rsidRPr="00EE0EB6">
        <w:rPr>
          <w:rFonts w:ascii="Arial" w:hAnsi="Arial" w:cs="Arial"/>
          <w:lang w:val="mn-MN"/>
        </w:rPr>
        <w:t xml:space="preserve">Энэ орон нутгийн хөгжлийн сан аймгууд дээр ерөнхийдөө бүгд буурч байгаа. Энэ бол орлоготой холбоотой байгаа. Бид нүүрсний экспортыг энэ Хятадын нөхцөл байдлаас хамаараад бид нарын төлөвлөж байсан хэмжээнээс нүүрсний </w:t>
      </w:r>
      <w:r w:rsidRPr="00EE0EB6">
        <w:rPr>
          <w:rFonts w:ascii="Arial" w:hAnsi="Arial" w:cs="Arial"/>
          <w:lang w:val="mn-MN"/>
        </w:rPr>
        <w:lastRenderedPageBreak/>
        <w:t>экспорт хүрч чадахгүйтэй холбоотой АМНАТ-ын орлого буурч байгаатай холбогдуулан орон нутгийн хөгжлийн сангийн орлого буурчхаж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lang w:val="mn-MN"/>
        </w:rPr>
        <w:t>Дараагийн нэг өөрчлөлт нь аймгууд дээр бид нар суурь зарлагад нь тооцчихсон</w:t>
      </w:r>
    </w:p>
    <w:p w:rsidR="00EE0EB6" w:rsidRPr="00EE0EB6" w:rsidRDefault="00EE0EB6" w:rsidP="00EE0EB6">
      <w:pPr>
        <w:jc w:val="both"/>
        <w:rPr>
          <w:rFonts w:ascii="Arial" w:hAnsi="Arial" w:cs="Arial"/>
          <w:lang w:val="mn-MN"/>
        </w:rPr>
      </w:pPr>
      <w:r w:rsidRPr="00EE0EB6">
        <w:rPr>
          <w:rFonts w:ascii="Arial" w:hAnsi="Arial" w:cs="Arial"/>
          <w:lang w:val="mn-MN"/>
        </w:rPr>
        <w:t>ТҮ-гийн асуудлыг энэ тодотголоор шийднэ. Нийтдээ дөчин хэдэн тэрбум төгрөг. Энэ үүнтэй холбогдуулан орон нутгийн суурь зарлагад тооцож байсан. Энэ үүнийг бид нар улсын төсөв дээр ачааллыг нь авч байгаа. Энэнтэй холбогдуулан нөгөө аймгууд дээр байгаа суурь зарлага буурсантай холбогдуулан төвлөрүүлэх орлого дээр өөрчлөлт орсон ийм өөрчлөлтүүд байгаа.</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Яах вэ, цэцэрлэгийг бол бас зүгээр хот, хөдөөг бас ялгаж байгаа юм бол би бол тэр өнцгөөсөө бол Засгийн газар дээр яриагүй л дээ. Эхний ээлжид Улаанбаатар хот дээр хүндрэлтэй асуудлаа шийдье, тэгээд дараа нь орон нутгийг үе шаттай гэдэг ийм байдлаар л нөгөө төсөв мөнгөнийхөө.../минут дуусав./</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Гишүүд ээ ингэнэ. Дэгийн тухай хуулиараа хууль санаачлагчаас асуулт асууж болно бид нар.  Манай Байнгын хороонд харьяалагдах төсвийн ерөнхий захирагчаас асуулт асууна. Дараа нь зарчмын зөрүүтэй саналын томьёоллыг бол бичгээр бэлтгээрэй гишүүд ээ. Батжаргал гишүүн асуулт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Ж.Батжаргал: </w:t>
      </w:r>
      <w:r w:rsidRPr="00EE0EB6">
        <w:rPr>
          <w:rFonts w:ascii="Arial" w:hAnsi="Arial" w:cs="Arial"/>
          <w:lang w:val="mn-MN"/>
        </w:rPr>
        <w:t>Баярлалаа.</w:t>
      </w:r>
      <w:r w:rsidR="00517BAC">
        <w:rPr>
          <w:rFonts w:ascii="Arial" w:hAnsi="Arial" w:cs="Arial"/>
          <w:lang w:val="mn-MN"/>
        </w:rPr>
        <w:t xml:space="preserve"> </w:t>
      </w:r>
      <w:r w:rsidRPr="00EE0EB6">
        <w:rPr>
          <w:rFonts w:ascii="Arial" w:hAnsi="Arial" w:cs="Arial"/>
          <w:lang w:val="mn-MN"/>
        </w:rPr>
        <w:t xml:space="preserve">Тэгэхээр төсвийн тодотголын холбогдох материалуудыг бүгдийг нь үзсэн. Энэ тэгээд өнөөдөр энд орж ирж байгаа төсвийн ерөнхийлөн захирагч нартай холбоотой тодруулмаар зүйлүүд байгаад байгаа юм. Бид төсвөө хэмнэе, барья гээд ингээд ярьж байгаа. Зөвөө хэмнэж байгаа, хэмнэе гээд байж байгаа байдалдаа л нийцэж байгаа юм байна. Тэр дээр илүү, дутуу юм яриад байх янзгүй гэж. Үгүй, тэгээд буцаагаад өнөө хөгжлийг жаал дэмжье гээд байсан юмнууд руугаа олигтой юм тавиагүй юм байна шүү дээ. Тэр тавсангуудаасаа хасагдчихсан юм байна шүү дээ. Жишээ нь Барилга, хот байгуулалтын яам, өнөө Хөшгийн хөндийн их бүтээн байгуулалт дээр чинь нэг хэдэн төгрөг тавиатай байсан. Тэр чинь энэ тодотголоор байхгүй болчихлоо шүү дээ. Тэгээд өнөө яаж Хөшгийн хөндийн том бүтээн байгуулалтын чинь ажил явах юм бэ? 33 тэрбумаас 4 тэрбумын санхүүжих дүнтэй байсан. Одоо бараг таван зуун хэдэн сая ч билүү ийм болж буурсан байна лээ шүү дээ. Тэгээд энэ мэтчилэнгээр энэ нөгөө хөгжлийн гэж яригдаад байсан юмнуудаа дэмжих юмнуудаа ер нь яана гэж бодоод байна? Нэг ийм зүйл байх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Хоёрдугаарт, Зам, тээврийн хөгжлийн яамнаас дуусах гэж байгаа замуудыг тэрнийхээ хөрөнгө оруулалтаас татчихсан байна. Наад Багануур, Мөнгөнморьтын зам чинь ер нь бараг энэ жил дуусах ёстой зам шүү дээ. Тэгээд тэр дээр 6 тэрбум төгрөг билүүдээ тавигдсан байсан чинь 3 тэрбумыг нь хасчихсан байна шүү дээ. Энийгээ юу гэж ойлгоцгоогоод байна вэ нөхдүүд ээ?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Хоёрдугаарт, энэ орон нутаг руу эрх шилжилгүй энд үлдээд, гүйцэтгэгч нь шалгарч гэрээ байгуулж чаддаггүй зарим ажлууд үндсэндээ хасагдаж байна шүү дээ.  Одоо жишээ нь тэр Алтанбулагийн гүүрний асуудал байна. Сумыг Туул голоор хоёр нь хуваачхаад байгаа байхгүй юу. Тэгээд төрийн үйлчилгээ элдэв бусын юмнуудаа авч барьж чаддаггүй. Хоорондоо харилцаж чаддаггүй байдал ийм хүнд байгаад байгаа байхгүй юу. Тэгээд тэн дээр нэг гүүр барих асуудал яригдаад л хөрөнгө мөнгийг нь арай чамай юм тусгуулаад явчихсан чинь бүр суурь ч үгүй хасагдсан байна шүү дээ. Тэгээд энэ сумын ард түмнийг яана гэж ойлгоод байгаа юм бэ? Энэ үүнийгээ тодорхой хариу өгөөч. Тэгээд иймэрхүү байдлаар бодлогын хувьд гэдэг юм уу, мэргэжлийн хувьд бүх асуудлаа барьж байгаа яам нь хийгдэх </w:t>
      </w:r>
      <w:r w:rsidRPr="00EE0EB6">
        <w:rPr>
          <w:rFonts w:ascii="Arial" w:hAnsi="Arial" w:cs="Arial"/>
          <w:lang w:val="mn-MN"/>
        </w:rPr>
        <w:lastRenderedPageBreak/>
        <w:t xml:space="preserve">хөрөнгө оруулалтынхаа ажлыг бас зөв байдлаар зохицуулаад хяналт шалгалт юмнуудаа нэмэгдүүлээд гайгүй юм хийчих юм болов уу гээд орон нутаг руу эрх шилжүүлэхгүй үлдэхээр нь дуугараагүй. Тэгсэн одоо гүйцэтгэгчийг нь шалгаруулахгүй байж байгаад ингээд хасагдчихаж байгаа байхгүй юу. Тэгээд энэ үүнийг ер нь хэдүүлээ яана гэж ойлгоод байна вэ? Энэ дээр би нэг тодорхой хариу авъя. Ер нь бол явж явж Их Хурлын гишүүд жоол орон нутгийнхаа саналыг дэмжиж байж жоохон хөрөнгө оруулалтын юм тусгуулдаг. Тэр туссан юмнуудынх нь гүйцэтгэгчийг шалгаруулах ажил нь удааширч явсаар байгаад ингээд хасагдчихаж байгаа байдал байгаад байгаа байхгүй юу. Үгүй, бидэнд өөр шийдэх асуудлууд зөндөө байсан шүү дээ уг нь бол. Тэгээд ач холбогдлын дараалал гэдэг юмыг нь харгалзаж үзэж байгаад л энэ үүнийг тэргүүн ээлжид шийдүүлье гээд юм тавьчихаар зэрэг өнөөх нь эзэнгүй байж байгаад ингээд хасагдчихаж байгаа байхгүй юу. Ийм юмнууд дээрээ ер нь юу гэж ойлгож бодож байна вэ гэж.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Дараагийн нэг зүйл манай Хөдөө аж ахуйн яамныхан байгаа биз? Энд ирсэн билүү?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Ирэх ёстой, дуудаарай.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Ж.Батжаргал: </w:t>
      </w:r>
      <w:r w:rsidRPr="00EE0EB6">
        <w:rPr>
          <w:rFonts w:ascii="Arial" w:hAnsi="Arial" w:cs="Arial"/>
          <w:lang w:val="mn-MN"/>
        </w:rPr>
        <w:t>Мал эрүүлжүүлэх төсвөө нэмэгдүүлэхгүй юм уу? Энэ чинь Улсын Их Хурлын Байнгын хорооноос тодорхой ажлын хэсэг гараад ажил юмнуудаа шалгаж үзээд ерөөсөө энэ малын шүлхий нь улсын хэмжээнд тарчихсан юм байна. Энэ нь мал аж ахуйн бүтээгдэхүүний үйлдвэрлэл, борлуулалт, экспортод их сөрөг нөлөө үзүүлж байгаа юм байна. Богино хугацаанд нэлээн өргөн фронтоор хариу цохилт өгч байж энэнээс нь салж.../минут дуусав./</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bCs/>
          <w:lang w:val="mn-MN"/>
        </w:rPr>
        <w:t>Батжаргал гишүүнд нэг минут нэмж өгье.</w:t>
      </w:r>
      <w:r w:rsidRPr="00EE0EB6">
        <w:rPr>
          <w:rFonts w:ascii="Arial" w:hAnsi="Arial" w:cs="Arial"/>
          <w:b/>
          <w:bCs/>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Ж.Батжаргал: </w:t>
      </w:r>
      <w:r w:rsidRPr="00EE0EB6">
        <w:rPr>
          <w:rFonts w:ascii="Arial" w:hAnsi="Arial" w:cs="Arial"/>
          <w:bCs/>
          <w:color w:val="000000" w:themeColor="text1"/>
          <w:lang w:val="mn-MN"/>
        </w:rPr>
        <w:t>Б</w:t>
      </w:r>
      <w:r w:rsidRPr="00EE0EB6">
        <w:rPr>
          <w:rFonts w:ascii="Arial" w:hAnsi="Arial" w:cs="Arial"/>
          <w:lang w:val="mn-MN"/>
        </w:rPr>
        <w:t xml:space="preserve">үтээгдэхүүн үйлдвэрлэлийн хэмжээ, борлуулалтыг нэмэгдүүлэх ёстой юм байна. Тийм учраас жилд 2 удаа вакцинжуулалт хийж энэ асуудлыг шийдье. 2022 онд нэмэлт вакцин татах хэлбэрээр 47 орчим билүү 41 билүү тэрбум төгрөг шаардлагатай юм байна. 23, 24 онд бараг 100 гаран тэрбум төгрөг хэрэгтэй юм байна гээд ингээд тооцоо судалгаа юмнуудыг холбогдох байгууллагуудтайгаа хийгээд, гаргаж ирээд холбогдох байгууллагуудад чиглэл өгсөн. Тэгээд тэр дагуу ямар ч тооцоолол энэ тодор суусан юм орж ирээгүй юм байна лээ. Тэгээд энэ үүнийг чинь юу гэж ойлгох юм? Монгол Улсын Засгийн газраас хүнсний ногооны үйлдвэрлэлийг нэмэгдүүлье, дотоодынхоо хэрэгцээг 80 хувьд хүргэж хангая. Ингэхийн тулд хурааж авсан хүнсний ногооны тоон тутамд нь 100 мянган төгрөгийн урамшуулал олгоё гээд ингээд орчихсон. Урамшууллын мөнгө нь төсөв дотроо суугаагүй. Намар ургац хураагаад эхлэнгүүт яаж тэр мөнгийг.../минут дуусав./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Хэн х</w:t>
      </w:r>
      <w:r w:rsidRPr="00EE0EB6">
        <w:rPr>
          <w:rFonts w:ascii="Arial" w:hAnsi="Arial" w:cs="Arial"/>
          <w:lang w:val="mn-MN"/>
        </w:rPr>
        <w:t xml:space="preserve">ариулах уу? Хөдөө аж ахуй яамнаас хүн байна уу? Ажлын хэсгийн гуравдугаар микрофон дээр суучих Хөдөө аж ахуйн яам. Батжаргал гишүүний асуултад хариулаарай. Бусад нь бэлтгэж байгаарай.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w:t>
      </w:r>
      <w:r w:rsidRPr="00EE0EB6">
        <w:rPr>
          <w:rFonts w:ascii="Arial" w:hAnsi="Arial" w:cs="Arial"/>
          <w:lang w:val="mn-MN"/>
        </w:rPr>
        <w:t xml:space="preserve">Батжаргал гишүүний асуултад хариулъя. Хүнс, хөдөө аж ахуй, хөнгөн үйлдвэрийн яамны Төрийн нарийн бичгийн дарга Жамбалцэрэн. Төсвийн тодотгол дээр мал эрүүлжүүлэх чиглэл дээр хасагдсан зүйл байхгүй. Энэ онд батлагдсан төсөв бүхэлдээ явж байгаа. Улсын хэмжээнд вакцинжуулалтын ажлыг таван сарын 8-ныг хүртэлх хугацаанд масс вакцинжуулалтын ажил хийгдэж байгаа. Олон улсын байгууллагын нэмэлт эх үүсвэрээр бид нар 5 сая тун вакцин </w:t>
      </w:r>
      <w:r w:rsidRPr="00EE0EB6">
        <w:rPr>
          <w:rFonts w:ascii="Arial" w:hAnsi="Arial" w:cs="Arial"/>
          <w:lang w:val="mn-MN"/>
        </w:rPr>
        <w:lastRenderedPageBreak/>
        <w:t xml:space="preserve">нэмэлтээр авч байгаа. Энэ оны хүрээнд энэ батлагдсан төсөв, олон улсын байгууллагын нэмэлт эх үүсвэрээр авсан багц тарилга, вакциндаа мал эрүүлжүүлэх ажилдаа бүрэн зарцуулна.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Хөдөө аж ахуйг дэмжих зээлийг арилжааны банкны эх үүсвэрээр гаргасан. Энэ чиглэлээр хүүгийн хөнгөлөлтийг нэмэгдүүлсэн байдлаар төсвийн тодотгол дээр тусгаж байгаа. Мөн хүнсний ногооны урамшуулал өгөх ажлыг Хүнс, хөдөө аж ахуй, хөнгөн үйлдвэрийн сайдын багцад тусгагдсан төсвийнхөө хүрээнд урамшууллыг цаг тухайд нь олгож явна. Энэ боломж бол бүрэн байгаа гэж харж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Батжаргал гишүүн хариулт хангалттай юу? Зам, тээврийн яам ажлын хэсгийн гуравдугаар микрофон дээр Барилгын яам суугаад байх.</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С.Магнайсүрэн: </w:t>
      </w:r>
      <w:r w:rsidRPr="00EE0EB6">
        <w:rPr>
          <w:rFonts w:ascii="Arial" w:hAnsi="Arial" w:cs="Arial"/>
          <w:lang w:val="mn-MN"/>
        </w:rPr>
        <w:t>Батжаргал гишүүний асуултад хариулъя. Барилга, хот байгуулалтын яам, Төрийн нарийн бичгийн дарга Магнайсүрэн. Энэ төсвийн тодотголоор Барилга, хот байгуулалтын сайдын багцад бол ер нь бол 11 ажил, 21.9 тэрбумын төгрөгийн өртөгтэй 11 ажил хасагдсан. Санхүүжилт буурсан 58 төсөл, арга хэмжээ нийтдээ 56.6 тэрбум төгрөгийн санхүүжилт бол буурсан. Нэмэгдсэн нэг төсөвт өртөг буурч санхүүжих дүн нэмэгдсэн нэг ийм дүн мэдээтэй. Саяын Батжаргал гишүүний хэлдэг Хөшгийн хөндийн бүтээн байгуулалтын ажил, инженерийн дэд бүтцийн хангамжийн ажил дээр 33 тэрбум төгрөгийн төсөвт өртөгтэй, 2.4 тэрбум төгрөгийн санхүүжих дүнтэй байсан. Төсөвт өртөг нь 33 тэрбум төгрөг хэвээрээ.</w:t>
      </w:r>
      <w:r w:rsidRPr="00EE0EB6">
        <w:rPr>
          <w:rFonts w:ascii="Arial" w:hAnsi="Arial" w:cs="Arial"/>
          <w:b/>
          <w:bCs/>
          <w:color w:val="000000" w:themeColor="text1"/>
          <w:lang w:val="mn-MN"/>
        </w:rPr>
        <w:t xml:space="preserve"> </w:t>
      </w:r>
      <w:r w:rsidRPr="00EE0EB6">
        <w:rPr>
          <w:rFonts w:ascii="Arial" w:hAnsi="Arial" w:cs="Arial"/>
          <w:lang w:val="mn-MN"/>
        </w:rPr>
        <w:t xml:space="preserve">Санхүүжих дүн нь 480 болж буурсан. Яг одоо энэ хүрээндээ бол цаашаа үргэлжлээд явчих бололцоотой зураг, төсвийг нь бол бид нар хийгээд дуусаж байгаа. Ийм ажлууд байж байгаа. Яг хассан нарийн тооцоолол, дүнг бол бид нар сайн бас тооцооллыг орлого, зарлагаасаа болоод Сангийн яам дээрээ ингэж тооцоо хийсэн гэсэн ийм хариултыг өгөх байна. </w:t>
      </w:r>
    </w:p>
    <w:p w:rsidR="00EE0EB6" w:rsidRPr="00EE0EB6" w:rsidRDefault="00EE0EB6" w:rsidP="00EE0EB6">
      <w:pPr>
        <w:pStyle w:val="NormalWeb"/>
        <w:shd w:val="clear" w:color="auto" w:fill="FFFFFF"/>
        <w:spacing w:before="0" w:beforeAutospacing="0" w:after="0" w:afterAutospacing="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Зам, тээврийн яам.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С.Батболд: </w:t>
      </w:r>
      <w:r w:rsidRPr="00EE0EB6">
        <w:rPr>
          <w:rFonts w:ascii="Arial" w:hAnsi="Arial" w:cs="Arial"/>
          <w:lang w:val="mn-MN"/>
        </w:rPr>
        <w:t xml:space="preserve">Батжаргал гишүүний асуултад хариулъя. Зам, тээвэр хөгжлийн яамны Төрийн нарийн бичгийн дарга Батболд.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720"/>
        <w:jc w:val="both"/>
        <w:rPr>
          <w:rFonts w:ascii="Arial" w:hAnsi="Arial" w:cs="Arial"/>
          <w:lang w:val="mn-MN"/>
        </w:rPr>
      </w:pPr>
      <w:r w:rsidRPr="00EE0EB6">
        <w:rPr>
          <w:rFonts w:ascii="Arial" w:hAnsi="Arial" w:cs="Arial"/>
          <w:lang w:val="mn-MN"/>
        </w:rPr>
        <w:t>Нэгдүгээрт, Алтанбулагийн нутагт байгаа гүүрний асуудлыг бид 2 удаа тендер зарлаад нэг ч оролцогч оролцохгүй байгаа. Тэгээд энэ дээр бол нэг ч оролцогч оролцохгүй байгаа шалтгаан нь бол хийцийн жоохон хүндрэлтэй, үнийн дүн бага байна гэдгээр аж ахуйн нэгжүүд сонирхохгүй байгаа. Бид ингээд 2 удаа зарласан байж байгаа юм. Тийм учраас зарлагдаж, гэрээ байгуулагдаагүй ажлууд гэдгээрээ хасагдаад явсан.</w:t>
      </w:r>
    </w:p>
    <w:p w:rsidR="00EE0EB6" w:rsidRPr="00EE0EB6" w:rsidRDefault="00EE0EB6" w:rsidP="00EE0EB6">
      <w:pPr>
        <w:pStyle w:val="NormalWeb"/>
        <w:shd w:val="clear" w:color="auto" w:fill="FFFFFF"/>
        <w:spacing w:before="0" w:beforeAutospacing="0" w:after="0" w:afterAutospacing="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720"/>
        <w:jc w:val="both"/>
        <w:rPr>
          <w:rFonts w:ascii="Arial" w:hAnsi="Arial" w:cs="Arial"/>
          <w:lang w:val="mn-MN"/>
        </w:rPr>
      </w:pPr>
      <w:r w:rsidRPr="00EE0EB6">
        <w:rPr>
          <w:rFonts w:ascii="Arial" w:hAnsi="Arial" w:cs="Arial"/>
          <w:lang w:val="mn-MN"/>
        </w:rPr>
        <w:t xml:space="preserve">Мөнгөнморьт, Багануур чиглэлийн 50 километр замын мөнгийг бол бид нар хасаагүй. Энэ зүгээр Сангийн яамнаас оруулаагүй л бол бид бол хасаж яваагүй байгаа шүү энэ дээр. </w:t>
      </w:r>
    </w:p>
    <w:p w:rsidR="00EE0EB6" w:rsidRPr="00EE0EB6" w:rsidRDefault="00EE0EB6" w:rsidP="00EE0EB6">
      <w:pPr>
        <w:pStyle w:val="NormalWeb"/>
        <w:shd w:val="clear" w:color="auto" w:fill="FFFFFF"/>
        <w:spacing w:before="0" w:beforeAutospacing="0" w:after="0" w:afterAutospacing="0"/>
        <w:ind w:firstLine="72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Наранбаатар гишүүн асуултаа.</w:t>
      </w:r>
    </w:p>
    <w:p w:rsidR="00EE0EB6" w:rsidRPr="00EE0EB6" w:rsidRDefault="00EE0EB6" w:rsidP="00EE0EB6">
      <w:pPr>
        <w:pStyle w:val="NormalWeb"/>
        <w:shd w:val="clear" w:color="auto" w:fill="FFFFFF"/>
        <w:spacing w:before="0" w:beforeAutospacing="0" w:after="0" w:afterAutospacing="0"/>
        <w:ind w:firstLine="72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Н.Наранбаатар: </w:t>
      </w:r>
      <w:r w:rsidRPr="00EE0EB6">
        <w:rPr>
          <w:rFonts w:ascii="Arial" w:hAnsi="Arial" w:cs="Arial"/>
          <w:lang w:val="mn-MN"/>
        </w:rPr>
        <w:t xml:space="preserve">Энэ өдрийн мэнд хүргэе. Тодотгол бол үндсэндээ ер нь хэмнэлтийн гэдэг зарчим бариад нэлээд олон ажлууд, ялангуяа орон нутагт хийх ажлууд хасагдаад. Үнийн дүн нь бас санхүүжилт, үнэ нь хасагдаад л ингээд л явчихлаа л даа. Ер нь тэгээд 24 онд ашиглалтад орчихоор юм бараг үлдсэнгүй дээ. Тийм л хэмжээнд очлоо. Нэг талдаа бол хэмнэж байгаа нь зөв боловч нөгөө талдаа Сангийн яам, Татварын ерөнхий газар орлого нэмэгдүүлэх юу хийж байна? Орлогоо </w:t>
      </w:r>
      <w:r w:rsidRPr="00EE0EB6">
        <w:rPr>
          <w:rFonts w:ascii="Arial" w:hAnsi="Arial" w:cs="Arial"/>
          <w:lang w:val="mn-MN"/>
        </w:rPr>
        <w:lastRenderedPageBreak/>
        <w:t xml:space="preserve">өсгөж байгаа, ер нь нэмэгдүүлж байгаа орлого байна уу? Орлогынхоо бааз суурийг тэлэхийн тулд ер нь дорвитойхон ямар ажлууд хийж байгаа юм бэ? НӨАТ-ын татвар гэхэд л гадуур хавтгай байна шүү дээ. НӨАТ-өө төлдөггүй зүгээр хасуулаад л явж байдаг. Жишээ нь энийгээ яах юм? Далд эдийн засгаа илрүүлэхэд ямар ажлууд хийх юм? Нүүрсний үнийн өсөлтөөс бид ямар ч орлого олж чадахгүй л байна шүү дээ. Нүүрсний өсөлт чинь тээвэр дээрээ оччихсон.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Нэг машин Гашуунсухайтын боомтоор гарахад 90 сая төгрөгийн ашиг олж байгаа байхгүй юу. Эндээс тэгээд татвар авах дэг, механизм байна уу? Өдөрт 300 гэх юм бол энэ чинь хорин хэдэн тэрбум төгрөгийн орлого орж ирж байна. Сараар нь үржүүлэх юм бол одоо 700, 800 тэрбум, жилээр нь үржүүлэх юм бол 9 гаруй их наядын орлого ингээд цэвэр боомт дээр нэг жилдээ явж байгаа шүү дээ. Өдөрт 300 машинаар тооцоход. Энэний орлогыг ер нь олж авч чадаж байгаа юм уу, ямар механизм байх юм гээд. Ингээд орлого дээрээ надад тайлбар өгөөч.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Экспорт 36.5 сая тонн нүүрс гэсэн. Тэгээд өнөөдрийн байдлаар яг хэд нь гарчхаад байгаа юм? Нүүрснээс олох орлого чинь хэдэн хувийн гүйцэтгэлтэй байгаа юм. Оны эцэс рүү энэ төлөвлөгөө чинь яаж өөрчлөгдөх юм. Нэмэгдэх юм уу? Энэ чигээрээ ингээд явах юм уу? Хэрвээ ингээд орлого дутах юм бол 36.5 чинь орж ирж чадахгүй бол дахиад төсвийн тодотгол хийхээр төлөвлөж байгаа юм уу? Энэ дээрээ тайлбар, экспорт, зэсийнх, нүүрснийх гээд тайлбар өгөөдхөөч.</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lang w:val="mn-MN"/>
        </w:rPr>
        <w:t>Дараа нь Зам, тээврийн яам энэ Улаанбаатар Даланзадгадын зам бол тэр Дундговь нутагт бол маш их эвдэрчихсэн. Утаагүй түлш татсанаас болж эвдрэл үүснэ. Засвар энэ жил хэчнээнийг тавьж байгаа юм бол? Хэзээнээс засварын ажил нь хийгдэх гэж байгаа юм бол? Хүний амь нас, тэгээд л эд хөрөнгөөрөө хохирохоос өгсүүлээд маш олон асуудлууд үүнийг дагалдаад явж байна. Цаашдаа ер нь утаагүй түлшийг ингээд төмөр замаараа татаад явах уу гэдэг. Сая Өмнөговь руу бас тойрог руу явахад өчнөөн л нүүрс наашаагаа яваад байна даа. Хаашаагаа явж байгааг мэдэхгүй. Тэгээд бас замбараагүй жоншнууд энэ Дундговь Хулдын тэндээс, Луусын тэндээс бас яваад байх юм. Энэ дээрээ ер нь хяналт тавьж байгаа юм уу? Нөгөө нэг тэнхлэг дээр байх даац энэ тэрд нь хяналт тавьдаг газрууд, постууд ажиллаж байгаа юм уу, үгүй юу гэдэг дээр мэдээлэл өгөөч.</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Дараа нь бол энэ хэмнэлтийн бодлогын хүрээнд бол энэ яамнууд, агентлагууд, аймгуудын тамгын газар, сумын тамгын газруудыг бол цахимжуулах боломж бол байгаа. Өмнө нь бас тодорхой энэ ажлыг зарим аймаг туршаад бичиг цаасныхаа зардлаас салаад явж байсан. Засгийн газрын Хэрэг эрхлэх газраас нэгдсэн байдлаар ингээд программ хангамж зохион байгуулаад ингээд бичиг, цаас, бүх юмнуудаа, тушаал шийдвэрүүдээ, захирамжуудаа цахимд оруулчих ийм бас бололцоо байдаг. Хамгийн гол нь улсын хэмжээгээр нэгдсэн нэг ижил стандартын ийм программыг нэвтрүүлэх юм бол цаашдаа төсвийг хэмнэх ийм боломж бол байгаа гэж хэлэх гэсэн юм.</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Тэр хэмнэлттэй холбоотой бас энэ төсөв ерөнхийдөө хэмнэнэ гэж байгаа юм. Тэгээд орлогч, агентлагуудын дэд дарга энэ тэрийг цөөлөх барих асуудал дагаад Хяналтын хуульд явж байгаа. Энэ дээрээ бас наанатай, цаатай байхгүй бол бүгдийг нь л ингээд л дэд дарга, орлогч даргуудыг бүгдийг нь байхгүй болгоно гээд л ингэж бас болохгүй байх. Зарим олон хүнтэй бас 100-аас дээш хүнтэй хэдэн зуун хүнтэй газруудад бас орлогч захирал байх шаардлагатай төрийн өмчит компаниуд байж л байна. Зарим олон хүнтэй агентлагууд чинь бас мэргэжлийн ажлаа</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Б.Чойжилсүрэн:</w:t>
      </w:r>
      <w:r w:rsidRPr="00EE0EB6">
        <w:rPr>
          <w:rFonts w:ascii="Arial" w:hAnsi="Arial" w:cs="Arial"/>
          <w:lang w:val="mn-MN"/>
        </w:rPr>
        <w:t xml:space="preserve"> Ажлын хэсгийн долдугаар микрофон. Нэрээ хэлээд.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b/>
          <w:bCs/>
          <w:color w:val="000000" w:themeColor="text1"/>
          <w:lang w:val="mn-MN"/>
        </w:rPr>
        <w:t xml:space="preserve">Б.Тэлмүүн: </w:t>
      </w:r>
      <w:r w:rsidRPr="00EE0EB6">
        <w:rPr>
          <w:rFonts w:ascii="Arial" w:hAnsi="Arial" w:cs="Arial"/>
          <w:lang w:val="mn-MN"/>
        </w:rPr>
        <w:t>Сангийн яамны татварын бодлогын газрын дарга Тэлмүүн. Наранбаатар гишүүний асуултад хариулъя. Нүүрс бол өчигдрийн байдлаар оны эхнээс бол нийт 3.4 сая тонн нүүрс гарсан байгаа. Бид нар бол нүүрсний экспортыг нэмэгдүүлэх чиглэлээр бол өдөр тутам дотоод болон Хятадын талтай бол ажиллаж байгаа. Бид нар бол дараагийн Шивээхүрэн боомтууд болон бусад боомтуудын гарцыг нэмэгдүүлэхээр бол онцгой анхаарч ажиллаж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Төсвийн орлогыг нэмэгдүүлэх чиглэлээр бол хэд хэдэн арга хэмжээ авч байгаа. Нэгдүгээрт бол энэ төрийн өмчит компанийн энэ үр ашгийг нэмэгдүүлэх, засаглалыг сайжруулах, ил тод байдлыг нэмэгдүүлэх чиглэлийн ажлууд бол өнгөрсөн оноос энэ оны төсвийн бодлогод тусаад бол хэрэгжээд эхэлсэн. Энэ дээр бид анх 2022 оны төсөв оруулж байх үед нийт 250 орчим тэрбум төгрөгийн нэмэлт орлогыг дайчилна гэж ийм байдлаар орж ирсэн.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Далд эдийн засгийг бууруулах чиглэлийн юм бол олон цогц арга хэмжээнүүдийг авч ажиллаж байгаа. 2022 оны төсөв дээр бид далд эдийн засгийг бууруулах, баялгаасаа татварыг бүрэн авах, татварын хамрагдалтыг нэмэгдүүлэх чиглэлээр тодорхой зорилт тавиад 600 орчим тэрбум төгрөгийн нэмэлт орлого олохоор ийм зорилт тавин ажиллаж байгаа. Энэ ажлууд хийгдэж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Хэмнэлтийн тухай хууль талаар таны хэлсэн энэ төрийн байгууллагуудын бичиг хэрэг, энэ дотоод зохион байгуулалтын ажлыг нь цахимжуулах ажлууд нь хэмнэлтийн бусад арга хэмжээнд орсон. Ийм байдлаар хэлж байгаа. Тэгснээр бол төрийн байгууллагуудын бичиг хэргийн болон энэ дотоод үйл ажиллагааны зардлуудыг цахимжуулснаар нэлээн хэмнэлт гарахаар ингэж төлөвлөсөн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Зам, тээврийн яам уу. Зам, тээврийн яам хариулъя. Ажлын хэсэг хоёрдугаар микрофон. Ажлын хэсгийн хоёрдугаар микрофон өгье. Ажлын хэсгийн хоёрдугаар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С.Батболд: </w:t>
      </w:r>
      <w:r w:rsidRPr="00EE0EB6">
        <w:rPr>
          <w:rFonts w:ascii="Arial" w:hAnsi="Arial" w:cs="Arial"/>
          <w:color w:val="000000" w:themeColor="text1"/>
          <w:lang w:val="mn-MN"/>
        </w:rPr>
        <w:t>Н</w:t>
      </w:r>
      <w:r w:rsidRPr="00EE0EB6">
        <w:rPr>
          <w:rFonts w:ascii="Arial" w:hAnsi="Arial" w:cs="Arial"/>
          <w:lang w:val="mn-MN"/>
        </w:rPr>
        <w:t>аранбаатар гишүүний асуултад хариулъя. Улаанбаатар Дундговийн чиглэлийн зам дээр энэ жил 990 сая төгрөгийн засварын хөрөнгө тавьсан байж байгаа. Энэ засварын ажлууд одоо ер нь бол саяын энэ дөрвөн сарын 1-ээс эхлээд засварын ажлууд бүх АЗЗА-ууд гараад эхэлж байгаа. Энэ хүрээнд энэ ажил бол хийгдэнэ. Мөн Тавантолгой, Зүүнбаян чиглэлийн төмөр замаар туршилтын тээвэрлэлтүүд явж байна. Энэ нь жигдрээд ирэх дээр бид бол энэ утаагүй түлшний үйлдвэрийн энэ митлэнг бол зөвхөн төмөр замаар тээвэрлэх, авто замаар тээвэрлэх тохиолдолд энэ даацад бариулж тээвэрлэх ийм байдлаар зохион байгуулж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Орон нутагт таны хэлсэн, саяын явж байгаа тээвэрлэлтүүд бол манайх бол олон улсын болон улсын чанартай авто замыг хариуцаад тэн дээр тээвэрлэлтийн чиглэл тогтоож өгдөг. Энэ урд чиглэлүүдэд харин сумууд орон нутгийнхаа өөрийн хариуцдаг зам дээрээ нүүрс тээвэрлэх зөвшөөрөл өгөөд гэрээ байгуулаад тээвэрлүүлээд байгаа асуудал гарч ирж байгаа. Бид нар энд бол бас даацыг хэтрүүлж явж болохгүй, ийм стандарт дүрэм журмыг баримтлаад яв гэдэг ийм чиглэл өгч байгаа. Орон нутаг өөрсдөө бол гэрээ байгуулаад ийм тээвэрлэлтийг хийлгээд яваад байгаа асуудал гарч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 xml:space="preserve">Б.Чойжилсүрэн: </w:t>
      </w:r>
      <w:r w:rsidRPr="00EE0EB6">
        <w:rPr>
          <w:rFonts w:ascii="Arial" w:hAnsi="Arial" w:cs="Arial"/>
          <w:lang w:val="mn-MN"/>
        </w:rPr>
        <w:t xml:space="preserve">Наранбаатар гишүүн тодруулъя. Наранбаатар гишүүн тодруулъя. Энхтүвшин гишүүний өмнө Наранбаатар гишүүн тодруулъя.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Н.Наранбаатар: </w:t>
      </w:r>
      <w:r w:rsidRPr="00EE0EB6">
        <w:rPr>
          <w:rFonts w:ascii="Arial" w:hAnsi="Arial" w:cs="Arial"/>
          <w:lang w:val="mn-MN"/>
        </w:rPr>
        <w:t xml:space="preserve">Сая Зам, тээврийн яам хариулахдаа Улаанбаатар, Дундговь гэчихсэн. Гол эвдрэл нь Дундговь, Даланзадгад байгаа юм л даа. Тодруулж хэлбэл Луус, Хулд сумын тэнд л маш их эвдрэл байж байгаа ш дээ. Одоо ерөөсөө хажуугаар нь шороогоор л явж байгаа, замаар явах ямар ч боломжгүй.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r w:rsidRPr="00EE0EB6">
        <w:rPr>
          <w:rFonts w:ascii="Arial" w:hAnsi="Arial" w:cs="Arial"/>
          <w:lang w:val="mn-MN"/>
        </w:rPr>
        <w:t>Хоёрт нь гэвэл бас төрийн тэр хэмнэлтийн хүрээнд төрийн өмчит компаниудын ТУЗ, ТУЗ-ийн гишүүдийн цалин, урамшуулал гүйцэтгэх захирлын ТУЗ-тай байгуулсан гэрээ, үр дүн, урамшуулал гэдэг юмнуудыг та нар бас судалж үзэхэд гэмгүй шүү. Төрийн болон орон нутгийн өмчит компаниудын ТУЗ-ийн дарга унаатай байх жишээтэй. ТУЗ-ийн гишүүд цалинтай байх жишээтэй, гар утасны төлбөр юмнуудаа даалгадаг байх жишээтэй. Нийт борлуулалтын орлогын 1 хувь хүртэлх хувийг гүйцэтгэх захиралд урамшуулал болгодог. ТУЗ-ийн гишүүд хувааж өгдөг энэ тэр янз бүрийн юмнууд байгаа. Энэ дээр бас судалгаа хийх хэрэгтэй байх.</w:t>
      </w:r>
    </w:p>
    <w:p w:rsidR="00EE0EB6" w:rsidRPr="00EE0EB6" w:rsidRDefault="00EE0EB6" w:rsidP="00EE0EB6">
      <w:pPr>
        <w:pStyle w:val="NormalWeb"/>
        <w:shd w:val="clear" w:color="auto" w:fill="FFFFFF"/>
        <w:spacing w:before="0" w:beforeAutospacing="0" w:after="0" w:afterAutospacing="0"/>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Зам, тээврийн яам гишүүний тодруулгад хариулъя. Ажлын хэсгийн хоёрдугаар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С.Батболд: </w:t>
      </w:r>
      <w:r w:rsidRPr="00EE0EB6">
        <w:rPr>
          <w:rFonts w:ascii="Arial" w:hAnsi="Arial" w:cs="Arial"/>
          <w:lang w:val="mn-MN"/>
        </w:rPr>
        <w:t>Мандалговь, Даланзадгад чиглэлд 1.9 тэрбум төгрөг тавигдсан байна.Түрүүнийх бол Улаанбаатар, Мандалговь чиглэлийнх би буруу хариулсан байна уучлаарай. Яг энэ саяын таны асууж байгаа чиглэлд бол 1.9 тэрбум төгрөг тавигдсан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Энхтүвшин гишүүн асуулт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color w:val="000000" w:themeColor="text1"/>
          <w:lang w:val="mn-MN"/>
        </w:rPr>
        <w:t>Б</w:t>
      </w:r>
      <w:r w:rsidRPr="00EE0EB6">
        <w:rPr>
          <w:rFonts w:ascii="Arial" w:hAnsi="Arial" w:cs="Arial"/>
          <w:lang w:val="mn-MN"/>
        </w:rPr>
        <w:t xml:space="preserve">аярлалаа. Энэ төсвийн тодотголыг дэмжээд явж байгаа. Тэгээд хамгийн гол нь бид нарын яриад байгаа зүйл бол энэ орлого олдог цөөхөн дөрөвхөн аймаг байж байгаа юм гээд. Энэ аймгийнхаа орон нутгийн хөгжлийн санг битгий хасаач, төвлөрүүлдэг орлогыг нь битгий нэмэгдүүлээч л гэж гуйж байгаа юм. Бусад хасаад байгаа зүйлийг бол бид дэмжиж л байна л даа. Үнэхээр эдийн засаг хүнд, хэмнэлтийн горимд шилжинэ гэдгийг бид ойлгож байгаа. Тэгээд Дорноговь аймгийн хувьд ч гэсэн Замын-Үүд хаагдсанаас болоод төсөвт ордог орлого буурсан шүү дээ. Та хэд мэдэж байгаа. Ялангуяа автомашины татварын асуудал байж байна, том машины, жижиг машины татвар, хураамжийн асуудал байж байна. Хилээр хүн гарахад бас хүмүүсээс авдаг хураамж гээд энэ бүх орлогууд буурсан байж байгаа Замын-Үүд дээр Дорноговь аймагт ордог.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Тэгээд өөр орлогын эх үүсвэр ингэж олоод орлогоо жоохон нэмэгдүүлээд өөрсдөө ч гэсэн Иргэдийн Төлөөлөгчдийн хурлаараа хэлэлцээд тодорхой хөрөнгө оруулалтыг санхүүжүүлэхээр тавьчихсан байхад нь ингээд орон нутгийн хөгжлийн сангийн төвлөрүүлэх орлогыг нь 1.6 тэрбум төгрөгөөр нэмэгдүүлээд. Ингээд бололцоо боломжгүй л болгоод байна л даа. Тэр аймаг, суманд байж байгаа Иргэдийн Төлөөлөгчдийн хурал ч гэсэн тодорхой зүйлийг амлаад, тодорхой хөрөнгө оруулалтыг хийе л гэж гарч ирсэн л хүмүүс байж байгаа шүү дээ. Ингээд хасаад байдаг. Тэгээд нөгөө аймгууд орлого олох гээд өдөр, шөнөгүй ажиллаад яваад байдаг. Бусад аймгуудыг бодвол бид өөр шүү дээ. Яг л бага Засгийн газар шиг л ажилладаг шүү дээ. Хүнээ яаж цалинжуулах вэ, түр шалгалтаа яаж хийх вэ, сургууль цэцэрлэгээ яаж барих вэ, зам талбайгаа яах вэ гэдэг асуудлаа л аймгийн Иргэдийн Төлөөлөгчдийн хурал дээр ярьж байгаад л энэ олон сургууль, цэцэрлэгүүд чинь л </w:t>
      </w:r>
      <w:r w:rsidRPr="00EE0EB6">
        <w:rPr>
          <w:rFonts w:ascii="Arial" w:hAnsi="Arial" w:cs="Arial"/>
          <w:lang w:val="mn-MN"/>
        </w:rPr>
        <w:lastRenderedPageBreak/>
        <w:t xml:space="preserve">аймгийн орон нутгийн хөрөнгө оруулалтаар л барьдаг шүү дээ. Тэгээд ингээд хассанд нэгдүгээрт их харамсалтай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Энэ асуудал дээрээ бас эргэж нэг хараач. Ер нь бол бид нар анх 22 оны төсөв хийхдээ л анхнаасаа л эхлээд л ялгаатай л хандсан шүү дээ. Ялгавартай хандаад л эхэлсэн. Бид яах вэ заавал улсын төвлөрсөн төсөв гээд яах вэ бас аймаг, орон нутгийнхаа орлогыг нэмэгдүүлээд тодорхой хөрөнгө оруулалтыг хийчихье гэж ийм л тэвчээртэйгээр хандсан. Бусад аймгууд дээр өчнөөн зүйлүүд тавьсан байж байгаа юм. Тэгэхэд бид нар ингэж хүлээцтэй хандаад, эргээд ингэж орон нутгийн орлогоо бас бууруулаад улсад төвлөрүүлэх мөнгөө нэмэгдүүлж байгаадаа бол харамсаж байна гэдгийг бас хэлмээр байна. Тэгээд энэ дээр нэг хариулт хэлээч.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 дахь асуудал дээр бол яах аргагүй энэ нэг зүйлийг яриад байгаа юм би. Зарим улсын төвлөрсөн төсвөөр санхүүжүүлж чадахгүй байгаа сургууль, цэцэрлэгийн чинь барилгыг орон нутгаас тодорхой хэмжээгээр нь 50 хувийг нь ч гэдэг юм уу орон нутгаас санхүүжүүлээд явах ийм бололцоо, боломж байна. Энэ асуудлыг шийдэж өгөөч гэдэг асуудал тавьсан. Тэгээд юу гэж хариулж байна вэ гэхээр улсын төвлөрсөн төсөв, орон нутгийн төсвийг хольж болохгүй гээд ийм хариулт хэлээд байх юм. Үгүй, ингээд хольж болохгүй гэх юм бол яах юм 24 оны сонгууль болоход баахан дуусаагүй л сургууль, цэцэрлэгтэй орох юм уу? Тийм учраас энэ эрх зүйн орчинг тавиад нээгээд өгчихье л дөө. Замын-Үүд суман дээр 640 хүүхдийн сургууль барья гэсэн. Замын-Үүд сум өөрөө 30 мянган хүн амтай, гурван ээлжээр сургууль нь хичээллэдэг. Энэ жил зөвхөн 400-хан сая төгрөг тавиад өгчихсөн. Энийг нь ядаад бид нар 7 тэрбум болгоод аймгаас 6 юм уу, 7 тэрбум төгрөгийг нь хийгээд үлдэгдлийг нь та дараа жил хийгээд энэ жилд нь дуусгачихъя гэдэг л ийм санал тавиад байгаа шүү дээ.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Мөн ялгаа байхгүй аймгийн төв дээр, Хатанбулаг суман дээр 340 хүүхдийн сургууль, Ханги Мандалын боомт хүн ам нэмэгдэж байгаатай холбогдуулаад. Энэний 50 хувийг ч гэсэн орон нутгаас санхүүжүүлээд өгөөч. Заавал улсад ийм төсвийн дарамт үүсгээд яах вэ. Орон нутгаас бас 5 тэрбум төгрөг гаргаад энийг нь энэ жилд нь дуусгаад ч юм уу энэ нэг, хоёр сард нь дуусгаад өгчихье гэдэг ийм асуудал тавиад байгаа шүү дээ. Тэгээд энэ асуудал дээр тэгсэн үндсэндээ төсвийн тодотгол хийгээд хэмнэлттэй байдлаар ажиллая гэж бодож байгаа бол энэ асуудлыг чинь та хэд шийдээд явбал бас илүү их үр дүнтэй байх л гэж миний хувьд бодож байгаа юм. Дээр нь</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Энхтүвшин гишүүнд нэг минут нэмье.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lang w:val="mn-MN"/>
        </w:rPr>
        <w:t>Сангийн яамнаас дээр бас ярьж байсан. Тэтгэврээ тогтоолгосон тэтгэвэр авч байгаа 1600 хүн ажиллаж байна гээд ингээд ярьж байсан.Тэгвэл тэтгэврээ тогтоолгоогүй тэтгэврийн дээд насны хязгаарт хүрсэн маш олон хүн ажиллаж байгаа. Тийм учраас энэ хүмүүсийг төрийн албаны бүтцээс чөлөөлөх бичгүүдийг яаралтай энэ төсвийн менежерүүд рүүгээ явуулах хэрэгтэй. Энэ аймаг, орон нутагт ажиллаж байгаа энэ агентлагийн дарга нар, сургууль, цэцэрлэгийн удирдлагууд чинь ерөөсөө олон жил ажилласан багш нараа халж чаддаггүй, тэтгэвэрт нь суулгаж чаддаггүй ийм асуудлууд байгаад байна. Тийм учраас энэ төрийн албанаас энэ тэтгэврийн насны хүмүүсийг чөлөөлж, харин энэ залуучууддаа бололцоо, боломж олгох ажлыг бол яаралтай хийх хэрэгтэй. 97 онд гэнэ үү, 96 онд бас Сангийн яамнаас бас л энэ төрд байсан тэтгэврийн насны тэтгэвэр авч байгаа хүмүүсийг бас чөлөөлж залуучуудыг бас нэг хэсэг оруулж ирсэн байж байгаа шүү дээ. Тэгээд энэ асуудлыг бас яаралтай хийгээч. Бид</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Б.Чойжилсүрэн:</w:t>
      </w:r>
      <w:r w:rsidRPr="00EE0EB6">
        <w:rPr>
          <w:rFonts w:ascii="Arial" w:hAnsi="Arial" w:cs="Arial"/>
          <w:lang w:val="mn-MN"/>
        </w:rPr>
        <w:t xml:space="preserve"> Ажлын</w:t>
      </w:r>
      <w:r w:rsidRPr="00EE0EB6">
        <w:rPr>
          <w:rFonts w:ascii="Arial" w:hAnsi="Arial" w:cs="Arial"/>
          <w:b/>
          <w:bCs/>
          <w:lang w:val="mn-MN"/>
        </w:rPr>
        <w:t xml:space="preserve"> </w:t>
      </w:r>
      <w:r w:rsidRPr="00EE0EB6">
        <w:rPr>
          <w:rFonts w:ascii="Arial" w:hAnsi="Arial" w:cs="Arial"/>
          <w:lang w:val="mn-MN"/>
        </w:rPr>
        <w:t xml:space="preserve">хэсэг долоодугаар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М.Санжаадорж: </w:t>
      </w:r>
      <w:r w:rsidRPr="00EE0EB6">
        <w:rPr>
          <w:rFonts w:ascii="Arial" w:hAnsi="Arial" w:cs="Arial"/>
          <w:lang w:val="mn-MN"/>
        </w:rPr>
        <w:t xml:space="preserve">Сангийн яамны Төсвийн бодлого төлөвлөлтийн газрын дарга Санжаадорж. Энхтүвшин гишүүний асуултад хариулъя.Тэгэхлээр орон нутаг дээр төсвийн тодотголоор бид нар Хэмнэлтийн хуулийн дагуу хэмнэлтийг бүх шатанд хэрэгжүүлнэ гэдэг зорилгын хүрээнд бол хэрэгжиж байгаа. Яг Дорноговь аймгийн хувьд бол төвлөрүүлэх орлого бол 1 тэрбумаар нэмэгдсэн байна. Гэхдээ үүний голлох шалтгаан нь нөгөө сургууль, цэцэрлэг, эмнэлэг дээр байсан ТҮ-ийн 1-3-ын ажилчид байгаа. Цэвэрлэгч, үйлчлэгч, галч, манаач эдгээр хүмүүс маань өөрийнхөө орон нутгийн суурь зардлаас цалин авч байгаад одоо салбар луугаа буюу босоод шилжсэнтэй холбоотойгоор төвлөрүүлэх орлого нэмэгдсэн байна. Өөрөөр хэлбэл зарлага маань буурсан, орлого бол хивэндээ байж байгаа ийм асуудалтайгаар, холбоотойгоор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Орон нутгийн хөгжлийн сан бол та мэдэж байгаа. Орон нутгийн хөгжлийн сан өөрөө эх үүсвэр маань тодорхой НӨАТ-ын орлого, газрын тосны нөөц ашигласны төлбөрийн орлого, ашигт малтмалын нөөц ашиглалын төлбөрийн орлого, мөн хайгуул хийх, олборлолт хийх, тусгай зөвшөөрлийн орлого зэрэг энэ орлогуудтай уялдаатай байдаг. Бид нар энэ төсвийн тодотголоор орлогоо бууруулаад, нөгөө талдаа бас зарлагаа бууруулаад давхар ингэж бууруулж орж ирж байгаа. Энэ хүрээндээ тооцооллын хувьд явж байгаа. Орон нутгийн хөгжлийн сан маань өөрөө гүйцэтгэлийн хувьд ч гэсэн яг энэ орлогынхоо бүрдэцтэй уялдуулан гарч ирдэг учраас орон нутгийн хөгжлийн санг бид нар эхнээс нь бодитой төлөвлөх зайлшгүй шаардлагатай байгаад байдаг. Оны эцсээр энэ орлого маань төвлөрөхгүй болох юм бол бас нөгөө талдаа аймагтаа бас эрсдэл үүсэх магадлалтай байдаг учраас бид нар эхнээс нь жилийн эхнээс бол орлогын төлөвлөгөө маань ийм байна гэдэг байдлаар орон нутгийн хөгжлийн сангийн энэ орлогыг нь бууруулж орж ирсэн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Болсон уу? Хариулт хангалтгүй дутуу байна гэх юм. Улсын төсвийн, орон нутгийн төсвийн тухай. Ажлын хэсгийн зургаадугаар микрофон, Ганбат дарга.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Ж.Ганбат: </w:t>
      </w:r>
      <w:r w:rsidRPr="00EE0EB6">
        <w:rPr>
          <w:rFonts w:ascii="Arial" w:hAnsi="Arial" w:cs="Arial"/>
          <w:lang w:val="mn-MN"/>
        </w:rPr>
        <w:t>Улсын төсвөөр эхлээд хийгдэж байгаа төсөл, арга хэмжээг орон нутгийн төсөв рүү шилжүүлээд орон нутгийн төсөв л тэрийг дуусгана гэсэн үг л дээ. Тэгэх дээр яг энэ сая Энхтүвшин гишүүн бол яах вэ, жишээ нь Дорноговь аймагт төсөв хүндрэлтэй байна, хил гааль, хил энэ тэр хаалттай тийм тэр яах вэ. Аймаг өөрөө боломжоороо дуусгана гэх юм бол бид улсын төсвөөс, жишээ нь яг Дорноговь аймаг дээр баригдаж байгаа хөрөнгө оруулалтын төсөл, арга хэмжээг яг тэр нэрээр нь, үлдэгдэл юугаар нь л ингээд шилжүүлнэ. Гэхдээ энэ дээр хууль хоорондын зөрчил, захиалагч нь солигдох гээд байгаа байхгүй юу. Тэгэхээр бид нар улсын төсвийн хөрөнгө оруулалтын жагсаалтаар Улсын Их Хурлаар батлагдсан одоо явж байгаа төслийг тэндээс нь хасаад орон нутаг руу шилжүүлсэн ийм л юм явна л даа. Тэгээд яг аймаг өөрсдөө шилжүүлж аваад дуусгаж чадна гэдэг юм яривал бид Сангийн яам өгөхөд бол яг нэгт Их Хурлаар заавал орж шийдэгдэнэ л дээ. Ийм ийм объектуудыг Дорноговь аймаг руу шилжүүлж байна гэдгээр үлдэгдэл санхүүжилтэд нь Дорноговь аймгаас санхүүжүүлэхээр гэж. Би тэгж л ойлгоод байна л даа.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Энхтүвшин гишүүн тодруулъя.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lastRenderedPageBreak/>
        <w:t xml:space="preserve">Т.Энхтүвшин: </w:t>
      </w:r>
      <w:r w:rsidRPr="00EE0EB6">
        <w:rPr>
          <w:rFonts w:ascii="Arial" w:hAnsi="Arial" w:cs="Arial"/>
          <w:lang w:val="mn-MN"/>
        </w:rPr>
        <w:t xml:space="preserve">Би энэ сургууль, цэцэрлэг, эмнэлгийг 100 хувь орон нутгийн төсвөөр бариад дуусгачихъя гэж хэлээд байгаа юм биш л дээ. Тэгээд энэ жил ямар ч байсан хасагдаж байгаа юм чинь. Орон нутгаас тав таван тэрбум төгрөг хийгээд энэ ажлыг нь жоохон ахиу явуулъя. Дараа жил үлдэгдэл мөнгийг нь улсын төвлөрсөн төсвөөс хийгээд дуусгачихвал нэг сар, хоёр сард гээд дуусчих ийм бололцоо боломж байна л гэдэг ийм л асуудал яриад байгаа юм. Сангийн яам бол эх үүсвэрийг хольж болохгүй л гэж яриад байгаа шүү дээ. Энийг эрх зүйн хувьд энийг бас тодорхойлуулаад ингээд явбал төсөв хүндрэлтэй байгаа энэ цаг үед бас энэ сургууль, цэцэрлэг маань хурдан хугацаанд бас баригдаад дуусчих ийм бололцоо, боломж байна л гэж нэг хэлээд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 дахь асуудал бол энэ орж ирсэн, энэ юун дээр бол зарим барилга, байгууламж дутуу байна л даа. Тухайлбал Замын-Үүд сум дээр барилгын лаборатори барина гээд 3 тэрбум төгрөгөөр санхүүжүүлээд 3 тэрбум төгрөг энэ жил дуусгахаар оруулаад ирсэн байж байгаа юм. Энэ өөрөө Барилга, хот байгуулалтын яам өөрөө зарласан.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Энхтүвшин гишүүнд нэг минут нэмж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lang w:val="mn-MN"/>
        </w:rPr>
        <w:t>Тийм учраас энэ барилга байгууламжаас тэр 3 тэрбум төгрөгийн 1 тэрбум төгрөгөөр нь эхлүүлээд 2 тэрбум төгрөгийг нь харин Дорноговь аймагт яаралтай шаардлагатай байгаа тэр цэвэр усных нь нөөцийн санг нь нэмэгдүүлээд явах нь зөв шүү. Яаман дээрээ зарласан тендерээ бол өөрсдөө аваад үлдчихдэг, мөнгийг нь бүтнээр нь авчихдаг. Аймаг, орон нутаг зарласан тендерийг болохоор хасаж болохгүй, яг адилхан энэ чинь. Энэ Барилгын яаманд энэ учир, асуудал байна гэж бодож байгаа юм. Өөрсдөө тендер зарлачхаад мөнгийг нь болохоор 100 хувь Сангийн яаман дээр аваад ингээд үлдчихдэг. Яг аймагт нэг номерт хэрэгтэй байгаа усан сангийн өргөтгөл ч гэдэг юм уу, усны нөөцийн асуудал ярихаар энийг нь хасаад өөрсдийнхөө барилга, байгууламжийг бүтнээр аваад ороод ирчихсэн ийм асуудал байж байна. Тийм учраас би бол энэ Замын-Үүд дээр баригдах барилгын лабораторийн барилгыг 2 тэрбум төгрөгөөр нь хасаад, харин энэ Сангийн яамнаас оруулж ирсэн энэ цэвэр усны савыг хассан мөнгөн дүнг нэмэгдүүлэх ийм саналыг оруулж ирнэ гэдгээ бас</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Ажлын хэсэг зургаадугаар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Ж.Ганбат: </w:t>
      </w:r>
      <w:r w:rsidRPr="00EE0EB6">
        <w:rPr>
          <w:rFonts w:ascii="Arial" w:hAnsi="Arial" w:cs="Arial"/>
          <w:lang w:val="mn-MN"/>
        </w:rPr>
        <w:t xml:space="preserve">Энхтүвшин гишүүн эхний би асуулт дээр нь нэмэлт тодруулга өгье. Яах вэ төсөв батлах онцгой бүрэн эрх нь Улсын Их Хурлын асуудал л даа. Тэгэх дээр, өөрөөр хэлбэл таны хэлж байгаа хувилбараар бол энэ аймаг эхэлчхээд дуусах нь Их Хурал, дараа нь улсын төсөв дуусга гэдэг маань өөрөөр хэлбэл аймгууд өөрсдөө зүгээр юу ч эхэлж болох байхгүй юу. Одоо нэн шаардлагатай сургууль, цэцэрлэг гээд. Тэгээд үлдэгдэл өртэй юмыг нь улсын төсөв дээр тавьж орж ирэх дээр төсөв хоорондын харилцааны асуудал нэг үүснэ.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 дахь нь Улсын Их Хурлын төсөв батлах онцгой бүрэн эрх гэдэг юм нь үүснэ л дээ. Тэгэх дээр бид нар яг аймгууд эхэлчхээд дуусах гэх дээр Их Хурлын төсөв батлах бүрэн эрх энэ асуудал хөндөгдөөд байгаа учраас энэ бол боломжгүй л дээ. Яг таны хэлж байгаа хувилбараар бол аймгууд эхэлчхээд дуусгахыг нь улсын төсөв дуусга гэдэг маань өөрөөр хэлбэл Их Хурлын бүрэн эрхийн асуудал яригдаж байна энэ бол боломжгүй. </w:t>
      </w:r>
    </w:p>
    <w:p w:rsidR="00517BAC" w:rsidRDefault="00517BAC" w:rsidP="00517BAC">
      <w:pPr>
        <w:pStyle w:val="NormalWeb"/>
        <w:shd w:val="clear" w:color="auto" w:fill="FFFFFF"/>
        <w:spacing w:before="0" w:beforeAutospacing="0" w:after="0" w:afterAutospacing="0"/>
        <w:jc w:val="both"/>
        <w:rPr>
          <w:rFonts w:ascii="Arial" w:hAnsi="Arial" w:cs="Arial"/>
          <w:lang w:val="mn-MN"/>
        </w:rPr>
      </w:pPr>
    </w:p>
    <w:p w:rsidR="00EE0EB6" w:rsidRPr="00EE0EB6" w:rsidRDefault="00EE0EB6" w:rsidP="00517BAC">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 xml:space="preserve">Б.Чойжилсүрэн: </w:t>
      </w:r>
      <w:r w:rsidRPr="00EE0EB6">
        <w:rPr>
          <w:rFonts w:ascii="Arial" w:hAnsi="Arial" w:cs="Arial"/>
          <w:lang w:val="mn-MN"/>
        </w:rPr>
        <w:t xml:space="preserve">Саналаа хураалгах юм уу, тодруулах юм уу? Энхтүвшин гишүүн тодруулъя.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lang w:val="mn-MN"/>
        </w:rPr>
        <w:t>Нэг бол аймаг тодорхой хэмжээний хөрөнгө оруулалтуудаа хийгээд 5 тэрбум төгрөгөөр ч гэдэг юм уу, Замын-Үүдийн сургууль, Хатанбулагийн сургууль дээр хийж эхлүүлж явж байгаад 23 онд нь тэгээд улс нөхөөд өгөөд тэрийг нь аймаг юу гэдэг юм суутгаад авчих ийм бололцоо, боломжоор явж болох юм байна гэж би бодлоо шүү дээ. Миний хувьд бол өөр юм яриад байгаа юм л даа. Аймаг мөнгийг нь өгчихье үлдэгдлийг нь улсын төвлөрсөн төсөв дээр 23 онд суулгачих. Тэгэхээр хоёр орон нутаг, улсын төсөв холилдох гээд байгаа учир боломжгүй гэдэг хариулт хэлээд байна шүү дээ та хэд. Хэрвээ тэгж байгаа бол бид нар энэ барилга байгууламжаа яаралтай дуусгахын тулд аймаг, орон нутгаас эхлээд санхүүжүүлчихье. Дараа нь тэгээд 23 онд нөхөөд зууг санхүүжүүлчих. Аймаг тэр санхүүжүүлсэн мөнгөө тэндээсээ суутгаад авч болох юм байна гэж ингэж ойлгож болох уу? Тийм л ойлголт л өглөө л дөө.</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Надад хэдэн асуулт байна. Энхтүвшин гишүүн сая ярьсан юугаа бичгээр өгчихсөн юм байна тээ, гаргаж байгаа саналынхаа?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lang w:val="mn-MN"/>
        </w:rPr>
        <w:t xml:space="preserve">Манай Байнгын хороотой, бодлоготой нь холбогдож байгаа юм. Гэхдээ дагалдах хуулиуд дээр бас ийм саналууд гарсан. Тэлмүүн даргаас асууна. Нэмэгдсэн өртгийн албан татвараас чөлөөлөх тухай ийм хууль оруулж ирсэн. Дотоодын түүхий эдээр үйлдвэрлэсэн ургамлын тос, дотоодын хүнсний үйлдвэрт борлуулсан хүнсний зориулалттай тосны ургамлыг нэмэгдсэн өртгийн албан татвараас чөлөөлнө гээд ийм заалт ороод иржээ. Тэгэхээр энэ ургамлын тосыг нь чөлөөлчихдөг, ургамлын тосыг худалдаж авсан хүнсний үйлдвэрүүдийг чөлөөлөхгүй ийм нөхцөл байдал үүсэж байгаа юм. Тэгэхээр энэ хуулийг баталсны ямар шаардлага байгаа юм? НӨАТ бол дамжин дамжин суутгагддаг ийм татвар шүү дээ. Нэг татвар төлөгчийн татвар төлөөгүй нь нөгөө татвар төлөгч дээр очиж үйл ажиллагаа дээр илэрдэг, харилцан хяналт болдог. Монголын татварын системийн суурь болж байгаа ийм хууль. Энийг яагаад оруулаад ирэв? Энэ чинь ёстой нэг нэр, хоёр хоч болж байна шүү дээ. Ямар ч үр дүн байхгүй. Нэг асуулт. </w:t>
      </w:r>
    </w:p>
    <w:p w:rsidR="00EE0EB6" w:rsidRPr="00EE0EB6" w:rsidRDefault="00EE0EB6" w:rsidP="00EE0EB6">
      <w:pPr>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Хоёр дахь асуулт нь бичээд ав. Энэ аж ахуйн нэгжийн орлогын албан татварын хөнгөлөлт дээр нэг аюултай зүйл ороод ирсэн. Арван долоогийн хоёрдугаар зүйл дээр энэ ашигт малтмал, цацраг идэвхт ашигт малтмал, газрын тосны хайгуулын болон ашиглалтын тусгай зөвшөөрөл эзэмшдэггүй албан татвар төлөгч 2023 оны нэгдүгээр сарын 1-ний өдрөөс хойш нийслэл хотоос бусад аймаг, суманд шинээр бий болгосон энэ хуулийн арван долоогийн нэг дэх хэсгийн нэгт заасан хөрөнгөд өөрийн сонголтоор 5 жилийн хугацаанд шулуун шугамын аргаар элэгдэл тооцож болно гээд оруулаад ирсэн. Энэ тохиолдолд тухайн хөрөнгөд элэгдэл тооцож эхлэхээс өмнө харьяалагдах татварын албанд мэдэгдсэн байна гээд. Тэгэхээр энэ 2023 оны нэг сарын 1-ээс өмнө бий болсон нийслэл хотод бус ижил төрлийн үйл ажиллагаанууд Татварын ерөнхий хуулиар, уул уурхайн бус салбар нь 25 жил, уул уурхайн салбар нь 40 жилээр элэгдэл тооцож байгаа. Энэ тэгэхээр 23 оны нэг сарын 1-ээс 5 жилээр болоод ингэнэ гэхээр хуучин нь 25 жилээр элэгдэл тооцоод явж байсан аж ахуйн нэгжүүд яах вэ? Энэ хоёр шилжилтийн хооронд маргаан үүсэх юм биш үү? 2022 онд шинээр бий болгосон нь 25 жилээр элэгдэл тооцдог. 23 онд шинээр бий болгосон. Одоо Төв аймагт жишээлбэл 5 жилээр гэдэг энэ ямар заалт ороод ирэв? Энэ хоёр заалтыг Тэлмүүн дарга бодож байгаад хариулт авна. Бас нэг асуулт байна.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lastRenderedPageBreak/>
        <w:t xml:space="preserve">Манай аймгаас, миний тойргоос хоёр хөрөнгө оруулалтууд хасагдчихжээ. Энэ Увс нуур, Хяргас нуур байна, тохижилт гээд. Энэ ямар учиртай хөрөнгө оруулалт тавьсан юм бэ гэхээр 2020 онд манай аймаг хатуу хучилттай авто замаар Улаанбаатар хоттой холбогдсон. Түүний дараа манай Увс нуур, Хяргас нуур зуны улиралд бол Увс нуурын хөвөөнд жишээлбэл зарим өдрүүдэд 1500 орчим машин цугладаг. Ойролцоогоор 6000-7000 хүн цугладаг гэсэн ийм судалгаанууд гарсан. Тэгэхлээр энэ 1500 хүнийг нуурын хөвөөн дээр хүмүүст өдөрт нь зугаалаад буцахад асар их хэмжээний бохирдол үүсдэг. Тэгээд тэр нь ерөнхийдөө мөн дотоодын жуулчлалаас гадаадын жуулчид ч бас, нэн ялангуяа Оросын Холбооны Улсын Тува улсын зочид, хүмүүс их орж байгаа. Жилд 30-аад мянган хүн орж ирж аялдаг гэсэн ийм судалгаа гарсан.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Энэ Увс нуур, Хяргас нуурын хоёр хөвөөн дээр орчин үеийн жижигхэн хөрөнгө оруулалт хийгээд, 10 орчим тэрбум төгрөгийн хөрөнгө оруулалт хийчих юм бол үүгээр далимдуулаад Увс аймгийн GDP, дотоодын нийт бүтээгдэхүүн 20 орчим тэрбум төгрөгөөр жил болгон нэмэгдэх ийм судалгаа гаргаад энэ ажлыг авсан. Та бүхэн хасаад хаячихжээ. Тэгэхээр нэг хүсэлт байна,. Би Төсвийн байнгын хороон дээр очиж зарчмын зөрүүтэй санал гаргана. Нэмбэл хас гэдэг зарчим байгаа учраас энэ төслийг нэмж оруулахад юунаас хасах вэ гэдэг саналыг бэлтгэж байгаарай Сангийн яам, би энэ юуны дараа та бүхнээс эх үүсвэр олж өгөөч гэж. Санал гаргаж болохгүй байна, юунаас хасахаа мэдэхгүй байна. Тийм учраас Төсвийн байнгын хороо хүртэл хугацаа аваад энэ асуудлыг шийдэж байгаарай гэж хүсэж байна. Ингээд Тэлмүүн дарга ажлын хэсгийн долоодугаар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Б.Тэлмүүн: </w:t>
      </w:r>
      <w:r w:rsidRPr="00EE0EB6">
        <w:rPr>
          <w:rFonts w:ascii="Arial" w:hAnsi="Arial" w:cs="Arial"/>
          <w:lang w:val="mn-MN"/>
        </w:rPr>
        <w:t>Сангийн яамны Татварын бодлогын газрын дарга Тэлмүүн. Чойжилсүрэн гишүүний асуултад хариулъя. Аж ахуйн нэгжийн орлогын албан татварын тухай хуульд орсон нийслэл хотоос бусад орон нутагт үндсэн хөрөнгө бий болгох энэ асуудлыг бид нар дэмжих зорилгоор энэ гол бодлого нь төвлөрлийг сааруулахад чиглэсэн. Төвлөрлийг сааруулахын тулд энэ татварын цогц арга хэмжээ орж байгаа. Тэгэхээр эхний ээлжид бид нар эрчим хүч, цахилгааны энэ хангамжийг нь нэмэгдүүлэхэд чиглэсэн татварын дэмжлэг үзүүлсэн. Төвлөрлийг сааруулахад энэ бизнесүүд орон нутагт хөгжихөд бол хамгийн гол зүйл бол бид нар тэнд үндсэн хөрөнгүүдийг бий болгох ёстой. Яг бизнесүүдийн. Яг энэ арван долоогийн арван зургаад зааснаар бол одоо байдаг энэ 25 жилийн элэгдэл тооцож байгаа хугацааг бол 5 дахин бууруулахаар зөвхөн орон нутагт ингэж оруулсан. Энэ дээр өмнө нь байгуулсан байсан энэ хөрөнгийн элэгдлүүдийг бол хамааруулахгүй. Нягтлан бодох бүртгэлээрээ бол хөрөнгө болгон тус тусдаа элэгдлийн сангууд нь байгуулагдаад явдаг. Тэгэхээр зөвхөн энд хууль дээр бол тодорхой 23 оны нэг сарын 1-ний өдрөөс хойш үүссэн, бий болсон хөрөнгөд л энэ 5 жилийн юмнууд хийгдэнэ. Тэгэхээр энэ өөрөө яг төвлөрлийг сааруулах бодлогынх нь хүрээнд ингэж орсон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517BAC">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НӨАТ-ын хувьд бол, бидний хувьд бол засгаас оруулсан энэ хууль бол зөвхөн 2022 оныг дуусталх хугацаанд дагаж мөрдөхөөр оруулсан. Энэний үндсэн зорилго бол энэ гадаад хүчин зүйлсийн нөлөөнөөс шалтгаалсан ургамлын тосны энэ үнийн өсөлтөөс сэргийлэхэд чиглэсэн байгаа. Тэгэхээр нэгдүгээрт бол яг Орос болон Беларусь, Украйн улсаас бол манай ургамлын тосны импортын дийлэнх нь бол орж ирдэг. Дээрээс нь бол манай дотоодод үйлдвэрлэх боломжтой бас цөөн тооны компаниуд байдаг. Тэгэхээр энэ бол богино хугацааны энэ үнийн өсөлтөөс сэргийлсэн арга хэмжээ. Энэ бол урт хугацаандаа хэрэгжих юм бол таны хэлж байгаа асуудлууд сөрөг нөлөө нь гарах ийм эрсдэлүүд үүснэ. Тэгэхээр бид нар энэ хуулийг энэ он дуустал хэрэгжүүлээд зогсохоор ингэж оруулсан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 xml:space="preserve">Б.Чойжилсүрэн: </w:t>
      </w:r>
      <w:r w:rsidRPr="00EE0EB6">
        <w:rPr>
          <w:rFonts w:ascii="Arial" w:hAnsi="Arial" w:cs="Arial"/>
          <w:lang w:val="mn-MN"/>
        </w:rPr>
        <w:t xml:space="preserve">Тэлмүүн даргаа НӨАТ-өөс нь чөлөөлчихлөө дотоодын үйлдвэрийг, дахиад хүнсний үйлдвэр худалдаж авах юм бол НӨАТ-гүй учраас ялгаа байхгүй тэр худалдан авагч нь, хүнсний үйлдвэр нь өмнөөс нь төлнө шүү дээ. Тэгэхээр энийг ойлгож байна. Хүндрэл янз бүрийн асуудал гарч байгаа. Энэ НӨАТ-өөр оролдолгүйгээр нэг удаагийн зөвхөн татвар, тухайн татвар төлөгч хооронд харилцаа үүсдэг бусад аж ахуйн нэгжийн орлогын татвар ч юм уу, гаалийн албан татвар ч юм уу, НӨАТ-өөр байнга хөндөөд байдаг чинь ямар учиртай юм бэ? Татварын бодлогын газрын дарга юм байна. Энийг ондоо аргаар шийдэж болоогүй юм уу? Нэг.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НӨАТ-өөр байнга байнга оролдоод байгаа. НӨАТ гэдэг чинь ерөөсөө нэг татвар төлөгч татвар төлөөгүй, нөгөө татвар төлөгчийн үйл ажиллагаа дээрээ явдаг, очиж илэрдэг. Ийм хамгийн суурь шүү дээ. Бүх улс орнууд ийм л бодлого байгаа. Тэгэхээр НӨАТ болгоныг л ингээд л юм болгонд л НӨАТ хөнгөлнө, НӨАТ хөнгөлнө гэдэг юмаа больж үзвэл яасан юм бэ. Энийгээ Ганбат даргаа бодолцоорой. Сайд нартаа хэл. Энэ хоёрын хооронд хүмүүст шийдэхгүй, хэрэгжихгүй, үр дүн гарахгүй ийм хууль бага хиймээр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Хоёрдугаарт наадах чинь ийм маргаан гарна Тэлмүүн ээ ойлгож байгаа. Төвлөрлийг сааруулъя. Улаанбаатар хотоос шинээр гараад шинээр хөдөө, орон нутагт хөрөнгө бий болох юм бол түүний элэгдэл тооцох хугацааг 5 жилээр зөвшөөрч байгаа юм. Гэхдээ энэ асуудал чинь амьдрал нэг л өдөр 23 оны нэг сарын 1-ээр гээд явахаар хуучин бий болгочихсон Улаанбаатарт ирж ядаргаа болоогүй, түгжрэлийг нэмэгдүүлээгүй иргэд чинь бид бас тодорхой хэмжээний иргэний үүргээ биелүүлж байсан гэдэг ийм маргаан гарах байхгүй юу. Тэгэхлээр энийг нь хуучин байсан элэгдэл 25 жил элэглүүлээд явж байсан юм бол 15 жил байсныг нь буцаагаад бүгдийг нь 5 болгох юм уу яах юм? Энэ тооцоогоо хийхгүй бол наана чинь хоёр ондоо цаг хугацаанд яг хоёр Монгол улсын иргэн нэг бүр, нэг аж ахуйн нэгж дээр ч гарна. Том маргаан дагуулах гээд байгаа байхгүй юу. Эсвэл үлдэгдэл, элэгдэл байгуулах жил нь 10 байсан юм бол шууд 5 болгоод бусад бүх хөрөнгө оруулалтуудыг тэгж шийдэхгүйгээр энэ ийм маргаан дагуулах асуудал болчихжээ. Энийгээ гүйцэд боловсруулаач. Төсвийн байнгын хороон дээр анхны хэлэлцүүлэг хийгдсэн үү, үгүй юу ? Хийгдээгүй байгаа, энийгээ бодоорой.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Миний тэр нөгөө нэг саналыг тэр ганцхан тэрбум төгрөг юм байна лээ Ганбаа даргаа. Хаанаас хасахыг мэдэхгүй байна. Та нар яам өөрсдөө учраа олж өг. Хаанаас нэг тэрбум төгрөг гаргаж өгөх юм. Энэ асуудал ийм, манай аймгийн тухайд бол сүртэй юм ч байхгүй улсын төсвөөс татаастай аймаг. Энэ Увс нуур, Хяргас нуур гээд хоёр нуур байгаа юм. Тэгээд үйл ажиллагаа болдог хугацаа нь бас бага. Зуны мaximum хоёр сар үйл ажиллагаа явуулдаг. Энэ хооронд зөв менежмент хийж чадах юм бол 20 орчим тэрбум төгрөгөөр манай дотоодын нийт бүтээгдэхүүн аймгийн хэмжээнд өсөхөөр ийм судалгаанууд хийчихсэн юм. Та бүхэнд танилцуулж болно. Энэ тохижилт гэдэг нэрээр суучихсан болохлоор хасчихсан юм байна. Энийг зөв ойлгоорой.</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Ингээд гишүүд асуулт асууж, хариулт авлаа. Ингэе Тэмүүлэн гишүүн асуулт асууя гэж байна. Тэмүүлэн гишүүний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Г.Тэмүүлэн</w:t>
      </w:r>
      <w:r w:rsidRPr="00EE0EB6">
        <w:rPr>
          <w:rFonts w:ascii="Arial" w:hAnsi="Arial" w:cs="Arial"/>
          <w:color w:val="000000" w:themeColor="text1"/>
          <w:lang w:val="mn-MN"/>
        </w:rPr>
        <w:t xml:space="preserve">: Би </w:t>
      </w:r>
      <w:r w:rsidRPr="00EE0EB6">
        <w:rPr>
          <w:rFonts w:ascii="Arial" w:hAnsi="Arial" w:cs="Arial"/>
          <w:lang w:val="mn-MN"/>
        </w:rPr>
        <w:t xml:space="preserve">нэг зарчмын зүйлийг Засгийн газраас ер нь тодруулъя л гэж бас бодоод байсан. Гол энэ үйлдвэрчид болоод хөгжлийн дэд бүтэц, уул уурхай, хөгжлийн бас нэг суурь салбар болсон хөдөө аж ахуйн салбар хамаарах энэ гол Байнгын хороон дээрээс энэ асуултыг асуух нь зөв байх гэж бодоод байгаа юм. </w:t>
      </w:r>
      <w:r w:rsidRPr="00EE0EB6">
        <w:rPr>
          <w:rFonts w:ascii="Arial" w:hAnsi="Arial" w:cs="Arial"/>
          <w:lang w:val="mn-MN"/>
        </w:rPr>
        <w:lastRenderedPageBreak/>
        <w:t xml:space="preserve">Тэгэхээр ер нь зүгээр бид нар Эдийн засгийн, хөгжлийн яамтай болсон. Эдийн засгийн, хөгжлийн яамтай болсон. Тэгэхээр энэ шинэ Засгийн газрын бүтцийн хүрээнд, засаглалын хүрээнд Эдийн засгийн, хөгжлийн яам бол тодотгол дээр зөвшөөрөл өгдөг байх ёстой. Хөгжлийн бодлого төлөвлөлтийн хуулиараа төсөвт ч зөвшөөрөл өгөх энэ зохицуулалт Эдийн засгийн, хөгжлийн яаманд бас байгаа. Би хэлэх гээд байгаа гол санаа бол бид нар ер нь өмнөх хуучин туршлагаасаа зөвхөн зүгээр нэг нягтлан бодогчийн НЯБО-гийн өнцгөөс боловсруулсан төсөв хэлэлцэх биш энэ хөгжлийн эдийн засагчийн төлөвлөсөн бодлого, төсвийг бид нар хэлэлцдэг баймаар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Өнөөдөр эдийн засгийн гол суурь салбар болсон дөрвөн салбар дээр хөгжлийн дэд бүтцүүд байхгүй байна, аж үйлдвэрлэлийг бүтээн байгуулалтыг дэмжсэн бодлого гэдэг зүйл бас алдагдсан байна. Хөдөө аж ахуйн салбар дээр хамгийн тулгамдсан асуудал болсон мал эмнэлэг дээрээ малаа эрүүлжүүлэх, вакцинжуулалтын асуудал гээд гол эдийн засгийн хөгжлүүдийг харсан бодлогууд байхгүй байна. Улс орны том бодлогынхоо хэмжээнд бид нар энэ макро эдийн засгийн бодлого, эдийн засгийн хөгжлийн тэргүүлэх салбар, энэ чиглэлээ дэмжсэн энэ хөгжлийн бодлого бол байх ёстой гэж хараад байгаа юм. Тэгэхээр би Засгийн газраас асуух гээд байгаа зүйл хөгжлийн бодлого, төсвийн төлөвлөлт хоёрыг уялдуулж Засгийн газар нь бодлогоо оруулж ирсэн үү? Эдийн засгийн, хөгжлийн яам төсөв дээр бодлогын нийцлийг харж зөвшөөрөл өгсөн үү? Энэ бол би зарчмын асуудал гэж харж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Цаашдаа Монгол улс хөгжье гэвэл төлөвлөлттэй байх ёстой, ирээдүйгээ харсан бодлого байх ёстой, хөгжлөө дэмжсэн бодлого байх ёстой. Тэгэхээр магадгүй би Засгийн газрын хуралдаан дээр энэ асуудал яригдсан уу? Эдийн засгийн, хөгжлийн яам Төсвийн тухай хууль дээр Хөгжлийн бодлого төлөвлөлтийнхөө хуулиараа ч төсөв дээр зөвшөөрөл өгөх зохицуулалттай. Төсвийн тодотгол гэдэг бол энэ бодлого бас байх ёстой гэж харж байгаа юм. Энэ дээр Засгийн газрын байр суурийг та бүхэн бас илэрхийлээч. Хуралдаан дээр ямар бодлого баримталсан бэ?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Хэн хариулах вэ? Ажлын хэсгийн долоодугаар микрофон. Эдийн засгийн яам, нэрээ хэлээд гишүүний асуултад хариулаарай.</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Л.Энх-Амгалан: </w:t>
      </w:r>
      <w:r w:rsidRPr="00EE0EB6">
        <w:rPr>
          <w:rFonts w:ascii="Arial" w:hAnsi="Arial" w:cs="Arial"/>
          <w:color w:val="000000" w:themeColor="text1"/>
          <w:lang w:val="mn-MN"/>
        </w:rPr>
        <w:t>Э</w:t>
      </w:r>
      <w:r w:rsidRPr="00EE0EB6">
        <w:rPr>
          <w:rFonts w:ascii="Arial" w:hAnsi="Arial" w:cs="Arial"/>
          <w:lang w:val="mn-MN"/>
        </w:rPr>
        <w:t xml:space="preserve">дийн засгийн хөгжлийн яамны Макро эдийн засгийн бодлогын газрын дарга Энх-Амгалан. Гишүүний асуултад хариулъя. Энэ удаагийн тодотголыг илүү инфляцыг бууруулах, инфляцыг бууруулах чиглэлд авч хэрэгжүүлж байгаа мөнгөний бодлоготой очиж уялдах, орлого багатай иргэдийг дэмжих зорилгоор илүү зорилтот чиглэсэн дэмжлэгийг нийгмийн даатгалын буцаалт хэлбэрээр улсын төсвөөс санхүүжүүлэхэд чиглэж тодотгол хийгдэж байгаа гэж ойлгож байгаа. Энэ нь яг эдийн засаг дээр үүсээд байгаа ядуурлыг бууруулах, иргэдийн орлогыг дэмжих, илүү эмзэг иргэдийг хамгаалах чиглэлд эдийн засгийн бодлоготой уялдаж байгаа гэж харж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Тэмүүлэн гишүүн тодруулъя.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Г.Тэмүүлэн</w:t>
      </w:r>
      <w:r w:rsidRPr="00EE0EB6">
        <w:rPr>
          <w:rFonts w:ascii="Arial" w:hAnsi="Arial" w:cs="Arial"/>
          <w:color w:val="000000" w:themeColor="text1"/>
          <w:lang w:val="mn-MN"/>
        </w:rPr>
        <w:t xml:space="preserve">: </w:t>
      </w:r>
      <w:r w:rsidRPr="00EE0EB6">
        <w:rPr>
          <w:rFonts w:ascii="Arial" w:hAnsi="Arial" w:cs="Arial"/>
          <w:lang w:val="mn-MN"/>
        </w:rPr>
        <w:t xml:space="preserve">Би газрын даргын байр суурийг л хүндэтгэж байна. Гэхдээ би бол Засгийн газрын байр суурийг тодруулж байгаа юм. Магадгүй энэ төлөөлж байгаа сайд нь Ариунзаяа сайд байх шиг байна. Засгийн газрын хуралдаан дээр та нар энэ асуудлыг авч ярьсан уу? Би зүгээр нэхэж байгаа зарчмын асуудал маань нэгт хөгжлийн бодлогын хэрэгжилтийн асуудлыг асууж байгаа. Төсвийн тухай хуулийн </w:t>
      </w:r>
      <w:r w:rsidRPr="00EE0EB6">
        <w:rPr>
          <w:rFonts w:ascii="Arial" w:hAnsi="Arial" w:cs="Arial"/>
          <w:lang w:val="mn-MN"/>
        </w:rPr>
        <w:lastRenderedPageBreak/>
        <w:t xml:space="preserve">хэрэгжилтийн асуудлууд шаардаж байгаа. Үүгээрээ цаашид хөгжлийн бодлого, төсвийн төлөвлөлт хоёрыг бид нар уялдуулдаг байх шаардлагыг л ярьж байгаа юм. Тэгэхээр эдийн засгийн яам цаашид Хөгжлийн бодлого төлөвлөлтийн тухай хуулиараа төсөв болон тодотгол дээр зөвшөөрөл өгдөг энэ процедур хийгдсэн үү?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Ажлын хэсгийн тавдугаар микрофон. Ариунзаяа сайд харуулъя.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А.Ариунзаяа: </w:t>
      </w:r>
      <w:r w:rsidRPr="00EE0EB6">
        <w:rPr>
          <w:rFonts w:ascii="Arial" w:hAnsi="Arial" w:cs="Arial"/>
          <w:lang w:val="mn-MN"/>
        </w:rPr>
        <w:t xml:space="preserve">Тэмүүлэн гишүүний асуултад хариулъя. Зөв өө зөв. Аливаа төсөв хөгжлийн бодлогоо дагаж төлөвлөлттэй орж ирэх ёстой гэдэг энэ агуулга бол өөрөө зөв. Тэгээд ч тийм ч учраас Монгол улсын Ерөнхий сайд Оюун-Эрдэнийн хувьд энэ Эдийн засаг, хөгжлийн яамыг бол бас бий болгож кабинеттай нэг шинэ яамыг бий болгосон байгаа. Яамны удирдлагын хувьд бол яг үүрэг гүйцэтгэгчээр Жавхлан сайд бол давхар ажиллаж байгаа. Яг энэ бодлого төлөвлөлт болоод төсвийн тодотгол, төсвийн хүрээний мэдэгдэл ч гэсэн яг хийгдэж байгаа. Энэ болгон дээр Сангийн яам, Эдийн засгийн, хөгжлийн яам нягт хамтарч ажиллаж байгаа. Санал авах зөвшөөрлийн хувьд бол Засгийн газрын гишүүн болгоноос бас саналуудыг авч нэгдсэн байдлаар энэхүү асуудлуудаа хэлэлцэж баталж, оруулж ирдэг байгаа учраас энэ дээр хэн нэгэн зөвшөөрөл өгсөн үү, өгөөгүй юу гэдэг асуудал бол яригдахгүй. Засгийн газар нь нэгдсэн байр суурьтай байгаа юм гэдгийг бас тодруулж хэлье. Баярлалаа.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Гишүүд асуулт асууж, хариулт авлаа. Зарчмын зөрүүтэй саналын томьёоллыг бичгээр гаргаж хураана. Санал гаргах гишүүд саналаа хураалгана уу. Энхтүвшин гишүүнээс эхэлье. Энхтүвшин гишүүн наадхаа микрофонд зохистой уншаадах. Энхтүвшин гишүүний микрофон өгье.</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 </w:t>
      </w:r>
      <w:r w:rsidRPr="00EE0EB6">
        <w:rPr>
          <w:rFonts w:ascii="Arial" w:hAnsi="Arial" w:cs="Arial"/>
          <w:b/>
          <w:bCs/>
          <w:color w:val="000000" w:themeColor="text1"/>
          <w:lang w:val="mn-MN"/>
        </w:rPr>
        <w:t xml:space="preserve">Т.Энхтүвшин: </w:t>
      </w:r>
      <w:r w:rsidRPr="00EE0EB6">
        <w:rPr>
          <w:rFonts w:ascii="Arial" w:hAnsi="Arial" w:cs="Arial"/>
          <w:color w:val="000000" w:themeColor="text1"/>
          <w:lang w:val="mn-MN"/>
        </w:rPr>
        <w:t>З</w:t>
      </w:r>
      <w:r w:rsidRPr="00EE0EB6">
        <w:rPr>
          <w:rFonts w:ascii="Arial" w:hAnsi="Arial" w:cs="Arial"/>
          <w:lang w:val="mn-MN"/>
        </w:rPr>
        <w:t>арчмын зөрүүтэй санал уншиж танилцуулъя. Хөрөнгө оруулалтын хавсралт арван хоёрын нэгийн арван нэг, зуун аравт байж байгаа. Дорноговь аймгийн Замын-Үүд суманд барих барилгын материалын лабораторийн гурван тэрбум төгрөгийн санхүүжилтийг 1.5 тэрбум төгрөгөөр буулгаад 22 онд санхүүжих дүнгээс гурван тэрбум төгрөгөөр санхүүжих.</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22 онд санхүүжих дүнгээс төсөвт өртөг нь хэвээрээ?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lang w:val="mn-MN"/>
        </w:rPr>
        <w:t>Тийм, 1.5 тэрбум төгрөгийг бууруулаад Дорноговь аймгийн Сайншанд хотод баригдах цэвэр усны нөөц санг 1.5 тэрбум төгрөгөөр нэмэгдүүлэх ийм зарчмын зөрүүтэй саналыг оруулж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Гишүүдийн анхааралтай. Санал хураалт явуулна. Энхтүвшин гишүүний саналыг дэмжье гэдгээр санал хураалт явуулъя. Санал хураалтад 12 гишүүн оролцож санал 66.7 хувиар дэмжигдлээ. Төсвийн байнгын хороонд хүргүүлнэ Энхтүвшин гишүүн. Ондоо саналтай гишүүд байна уу? Батлут гишүүнд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Д.Батлут:</w:t>
      </w:r>
      <w:r w:rsidRPr="00EE0EB6">
        <w:rPr>
          <w:rFonts w:ascii="Arial" w:hAnsi="Arial" w:cs="Arial"/>
          <w:lang w:val="mn-MN"/>
        </w:rPr>
        <w:t xml:space="preserve"> Орхон аймагт хийх хөрөнгө оруулалтаас бас нэлээн хэдэн ажлууд хасагдсан байгаа. Тухайлах юм бол гуравдугаар сургуулийн буулгаж барих энэ ажил 4 тэрбум төгрөг тавигдаж батлагдсан байсан. Үүн дээр </w:t>
      </w:r>
      <w:r w:rsidRPr="00EE0EB6">
        <w:rPr>
          <w:rFonts w:ascii="Arial" w:hAnsi="Arial" w:cs="Arial"/>
          <w:color w:val="000000" w:themeColor="text1"/>
          <w:lang w:val="mn-MN"/>
        </w:rPr>
        <w:t>450</w:t>
      </w:r>
      <w:r w:rsidRPr="00EE0EB6">
        <w:rPr>
          <w:rFonts w:ascii="Arial" w:hAnsi="Arial" w:cs="Arial"/>
          <w:lang w:val="mn-MN"/>
        </w:rPr>
        <w:t xml:space="preserve"> сая төгрөг олгосон байна лээ. Тэгээд энэ сургууль бол Орхон аймгийн хамгийн анхны сургууль юм байгаа юм. Тэгээд үйл ажиллагаа явуулах тун боломжгүй болчихсон. Мэргэжлийн хяналтын байгууллагын дүгнэлт 5 удаа гарчихсан. Тэгээд энэ сургуулийг 450 сая бол буулгахад л зарцуулагдана гэж харж байгаа юм. Тэгэхээр 960 хүүхэд маань хаана </w:t>
      </w:r>
      <w:r w:rsidRPr="00EE0EB6">
        <w:rPr>
          <w:rFonts w:ascii="Arial" w:hAnsi="Arial" w:cs="Arial"/>
          <w:lang w:val="mn-MN"/>
        </w:rPr>
        <w:lastRenderedPageBreak/>
        <w:t>яаж сурах вэ гээд орон нутагт нэлээн хүндрэлүүд гарна. Тэгэхээр энийг бол нэлээн буулгаад хурдан барих шаардлага байгаа учраас энэ дээр нэг, би хассан дүнгээ хэлж байгаа шүү. 1 тэрбум төгрөг тавьж өгөөч гэж санал оруулж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Хоёрдугаарт нь Эрдэнэт Шинжлэх ухаан, технологийн парк бол технологи, инновацийг хөгжүүлэх чиглэлээр жижиг, дунд үйлдвэрлэлүүдийг дэмжих энэ хөрөнгө оруулалт хийх ажил юм байгаа юм. Энэ бас орон нутагт шинэ тутам гараагаа эхэлж байгаа томоохон ажил. Монголын цахиурын хөндий Эрдэнэтээс эхлэх ёстой гэж манай орон нутгийнхан бол үзэж явж байгаа ийм ажил. Энэ тендер нь шалгараад гэрээ байгуулсны дараа бүгдийг нь хасаад хаячихсан байна. Энийг тэгж болохгүй байх гэж харж байгаа. Тэгэхээр 1.5 тэрбум төгрөг энэ дээр тавьж өгөөч гэж.</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Гуравдугаарт нь Эрдэнэт хотын хөгжлийн ерөнхий төлөвлөгөөг боловсруулахаар Барилга, хот байгуулалтын яаман дээр яригдаж 2 тэрбум төгрөг тавьсан байсан. Тэгэхээр энэ дээр энэ ажлыг бүрэн хассан байна лээ. 1 тэрбум төгрөг тавьж өгөөч гээд. Төрийн байгууллагуудын тоног төхөөрөмж гээд 200 сая төгрөг тавьсан. Энэ бол ерөнхий боловсролын сургуулийн багш нарт компьютер авч явах шаардлага байгаа юм. Манай багш нар маань үнэхээр хүнд үхэр тэрэг шиг л компьютертой ажиллаж байгаа шүү дээ. Аль эртний pentium 1, 2-оос авхуулаад зарим нь бүр 10, 20 жил ашигласан notebook-тэй л явж байгаа. Тэгээд бид нар энэ боловсролын салбарт тавих энэ хөрөнгө оруулалтуудаа, эрүүл мэндийн салбарт тавих хөрөнгө оруулалтуудаа хасаж болохгүй байгаа юм. Энэ дээр бол бодлого барих ёстой гэж харж байгаа юм. Тэгэхээр энийг оруулж өгөөч гэж. Тэгээд энэ дээр нэг зүйлийг бас хэлмээр байгаа юм. Бид нар Улсын Их Хурлын гишүүд бүгд ард түмнээс сонгогдсон хүмүүс тэгш зарчмыг баримтлаач гэж. Одоо яах вэ Төсвийн байнгын хороон дээр та бүхэн юу ярьж байгаа вэ гэхлээр зөвхөн орон нутагт нь тавигдсан хөрөнгүүдийг хооронд нь гүйлгэх хэлбэрээр зохицуулалт хийе гэж ярьж байгаа юм байна. Болио тэрийгээ.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Тэр 100 тэрбум, 150 тэрбум, 80, 90 тэрбум төгрөгийн хөрөнгө оруулалт хийж байгаа ажилд аймгуудаасаа тат. 10 тэрбум төгрөгийн хөрөнгө оруулалт хийж байгаа аймгаа битгий торгоод бай. Энэ шударга зарчимд нийцсэн шүү. Тэр том хөрөнгө оруулалт хийж байгаа аймгууд чинь тэр жилдээ хөрөнгө оруулалтаа хийж амжих ч үгүй. Аягүй бол шалгаруулж  ч амжихгүй шүү. Тэгж байхаар тэндээсээ томоохон дүнгээр хасаад энэ цөөхөн хэдэн төгрөгийн санхүүжилт хийгээд ажил болгох гээд явж байгаа, орон нутагт тэрийгээ хэлж, яриад, тайлбарлаад, ойлгуулаад явж байгаа гишүүдээ битгий ад үзэж, эндээс нь хасаад бай. Өөрөө өөрсдийгөө санхүүжүүлдэг аймгууд чинь торгуулийн батлон болчхоод байна шүү дээ. Улсын төсөв төвлөрүүлэх орлогыг нь нэмчихсэн, орон нутгийн хөгжлийн санг нь хасаад хаячихсан. Тэгээд дээрээс нь хөрөнгө оруулалтыг нь хасаад хаячхаж байгаа юм. Юу гэж ойлгох юм бэ. Энэ нэг зарчмаа нэг шударга зарчимд нийцүүлэх хэрэгтэй байна гэж хэлэхийг хүсэж байна давхар. Баярлалаа. Зарчмын зөрүүтэй саналаар санал хурааж өгнө үү гэж хүсэж байна. Баярлалаа.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 Батлут гишүүн ээ би сая бас тантай ижилхэн байр суурьтай. Эх үүсвэр болохгүй байгаа учраас би зарчмын зөрүүтэй саналын томьёоллоор санал хураалгахгүй байгаа энэ Байнгын хороон дээр. Үдээс хойш би Төсвийн байнгын хороон дээр аваачиж санал хураалгана. Үдээс хойш намайг Төсвийн байнгын хороон дээр санал хураалгахад эх үүсвэр олж өгөөч гэдгийг бас сая би таны өмнө ярьсан. Тэгэхээр одоо наадах чинь ингэнэ. Эх үүсвэр, аль нэг төслөөс </w:t>
      </w:r>
      <w:r w:rsidRPr="00EE0EB6">
        <w:rPr>
          <w:rFonts w:ascii="Arial" w:hAnsi="Arial" w:cs="Arial"/>
          <w:lang w:val="mn-MN"/>
        </w:rPr>
        <w:lastRenderedPageBreak/>
        <w:t xml:space="preserve">буулгаад, хасаад Үндсэн хууль дээр ч орчихсон. Их хурал, Засгийн газрын өргөн барьсан төсвийн зарлагыг нэмэгдүүлэхгүй гээд нэг.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Хоёрдугаарт энэ Улсын Их Хурлын чуулганы дэгийн тухай хууль дээр ийм заалт байдаг юм. 70.8 нам, эвслийн бүлэг, гишүүн, Монгол Улсын 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 гэсэн ийм заалттай байхгүй юу. Тэгэхээр та байна шүү дээ саяны нэмэгдүүлэх гурван төсөл уншчих шиг боллоо. Тэгэхээр аль төслөөс бууруулах вэ гэдэг саналаа цуг гаргаж байж нэг багц болгож хураалгана. Тэгэхээр та ингэнэ. Одоо яг ингээд харж байгаад аль зам юм, тэрнээс тэднийг буулгаад энийг нэм гэдэг л юу. Батлут гишүүний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Би харин тодорхой байр сууриа хэлсэн юм л даа. Хэрвээ тэр өндөр дүнтэй хөрөнгө оруулалт хийгээд байгаа аймгуудаасаа татаж болдоггүй юм бол төсвийн эх үүсвэр ол л доо. Түрүүн Наранбаатар гишүүн асуусан шүү дээ. Ер нь бид нар дандаа хасах л, хэмнэх л юм ярьчихлаа. Тэгвэл орлогоо нэмэгдүүлэх тал дээр ямар арга хэмжээ авч байгаа юм бэ гэж асуусан шүү дээ. Тэгээд энэ, би бол 8.2 тэрбум төгрөгийн ажлаасаа 3.7 тэрбум төгрөг болгоод оруулаад өгөөч л гэж хүсэж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Тэгэхээр та ингэнэ шүү дээ. Батлут гишүүн. Яг төсвийн номоо харж байгаад энэ зардлаас хас гэдэг юмаа яг цуг уншаадах. Тэгвэл хураалгалаа.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Орлого, нэмэлт эх үүсвэр гаргах боломж байхгүй тийм ээ? Тэгвэл ингэе. Манай нэг хэдэн ажлууд байгаа юм Ганбат даргаа. Тэр наймдугаар сургуулийн өргөтгөлтэй холбоотой хөрөнгө оруулалт байгаа юм. Авто вокзалын хөрөнгө оруулалт байгаа. Эд нарыг багасгаад эд нар дээр тараан байршуулах л арга л би гаргаж хэлье даа. Үгүй, энэ чинь үнэхээр зовлонтой байна шүү дээ.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Ингэнэ Батлут гишүүнээ.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Би одоо дугаарыг нь мэдэхгүй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Эсвэл та одоо манай Байнгын хороон дээр хураалгаж болно. Манай Байнгын хороон дээр хураасан саналыг дахиад Төсвийн байнгын хороон дээр дахиад хураана. Эсвэл үдээс хойш 15 цагаас байгаа байх Төсвийн байнгын хороо хуралдах ёстой. Тэнд гаргаж болно.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Одоо хэлэхдээ бол хасахаар, хасах дүнтэй ажилтайгаа оруулж ирнэ гэсэн үг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Тийм байна. Тэгэхээр бид нар эсвэл хүлээж байгаад та энэ ажлаасаа тэдийг хасаад яг тодорхой цаасан дээр бичээд. Гурав аравны таван тэрбумыг ийм ийм ажлуудаас буулгаад ингэж ингэж буулгаад эд нар дээр ингээд нэмэгдүүл гэдэг саналаа одоо томьёолоод байх. Манай Байнгын хорооныхон.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lastRenderedPageBreak/>
        <w:t xml:space="preserve">Д.Батлут: </w:t>
      </w:r>
      <w:r w:rsidRPr="00EE0EB6">
        <w:rPr>
          <w:rFonts w:ascii="Arial" w:hAnsi="Arial" w:cs="Arial"/>
          <w:lang w:val="mn-MN"/>
        </w:rPr>
        <w:t>Тийм, ингэе. Тэгвэл одоо би өөрийнхөө саналыг хэлчихье. Тэр түрүүний миний хэлсэн авто вокзал, наймдугаар сургуулийн өргөтгөлтэй холбоотой зардлуудыг буулгаад гуравдугаар сургуулийн буулгаж барих ажил дээр нэмэгдүүлж 1 тэрбум болгох Шинжлэх ухаан, технологийн парк бол гэрээ нь байгуулагдсан ажил. Тэгэхлээр энэ дээр бас тодорхой хэмжээний мөнгө тавьж өгөөч. Энийг ажлын хэсэг дээрээ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Наадахаа та өөрөө тодорхой болго. Хэдийг нэмэх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Заалтуудаа мэдэхгүй байна л даа.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Манай Байнгын хорооныхон гишүүн дээр оч. Арга зүйн зөвлөгөө өгөөдөх.</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За тэг. Наана чинь байна уу?</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Батлут гишүүний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Зарчмын зөрүүтэй саналаа хэлье. Хөрөнгө оруулалтын арван гурвын нэгийн нэгийн хоёр зуун ерэн гурав дээр байгаа сургуулийн өргөтгөл, барилгын өргөтгөл, 320 хүүхдийн Орхон аймаг, Баян-Өндөр сум, Оюут баг гээд хөрөнгө оруулалтын хэмжээ 2 тэрбумаас 500 саяыг хасаж, арван хоёрын нэгийн нэгийн далан гуравт байгаа гуравдугаар сургуулийн барилга,  Орхон аймаг Баян-Өндөр сум буулгаж барих гээд энэ ажил дээр 500 саяыг нэмэгдүүлье.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Энэ чинь ингэх үү? Нэг санал.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Нэг санал.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Наад саналыг чинь хураагаадахъя.</w:t>
      </w:r>
    </w:p>
    <w:p w:rsidR="00EE0EB6" w:rsidRPr="00EE0EB6" w:rsidRDefault="00EE0EB6" w:rsidP="00EE0EB6">
      <w:pPr>
        <w:pStyle w:val="NormalWeb"/>
        <w:shd w:val="clear" w:color="auto" w:fill="FFFFFF"/>
        <w:spacing w:before="0" w:beforeAutospacing="0" w:after="0" w:afterAutospacing="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За тэгье.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Санал хураалт явуулъя. Батлут гишүүний саналыг дэмжих гэдгээр санал хураалт. Санал хураалтад 12 гишүүн оролцож санал 66.7 хувиар  дэмжигдлээ. Дараагийнхаа саналыг. Батлут гишүүний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Хоёр дахь санал нь төсвийн арван тавын гурвын нэгийн тавд байгаа хот хооронд, аймаг хоорондын авто вокзалыг барьж байгуулах ажил дээр 2 тэрбум төгрөг тавигдсан. Түүнээс 1 тэрбум төгрөгийг нь үлдээж, 1 тэрбум төгрөгийг нь хасаад.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Санхүүжих дүнгээс нь биз дээ?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Санхүүжих дүнгээс.</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Төсөвт өртгүүдийг өөрчлөхгүйгээр.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 xml:space="preserve">Тийм. Төсөвт өртөг өөрчлөгдөхгүй. Энэ жилийн санхүүжих дүнгээс 1 тэрбум төгрөгийг хасаж, 1 тэрбум төгрөгийг үлдээгээд түүнээсээ Эрдэнэт Шинжлэх ухаан, технологийн паркийн ТЭЗҮ Орхон аймаг, Баян-Өндөр сум төсөвт өртөг 5 тэрбум санхүүжих дүн гэдэг дээр нь 800 саяыг тавиад, тэр арван хоёрын дөрвийн </w:t>
      </w:r>
      <w:r w:rsidRPr="00EE0EB6">
        <w:rPr>
          <w:rFonts w:ascii="Arial" w:hAnsi="Arial" w:cs="Arial"/>
          <w:lang w:val="mn-MN"/>
        </w:rPr>
        <w:lastRenderedPageBreak/>
        <w:t xml:space="preserve">нэг гэж байгаа. Хоёр дахь дээр нь болохоор 200 саяыг нь төрийн байгууллагуудын тоног төхөөрөмж Орхон аймаг гээд дөрвийн нэгийн гурвын тавд байгаа ажил дээр 200 саяыг тавиад нэг ажлаас 1 тэрбумыг нь хасаад, хоёр ажил дээр тавьж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Нэг ажлаас 1 тэрбумыг хасаад, 800-аар нэгийг нэмэгдүүлээд, 200-аар нэгийг нэмэгдүүлж байгаа юм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Д.Батлут: </w:t>
      </w:r>
      <w:r w:rsidRPr="00EE0EB6">
        <w:rPr>
          <w:rFonts w:ascii="Arial" w:hAnsi="Arial" w:cs="Arial"/>
          <w:lang w:val="mn-MN"/>
        </w:rPr>
        <w:t>Тийм, тийм.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Ийм санал байгаа гэсэн үг. Санал хураалт явуулъя гишүүд ээ, санал хураалт дэмжье гэдгээр. Санал хураалтад 12 гишүүн оролцож, санал 66.7 хувиар дэмжигдлээ.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Болсон уу Батлут гишүүн ээ санал болсон уу? Ондоо санал гаргах гишүүд байна уу? Алга байна. Санал хураалт явуулж дууслаа.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Төсвийн тодотголын төслийн хоёр дахь хэлэлцүүлгийг хийсэн талаар Үйлдвэржилтийн бодлогын байнгын хорооноос гаргах санал, дүгнэлтийг Улсын Их Хурлын гишүүн Батжаргал гишүүн танилцуулчих уу та? Төсвийн байнгын хорооны гишүүн манай гишүүн. Тэмүүлэн гишүүн та танилцуулчих. Батжаргал гишүүн та танилцуулчхаарай Төсийн байнгын хороонд санал, дүгнэлт.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Монгол Улсын 2022 оны төсвийн тодотголын төслийн хоёр дахь хэлэлцүүлгийг хэлэлцэж дууслаа. Дараагийн асуудалд оръё. Шуурхай явах уу гишүүд 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Хоёр.Монгол Улсын 2022 оны төсвийн тухай хуульд өөрчлөлт оруулах тухай хуулийн төсөлтэй хамт өргөн мэдүүлсэн Төрийн хэмнэлтийн тухай хуулийн төслийн анхны хэлэлцүүлгийг явуулна. Засгийн газар 2022 оны дөрөвдүгээр сарын 20-ны өдөр өргөн мэдүүлсэн анхны хэлэлцүүлэг. Энэ санал, дүгнэлтээ Төсвийн байнгын хороонд хүргүүлнэ.</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Гишүүд ээ. Ажлын хэсэг түрүүчийн асуудал дээр байсан ажлын хэсэг цаашид үргэлжлээд явах юм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Монгол улсын Их Хурлын чуулганы хуралдааны дэгийн тухай хуулийн 39 дүгээр зүйлийн 39.10 дахь хэсэгт Байнгын хороо хуулийн төслийг зүйл бүрээр хэлэлцэнэ гэж заасны дагуу хуулийн төслийг зүйл бүрээр нь хэлэлцэнэ. Гишүүд хуулийн төслийн тухайн зүйлтэй холбогдуулан хууль санаачлагчаас асуулт асууж болно. Хуулийн төслүүдийг зүйл бүрээр нь хэлэлцэж эхэлье. Гишүүд анхааралтай байгаарай.</w:t>
      </w:r>
    </w:p>
    <w:p w:rsidR="00EE0EB6" w:rsidRPr="00EE0EB6" w:rsidRDefault="00EE0EB6" w:rsidP="00EE0EB6">
      <w:pPr>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Төрийн хэмнэлтийн тухай хуулийн төслийн нэгдүгээр зүйл дээр асуулт асууж, санал гаргах гишүүн байна уу? Алга байна.</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хоёрдугаар зүйл дээр асуулт асууж, санал гаргах гишүүн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гуравдугаар зүйл дээр асуулт асууж, санал гаргах гишүүн байна уу? Алга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дөрөвдүгээр зүйл дээр асуулт асууж, санал гаргах гишүүн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тавдугаар зүйл зүйл дээр асуулт асуух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зургаадугаар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долоодугаар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наймдугаар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хууль хуулийн төслийн есдүгээр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аравдугаар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 нэгдүгээр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арванхоёрдугаар зүйл дээр асуулт, саналтай гишүүд байна уу? Алга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Төрийн хяналтын тухай хуулийн төслийн арвангуравдугаар зүйл дээр асуулт, саналтай гишүүд байна уу? Наранбаатар гишүүн асуулт асууя. </w:t>
      </w:r>
    </w:p>
    <w:p w:rsidR="00EE0EB6" w:rsidRPr="00EE0EB6" w:rsidRDefault="00EE0EB6" w:rsidP="00EE0EB6">
      <w:pPr>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Н.Наранбаатар: </w:t>
      </w:r>
      <w:r w:rsidRPr="00EE0EB6">
        <w:rPr>
          <w:rFonts w:ascii="Arial" w:hAnsi="Arial" w:cs="Arial"/>
          <w:color w:val="000000" w:themeColor="text1"/>
          <w:lang w:val="mn-MN"/>
        </w:rPr>
        <w:t>А</w:t>
      </w:r>
      <w:r w:rsidRPr="00EE0EB6">
        <w:rPr>
          <w:rFonts w:ascii="Arial" w:hAnsi="Arial" w:cs="Arial"/>
          <w:lang w:val="mn-MN"/>
        </w:rPr>
        <w:t xml:space="preserve">рван гурвын нэгийн зургааг тайлбарлаад өгөөч. Норм дуусахаас өмнө ижил төрлийн барилга байгууламж дахин шинээр барих санал гаргахгүй гэчихсэн байх юм. Цэцэрлэг, сургууль энэ тэр хамаарч байгаа юу, үгүй юу? Энэ заалт ямар шаардлагатай орсон юм бол?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Хэн хариулах уу? Ажлын хэсэг, зургаадугаар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Ж.Ганбат: </w:t>
      </w:r>
      <w:r w:rsidRPr="00EE0EB6">
        <w:rPr>
          <w:rFonts w:ascii="Arial" w:hAnsi="Arial" w:cs="Arial"/>
          <w:lang w:val="mn-MN"/>
        </w:rPr>
        <w:t>Наранбаатар гишүүний асуултад хариулъя. Энэ бол ийм л юм байгаа юм. Өөрөөр хэлбэл нөгөө барилгын ашиглалтын хугацаа гэж байгаа шүү дээ. Тэр ашиглалтын хугацааг л дуусгаач. Тэрийг дуусахаас өмнө өөр яг энэ ижил төрлийн барилга тэр тухайн аймаг, сум тэр тухайн байрлалд барихгүй гэсэн ийм л байдлаар хориглож өгсөн заалт хийж байгаа юм. Тэгэхгүй одоо яг бараг ашиглалтын хугацаа нь дуусаагүй байхад дахиад бариад байгаа байхгүй юу. Энэнтэй нь уялдуулаад. Дараагийн юм нь зүгээр яах вэ хот төлөвлөлттэй холбоотойгоор барьж болно гэдэг бас эрхийг нь нээж өгсөн заалт бол оруулсан юм. Жишээ нь хүн ам өсөөд байна, энэнтэй холбоотой бас дахин сургууль, цэцэрлэг энэ тэр барих боломжууд үүснэ шүү дээ. Тэгэхдээ тэрийг бол бид нар хот төлөвлөлт, дахин төлөвлөлттэй холбоотойгоор дахиж барина гээд шинээр барьж өгөх юм нээж өгсөн ийм заалт тэр дээд талд нь оруулж өгсөн. Ийм юм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Төрийн хэмнэлтийн тухай хуулийн төслийн арвандөрөвдүгээр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lastRenderedPageBreak/>
        <w:t xml:space="preserve">Төрийн хэмнэлтийн тухай хуулийн төслийн арвантавдугаар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арванзургаадугаар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арвандолоодугаар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арваннаймдугаар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арванесдүгээр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хорьдугаар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хориннэгдүгээр зүйл дээр асуулт, саналтай гишүүд байна уу? Алга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Төрийн хэмнэлтийн тухай хуулийн төслийн хоринхоёрдугаар зүйл дээр асуулт, саналтай гишүүд байна уу? Алга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төслийг зүйл бүрээр нь хэлэлцэж дууслаа.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хэмнэлтийн тухай хуулийн төслийн анхны хэлэлцүүлгийг нь явуулж дууслаа. Байнгын хорооны санал, дүгнэлтийг Төсвийн байнгын хорооны хуралдаанд Улсын Их Хурлын гишүүн, Батжаргал гишүүн танилцуулчихъя даа. Дараагийн асуудал оръё. Ажлын хэсэгт баярлалаа.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Гурав.Ажлын хэсэг байгуулах тухай, Үйлдвэржилтийн бодлогын байнгын хорооны 2022 оны гуравдугаар тогтоолд өөрчлөлт оруулах тухай Байнгын хорооны тогтоолын төслийг хэлэлцэж эхэлье.</w:t>
      </w:r>
    </w:p>
    <w:p w:rsidR="00EE0EB6" w:rsidRPr="00EE0EB6" w:rsidRDefault="00EE0EB6" w:rsidP="00EE0EB6">
      <w:pPr>
        <w:jc w:val="both"/>
        <w:rPr>
          <w:rFonts w:ascii="Arial" w:hAnsi="Arial" w:cs="Arial"/>
          <w:b/>
          <w:bCs/>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Үйлдвэржилтийн бодлогын байнгын хорооны 2022 оны гуравдугаар тогтоолоор Улсын Их Хурлын гишүүн С.Бямбацогт нарын гишүүдээс 2022 оны гуравдугаар сарын 29-ний өдөр Улсын Их Хуралд өргөн мэдүүлсэн Үйлдвэрлэл, технологийн паркийн эрх зүйн байдлын тухай хуулийн шинэчилсэн найруулгын төслийг Байнгын хорооны болон нэгдсэн хуралдаанаар хэлэлцүүлэх бэлтгэл хангах үүрэг бүхий ажлын хэсгийг байгуулсан. Хуулийн төслийг нэгдсэн хуралдаанаар хэлэлцэх үед Улсын Их Хурлын даргаас дээрх ажлын хэсгийн бүрэлдэхүүнд Улсын Их Хурлын гишүүн Э.Батшугарыг оруулж ажиллахыг чиглэл болгосны дагуу Байнгын хорооны тогтоолд өөрчлөлт оруулах төслийг бэлтгэн та бүхэнд тараасан болно.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Тогтоолын төсөлтэй холбогдуулан асуулт асууж, үг хэлэх гишүүд байна уу? Алга байна. </w:t>
      </w:r>
    </w:p>
    <w:p w:rsidR="00EE0EB6" w:rsidRPr="00EE0EB6" w:rsidRDefault="00EE0EB6" w:rsidP="00EE0EB6">
      <w:pPr>
        <w:ind w:firstLine="562"/>
        <w:jc w:val="both"/>
        <w:rPr>
          <w:rFonts w:ascii="Arial" w:hAnsi="Arial" w:cs="Arial"/>
          <w:lang w:val="mn-MN"/>
        </w:rPr>
      </w:pPr>
    </w:p>
    <w:p w:rsidR="00517BAC" w:rsidRPr="00517BAC" w:rsidRDefault="00EE0EB6" w:rsidP="00517BAC">
      <w:pPr>
        <w:ind w:firstLine="562"/>
        <w:jc w:val="both"/>
        <w:rPr>
          <w:rFonts w:ascii="Arial" w:hAnsi="Arial" w:cs="Arial"/>
          <w:lang w:val="mn-MN"/>
        </w:rPr>
      </w:pPr>
      <w:r w:rsidRPr="00EE0EB6">
        <w:rPr>
          <w:rFonts w:ascii="Arial" w:hAnsi="Arial" w:cs="Arial"/>
          <w:lang w:val="mn-MN"/>
        </w:rPr>
        <w:t xml:space="preserve">Тогтоолд нэмэлт оруулах тухай Байнгын хорооны тогтоолын төслийг баталъя гэсэн томьёоллоор санал хураалт явуулъя гишүүдээ. Санал хураалт. Санал хураалтад. Ингэх үү гишүүдээ горимын санал гаргая. Энэ 50 хувиар дэмжигдсэнгүй. Энхтүвшин гишүүн горимын санал гаргая.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lastRenderedPageBreak/>
        <w:t xml:space="preserve">Т.Энхтүвшин:  </w:t>
      </w:r>
      <w:r w:rsidRPr="00EE0EB6">
        <w:rPr>
          <w:rFonts w:ascii="Arial" w:hAnsi="Arial" w:cs="Arial"/>
          <w:lang w:val="mn-MN"/>
        </w:rPr>
        <w:t>Санал гаргая. Улсын Их Хурлын гишүүн Ж.Батжаргал гишүүн сая энэ төсвийн Зарлагын байнгын хороо руу нэгдүгээрт ороод явчихлаа.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Хоёрдугаарт, Батшугар гишүүнийг энэ Байнгын хорооны нэгдсэн хуралдаанаар,  Үйлдвэр, технологийн паркийн эрх зүйн байдлын тухай хуулийн ажлын хэсэгт оруулахыг дэмжиж байгаа гэдгээ бас илэрхийлээд явсан. Тийм учраас дахиж санал хурааж өгөөч гэж хүсэж байна. Хүчингүй болгоод дахин хураалгая.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Хүчингүй болгоё гэдэг санал хураалт явуулъя. Саяын санал хураалт, санал хураалт. Санал хураалтад 11 гишүүн оролцож, санал 54.5 хувиар дэмжигдлээ. Асуудлаа хэлэлцэж дууслаа. Дараагийн асуудалд оръё.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Уучлаарай хүчингүй болчихсон шүү дээ. Дахиад дэмжье гэдгээр санал хураалт явуулъя. Санал хураалтад 11 гишүүн оролцож, санал 54.5 хувиар дэмжигдлээ. Энэ асуудлыг хэлэлцэж дууслаа дараагийн асуудалд оръё.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Дөрөв.Жижиг, дунд үйлдвэрлэлийг дэмжих асуудлаар Засгийн газар, холбогдох бусад байгууллагуудад чиглэл өгөх үүрэг бүхий ажлын хэсгийн мэдээллийг сонсъё.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Хэлэлцэж байгаа асуудалтай холбогдуулан хуралдаанд оролцож буй албан тушаалтнуудыг та бүхэнд танилцуулъя.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Жамбалцэрэн Хүнс хөдөө аж ахуй, хөнгөн үйлдвэрийн яамны Төрийн нарийн бичгийн дарга, Эрдэнэсайхан Жижиг, дунд үйлдвэрийн газрын дарга, Гангамөрөн Нийслэлийн Жижиг, дунд үйлдвэр, үйлчилгээг дэмжих нийслэлийн өмчит үйлдвэрийн газрын дарга, Мөнхжаргал гэж байна уу? Нийслэлийн Жижиг, дунд үйлдвэр, үйлчилгээг дэмжих төвийн Төсөл, төлөвлөгөө инновацын хэлтсийн дарга. Ийм ажлын хэсэг хүрэлцэн ирсэн юм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Жижиг, дунд үйлдвэрлэлийн дэд хорооны 2021 оны 01 тоот тогтоолоор жижиг, дунд үйлдвэрлэлийг дэмжих асуудлаар Засгийн газар, холбогдох бусад байгууллагад чиглэл өгөх үүрэг бүхий ажлын хэсгийг Улсын Их Хурлын гишүүн, Жижиг дунд үйлдвэрлэлийн дэд хорооны дарга Бат-Эрдэнээр ахлуулан байгуулсан. Энэхүү ажлын хэсгийн тайлан, мэдээллийг өнөөдрийн хуралдаанаар хэлэлцэнэ.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Та бүхэнд тайлбар уншиж танилцуулъя. Монгол Улсын Их Хурлын тухай хуулийн 28.4-т, дэд дороо тухайн эрхэлсэн асуудлаар хяналт шалгалт, судалгаа хийх, холбогдох мэдээлэл авах, зохих албан тушаалтан, иргэн, байгууллагаас тайлбар авах, ажлын хэсэг байгуулах эрх зүйн асуудлаар тогтоол гаргах, Улсын Их Хурлын бусад шийдвэрийн төсөл боловсруулж харьяалах Байнгын хорооны хуралдаанаар хэлэлцүүлэх эрхтэй гэж заасан. Мөн дараагийнх нь хуулийн заалтыг та бүхэнд уншиж танилцуулъя.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Монгол Улсын Их Хурлын чуулганы хуралдааны Дэгийн тухай хуулийн 113.1-д, 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 хэлэлцэж болно гэж заасан. Ийм хуулийн зохицуулалтууд байгаа юм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517BAC" w:rsidRDefault="00EE0EB6" w:rsidP="00517BAC">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Мэдээллийг Жижиг, дунд үйлдвэрийн газрын дарга Эрдэнэсайхан танилцуулна. Ажлын хэсгийн дөрөвдүгээр микрофон өгье.</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lastRenderedPageBreak/>
        <w:t xml:space="preserve">Я.Эрдэнэсайхан: </w:t>
      </w:r>
      <w:r w:rsidRPr="00EE0EB6">
        <w:rPr>
          <w:rFonts w:ascii="Arial" w:hAnsi="Arial" w:cs="Arial"/>
          <w:bCs/>
          <w:color w:val="000000" w:themeColor="text1"/>
          <w:lang w:val="mn-MN"/>
        </w:rPr>
        <w:t>Б</w:t>
      </w:r>
      <w:r w:rsidRPr="00EE0EB6">
        <w:rPr>
          <w:rFonts w:ascii="Arial" w:hAnsi="Arial" w:cs="Arial"/>
          <w:lang w:val="mn-MN"/>
        </w:rPr>
        <w:t xml:space="preserve">айнгын хорооны гишүүддээ өдрийн мэнд хүргэе.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2021 оны арван сарын 19-ний өдөр Жижиг, дунд үйлдвэрлэлийн дэд хороо хуралдаад хэд хэдэн үүрэг чиглэлийг өгсөн. Энэ хүрээнд судалгаа шинжилгээ хийх, холбогдох ажлуудыг гүйцэтгэх энэ хүрээнд жижиг, дунд үйлдвэр, үйлчилгээ эрхлэгчдийг зах зээлтэй холбох асуудлаар бас үйл ажиллагаа явуулахыг даалгасан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Энэ хүрээндээ бид нар жижиг, дунд үйлдвэр эрхлэгчдийнхээ борлуулалтыг дэмжээд зах зээлд тэд холбох чиглэлээр бол эх оронч худалдан авалт, үндэсний үйлдвэрлэл, үзэсгэлэн худалдаа, намрын ногоон өдрүүд, үндэсний үйлдвэрлэл үзэх худалдаа, Улаанбаатар түншлэл, Парис хотод болсон Монголд үйлдвэрлэв үзэсгэлэн худалдаа, Монгол Японы эдийн засгийн Монгол Японы цахим үзэсгэлэн форум, мөн бусад үзэсгэлэн худалдаануудыг бол зохион байгуулж нийтдээ 570 гаруй аж ахуйн нэгж, иргэн оролцож 3 тэрбум төгрөгийн борлуулалт хийсэн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орон нутгийн уул уурхайн компаниудад нийлүүлж байгаа жижиг, дунд үйлдвэрлэл эрхлэгчдийнхээ бараа бүтээгдэхүүн, үйлчилгээний хэмжээг нэмэгдүүлэх, аж ахуйн нэгжүүдийн хооронд туршлага солилцуулах зорилгоор бол Төв аймагт уул уурхайн компаниуд болон бизнес эрхлэгчдийн уулзалтыг 2022 оны хоёр сарын 23,  гурван сарын 10-ны өдрүүдэд Канадын “Мерит” төсөлтэй хамтарч зохион байгуулсан. Энэ уулзалтад Төв аймгийн сумууд, Дундговьд, Дорнод, Сүхбаатар,  Шинжлэх Ухаан Технологийн Их Сургууль, Худалдаа аж үйлдвэрийн танхим зэрэг байгууллагууд оролцсон.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Засгийн газрын үйл ажиллагааны хөтөлбөрт тусгагдсан томоохон үйлдвэрүүдийн захиалгат ажлыг үндэсний жижиг, дунд үйлдвэрлэл эрхлэгчид нийлүүлэх боломжийг нэмэгдүүлнэ гэж заасны дагуу бол 14 уул уурхайн томоохон компаниудад бол хүсэлтийг явуулсан.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Эндээс “Оюу Толгой”, “Эрдэнэс Тавантолгой” зэрэг компаниуд бол саналаа ирүүлээд. Ингээд хамтарч ажиллаад бид нар бас жишээлбэл “Эрдэнэс Тавантолгой”, оёдлын үйлдвэрийн чиглэлээр үйл ажиллагаа явуулдаг аж ахуйн нэгжүүдийн мэдээллийг аваад ингээд хамтраад ажиллаад явж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 дахь асуудал. Өгсөн үүрэг, чиглэл бол жижиг, дунд үйлдвэрийг дэмжих салбар чиглэлийг тодорхойлох ийм үүрэг, чиглэл өгөгдсөн.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Ер нь бол 2019 онд Засгийн газрын 190-р тогтоолоор бүсчилсэн хэлбэрээр жижиг, дунд үйлдвэрлэлийг дэмжих тэргүүлэх салбар чиглэлийг тогтоодог энэ журмыг батлуулсан байсан. Энэ хүрээндээ бид нар энэ жил бас Жижиг, дунд үйлдвэрийг хөгжүүлэх сангаас зээл олгох салбар, чиглэлийг Хүнс, хөдөө аж ахуй, хөнгөн үйлдвэрийн сайдаар батлуулахаар ажиллаж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Одоогийн төлөвлөгөөгөөр зургаан сард 24 орчим тэрбум төгрөгийн зээлийг олгохоор ингээд төлөвлөөд ажиллаж байгаа. Мөн кластерын чиглэлээр тодорхой журмуудыг батлуулахаар ажиллаж байна. Монгол Улсын Бизнесийн сургууль, Монгол Улсын Их Сургуулийн Эдийн засгийн хүрээлэнгийн эрдэмтэн багш нартай нийлээд хэд хэдэн судалгааг хийж гаргаад бэлэн болгосон байгаа. Кластерыг бүсчлэн хөгжүүлэх журмыг боловсруулаад Засгийн газарт оруулсан боловч бүсчилсэн хөгжлийн үзэл баримтлалыг шинэчилж байгаатай холбоотойгоор энэний дараа больё гэдгээр хойшлогдсон байгаа. 1 их наядын санхүүжилттэй </w:t>
      </w:r>
      <w:r w:rsidRPr="00EE0EB6">
        <w:rPr>
          <w:rFonts w:ascii="Arial" w:hAnsi="Arial" w:cs="Arial"/>
          <w:lang w:val="mn-MN"/>
        </w:rPr>
        <w:lastRenderedPageBreak/>
        <w:t xml:space="preserve">холбоотойгоор бол өнгөрсөн хугацаанд бас нийтдээ 5000 гаруй аж ахуйн нэгж 1  их наядад хамрагдаж 3 хувийн хүүтэй зээлийг  олгосон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Жижиг, дунд үйлдвэрийн корпорацын бүтэц, дүрэм, чиг үүрэг байгуулах ажлын төлөвлөгөөг боловсруулж оруулж ирэх үүрэг, чиглэл өгсөн. Энэ дагуу судалгааг хийгээд дэд хорооны гишүүд, Байнгын хорооны гишүүдэд хүргүүлсэн байгаа. Энэ хүрээндээ жижиг, дунд бизнесийн корпорац нь төр хувийн хэвшил, олон улсын санхүүгийн байгууллагуудын хамтарсан ийм бүтэцтэй байхаар төлөвлөж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Ингээд өөрөөр хэлбэл төсөв дээр жижиг, дунд үйлдвэрлэлийн зээлд бол тодорхой хөрөнгө тусгах боломжгүй. Эдийн засаг хүндрэлтэй байгаа учраас гадаадын донор байгууллагуудаас санхүүжилт босгох ийм ажлыг бол хийхээр төлөвлөж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Ингээд хэд хэдэн байгууллагатай уулзаж үзэхэд бол төр буюу төрийн санд өгөх боломжгүй ийм санхүүжилтийнх нь бүтэц нь тодорхой, ил тод нээлттэй, шилэн байх ийм бүтцийг бий болгож чадах юм бол тодорхой зээлүүдийг бол бас олгох талаар дахин ярилцаж болох юм гэсний дагуу энэ Жижиг, дунд бизнесийн корпорацыг байгуулах энэ судалгаа тооцоог хийгээд оруулж ирж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Энэ хүрээндээ бол бид нар бас энэ корпорацыг байгуулахад Засгийн газраас ямар тогтоол шийдвэр гаргах ёстой вэ? Яаж хөрөнгө, санхүүгээ босгох вэ, дүрэм нь ямар байх вэ, ямар хэлбэрийн аж ахуйн нэгж байх вэ зэрэг бүх энэ төлөвлөгөө юмыг он сараар нь гаргаад бас та бүхэнд хүргүүлсэн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Мөн цаашид авах арга хэмжээний саналыг боловсруулах ийм ажлын хэсгийг бол Их Хурлын гишүүдээр ахлуулсан ажлын хэсэг байгуулагдаад саналыг боловсруулаад та бүхэнд хүргүүлсэн. Энэ хүрээндээ дэд хорооны хурлаар бас 5, 6 заалт бүхий ийм тогтоолын төслийг бол Байнгын хороонд оруулахаар шийдвэрлэсэн.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Энэ дотор бол Жижиг, дунд үйлдвэрийн корпорацыг байгуулах,  санхүүжилтийн эх үүсвэрийг шийдвэрлэх, сангийн эргэн төлөлтийг сайжруулах талаар холбогдох төрийн байгууллагуудад үүрэг, чиглэл өгөх, гааль, НӨАТ-өөс чөлөөлөх зэрэг ийм асуудлуудыг оруулж ирж байгаа.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М</w:t>
      </w:r>
      <w:r w:rsidRPr="00EE0EB6">
        <w:rPr>
          <w:rFonts w:ascii="Arial" w:hAnsi="Arial" w:cs="Arial"/>
          <w:lang w:val="mn-MN"/>
        </w:rPr>
        <w:t>эдээлэлтэй холбогдуулан асуулт асууж, үг хэлэх гишүүд нэрсээ өгнө үү. Өнөрболор гишүүнээр тасалъя. Энхтүвшин гишүүн асуултаа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Т.Энхтүвшин: </w:t>
      </w:r>
      <w:r w:rsidRPr="00EE0EB6">
        <w:rPr>
          <w:rFonts w:ascii="Arial" w:hAnsi="Arial" w:cs="Arial"/>
          <w:bCs/>
          <w:color w:val="000000" w:themeColor="text1"/>
          <w:lang w:val="mn-MN"/>
        </w:rPr>
        <w:t>М</w:t>
      </w:r>
      <w:r w:rsidRPr="00EE0EB6">
        <w:rPr>
          <w:rFonts w:ascii="Arial" w:hAnsi="Arial" w:cs="Arial"/>
          <w:lang w:val="mn-MN"/>
        </w:rPr>
        <w:t>иний хувьд энэ асууж байгаа зүйл бол Хөдөө орон нутгийн Засаг дарга, Тамгын газрын дарга, иргэдээс асуугаад байгаа асуултыг бас энэ далимд асуугаад авчихъя гэж бодож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Ялангуяа сумдад Сум хөгжүүлэх сан гэж байдаг. Сум хөгжлийн сан бол сумандаа бизнес эрхэлж байгаа аж ахуйн нэгж байгууллага, иргэдэд, ялангуяа жижиг, дунд бизнес эрхэлж байгаа иргэддээ сүүлийн жилүүдэд бол зээл өгөөд бас амжилттай явж байгаа ийм сан байсан.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Харамсалтай нь энэ Хоршооны тухай хууль гараад Хоршоо хөгжүүлэх сан гэдэг ийм сан болсон. Одоогоор сум, орон нутаг дээр энэ зээл гарч байгаа юм алга байна. Хоршоо хөгжүүлэх сан болсон, Хоршоо хөгжүүлэх сан маань өөрөө шалгуур </w:t>
      </w:r>
      <w:r w:rsidRPr="00EE0EB6">
        <w:rPr>
          <w:rFonts w:ascii="Arial" w:hAnsi="Arial" w:cs="Arial"/>
          <w:lang w:val="mn-MN"/>
        </w:rPr>
        <w:lastRenderedPageBreak/>
        <w:t xml:space="preserve">үзүүлэлт бас өндөртэй. 3 жил хоршоогоор ажилласан аж ахуйн нэгж байгууллагад хоршоонуудаа зээл өгөхөөр ийм сангийн журамтай юм байна лээ. Тийм учраас энэ зээлүүд бас эргэж олгогдохгүй байна. Хоршоо хөгжүүлэх сангаас иргэд, аж ахуйн нэгж байгууллагууд зээл олгож чадахгүй байна. Сумын Засаг дарга, сумын Засаг даргын Тамгын газар газрууд шийдвэрээ бас гаргаж чадахгүй байна. Амьдралаас их хол хөндий ийм сан бий болжээ гэдэг дээр бас энэ орон нутгийн иргэд байнга ярьж байна. Тийм учраас энэ Хоршоо хөгжүүлэх сангаа хэзээ сум хөгжүүлэх сан болгох вэ гэдэг дээр нэг асуулт хэлж өгөөч.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Ингэж явахгүй бол энэ Хоршоо хөгжүүлэх сангаас зээл авах хоршоо гэж нэгдүгээрт сумуудад ч байхгүй юм байна. Сум болгон дээр нэг, нэг л хоршоо байдаг юм байна. Тийм учраас энэ дээр бас нэг хариулт хэлж өгөөч. Ер нь жижиг, дунд үйлдвэрлэлээ цаашдаа дэмжье, сум, орон нутгийнхаа иргэдийг дэмжье гэж бодож байгаа бол сум хөгжлийнхөө санг хуучин хэвээр нь явуулж зайлшгүй ийм шаардлага байгаа юм гэдгийг бас хэлмээр байна.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Х</w:t>
      </w:r>
      <w:r w:rsidRPr="00EE0EB6">
        <w:rPr>
          <w:rFonts w:ascii="Arial" w:hAnsi="Arial" w:cs="Arial"/>
          <w:lang w:val="mn-MN"/>
        </w:rPr>
        <w:t>эн харуулах вэ? Ажлын хэсэг дөрөвдүгээр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Я.Эрдэнэсайхан: </w:t>
      </w:r>
      <w:r w:rsidRPr="00EE0EB6">
        <w:rPr>
          <w:rFonts w:ascii="Arial" w:hAnsi="Arial" w:cs="Arial"/>
          <w:lang w:val="mn-MN"/>
        </w:rPr>
        <w:t>Энхтүвшин гишүүний асуултад хариулъя. Жижиг, дунд үйлдвэрийн газрын дарга Эрдэнэсайхан. 2021 онд Хоршооны тухай хууль батлагдсан. Энэтэй холбоотойгоор Сум хөгжүүлэх сан бол бас бид нар 2019 онд улсын үзлэг зохион байгуулсан. Монгол улсын 330 суманд үйл ажиллагаа явуулж байгаа бүх Сум хөгжүүлэх сангийн хэмжээнд. Энэ дээр бас энэ сангаас олгогдож байгаа зээлүүдийн эргэн төлөлт бол маш муу байна гэдэг ийм дүгнэлт гарсан.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 Тийм учраас энэ Сум хөгжүүлэх сангийн үйл ажиллагааг өөрчлөн зохион байгуулах ийм чиглэлийг бол тухайн үедээ Сангийн сайд, Хууль зүйн сайд, Хүнс, хөдөө аж ахуй, хөнгөн үйлдвэрийн сайдын хамтарсан ажлын хэсэг бол гаргасан юм. Ингээд энэ санг өөрчлөн байгуулахын тулд бол суман дээр нэг төрлийн үйл ажиллагаа явуулдаг. Жишээлбэл талхны цехээр үйл ажиллагаа явуулж байдаг нэг иргэн 5 сая төгрөгийн зээл авдаг, дахиад тэр нь ашигтай ажиллаад ирэнгүүт дараачийн иргэн нь дахиад 5 сая төгрөгийн зээл аваад, 2 тэр талхны цех 2-лаа дампуурдаг ийм нөхцөл бол нэлээн түгээмэл байсан. Энийг шийдэхийн тулд бол саяынхыг оруулж ирсэн. Ингээд Хоршооны тухай хуулиа дагалдуулаад Хоршоо хөгжүүлэх сангийн журмыг боловсруулсан. Энэ журмаар бол Сум хөгжүүлэх санг Хоршоо хөгжүүлэх сан болгоод одоогийн байдлаар бол энэ сангийн нэршлийг нь өөрчлөөд ингээд зээл олголт бол эхлээд явж байгаа. Журам дээр бол Энхтүвшин гишүүний хэлсэн бас зарим нэг ийм шаардлагууд бас хэт өндөржсөн ийм асуудлууд байгаа. Тийм учраас иргэн жишээлбэл зээл олгохгүй байна гэдэг ийм гомдлууд ирж байгаа. Ер нь бол хоршоо маань өөрөө гүйцэд төлөвшиж амжаагүй байгаа учраас ер нь алсдаа бол энэ Хоршоо хөгжүүлэх санд хоршоо, жижиг, дунд үйлдвэрлэл эрхлэгчдэд өгөх нь зөв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Одоогийн байдлаар шилжилтийн үе учраас иргэнийг оруулъя гэдгээр журмын төсөлд бол өөрчлөлт оруулаад явж байгаа. Гурваас доошгүй жил үйл ажиллагаа явуулна гэдэг заалт байсан. Энийг бас орон нутгаас ирсэн хүсэлтийг үндэслээд энэ журам дээрээ өөрчлөлт оруулаад энэ удаагийнхаар хасаж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Монгол улсын засаг захиргаа, нутаг дэвсгэрийн нэгж, түүний удирдлагын тухай хууль дээр өөрчлөлтүүд орсон. Өөрөөр хэлбэл Иргэдийн Төлөөлөгчдийн Хурлын тэргүүлэгчид гэдэг заалт байхгүй болж байгаа. Энэтэй холбоотойгоор нөгөө журам маань өмнө нь боловсруулагдаад батлагдсан байсан учраас өөрчлөлтийг </w:t>
      </w:r>
      <w:r w:rsidRPr="00EE0EB6">
        <w:rPr>
          <w:rFonts w:ascii="Arial" w:hAnsi="Arial" w:cs="Arial"/>
          <w:lang w:val="mn-MN"/>
        </w:rPr>
        <w:lastRenderedPageBreak/>
        <w:t xml:space="preserve">нөгөө тэргүүлэгчид жишээлбэл зээл олгох товыг тогтооно, тэндээс төсөв сонгон шалгаруулах хороонд цөөнхийн бүлгээс орно гэдэг ийм заалтууд байсныг бол өөрчилж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Ер нь бол өнөөдрийн байдлаар Монгол улсад бол 4468 хоршоо байгаа боловч энэ хоршоод маань яг чадавхжиж бас чадаагүй байна. Тийм учраас бид нар хоршоо хөгжүүлэх бодлогыг боловсруулаад техник, эдийн засгийн үндэслэлийг бол баталсан байгаа. Яваандаа бол энэ орон нутгийн түүхий эдийг зах зээлд үнэтэй борлуулах, орон нутагт иргэд сайн сайхан амьдрахад бол Хоршооны хөгжлийн сан маш чухал үүрэгтэй. Хоршиж хамтарч ажиллах нь зөв гэсэн ийм чиглэлийг барьж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21 оноос эхлээд бол Монголбанкны зээлийн мэдээллийн санд энэ Сум хөгжүүлэх сангаас зээл авсан муу зээлдэгчдийн мэдээллийг нийлүүлдэг болсон. Энэнтэй холбоотойгоор зээлийн эргэн төлөлт бол тухайн үедээ 19 онд  муу эзлэх хувь нь 70 байсан. Өнөөдрийн байдлаар бол 40 хувьтай болоод 30 хувь сайжраад явж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Энийг цаашдаа 1 суман дээр 1 төрлийн үйл ажиллагаа явуулж байгаа байгууллагуудад нэгэнд нь л өгдөг байх буюу өөрөөр хэлбэл суман дээр хоорондоо өрсөлдөгч байх энэ нөхцөлийг хаахын тулд энэ Хоршоо хөгжүүлэх сан гэдэг байдлаар оруулах нь зөв гэсэн ийм шийдвэр гаргаад ингээд явж байгаа.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Э</w:t>
      </w:r>
      <w:r w:rsidRPr="00EE0EB6">
        <w:rPr>
          <w:rFonts w:ascii="Arial" w:hAnsi="Arial" w:cs="Arial"/>
          <w:lang w:val="mn-MN"/>
        </w:rPr>
        <w:t>нхтүвшин гишүүн тодруулъя.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Т.Энхтүвшин:</w:t>
      </w:r>
      <w:r w:rsidRPr="00EE0EB6">
        <w:rPr>
          <w:rFonts w:ascii="Arial" w:hAnsi="Arial" w:cs="Arial"/>
          <w:lang w:val="mn-MN"/>
        </w:rPr>
        <w:t xml:space="preserve"> Энэ амьдрал дээр энэ суманд бол 1 юм уу 2 хоршоо л байдаг юм л даа. Тэгээд үндсэндээ бол бид нар ингээд тэр суманд үйл ажиллагаа явуулж байгаа 1 хоршоонд л их томоохон хэмжээний боломж олгосон. Бусдынх нь боломжийг хулгайлаад, 1 хоршоонд л ийм боломж л олгосон ийм л шийдвэр болгочхоод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Хоёрдугаар асуудал бол Сум хөгжлийн санг Хоршоо хөгжлийн сан болгож нэрийг нь өөрчилснөөрөө ямар ч ахиц, дэвшил гарахгүй. Сум хөгжлийн сан чинь өөрөө их бололцоо боломжтой тийм журамтай байсан шүү дээ. Иргэд, аж ахуй нэгж байгууллагадаа зээлээ олгодог. Иргэд ялангуяа их зээлд хамрагддаг ийм л зүйл байсан. Тийм учраас юу гэдэг юм заавал Сум хөгжүүлэх санг  Хоршоо хөгжүүлэх сан болчих юм бол сайхан болж байна гэж ингэж бодож байгаа бол эндүүрэл. Энэ 3 жил гэдэг юмаа бол бүр авч хаях хэрэгтэй. Сумын иргэн</w:t>
      </w:r>
      <w:r w:rsidRPr="00EE0EB6">
        <w:rPr>
          <w:rFonts w:ascii="Arial" w:hAnsi="Arial" w:cs="Arial"/>
          <w:color w:val="000000" w:themeColor="text1"/>
          <w:lang w:val="mn-MN"/>
        </w:rPr>
        <w:t>…/минут дуусав./</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Э</w:t>
      </w:r>
      <w:r w:rsidRPr="00EE0EB6">
        <w:rPr>
          <w:rFonts w:ascii="Arial" w:hAnsi="Arial" w:cs="Arial"/>
          <w:lang w:val="mn-MN"/>
        </w:rPr>
        <w:t xml:space="preserve">нхтүвшин гишүүнд нэг минут нэмье.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Т.Энхтүвшин:</w:t>
      </w:r>
      <w:r w:rsidRPr="00EE0EB6">
        <w:rPr>
          <w:rFonts w:ascii="Arial" w:hAnsi="Arial" w:cs="Arial"/>
          <w:lang w:val="mn-MN"/>
        </w:rPr>
        <w:t xml:space="preserve"> Тэр 3 жилийн хугацааг нь жилгүй болгох хэрэгтэй. Тэр аж ахуйн нэгж, байгууллага нэгдэж нийлээд зээл авах ийм бололцоо, боломжийг нэгдүгээрт хангаж өгөх хэрэгтэй.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Хоёрдугаарт, сумын иргэдийг зээл авах ийм бололцоо, боломжоор нь мөн хангаж өгөх хэрэгтэй. Ер нь нэгдээд, нийлээд зээл авдаг нэг хэсэг байхад дангаараа ажлын байрыг нэмэгдүүлээд бас аж ахуй эрхлээд явж байгаа олон хүн байгаа шүү дээ.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Заавал хоршиж нийлж, хоршиж нийлсэн хүмүүс хоорондоо муудвал яах юм. Нийлж нэгдэхгүй дараа нь мөнгөө аваад салбал яах юм. Ийм юмнуудыг бид нар </w:t>
      </w:r>
      <w:r w:rsidRPr="00EE0EB6">
        <w:rPr>
          <w:rFonts w:ascii="Arial" w:hAnsi="Arial" w:cs="Arial"/>
          <w:lang w:val="mn-MN"/>
        </w:rPr>
        <w:lastRenderedPageBreak/>
        <w:t xml:space="preserve">харах хэрэгтэй шүү дээ. Тийм учраас ганцаараа авах, нэгдэж нийлж авах гээд тэр 3 жилийг нь жилгүй болгочихдог ийм бололцоо боломжийг нь бас олгож өгөх нь зөв шүү.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Бид нар заавал нэрний хойноос хөөцөлдөөд Сум хөгжлийн санг Хоршоо хөгжүүлэх сан болгочих юм бол үйл ажиллагаа нь сайжраад явчихна гэж бодож байгаа бол эндүүрэл. Харин бид нар Сум хөгжлийн сангаа цаашдаа хөрөнгө, мөнгийг нь яаж нэмэгдүүлэх вэ, яаж</w:t>
      </w:r>
      <w:r w:rsidRPr="00EE0EB6">
        <w:rPr>
          <w:rFonts w:ascii="Arial" w:hAnsi="Arial" w:cs="Arial"/>
          <w:color w:val="000000" w:themeColor="text1"/>
          <w:lang w:val="mn-MN"/>
        </w:rPr>
        <w:t>…/минут дуусав./</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Энхтүвшин гишүүн ч бараг санал хэлчихлээ дээ. Өнөрболор гишүүн асуулт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lang w:val="mn-MN"/>
        </w:rPr>
        <w:t xml:space="preserve">Д.Өнөрболор: </w:t>
      </w:r>
      <w:r w:rsidRPr="00EE0EB6">
        <w:rPr>
          <w:rFonts w:ascii="Arial" w:hAnsi="Arial" w:cs="Arial"/>
          <w:lang w:val="mn-MN"/>
        </w:rPr>
        <w:t xml:space="preserve">Энэ жижиг, дунд үйлдвэрлэлийг дэмжих асуудлаар бид нар мэдээлэл сонсож байна.  Жижиг, дунд үйлдвэрлэлийг дэмжих чиглэлээр олгосон энэ санхүүжилтийн эх үүсвэрийн хувьд улсын төсвөөс бол 10-20 онд бол 822 тэрбум төгрөг, 2006, 2011 онд Япон улсын Засгийн газрын 75 сая доллар буюу ойролцоогоор  100 гаруй тэрбум төгрөг тэр үеийн тиймээ? Тэгээд нийтдээ бараг 1 их наяд төгрөгийн хөнгөлөлттэй зээлээр жижиг, дунд үйлдвэрийн зээлийг олгосон байна. Тэгээд энэ бол ер нь санхүүгийн болон хугацааны хувьд бол бас нэлээн хангалттай хөгжих ийм боломжтой, хөрөнгө мөнгөний хувьд ч тэр, цаг хугацааны хувьд ч тэр боломжтой ийм зүйл байлаа.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Тэгээд  нэг зээлийн дундаж энэ судалгаанаас ингээд танилцуулгаас нь харах юм бол хэмжээ нь 131 тэрбум төгрөг гэсэн байгаа юм. Тэгээд энэ зээлийн үр дүнд бол өнөөдөр ер нь яг хаана байгаа юм бэ? Одоо энэ хоёр үе шаттай зээлийн төсөл, тэгээд дээрээс нь улсын төсвөөс зарцуулсан 822 тэрбум төгрөг, эдийн засгийг сэргээх 10 их наядын цогц төлөвлөгөө хөтөлбөрийн хүрээнд хэрэгжүүлсэн,  зарцуулсан энэ зээлийн хөтөлбөрийг харуулбал бараг 3 наядыг бид нар зарцуулчхаад байгаа. Тэгсэн хэр нь өнөөдөр экспортын 2.4-хөн хувийг эзэлж байна шүү дээ. Тэгэхлээр ийм хэмжээний хөрөнгө зарцуулчхаад өнөөдөр бодитой үр дүн гараагүй байна гэдэг энэ бол маш харамсалтай бөгөөд аягүй эмгэнэлтэй байна гэж ойлгож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Тэгээд энд ер нь энэ олгосон зээлүүдэд ер нь эргэж хяналт тавьдаг ийм тогтолцоо ер нь байдаг юм уу манайд? Тухайлах юм бол Япон, Солонгос улсууд маш ийм хүнд нөхцөл байдалтай яг манайх шиг л ийм байдалтай байхдаа л өөрсдийнхөө зорилгыг бүхнийг экспортод гээд тийм ээ, бүтээсэн бүхэн нь дэлхийн зах зээл дээр нийлүүлэгдэх ёстой гэсэн амбицыг зорилгоо болгоод тэгээд төр засаг, бизнесийн байгууллага, иргэн бүрийн эрхэм зорилго болж зүтгэсээр өнөөдрийн өндөр ийм хөгжилд хүрч чадсан байж байгаа шүү дээ. Тэгэхээр яагаад манайд энэ ингээд болохгүй байгаа юм бэ? Тэгээд Жижиг, дунд үйлдвэрлэлийн санд яг хэдэн төгрөгийн эх үүсвэр байна вэ? Нийт зээлийн хэмжээ үүнээс хэвийн зээл нь хэд байгаа юм, анхаарах шаардлагатай болсон эрсдэлтэй зээл нь хэд байгаа юм бэ? Ойрын 2 жилийн хугацаанд эргэн төлөгдөх зээлийн хэмжээ хэд байгаа юм бэ? Эдийн засгийг сэргээх арван их наядын цогц төлөвлөгөө энэ хөтөлбөрийн 2 их наядын хөтөлбөрөөс тусдаа. Ер нь энэ тал дээр хариулт авмаар байна. Тэгээд өнөөдрийн хувьд жижиг, дунд үйлдвэрлэл өнөөдөр засаглалын хувьд үнэхээр бэхжээгүй болох нь харагдаж байна. Тэгээд одоо энэ бүтцийн хувьд корпорацын хэлбэрт шилжсэнээр тэгээд яг ямар үр дүнд хүрэх төсөөлөл байгаад байгаа юм бэ? Энэ талаар асуумаар байна.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 xml:space="preserve">Б.Чойжилсүрэн:  </w:t>
      </w:r>
      <w:r w:rsidRPr="00EE0EB6">
        <w:rPr>
          <w:rFonts w:ascii="Arial" w:hAnsi="Arial" w:cs="Arial"/>
          <w:bCs/>
          <w:lang w:val="mn-MN"/>
        </w:rPr>
        <w:t>А</w:t>
      </w:r>
      <w:r w:rsidRPr="00EE0EB6">
        <w:rPr>
          <w:rFonts w:ascii="Arial" w:hAnsi="Arial" w:cs="Arial"/>
          <w:lang w:val="mn-MN"/>
        </w:rPr>
        <w:t>жлын хэсгийн дөрөвдүгээр микрофон. Эрдэнэсайхан дарга хариулах.</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Я.Эрдэнэсайхан: </w:t>
      </w:r>
      <w:r w:rsidRPr="00EE0EB6">
        <w:rPr>
          <w:rFonts w:ascii="Arial" w:hAnsi="Arial" w:cs="Arial"/>
          <w:lang w:val="mn-MN"/>
        </w:rPr>
        <w:t xml:space="preserve">Өнөрболор гишүүний асуултад хариулъя. Жижиг, дунд үйлдвэрийг хөгжүүлэх сан 2009 онд үүсгэн байгуулагдсан. Энэ хугацаанд өнөөдрийг хүртэл 680 тэрбум төгрөгийн эх үүсвэрийг улсын төсөв, Хөгжлийн банкны бонд, Засгийн газрын бондоос төвлөрүүлсэн. Энийгээ бол өнөөдрийн байдлаар 2020 оны найман сарын 12-нд Жижиг, дунд үйлдвэрийн газар байгуулагдсан. Энэ үед гурван байгууллагад өртэй байсан. Өнөөдөр бол зөвхөн Засгийн газрын бондын төлбөрт 15.4 тэрбум төгрөгийн өртэй байгаа. Энийгээ бид нар энэ оны эхний хагас жилд төлөөд барагдуулчихна. Ингэхээр бол энэ байгууллагын өрний асуудал бол нэг мөсөн дуусаж байгаа. Тэгэхээр энэ богино хугацаанд бас энэ өрнөөс салж чадсан гэж үзэж байгаа. Энэ 992 тэрбум төгрөгийг бол 680-аа эргэн зээлдүүлэх маягаар бол нийтдээ 8200 аж ахуйн нэгжид олгосон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Дундаж зээл бол 131 сая төгрөг байгаа, нэг аж ахуйн нэгжид олгосон дундаж зээл бол. Энэ хугацаанд нийтдээ 40 мянга орчим ажлын байрыг хадгалсан, 50 мянган ажлын байрыг шинээр бий болгосон. 2000 үйлдвэрийг шинээр байгуулсан, 6000 орчим үйлдвэр бол үйлдвэрлэлээ өргөтгөсөн. Энэ зээл авснаар ийм тооцоо судалгаа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Ер нь Жижиг, дунд үйлдвэр, үйлчилгээг дэмжих тухай хуулийг Монгол Улсын Их Хурлаас бол 2020 оны зургаан сарын 6-нд баталсан. Энэ хууль дээр Ганбаатар нарын гишүүдийн санаачилсан. Энэ хууль дээр өмнө олгогдсон зээлүүд бол эргэн мониторинг хийхгүй, хяналт тавигдахгүй байна гэдгийг гаргаж ирээд бол хуулиараа жил болгон энэ мониторинг хийж байх ёстой ийм зохицуулалтыг оруулсан. Энэ хүрээндээ бид нар өнгөрсөн жил нийт авсан зээлдэгчдийнхээ 90 гаруй хувьд нь буюу 700 гаруй иргэн,  аж ахуйн нэгжийн зээлийг газар дээр нь очиж судалсан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Тодорхой хэсэг нь эзэн холбогдогч нь тогтоогдохгүй, нас барсан ийм асуудлууд  байгаа. Энийг жил болгон хийхээр ингэж хуульчилж оруулж ирсэн байгаа. Ингэснээр өмнө олгогдсон зээлүүд маань үнэхээр үйлдвэрлэл, үйл ажиллагаагаа явуулж байна уу, зориулалтын дагуу зарцуулж байна уу,  эсвэл аваад алга болчихсон байна уу гэдгийг тогтоогоод хэрвээ зориулалтын бусаар зарцуулсан, иргэн олдохгүй байгаа нөхцөлд хууль хяналтын байгууллагад хандаад өнөөдрийн байдлаар бол 350 орчим иргэн, аж ахуйн нэгжид хууль, хяналтын байгууллагад хандаж эргэн төлүүлэх ийм ажлуудыг шүүх, прокурор, шүүхийн шийдвэр, цагдаагийн байгууллагатай хамтраад хийгээд явж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Одоогийн байдлаар Жижиг, дунд үйлдвэрийн газрын актив буюу авлага 240 гаруй тэрбум төгрөг байгаа. Энийг 5 жилийн хугацаанд авна.  Өөрөөр хэлбэл зарим нь буюу 40 гаруй тэрбум төгрөг яг хугацаандаа төлөх юм бол энэ жил орж ирнэ. Ирэх жил 40 гаруй гээд ингээд явах ёстой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Энэ дотроос өнөөдрийн байдлаар 350 буюу түрүүний хэлсэн эрсдэлтэй байгаа аж ахуйн нэгжүүдийн 107 тэрбум төгрөг бол эрсдэлтэй гэсэн ангилалд байгаа. Өнөөдрийн оруулж ирж байгаа энэ тогтоол дээр бид нар энэ тоогоо гаргаж ирсний үндсэн дээр энд Засгийн газраас бас тодорхой чиглэлүүдийг өгөх ийм шаардлага байна гэж үзэж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Яагаад гэвэл энэ дээр бас тодорхой нөхцөлүүд байгаа юм. Зарим аж ахуйн нэгжүүд бол энэ алдангиасаа ингээд тодорхой хувиар чөлөөлөөд өгөөч. Тэгэх юм </w:t>
      </w:r>
      <w:r w:rsidRPr="00EE0EB6">
        <w:rPr>
          <w:rFonts w:ascii="Arial" w:hAnsi="Arial" w:cs="Arial"/>
          <w:lang w:val="mn-MN"/>
        </w:rPr>
        <w:lastRenderedPageBreak/>
        <w:t>бол бид нар үндсэн төлбөр, хүү ингээд төлөх боломж байна. Зарим нь бол бид нар үнэхээр төлж чадахгүй болчихлоо, бид нар барьцаанд тавьсан үл хөдлөх хөрөнгөөрөө барагдуулъя гэдэг ийм асуудлууд байгаа учраас хууль, эрх зүйн хувьд өнөөдрийн энэ Байнгын хорооны тогтоол цаашлаад Засгийн газарт танилцуулсны үндсэн дээр ийм шийдвэрийг гаргаж ирээд энэ эргэн төлөлтийг сайжруулахгүй тодорхой алхмуудыг хийхгүй ийм байдал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Засаглалын хувьд Жижиг, дунд үйлдвэрийн газар байгуулагдсанаар мэдээж сайжирсан. Гэхдээ өнөөдөр Жижиг, дунд үйлдвэрийн газар энэ сангийн үйл ажиллагаа, агентлагийн үйл ажиллагааг давхар хийгээд явж байгаа. Энэ бол</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Ө</w:t>
      </w:r>
      <w:r w:rsidRPr="00EE0EB6">
        <w:rPr>
          <w:rFonts w:ascii="Arial" w:hAnsi="Arial" w:cs="Arial"/>
          <w:lang w:val="mn-MN"/>
        </w:rPr>
        <w:t xml:space="preserve">нөрболор гишүүн тодруулах юм уу? Өнөрболор гишүүнд нэг минут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lang w:val="mn-MN"/>
        </w:rPr>
        <w:t xml:space="preserve">Д.Өнөрболор: </w:t>
      </w:r>
      <w:r w:rsidRPr="00EE0EB6">
        <w:rPr>
          <w:rFonts w:ascii="Arial" w:hAnsi="Arial" w:cs="Arial"/>
          <w:lang w:val="mn-MN"/>
        </w:rPr>
        <w:t xml:space="preserve">Ер нь бол цаасан дээр нэлээн л ингээд л ийм үйлдвэр байгуулсан, 2000 үйлдвэр байгуулсан энэ тэр гээд л ингэж байгаа болов чиг яг амьдрал дээр бол бид нар яг тодорхой экспортын 2.4-хөн хувийг эзэлж байна гэдэг чинь энэ бол угаасаа л бодит тоо байгаа шүү дээ тийм биз дээ? Тэгээд энэ 2 үе шаттай энэ зээлийн төслийг 1, 2 дугаар үе шат гээд ингээд хэрэгжүүлсэн юм байна шүү дээ. Энэний яг үр дүн нь ер нь ямаршуухан байгаа юм бэ?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Хоёрдугаар үе шат нь бол 22 оны зургаан сард ер нь дуусах юм байна гэж би ойлгосон. Энэ танилцуулгаас чинь. Гуравдугаар үе шатыг эхлүүлэхэд ямар асуудал байгаа юм? Тэрний өмнөх хэрэгжүүлсэн байж байгаа энэ төсөл, хөтөлбөрүүдийн үр дүнгийн талаар асуумаар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Э</w:t>
      </w:r>
      <w:r w:rsidRPr="00EE0EB6">
        <w:rPr>
          <w:rFonts w:ascii="Arial" w:hAnsi="Arial" w:cs="Arial"/>
          <w:lang w:val="mn-MN"/>
        </w:rPr>
        <w:t>рдэнэсайхан дарга, дөрөвдүгээр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Я.Эрдэнэсайхан: </w:t>
      </w:r>
      <w:r w:rsidRPr="00EE0EB6">
        <w:rPr>
          <w:rFonts w:ascii="Arial" w:hAnsi="Arial" w:cs="Arial"/>
          <w:bCs/>
          <w:color w:val="000000" w:themeColor="text1"/>
          <w:lang w:val="mn-MN"/>
        </w:rPr>
        <w:t>Ө</w:t>
      </w:r>
      <w:r w:rsidRPr="00EE0EB6">
        <w:rPr>
          <w:rFonts w:ascii="Arial" w:hAnsi="Arial" w:cs="Arial"/>
          <w:lang w:val="mn-MN"/>
        </w:rPr>
        <w:t>нөөдрийн хувьд түрүүний асуултад бас зээлээ олгодог байгууллага нь Жижиг, дунд үйлдвэрийн газар,  хянадаг байгууллага нь Жижиг, дунд үйлдвэрийн газар байгаа юм. Тэгэхээр өнөөдөр 2018 оноос хойш бол энэ зээл олголттой холбоотой асуудал дээр бол ямар нэгэн ашиг сонирхлын асуудал бол үүсээгүй.</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Гэхдээ энэ механизм нь өөрөө бас өнөөдөр зөв болж байгаа ч гэсэн цаашдаа бол энэ салах ёстой. Өөрөөр хэлбэл зээл олгодог байгууллага нь Жижиг, дунд бизнесийн корпорац,  хяналт тавьдаг, бодлого боловсруулдаг нь Жижиг, дунд үйлдвэрийн агентлаг байх ёстой гэж үзэж байгаа учраас энийг салгана гэж энэ бизнесийн корпорацыг оруулж ирж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Таны асуусан ЖАЙКА-ийн хоёр үе шаттай зээл 2 удаа Японы олон улсын хамтын ажиллагааны байгууллагаар дамжиж Монголд энэ ЖАЙКА-ийн 2 үе шаттай төсөл орж ирсэн. Энэ зээл олгогдоод явж байгаа. Энэ бол Жижиг, дунд үйлдвэрийн газраар дамжиж байгаа биш Хүнс, хөдөө аж ахуй, хөнгөн үйлдвэрийн яам дээр байгаа. Өмнө нь Сангийн яаман дээр байсан ийм төсөл. Энэ төсөл бол банкаар дамжуулаад олгогддог, 800 хүртэл сая төгрөгийн зээл олгогддог ийм төсөл байгаа. Энэ төслийн үр дүн бол нэг</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bCs/>
          <w:lang w:val="mn-MN"/>
        </w:rPr>
        <w:t>Х</w:t>
      </w:r>
      <w:r w:rsidRPr="00EE0EB6">
        <w:rPr>
          <w:rFonts w:ascii="Arial" w:hAnsi="Arial" w:cs="Arial"/>
          <w:lang w:val="mn-MN"/>
        </w:rPr>
        <w:t xml:space="preserve">ариулт хангалтай юу Өнөрболор гишүүнээ? Гишүүд асуулт асууж, хариулт авлаа. Жижиг, дунд үйлдвэрлэлийг дэмжих асуудлаар Засгийн </w:t>
      </w:r>
      <w:r w:rsidRPr="00EE0EB6">
        <w:rPr>
          <w:rFonts w:ascii="Arial" w:hAnsi="Arial" w:cs="Arial"/>
          <w:lang w:val="mn-MN"/>
        </w:rPr>
        <w:lastRenderedPageBreak/>
        <w:t xml:space="preserve">газар, холбогдох бусад байгууллагад чиглэл өгөх үүрэг бүхий ажлын хэсгийн мэдээллийг сонслоо. Дараагийн асуудалд оръё.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b/>
          <w:lang w:val="mn-MN"/>
        </w:rPr>
      </w:pPr>
      <w:r w:rsidRPr="00EE0EB6">
        <w:rPr>
          <w:rFonts w:ascii="Arial" w:hAnsi="Arial" w:cs="Arial"/>
          <w:b/>
          <w:lang w:val="mn-MN"/>
        </w:rPr>
        <w:t xml:space="preserve">Тав.Энэ асуудалтай холбогдуулаад Жижиг, дунд үйлдвэрийг дэмжих асуудлаар Засгийн газар, холбогдох бусад байгууллагад чиглэл өгөх үүрэг бүхий Жижиг, дунд үйлдвэрлэлийн дэд хорооноос байгуулагдсан ажлын хэсгээс жижиг, дунд үйлдвэрлэлийг дэмжих зорилгоор Монгол Улсын Засгийн газарт чиглэл өгөх тухай Байнгын хорооны тогтоолын төслийг боловсруулсныг та бүхэнд бичгээр тараасан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Ийм хууль эрх зүйн хоёр орчим тайлбар байгаа юм байна. Та бүхэнд танилцуулъя. Монгол Улсын Их Хурлын тухай хуулийн 23.2.7-д Байнгын хороо Улсын Их Хуралд ажлаа шууд хариуцан тайлагнадаг байгууллагын тайлан, мэдээллийг хэлэлцэх, шаардлагатай гэж үзвэл хууль тогтоомжийн биелэлтийг хангуулах асуудлаар хууль тогтоомжийн хүрээнд тогтоол гаргаж, үүрэг, чиглэл өгөх эрхтэй гэж 23.2.7-д.</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Дараа нь Монгол Улсын Их Хурлын чуулганы хуралдааны дэгийн тухай хуулийн 113.3-т Байнгын хороо энэ хуулийн 113.1-т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 гэж заасан юм байна.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Энэ эрх зүй, энэ боломжийг ашиглаад жижиг, дунд үйлдвэрийг дэмжих асуудлаар Засгийн газар, холбогдох бусад байгууллагад чиглэл өгөх үүрэг бүхий Жижиг, дунд үйлдвэрлэлийн дэд хорооноос байгуулагдсан ажлын хэсгээс саяын тогтоолыг оруулж ирсэн байна. Тогтоолын төсөлтэй холбогдуулан асуулт асууж, үг хэлэх гишүүд байна уу? </w:t>
      </w:r>
    </w:p>
    <w:p w:rsidR="00EE0EB6" w:rsidRPr="00EE0EB6" w:rsidRDefault="00EE0EB6" w:rsidP="00EE0EB6">
      <w:pPr>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Алга байна, надад нэг асуулт байна.</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Бат-Эрдэнэ даргаа энэ жижиг, дунд үйлдвэрийн корпорац байгуулах гэсэн ийм чиглэл өгч байгаа юм байна шүү дээ. Энэнийхээ бүтцийг, энэний цаана ямар бүтэцтэй ямар байгаа гэдгийг бас гишүүдэд ойлголт өгөөдхөөч нэг.</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Хоёрдугаарт энэ жижиг, дунд үйлдвэрийн техник, технологийг шинэчлэх зорилгоор импортолж байгаа үйлдвэрийн зориулалттай тоног төхөөрөмжийг гаалийн болон нэмэгдсэн өртгийн албан татвараас чөлөөлөх талаар санал боловсруулах гэсэн юм байна. Тэгэхлээр энэ дотооддоо үйлдвэрлэчихсэн хүн, одоо бид нар чинь бол импортолно л гэсэн сэтгэхгүйтэй байгаа шүү дээ. Жижиг, дунд үйлдвэрийн тоног төхөөрөмжийг дотооддоо үйлдвэрлэх юм бол мөн ялгаагүй энэ аж ахуйн нэгжийн орлогын албан татвар, НӨАТ-өөс чөлөөлөх асуудлыг орхигдуулсан юм биш биз дээ? Энэ талаар ямар санал байна?</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 Гуравдугаарт энэ бид нар ерөөсөө л НӨАТ рүүгээ л дайраад байгаа юм. НӨАТ-рүү хэзээ дайрч болох вэ гэхээр жижиг, дунд үйлдвэрлэлийн тоног төхөөрөмжийг импортолсон ч юм уу, дотоод үйлдвэрлэснийг худалдаж аваад цаашид дахин борлуулахгүйгээр өөрийнхөө үндсэн хөрөнгөд бүртгэж аваад элэгдлээ байгуулах энэ тохиолдолд бол НӨАТ-өөс чөлөөлж болох. Бусад тохиолдолд бол нөгөө дараагийн худалдан авагчид НӨАТ-ын татвар төлөгч нь татвараа төлсөн эсэх нь нөлөөлдөг учраас энийг жоохон тийм нарийвчлалтай авч үзвэл яасан юм бэ гэсэн миний хоёр дахь санал байгаа юм. </w:t>
      </w:r>
    </w:p>
    <w:p w:rsidR="00EE0EB6" w:rsidRPr="00EE0EB6" w:rsidRDefault="00EE0EB6" w:rsidP="00EE0EB6">
      <w:pPr>
        <w:ind w:firstLine="562"/>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 xml:space="preserve">Тэгэхээр энэ 4 дүгээр заалтыг дотоодод жижиг, дунд үйлдвэрлэлийн тоног төхөөрөмжийг дотоодод үйлдвэрлэх цаг болсон Монголчууд. Бүр дотооддоо импортолсон биш дотооддоо үйлдвэрлэсэн бол илүү татварын хөнгөлөлт үзүүлэх ёстой, тийм биз гишүүдээ? Тэгэхээр энийг ийм агуулгаар өөрчлөн найруулбал яасан юм бэ гэсэн надад тийм 1 асуулт, 2 санал байна. Та корпорацынхаа талаар гишүүдэд ойлголт өгөөдхөөч. Бат-Эрдэнэ гишүүний микрофон өгье. </w:t>
      </w:r>
    </w:p>
    <w:p w:rsidR="00EE0EB6" w:rsidRPr="00EE0EB6" w:rsidRDefault="00EE0EB6" w:rsidP="00EE0EB6">
      <w:pPr>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Ж.Бат-Эрдэнэ:</w:t>
      </w:r>
      <w:r w:rsidRPr="00EE0EB6">
        <w:rPr>
          <w:rFonts w:ascii="Arial" w:hAnsi="Arial" w:cs="Arial"/>
          <w:lang w:val="mn-MN"/>
        </w:rPr>
        <w:t xml:space="preserve"> Ажлын хэсэг хуралдаад ер нь бол сая бас гишүүдээс санал гарч ирж байна шүү дээ. Өнөөдрийг хүртэл бид нар яг жижиг, дунд үйлдвэрлэлээ хэдий хэмжээний хөгжүүлж чадсан юм бэ? Ер нь бол яг нийт үйлдвэрлэлийн хэмжээнд бол 4 орчим хувийг л бол бид нар экспорт руу гаргах, уртаашаа 4 хувьтай л байж байна шүү дээ.Тэгэхээр энэ хэмжээнд үйлдвэрлэл маань өнөөдрийг хүртэл нэлээн жижиг, дунд үйлдвэрлэл хөгжүүлэх тэгээд зээл олголт энэ тэр гээд ингээд яваад байгаа чинь яг бодитоор энэ үйлдвэрлэл маань нэг их сайн хөгжиж чадахгүй байгаад байгаа юм. Тэгээд энэтэй уялдуулбал яг тэр дөрөвдүгээр асуултыг би эхлээд тайлбарлачихъя гэж бодож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Энэ үйлдвэрлэлийг дэмжих дээр угаасаа л бас тоног төхөөрөмжийн асуудлууд байнга яригдаад байгаа юм. Тийм болохоор энэ дээр Засгийн газрыг бас нэг үзэж, хараад тодорхой хэмжээний судалгаа явуулаад тэгээд энэ гааль, НӨАТ-ын болон нэмэгдсэн өртгийн албан татвараас чөлөөлөх ямар боломж бололцоо байх юм бэ нэгдүгээрт.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Хоёрдугаарт бүсчилсэн байдлаар харж байгаад яг үйлдвэрлэлүүдээ тодорхойлоод аль бүсэд ямар үйлдвэрлэл байх юм, энэ үйлдвэрлэлд юуг нь илүү хөгжүүлэх юм, ингэхийн тулд тоног төхөөрөмжийн болон бусад дэмжлэгүүд ямар дэмжлэг байх юм бэ гэдэг утгаараа бол дөрөвдүгээр заалтыг бол оруулж ирсэн</w:t>
      </w:r>
    </w:p>
    <w:p w:rsidR="00EE0EB6" w:rsidRPr="00EE0EB6" w:rsidRDefault="00EE0EB6" w:rsidP="00EE0EB6">
      <w:pPr>
        <w:jc w:val="both"/>
        <w:rPr>
          <w:rFonts w:ascii="Arial" w:hAnsi="Arial" w:cs="Arial"/>
          <w:lang w:val="mn-MN"/>
        </w:rPr>
      </w:pPr>
      <w:r w:rsidRPr="00EE0EB6">
        <w:rPr>
          <w:rFonts w:ascii="Arial" w:hAnsi="Arial" w:cs="Arial"/>
          <w:lang w:val="mn-MN"/>
        </w:rPr>
        <w:t xml:space="preserve">юм. </w:t>
      </w:r>
    </w:p>
    <w:p w:rsidR="00EE0EB6" w:rsidRPr="00EE0EB6" w:rsidRDefault="00EE0EB6" w:rsidP="00EE0EB6">
      <w:pPr>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Тэр дотооддоо үйлдвэрлэх талыг бас энд таны саналыг бас дэмжиж байна. Өөрчлөөд оруулчихад бас буруутгахгүй л зүйл байх гэж бодож байна. Яагаад гэхээр Засгийн газар өөрөө энэ дээрээ тодорхой хэмжээний саналыг боловсруулж, санал боловсруулж орж ир гэж байгаа юм. Тэгэхээр энэ дээр таны тэр хэлсэнчлэн дотоодын үйлдвэрлэлийг дэмжих тал дээр гэсэн бас нэг үг, өгүүлбэр  ороод ингээд явахад болох байх л гэж бодож байна. </w:t>
      </w:r>
    </w:p>
    <w:p w:rsidR="00EE0EB6" w:rsidRPr="00EE0EB6" w:rsidRDefault="00EE0EB6" w:rsidP="00EE0EB6">
      <w:pPr>
        <w:ind w:firstLine="720"/>
        <w:jc w:val="both"/>
        <w:rPr>
          <w:rFonts w:ascii="Arial" w:hAnsi="Arial" w:cs="Arial"/>
          <w:lang w:val="mn-MN"/>
        </w:rPr>
      </w:pPr>
    </w:p>
    <w:p w:rsidR="00517BAC" w:rsidRDefault="00EE0EB6" w:rsidP="00EE0EB6">
      <w:pPr>
        <w:ind w:firstLine="720"/>
        <w:jc w:val="both"/>
        <w:rPr>
          <w:rFonts w:ascii="Arial" w:hAnsi="Arial" w:cs="Arial"/>
          <w:lang w:val="mn-MN"/>
        </w:rPr>
      </w:pPr>
      <w:r w:rsidRPr="00EE0EB6">
        <w:rPr>
          <w:rFonts w:ascii="Arial" w:hAnsi="Arial" w:cs="Arial"/>
          <w:lang w:val="mn-MN"/>
        </w:rPr>
        <w:t xml:space="preserve">Мөн корпорацын хувьд бол Жижиг, дунд үйлдвэрлэлийг дэмжих сан ажиллаж байсан. Ингээд сүүлд бол бид нар Жижиг, дунд үйлдвэрлэлийн агентлагийг Хөдөө аж ахуйн яамны дэргэд байгуулсан. Тэгэхээр үндсэн бодлогын хэмжээнд бол агентлаг маань ажиллаад, сангийн үйл ажиллагаа ерөнхийдөө жоохон доголдоод ирчхэж байгаа юм, сангийн үйл ажиллагаа. Тэгэхээр сангийнхаа үйл ажиллагааг ер нь корпорац хэлбэрээр нэгдүгээрт болгоодохъё. Тодорхой хэмжээнд бие даасан байдал руу нь оруулъя. </w:t>
      </w:r>
    </w:p>
    <w:p w:rsidR="00517BAC" w:rsidRDefault="00517BAC"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Одоо бол бид нэг хэсэг сангийн хөрөнгийг улсын төсвөөс суулгаж ирж байсан бол сүүлийн хоёр, гурван жил бид нар улсын төсвөөс ямар нэгэн тийм санхүүжилт өгөхөө больсон. Тэгэхээр өөрсдөө санхүүжилтээ тодорхой хэмжээнд босгодог, аж ахуйн хэлбэрээр бол явж байдаг, санхүүгийн байгууллага хэлбэрээр. Санхүү, нягтлан бодлох байгууллагын хүрээнд үйл ажиллагаа явуулах аж ахуйн нэгж болох. Тэгээд сан бий болгох, сангаа өргөжүүлэх, гадаад, дотоодын хөрөнгө оруулалтуудыг татах энэ хэлбэрээр ажиллах боломж, бололцоог нь нээж өгье. </w:t>
      </w:r>
      <w:r w:rsidRPr="00EE0EB6">
        <w:rPr>
          <w:rFonts w:ascii="Arial" w:hAnsi="Arial" w:cs="Arial"/>
          <w:lang w:val="mn-MN"/>
        </w:rPr>
        <w:lastRenderedPageBreak/>
        <w:t xml:space="preserve">Бодлого нь бол агентлаг дээрээ явна гэсэн утгаараа энийг жижиг, дунд үйлдвэрийн корпорац болгох ийм саналыг бол яамнаас оруулж ирж байгаа юм. Яаман дээр энэ санал бас нэлээн судлагдаад тэгээд яамны саналтай болоод ажлын хэсгийн санал нэгдээд ингэж орж ирж байгаа юм шүү.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Ажлын хэсэг нэмж хариулах уу? Хэн хариулах вэ? Дөрөвдүгээр микрофон, би нэмээд асуучихъя. Ингэж тодруулж байна шүү дээ Бат-Эрдэнэ дарга. Одоо сангаа салгаад корпорац хэлбэр лүү оруулъя. Зөвхөн улсын төсвийн хөнгөлөлттэй эх үүсвэр, төсвөөс санхүүжилтийг гаргаж өгөөд явж байсан энэ хэлбэрийг бусад санхүүгийн эх үүсвэр татах боломж бий болгоё гэж та бүхний санал юм байна шүү дээ тийм үү? Тэгэхээр Эрдэнэсайхан даргаа одоо яг нөхцөл байдал дээр бид нар корпорац байгууллаа. Та хөнгөлөлттэй эх үүсвэрийг засгийн дэмжлэггүйгээр, ямар нэгэн татаасгүйгээр босгох бололцоо бий юу? Бусад аж, ахуйн нэгжүүд, бусад санхүүгийн байгууллагуудтай ижил түвшинд оччих юм бол тэднээс ямар давуу тал байна танд? </w:t>
      </w: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r w:rsidRPr="00EE0EB6">
        <w:rPr>
          <w:rFonts w:ascii="Arial" w:hAnsi="Arial" w:cs="Arial"/>
          <w:lang w:val="mn-MN"/>
        </w:rPr>
        <w:t xml:space="preserve">Сая Бат-Эрдэнэ даргын яриад байгаа зүйлүүдийг биелүүлэхэд хөнгөлөлттэй эх үүсвэр татаж чадах уу? Тэгэхгүйгээр энэ асуудал дээр ямар гарц байгаа юм? Хоёрын хооронд бид нар нэг ажил хийсэн нэрээ гаргадаг, тогтоол гаргадаг биелдэггүй. Тэгэхээр энэ жижиг, дунд үйлдвэрийн эх үүсвэрүүдийг санхүүжүүлэх эх үүсвэрүүд бол хөнгөлөлттэй л байхгүй бол явахгүй байгаа шүү дээ. Тэгэхээр хөнгөлөлттэй байна гэдэг чинь зах зээлийн зарчмаараа хөнгөлөлттэй эх үүсвэр босохгүй. Энэ талаар бас тайлбар гишүүдэд өгөөдхөөч. Ажлын хэсгийн дөрөвдүгээр микрофон. </w:t>
      </w:r>
    </w:p>
    <w:p w:rsidR="00EE0EB6" w:rsidRPr="00EE0EB6" w:rsidRDefault="00EE0EB6" w:rsidP="00EE0EB6">
      <w:pPr>
        <w:ind w:firstLine="720"/>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Я.Эрдэнэсайхан: </w:t>
      </w:r>
      <w:r w:rsidRPr="00EE0EB6">
        <w:rPr>
          <w:rFonts w:ascii="Arial" w:hAnsi="Arial" w:cs="Arial"/>
          <w:lang w:val="mn-MN"/>
        </w:rPr>
        <w:t xml:space="preserve">Чойжилсүрэн гишүүний асуултад хариулъя. Үнэхээр өнөөдөр  бас яг энэ Жижиг, дунд үйлдвэрийн газар, энэ Жижиг, дунд үйлдвэрийг хөгжүүлэх сангийн буюу зээл олгодог үйл ажиллагааг хэрэгжүүлдэг дээрээс нь бодлого, хэрэгжилтээ хангадаг. Энэ зүгээр эрх мэдлийн хувьд бол хуваарилалт нь өөрөө буруу байна гэж харж байгаа юм. Өнөөдөр хүртэл бол байгуулагдсанаасаа хойш доголдол гаргаагүй яваад ирсэн ч гэсэн ер нь системийн хувьд бол энэ өөрөө буруу. Өөрөө олгочхоод өөрөө хянаад тэгээд өөрөө араас нь мониторинг хийгээд яваад байдаг маань өнөөдрийн байгаа бүтэц бол ажиллаад ингээд зөв олгоод байгаа ч гэсэн цаашдаа хэрвээ энэ хүмүүс нь өөрчлөгдсөн тохиолдолд нөгөө хуучин алдаа давтагдах магадлал бас байгаад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Тэгэхээр энийг энэ олон улсын байгууллага, хувийн хэвшил, төрийн хамтарсан ийм бүтэц бий болгоод зээл олгодог механизм нь тусдаа, тэрийг нь хянадаг механизм нь тусдаа, араас нь бодлогоо боловсруулдаг нь тусдаа явах юм бол яг зөв хэлбэртээ оруулна гэж ингэж харж байгаа. Бид нар энэ хугацаанд бас банкнуудын холбоо, Азийн хөгжлийн банк, ЖАЙКА-ийн хоёр үе шаттай төсөл, Европын сэргээн босголт, хөгжлийн банк гээд байгууллагуудтай бол уулзаж үзсэн. Тэгэхээр энэ гаднын донор байгууллагууд бол нэн ялангуяа өнөөдрийн хэлбэрээрээ буюу жижиг, дунд үйлдвэрийг хөгжүүлэх сангийн бүтэц хэлбэрээрээ зөвхөн төрийн оролцоотой ийм механизм байх юм бол олгох боломжгүй. Бид нар өөрсдөө эсвэл ийм ил тод, шилэн тэр зээл олгодог, хянадаг механизм дээр нь манай төлөөлөл ороод зээл олголтыг нь хянаад явдаг ийм байх юм бол шилэн, ил тод бүтэцтэй ийм корпорац хэлбэртэй байна уу, ийм байгууллага байх юм бол бид нар тэр хөнгөлөлттэй эх үүсвэрээс зээл олгох танайд боломжтой гэж ингэж хариу өгсөн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lastRenderedPageBreak/>
        <w:t>Тийм учраас бид нар төсвөөс хараад бол энэ боломжгүй гэдгийг бол өнөөдөр бүгд хүлээн зөвшөөрч байгаа. Тийм учраас ямар нэгэн байдлаар эх үүсвэр босгох ёстой. Тэр босгох гарц, гаргалгаа нь бол энэ Жижиг, дунд бизнесийн корпорац гэж харж байгаа юм. Тэгэхээр тэндээс олгож байгаа зээлүүд бүгд хөнгөлөлттэй нөхцөлтэй байгаа. Тэгэхээр энэ банк буюу өнөөдөр олгогдож байгаа бусад санхүүгийн байгууллагуудаас олгож байгаа зээлээс бол хөнгөлөлттэй байна. Ингээд гаднаас хэрэгжүүлж байгаа энэ жижиг, дунд үйлдвэрийн чиглэлд хэрэгжиж байгаа энэ олон төсөл хөтөлбөрүүд байдаг. Энэ төсөл хөтөлбөрүүд маань энд тэнд янз бүрийн яаман дээр хүч тарамдсан байгаа юм. Тэгэхээр ялангуяа энэ зээлтэй холбоотой энэ бүх энэ схемүүдийг бол энэ жижиг, дунд бизнесийн корпорац дээрээ нэгтгэчих юм бол нэг гарт зангидагдаад бодлого маань ойлгомжтой болоод тэндээс олгогдож байгаа зээлүүд маань өөрөө тэр саяын хэлээд байгаа субъектүүдийн хяналтын доор явах учраас улам илүү ил тод, шилэн болно гэж ингэж харж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Дөрөв дэх дээр бол үнэхээр бас бид нар таны тэр дотоодод үйлдвэрлэсэн жижиг, дундын тоног төхөөрөмжийг үйлдвэрлэсэн байх юм бол татварын хөнгөлөлт үзүүлнэ гэдэг заалт бол үнэхээр маш ач холбогдолтой байгаа. Энэ нь бас ирээдүйд энэ чиглэлээрээ буюу импортоос илүү дотооддоо энэ тоног төхөөрөмжөө үйлдвэрлэдэг байх энэ том хөшүүрэг болно гэж харж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Гишүүд асуулт асууж, үг хэллээ. Тэгэхээр ингэх үү Бат-</w:t>
      </w:r>
      <w:r w:rsidRPr="00EE0EB6">
        <w:rPr>
          <w:rFonts w:ascii="Arial" w:hAnsi="Arial" w:cs="Arial"/>
          <w:lang w:val="mn-MN"/>
        </w:rPr>
        <w:tab/>
        <w:t>Эрдэнэ даргаа тэр дөрөвдүгээр заалтыг ингэж өргөжүүлээд утгын хувьд. Энэ шууд саналын томьёолол унших нь байна. Ажлын хэсэг Байнгын хорооныхонд хариулна биз. Гол санаа нь дотооддоо үйлдвэрлэсэн аж ахуйн нэгжүүд жижиг, дунд үйлдвэрийн тоног төхөөрөмж байна шүү дээ. Тэрийг үйлдвэрлэх юм бол энэ НӨАТ-ын татвар болон аж ахуйн нэгжийн орлогын албан татварын хөнгөлөлт үзүүлэх судалгаа хийх нэг.</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Хоёрдугаарт энэ НӨАТ-ын хувьд бол зөвхөн оруулж ирээд дахиад борлуулах юм бол нэг удаа чөлөөлчхөөд дахиад л тэр чинь НӨАТ-ын хуулиар авна. Тэгэхээр зөвхөн үндсэн хөрөнгөдөө бүртгэчихлээ шүү дээ. Оруулж ирээд худалдаж аваад л үндсэн хөрөнгөдөө бүртгэчих юм бол НӨАТ-гүйгээр бүртгээд үндсэн хөрөнгө, элэгдэл байгуулах гэдэг ийм ойлголтоор дэмжээд, найруулаад энэ дөрөвдүгээр заалтыг ингээд явуулж болж байна уу? Би ийм саналтай байна энэ дөрөвдүгээр заалт дээр. Санал, Бат-Эрдэнэ гишүүнд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Ж.Бат-Эрдэнэ:</w:t>
      </w:r>
      <w:r w:rsidRPr="00EE0EB6">
        <w:rPr>
          <w:rFonts w:ascii="Arial" w:hAnsi="Arial" w:cs="Arial"/>
          <w:b/>
          <w:bCs/>
          <w:color w:val="000000" w:themeColor="text1"/>
          <w:lang w:val="mn-MN"/>
        </w:rPr>
        <w:t xml:space="preserve"> </w:t>
      </w:r>
      <w:r w:rsidRPr="00EE0EB6">
        <w:rPr>
          <w:rFonts w:ascii="Arial" w:hAnsi="Arial" w:cs="Arial"/>
          <w:lang w:val="mn-MN"/>
        </w:rPr>
        <w:t xml:space="preserve">Таны саяын хэлсэн дотоодын үйлдвэрлэлтэй гэдэг үг, үсгийг оруулаад, гэхдээ импортолж байгаа үйлдвэрийн зориулалттай тоног төхөөрөмж гэдгээ бас үлдээх үү? Үлдээнэ биз дээ тээ? Тийм, импортолж байгаа болон дотоодод үйлдвэрлэж байгаа тоног төхөөрөмжийг гаалийн болон бусад татвар гэж орж ирнэ тээ татвар, гаалийн гээд? Татвар, гаалийн болон нэмэгдсэн өртгийн албан татвараас чөлөөлөх талаар санал боловсруулах гээд ингээд явчихъя болох уу?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Тийм, тэгэхээр нь таны тэр нэмээд гэсэн үг шүү дээ. Тийм, ийм зарчмын хувьд ойлголцоод санал хураалтаа дэмжье гэдэг санал хураалт явуулчих уу? Санал хураалт. Санал хураалтад 12 гишүүн оролцож, санал 58.3 хувиар дэмжигдлээ. Дараагийн асуудалд оръё. </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b/>
          <w:bCs/>
          <w:lang w:val="mn-MN"/>
        </w:rPr>
      </w:pPr>
      <w:r w:rsidRPr="00EE0EB6">
        <w:rPr>
          <w:rFonts w:ascii="Arial" w:hAnsi="Arial" w:cs="Arial"/>
          <w:b/>
          <w:bCs/>
          <w:lang w:val="mn-MN"/>
        </w:rPr>
        <w:t xml:space="preserve">Зургаа.Улсын Их Хурлын гишүүн Жадамбын Бат-Эрдэнээс Хүнс, хөдөө аж ахуй, хөнгөн үйлдвэрийн сайдад хандан Монгол Улсын Их Хурлын Үйлдвэржилтийн бодлогын байнгын хорооны ноос, ноолуурын салбарт хэрэгжүүлэх зарим арга хэмжээний тухай 2021 оны хоёрдугаар тогтоолын </w:t>
      </w:r>
      <w:r w:rsidRPr="00EE0EB6">
        <w:rPr>
          <w:rFonts w:ascii="Arial" w:hAnsi="Arial" w:cs="Arial"/>
          <w:b/>
          <w:bCs/>
          <w:lang w:val="mn-MN"/>
        </w:rPr>
        <w:lastRenderedPageBreak/>
        <w:t>биелэлт, авч хэрэгжүүлсэн арга хэмжээний талаар тавьсан асуултын хариуг сонсъё.</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r w:rsidRPr="00EE0EB6">
        <w:rPr>
          <w:rFonts w:ascii="Arial" w:hAnsi="Arial" w:cs="Arial"/>
          <w:lang w:val="mn-MN"/>
        </w:rPr>
        <w:t xml:space="preserve">Хэлэлцэж байгаа асуудалтай холбогдуулан хуралдаанд оролцож байгаа албан тушаалтнуудыг дахиад танилцуулъя. Жамбалцэрэн Хүнс, хөдөө аж ахуй, хөнгөн үйлдвэрийн яамны Төрийн нарийн бичгийн дарга, Дондогдорж Хүнс, хөдөө аж ахуй, хөнгөн үйлдвэрийн яамны Хөнгөн үйлдвэрийн бодлогын хэрэгжилтийг зохицуулах газрын дарга, Эрхэмбаяр Хөнгөн үйлдвэрийн бодлогын хэрэгжилтийг зохицуулах газрын Ноос, ноолууран бүтээгдэхүүн үйлдвэрлэлийн асуудал хариуцсан ахлах мэргэжилтэн, Болормаа Бодлого төлөвлөлтийн газрын Хөнгөн үйлдвэрийн бодлогын асуудал хариуцсан мэргэжилтэн гэсэн ийм ажлын хэсэг хүрэлцэн ирсэн юм байна.Хэлэлцэх асуудалдаа ороод цааш үргэлжлээд явъя. </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bCs/>
          <w:lang w:val="mn-MN"/>
        </w:rPr>
      </w:pPr>
      <w:r w:rsidRPr="00EE0EB6">
        <w:rPr>
          <w:rFonts w:ascii="Arial" w:hAnsi="Arial" w:cs="Arial"/>
          <w:bCs/>
          <w:lang w:val="mn-MN"/>
        </w:rPr>
        <w:t xml:space="preserve">Улсын Их Хурлын гишүүн Бат-Эрдэнэ Хүнс, хөдөө аж ахуй, хөнгөн үйлдвэрийн сайдад хандан Монгол Улсын Их Хурлын Үйлдвэрлэлтийн бодлогын байнгын хорооны Ноос, ноолуурын салбарт хэрэгжүүлэх зарим зарим арга хэмжээний тухай 02 дугаар тогтоолын биелэлт, авч хэрэгжүүлсэн арга хэмжээний талаар тавьсан асуултын хариуг сонсъё. </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lang w:val="mn-MN"/>
        </w:rPr>
        <w:t xml:space="preserve">Асуултын хариуг Хүнс, хөдөө аж ахуй, хөнгөн үйлдвэрийн сайд Загджавын Мэндсайхан танилцуулна. Мэндсайхан сайд байхгүй учраас Төрийн нарийн танилцуулчих уу? Ажлын хэсэг хоёрдугаар микрофон өгье. </w:t>
      </w:r>
    </w:p>
    <w:p w:rsidR="00EE0EB6" w:rsidRPr="00EE0EB6" w:rsidRDefault="00EE0EB6" w:rsidP="00EE0EB6">
      <w:pPr>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r w:rsidRPr="00EE0EB6">
        <w:rPr>
          <w:rFonts w:ascii="Arial" w:hAnsi="Arial" w:cs="Arial"/>
          <w:b/>
          <w:bCs/>
          <w:color w:val="000000" w:themeColor="text1"/>
          <w:lang w:val="mn-MN"/>
        </w:rPr>
        <w:t xml:space="preserve">Т.Жамбалцэрэн: </w:t>
      </w:r>
      <w:r w:rsidRPr="00EE0EB6">
        <w:rPr>
          <w:rFonts w:ascii="Arial" w:hAnsi="Arial" w:cs="Arial"/>
          <w:lang w:val="mn-MN"/>
        </w:rPr>
        <w:t>Улсын Их Хурлын Үйлдвэржилтийн бодлогын байнгын хорооны дарга эрхэм гишүүд ээ,</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r w:rsidRPr="00EE0EB6">
        <w:rPr>
          <w:rFonts w:ascii="Arial" w:hAnsi="Arial" w:cs="Arial"/>
          <w:lang w:val="mn-MN"/>
        </w:rPr>
        <w:t xml:space="preserve">Улсын Их Хурлын гишүүн Ж.Бат-Эрдэнийн 2022 оны гуравдугаар сарын 24-ний өдрийн 08 албан тоот бичгээр ирүүлсэн  Монгол Улсын Их Хурлын Үйлдвэрлэгчдийн байнгын хорооны 2021 оны хоёрдугаар тогтоолоор Монгол Улсын Засгийн газарт өгсөн чиглэлийн дагуу авч хэрэгжүүлсэн арга хэмжээний талаарх асуултын хариултын талаар мэдээлэл хийе. </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r w:rsidRPr="00EE0EB6">
        <w:rPr>
          <w:rFonts w:ascii="Arial" w:hAnsi="Arial" w:cs="Arial"/>
          <w:lang w:val="mn-MN"/>
        </w:rPr>
        <w:t>Нэг.Ноос, ноолуурын боловсруулах үйлдвэрүүдийн түүхий эдийн худалдан авалт, эргэлтийн хөрөнгийг санхүүжүүлэхэд 3 хүртэл жилийн хугацаатай, жилийн 3 хувийн хүүтэй 200 тэрбум төгрөгийн зээлийг ноолуурын салбарт, 70 тэрбум төгрөгийн зээлийг ноосны салбарт олгох, дахин санхүүжүүлэх, дахин санхүүжилтэд зориулан олгох зээлийн хэмжээ Компанийн тухай хуульд заасан хамаарал бүхий этгээдэд 10 хүртэл тэрбум төгрөгөөс хэтрэхгүй байх. Төлөвлөгөө батлах тухай Монгол Улсын Засгийн газрын 2021 оны 42 дугаар тогтоолд ноос, ноолуур, арьс ширний үйлдвэрлэлийн салбарт 200 тэрбум төгрөгийн 1 жилийн хугацаатай, жилийн 3 хувийн хүүтэй арилжааны банкны эх үүсвэрээр олгохоор шийдвэрлэсэн.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Засгийн газрын тогтоолыг хэрэгжүүлэх зорилгоор арилжааны 6 банктай гэрээ байгуулан хамтран ажилласнаар ноолуурын салбарт 38 аж ахуйн нэгжид 94.8 тэрбум төгрөг, ноосны салбарт 4 аж ахуйн нэгжид 3.2 тэрбум төгрөгийн зээл олгогдож, зээлийн хүүгийн хөнгөлөлтөд 7.65 хувиар тооцож, Хүнс, хөдөө аж ахуй, хөнгөн үйлдвэрийн сайдын багцаас 2021 онд 3.2 тэрбум төгрөг, 22 оны эхний гурван сарын байдлаар 1.6 тэрбум төгрөгийн хүүгийн хөнгөлөлтийг арилжааны банкнуудад олгоод байна. Үндэсний үйлдвэрлэгчид 2021 онд нийт 2660 тонн ноолуур бэлтгэснээс хөнгөлөлттэй зээлд хамрагдсан 38 аж ахуйн нэгж өөрийн хөрөнгө болон 94.9 тэрбум төгрөгийн хөнгөлөлттэй зээлээр 1064 тонн ноолуур бэлтгэсэн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lastRenderedPageBreak/>
        <w:t xml:space="preserve">Статистикийн үндэсний хорооны мэдээгээр ноос, ноолуурын салбарт нийт экспорт 2021 онд 368.5 сая ам доллар болж, 2020 онтой харьцуулахад 33 хувиар өссөний дотор самнасан ноолуур болон бэлэн бүтээгдэхүүний экспорт тус тус нэмэгдсэн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Зээлд хамрагдсан 42 аж ахуйн нэгж нь 3271 ажлын байрыг хадгалж, 41 ажлын байрыг шинээр бий болгосон зэрэг зээлийн үр дүнг эерэг байгааг харуулж байгаа юм. Монгол Улсын Засгийн газраас 2022 онд ноолуур бэлтгэл, үйлдвэрлэлд зориулж 150 тэрбум төгрөг, ноосны бэлтгэл үйлдвэрлэлд зориулж 25 тэрбум төгрөг, арьс ширний бэлтгэл үйлдвэрлэлд зориулж 15 тэрбум төгрөгийн зээлийг 3 хувийн хүүтэй, 2 жилийн хугацаатай улсын төсвөөс 10.65 хувийн хүүгийн хөнгөлөлттэй нөхцөлөөр арилжааны банкны эх үүсвэрээр олгохоор шийдвэрлэсэн. Хүнс, хөдөө аж ахуй, хөнгөн үйлдвэрийн яам, Сангийн яам болон Монголбанкны хооронд гурван талт хөдөө аж ахуйг дэмжих зээлийн хүүгийн дэмжлэгийн санхүүжилтийн гэрээг арилжааны 8 банктай байгуулж, зээлийн санхүүжилтийн ерөнхий гэрээг тус тус байгуулан аж ахуйн нэгжүүдэд зээл олгох ажлыг эхлүүлээд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Хоёр.Нэмүү өртөг шингэсэн бүтээгдэхүүний экспортыг нэмэгдүүлэхтэй холбоотойгоор 2023 оноос угаасан ноолуурыг, экспортлохгүй самнаж боловсруулсан болон хялгасыг нь ялгасан ноос, ноолуурыг экспортлох. Эдгээртэй холбоотой үйлдвэрлэл, худалдаа, техникийн зохицуулалтыг баталж мөрдүүлэх асуудал. Хүнс, хөдөө аж ахуй, хөнгөн үйлдвэрийн яамнаас Ямааны ноолуурын боловсруулалт, худалдаанд мөрдөх техникийн зохицуулалтын төслийг Стандартчилал, техникийн зохицуулалт, тохирлын үнэлгээний итгэмжлэлийн тухай хууль түүнийг дагаж гарсан техникийн зохицуулалт, боловсруулах заавар бусад дүрэм, журамд нийцүүлэн боловсруулж, хуульд заасан үүргийн дагуу дэлхийн худалдааны байгууллагад мэдэгдэж, гишүүн орнуудаас ямар нэгэн санал, шүүмжлэл ирүүлээгүй болно.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Техникийн зохицуулалтын төсөлд болон Засгийн газрын тогтоолын төсөлд Засгийн газрын гишүүдээс санал авч, саналыг тусган Засгийн газрын хуралдаанаар хэлэлцүүлэхээр 2021 оны 01 дроб 38,37 тоот албан бичгээр Засгийн газрын Хэрэг эрхлэх газарт хүргүүлээд байна. Уг асуудлыг 2022 оны тавдугаар сард хэлэлцүүлэхээр төлөвлөгөөнд тусгасан.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Гурав.Ээрэх, нэхэх үйлдвэрлэлийн хүчин чадлыг нэмэгдүүлэх шаардлагатай тоног төхөөрөмж, сэлбэг хэрэгслийг импортлоход нэмэгдсэн өртгийн болон гаалийн албан татвараас чөлөөлөхтэй холбоотой асуудлуудыг судалж, холбогдох хууль тогтоомжийн төслийг Улсын Их Хуралд өргөн мэдүүлэх.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Хүнс, хөдөө аж ахуйн хөнгөн үйлдвэрийн яамнаас ноос, ноолуурын салбарыг үе шаттай хөгжүүлэх зорилгоор 2023 оноос ноолуурын боловсруулалт, худалдаанд мөрдөх техникийн зохицуулалтыг батлан бүрдүүлэх, угаасан ноолуурын экспортыг зогсоох, ноолуурыг бүрэн санаж боловсруулах. Дараагийн шатанд ээрэх, нэхэх үйлдвэрлэлийг нэмэгдүүлэх бодлогыг үе шаттай хэрэгжүүлэхээр баримталж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Ноос, ноолууран түүхий эдийн боловсруулалтын түвшнийг ахиулах зорилгоор ээрэх, нэхэх үйлдвэрлэлийн зориулалт бүхий 30 нэр төрлийн тоног төхөөрөмж, сэлбэг хэрэгслийн жагсаалтыг барааг тодорхойлох, кодлох уялдуулсан системийн ангиллын дагуу урьдчилан гаргасан ба салбарын үйлдвэрүүдээс ээрэх, нэхэх үйлдвэрлэлд шаардлагатай тоног төхөөрөмж, сэлбэг хэрэгслийн судалгаа, үнэ, </w:t>
      </w:r>
      <w:r w:rsidRPr="00EE0EB6">
        <w:rPr>
          <w:rFonts w:ascii="Arial" w:hAnsi="Arial" w:cs="Arial"/>
          <w:lang w:val="mn-MN"/>
        </w:rPr>
        <w:lastRenderedPageBreak/>
        <w:t xml:space="preserve">жагсаалт, мэргэжлийн холбоодоор дамжуулан авч импортлоход нэмэгдсэн өртгийн болон гаалийн албан татвараас чөлөөлөх асуудлыг судалж, холбогдох тооцоо судалгааг гаргаад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Дөрөв.Үндэсний үйлдвэрлэлийг дэмжих ажлын хүрээнд төрийн албан хаагчийн болон сурагчийн дүрэмт хувцасны ноосон даавуу, дарап болон сүлжмэл эдлэлийг дотоодын үйлдвэрлэлээр хангах, төрийн худалдан авалтыг нэмэгдүүлэх чиглэлээр дотоодын үйлдвэрлэл эрхлэгчдийг төрийн худалдан авалтаар дэмжих, төрийн болон орон нутгийн өмчийн байгууллагуудтай холбогдох бараа, бүтээгдэхүүнийг танилцуулах зэргээр эх оронч худалдан авалт, үндэсний үйлдвэрлэл, уламжлалт үзэсгэлэн худалдааг зохион байгуулж, 2021 оны дөрөвдүгээр сарын 1-ээс тавдугаар сарын 1-ний өдрүүдэд Хүнс, хөдөө аж ахуй, хөнгөн үйлдвэрийн яам, Жижиг, дунд үйлдвэрийн газар, төрийн худалдан авах ажиллагааны газар, Монголын үндэсний худалдаа аж үйлдвэрийн танхим, Экспортын олон улсын худалдааны төв, төрийн бус байгууллагуудтай хамтран зохион байгуулсан.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Тус арга хэмжээнд 94 төрийн байгууллага, 332 үйлдвэрлэгч эрхлэгчид оролцсон ба төрийн худалдан авалтад хэрхэн оролцох, татвар, нийгмийн даатгал, оюуны өмчийн бүтээгдэхүүний экспортод гарах боломж зэрэг үйлдвэрлэл эрхлэгчдэд нэн шаардлагатай сэдвүүд дээр 21 удаагийн сургалт, зөвлөгөөнийг, семинарыг зохион байгуулж ажилласан.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Төрийн болон орон нутгийн өмчийн хөрөнгөөр бараа, ажил үйлчилгээ худалдан авах тухай хуулийн дагуу ерөнхий гэрээгээр худалдан авах бараа, үйлчилгээг тодорхойлж, цахим дэлгүүрт байршуулах Засгийн газрын 2019 оны 90 дүгээр тогтоолоор батлагдсан дотоодын үйлдвэрлэлээс худалдан авах чанар, стандартын шаардлага хангасан тохирлын баталгаатай барааны жагсаалтад ноос, ноолууран нэхмэл, сүлжмэл, эсгий, эсгий бүтээгдэхүүнийг нэмэх саналыг төрийн худалдан авах газарт хүргүүлээд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уг тогтоолын хавсралтад зарим бараа, бүтээгдэхүүнийг нэмэх зорилгоор тогтоолын хавсралтад нэмэлт, өөрчлөлт оруулах тухай Засгийн газрын тогтоолыг төслийг боловсруулаад байна. Түүнчлэн “Кашмер холдинг” компани нь Цагдаагийн ерөнхий газарт 8855 ширхэг, Дотоод хэргийн их сургуульд 250 ширхэг тэмээний ноосон цамц, дотортой хантааз, “Ашид нит” хязгаарлагдмал хариуцлагатай компани, Цагдаагийн ерөнхий газар болон Дотоодын цэрэгт нийт 800 мянган ширхэг малгай, ороолт, ноосон цамц, Ерөнхийлөгчийн Тамгын газарт 2000 метр ноосон даавуу, “Гломер” хязгаарлагдмал хариуцлагатай компани, Гаалийн ерөнхий газарт 400 ширхэг ноосон цамцыг тус тус үйлдвэрлэж нийлүүлсэн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Засгийн газрын 2013 оны Засгийн газрын сурагчийн дүрэмт хувцасны үйлдвэрлэлийг дэмжих тухай 250 дугаар тогтоолын хүрээнд зээл авсан аж ахуйн нэгжүүдийн зээлийн эргэн төлөлттэй холбоотой асуудал шүүх, шүүхийн шийдвэр гүйцэтгэх шатанд байгаа тул ноосон даавуу үйлдвэрлэж төрийн худалдан авах үйл ажиллагаанд оролцох боломж нь хязгаарлагдмал хэвээрээ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Анхаарал тавьсанд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Асуултын хариутай холбогдуулан асуулт асуух гишүүд байна уу? Туваан гишүүнээр тасалъя. Туваан гишүүн асуулт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lastRenderedPageBreak/>
        <w:t xml:space="preserve">Ц.Туваан: </w:t>
      </w:r>
      <w:r w:rsidRPr="00EE0EB6">
        <w:rPr>
          <w:rFonts w:ascii="Arial" w:hAnsi="Arial" w:cs="Arial"/>
          <w:lang w:val="mn-MN"/>
        </w:rPr>
        <w:t>Улсын Их Хурлын гишүүн хуульд заасан бүрэн эрхийнхээ хүрээнд энэ Хүнс, хөдөө аж ахуй, хөнгөн үйлдвэрийн сайдаас асуулга асуусан юм байна. Асуултыг тийм, тэгээд энэний бас орж ирж байна л даа. Асуулгын хариулт гэх юм уу даа. Эндээс хоёр зүйл, энэ бол мэдээж салбар бол маш чухал. Энэ Монголчуудыг яг энэ хүнд хэцүү үед тэжээж байгаа хөнгөн үйлдвэрүүдийг түүхий эдтэй байлгаж байгаа, хүнсээр хангаж байгаа хөдөө аж ахуйн салбар дундаа энэ хөдөө аж ахуйн гаралтай түүхий эд, бүтээгдэхүүний хамгийн үнэ цэнтэй. Өөрөөр хэлбэл малчдын орлогыг нэмэгдүүлж байгаа салбар нь энэ ноос, ноолуурын салбар байгаа юм. Тэгэхээр энэ дээр сая энэ бодлогын Хөдөө аж ахуйн яамны бодлого тусгагдаад энэ зээлүүд нь ингээд явж байгаа юм байна. Энэ жил үргэлжилж байгаа юм байна гэж ингэж ойлгож байгаа. Өнгөрсөн жил жишээлбэл, энэ жил чинь 22он,  өнгөрсөн жилийн тэр ноолуурын экспортуудыг тоог нь хэлээдхээч. Яг төрөл, төрлөөр нь. Угаасан хэд юм, самнасан ноолуур нь хэд юм? Энэ тоо байна уу? Энэ тоог хэлээдхээч.</w:t>
      </w:r>
    </w:p>
    <w:p w:rsidR="00EE0EB6" w:rsidRPr="00EE0EB6" w:rsidRDefault="00EE0EB6" w:rsidP="00EE0EB6">
      <w:pPr>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lang w:val="mn-MN"/>
        </w:rPr>
        <w:t xml:space="preserve">Хоёрдугаарт нь энэ ноосны урамшуулал гээд зүйл өгч байгаа. Энэ ноосны урамшууллын талаар яг одоо, өнгөрсөн жил яг хэдэн төгрөгийг хэдэн тонн ноосонд урамшуулал олгосон юм бэ гэдэг мэдээг өгчих. Тэгээд ер нь бол энэ дээр нэг хүсэлт байгаа. Тэр нь юу вэ гэхлээр энэ ноосны урамшууллынхаа схемийг, одоо тэгээд яг яаж малчнаас, малчны хотноос яг яаж яваад, хаана тушаагдаад тэгээд эцсийн хяналтыг хаана хийгээд, бичилтийг нь хаана хийгээд, мөнгөө яаж авч байгаа юм? Энийг одоо товч мэдээлээд. Тэгээд Байнгын хорооны гишүүдэд болон надад яг энэ схемчилсэн байдлаар цаасаар, тэгээд дээрээс нь мэдээлэлтэй нь, шаардлагатай гэж үзвэл дараа дахиад Байнгын хороон дээр энэ асуудлыг өгөөдхөөч. </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lang w:val="mn-MN"/>
        </w:rPr>
        <w:t>Энэ ноосонд урамшуулал олгодог асуудал чинь бол энэ Хятадууд ноосыг худалдаж авчхаад үндэсний үйлдвэрүүд дээр ноос олдохгүй болоод үндэсний үйлдвэрлэлээ дэмжих зорилгоор нэлээд хэдэн жилийн өмнө хийгдээд олон жил явж байгаа. Энэ бол зөв. 2000 төгрөг өгдөг байснаа ингээд хэмжээг нь бууруулаад явж байгаа бас ялгавартай энэ тэр байсан. Тэгээд одоо бол килограмм тутамд 1000 төгрөг. Улсын төсвөөс Хөдөө аж ахуйн сайдын багцан дээр урамшуулал тавигдаад явж байгаа. Тэгэхээр одоо цаашдаа яах юм бэ, өгөөд явах юм уу, эс үгүй бол арай өөрчлөх юм уу? Энэ дээр бодлого ер нь юу байгаа юм? Хөдөө ингээд уулзалт хийгээд явахаар малчид энэ ноосны урамшуулал эзэндээ хүрэхгүй байна. Жинхэнэ өгч байгаа малчид бас энэ урамшууллаа гар дээрээ авч чадахгүй байна гээд яриад байгаа юм. Тэгэхээр яг энэ байдал дээр одоо боломжтой хариултаа өгөөд, дараа нь нэмж хариулт авъя.</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lang w:val="mn-MN"/>
        </w:rPr>
        <w:t xml:space="preserve">Хоёрдугаарт нь энэ хөдөө аж ахуйн бирж өнгөрсөн жил хэдэн тонн ноолуур энэ биржээр орж зарагдсан юм. Бирж хэдэн хувь буюу хэдэн төгрөгийн, биржээр борлуулсны татаас гэх юм уу, хэдэн хувийг авсан юм бэ? Одоо яг ямар хувийг биржээр оруулж арилжаалсны үйлчилгээ үзүүлсэндээ татаж авсан юм? Яг үнэндээ хөдөө аж ахуйн бирж ажиллаад энэ ноолууран дээр өндөр өртөгтэй учраас багахан хувь тавихад л их хэмжээний мөнгө болоод байгаа шүү дээ. Тэгэхээр ийм мөнгө хэдэн төгрөгийг авч байгаа юм, цаашдаа бодлого нь ингээд явах юм уу? Нэг тамга дарж өгөөд гарын үсэг зурж өгөөд, мөнгө аваад байх бодлого нь зөв юм уу гэсэн ийм асуултууд хариулт авъя. </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Ажлын хэсгийн хоёрдугаар микрофон.</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b/>
          <w:bCs/>
          <w:color w:val="000000" w:themeColor="text1"/>
          <w:lang w:val="mn-MN"/>
        </w:rPr>
        <w:t xml:space="preserve">Т.Жамбалцэрэн: </w:t>
      </w:r>
      <w:r w:rsidRPr="00EE0EB6">
        <w:rPr>
          <w:rFonts w:ascii="Arial" w:hAnsi="Arial" w:cs="Arial"/>
          <w:lang w:val="mn-MN"/>
        </w:rPr>
        <w:t xml:space="preserve">Туваан гишүүний асуултад хариулъя. Өнгөрсөн 21 оны байдлаар угаасан ноолуурын экспорт 6026.8 тонн экспортолсон байна. Самнасан </w:t>
      </w:r>
      <w:r w:rsidRPr="00EE0EB6">
        <w:rPr>
          <w:rFonts w:ascii="Arial" w:hAnsi="Arial" w:cs="Arial"/>
          <w:lang w:val="mn-MN"/>
        </w:rPr>
        <w:lastRenderedPageBreak/>
        <w:t>ноолуур 423.9 тонн, сүлжмэл бүтээгдэхүүн сая хоёр зуун мянган ширхэг сүлжмэл бүтээгдэхүүнийг экспортод гаргасан байна. Ноосны урамшуулалтай холбоотой асуудлаар, үндсэндээ 2011 оноос хойш ноосны урамшууллыг олгож эхэлсэн. Үндэсний үйлдвэрлэлд нийтдээ 182 мянган тонн хонь, тэмээний ноос бэлтгээд тушаасан. Нийтдээ давхардсан тоогоор 880 гаруй мянган малчин, мал бүхий этгээдэд нийтдээ 230 орчим тэрбум төгрөгийн урамшууллыг олгосон байгаа юм.</w:t>
      </w:r>
    </w:p>
    <w:p w:rsidR="00EE0EB6" w:rsidRPr="00EE0EB6" w:rsidRDefault="00EE0EB6" w:rsidP="00EE0EB6">
      <w:pPr>
        <w:ind w:firstLine="561"/>
        <w:jc w:val="both"/>
        <w:rPr>
          <w:rFonts w:ascii="Arial" w:hAnsi="Arial" w:cs="Arial"/>
          <w:lang w:val="mn-MN"/>
        </w:rPr>
      </w:pPr>
    </w:p>
    <w:p w:rsidR="00EE0EB6" w:rsidRPr="00EE0EB6" w:rsidRDefault="00EE0EB6" w:rsidP="00EE0EB6">
      <w:pPr>
        <w:ind w:firstLine="561"/>
        <w:jc w:val="both"/>
        <w:rPr>
          <w:rFonts w:ascii="Arial" w:hAnsi="Arial" w:cs="Arial"/>
          <w:lang w:val="mn-MN"/>
        </w:rPr>
      </w:pPr>
      <w:r w:rsidRPr="00EE0EB6">
        <w:rPr>
          <w:rFonts w:ascii="Arial" w:hAnsi="Arial" w:cs="Arial"/>
          <w:lang w:val="mn-MN"/>
        </w:rPr>
        <w:t>Өнгөрсөн оны тухайд 90 мянган тонн ноос, 90 мянган малчны 31 тэрбум төгрөг ноосны урамшуулалд өгсөн. Өнгөрсөн КОВИД-ын нөхцөл байдлын хугацаанд ноосны экспорт хийгдээгүй учраас дотоодын үйлдвэрүүдэд нийлүүлэгдсэн ноосны хэмжээ үндсэндээ бараг 100 хувь дотоодын үйлдвэрлэлүүдэд нийлүүлсэн. Энэ хэмжээгээрээ Хүнс, хөдөө аж ахуй, хөнгөн үйлдвэрийн сайдын багцад татаас урамшуулал суугдсан дүнгээрээ авч үзэх юм бол жилдээ 10-аад тэрбум төгрөгийн ноосны урамшуулал олгодог байсан бол өнгөрсөн жил 31 тэрбум төгрөг болж өссөн байгаа. Цаашдаа энэ ноосон дээр олгож байгаа, энэ арьс ширэн дээр олгож байгаа урамшуулал дээр бас бодлогын өөрчлөлтүүдийг хийхгүй бол бас нэлээдгүй хөрөнгийг зарцуулсан. Үндсэндээ дотоодын үйлдвэрүүдээ хямд, чанартай түүхий эдээр бэлтгэх асуудал цаашлаад үндэсний үйлдвэрүүдээ боловсруулалтын техник технологийн түвшнийг ахиулах асуудлууд дээр бас тийм хангалттай ахиц гарахгүй байгаа.</w:t>
      </w:r>
    </w:p>
    <w:p w:rsidR="00EE0EB6" w:rsidRPr="00EE0EB6" w:rsidRDefault="00EE0EB6" w:rsidP="00EE0EB6">
      <w:pPr>
        <w:ind w:firstLine="561"/>
        <w:jc w:val="both"/>
        <w:rPr>
          <w:rFonts w:ascii="Arial" w:hAnsi="Arial" w:cs="Arial"/>
          <w:lang w:val="mn-MN"/>
        </w:rPr>
      </w:pPr>
      <w:r w:rsidRPr="00EE0EB6">
        <w:rPr>
          <w:rFonts w:ascii="Arial" w:hAnsi="Arial" w:cs="Arial"/>
          <w:lang w:val="mn-MN"/>
        </w:rPr>
        <w:t>Нэр төрөл дээр анхаарах асуудал дээр бид бол сарлагийн хөөвөр, торомны ноосон дээр бас тодорхой энэ татаас, урамшууллын бодлогыг илүүтэй анхаарч ажиллах ийм чиглэлтэй байгаа юм.</w:t>
      </w:r>
    </w:p>
    <w:p w:rsidR="00EE0EB6" w:rsidRPr="00EE0EB6" w:rsidRDefault="00EE0EB6" w:rsidP="00EE0EB6">
      <w:pPr>
        <w:ind w:firstLine="561"/>
        <w:jc w:val="both"/>
        <w:rPr>
          <w:rFonts w:ascii="Arial" w:hAnsi="Arial" w:cs="Arial"/>
          <w:lang w:val="mn-MN"/>
        </w:rPr>
      </w:pPr>
      <w:r w:rsidRPr="00EE0EB6">
        <w:rPr>
          <w:rFonts w:ascii="Arial" w:hAnsi="Arial" w:cs="Arial"/>
          <w:lang w:val="mn-MN"/>
        </w:rPr>
        <w:t>Би хөдөө аж ахуйн биржтэй холбоотой асуудлыг Дондогдорж дарга хариулаад явчих.</w:t>
      </w:r>
    </w:p>
    <w:p w:rsidR="00EE0EB6" w:rsidRPr="00EE0EB6" w:rsidRDefault="00EE0EB6" w:rsidP="00EE0EB6">
      <w:pPr>
        <w:pStyle w:val="NormalWeb"/>
        <w:shd w:val="clear" w:color="auto" w:fill="FFFFFF"/>
        <w:spacing w:before="0" w:beforeAutospacing="0" w:after="0" w:afterAutospacing="0"/>
        <w:ind w:firstLine="561"/>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Туваан гишүүн тодруулах юм уу? Хариултыг гүйцээгээд өгчих. Ажлын хэсгийн гуравдугаар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М.Дондогдорж: </w:t>
      </w:r>
      <w:r w:rsidRPr="00EE0EB6">
        <w:rPr>
          <w:rFonts w:ascii="Arial" w:hAnsi="Arial" w:cs="Arial"/>
          <w:lang w:val="mn-MN"/>
        </w:rPr>
        <w:t>Туваан гишүүний асуултад хариулъя. Хүнс, хөдөө аж ахуй, үйлдвэрийн яамны Хөнгөн үйлдвэрийн бодлогыг зохицуулах газрын дарга Дондогдорж. Өнгөрсөн жилийн хугацаанд бас угаасан ноолуур болон самнасан ноолуурыг бас экспортлоход Хөдөө аж ахуйн биржээр тодорхойлолт авдаг, тэндээ үйлчилгээний хураамж авдаг байсан. Энэ жилээс бас бид нар энэ Хөдөө аж ахуйн биржийн хуулийг шинэчлэх ажил хийгдэж байгаа. Энэ хүрээндээ бас энэ жилээс самнасан ноолуур дээр бол хөдөө аж ахуйн биржээр шимтгэлгүй болгосон байгаа. Самнасан ноолуурын экспортлоход Хөдөө аж ахуйн биржээс орж ямар нэгэн шимтгэлгүй болсон. Тэрийг тэглэсэн байж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Угаасан ноолуур дээр бол 0.8 хувийн шимтгэл байгаа. Гэхдээ бид нар цаашдаа энэ Хөдөө аж ахуйн биржийг шинэчлэх нь зайлшгүй шаардлагатай байгаа учраас Хөдөө аж ахуйн биржийн хуулийг шинэчлэх ажлын хэсэг гараад явж байгаа.Манай үйлдвэрлэгчид хэлж байгаа. Яг хөдөө аж ахуйн бирж маань бол сонгодог утгаараа түүчилсэн арилжаа ч юм уу, ямар нэг хөдөө аж ахуйн арилжаа хийхгүйгээр зөвхөн тамгатай цаас зарж байна гэсэн энэ асуудлыг бол бас нэлээн тавьдаг учраас Хөдөө аж ахуйн биржийн хуулийг шинэчлэх, цаашдаа бодит арилжааг, энэ яг хийх энэ зорилтыг тавиад явж байгаа. Одоогоор бол энэ жилийн хувьд гэх юм бол бас бид нар ноолуурын салбар, Хэнтийн нэг сум дээр бас Хөдөө аж ахуйн бирж маань бас ноолуурын дуудлага худалдаа хийх ийм ажлыг зохион байгуулагдсан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Туваан гишүүн тодруулъя.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p>
    <w:p w:rsidR="00EE0EB6" w:rsidRPr="00EE0EB6" w:rsidRDefault="00EE0EB6" w:rsidP="00EE0EB6">
      <w:pPr>
        <w:ind w:firstLine="562"/>
        <w:jc w:val="both"/>
        <w:rPr>
          <w:rFonts w:ascii="Arial" w:hAnsi="Arial" w:cs="Arial"/>
          <w:lang w:val="mn-MN"/>
        </w:rPr>
      </w:pPr>
      <w:r w:rsidRPr="00EE0EB6">
        <w:rPr>
          <w:rFonts w:ascii="Arial" w:hAnsi="Arial" w:cs="Arial"/>
          <w:b/>
          <w:bCs/>
          <w:lang w:val="mn-MN"/>
        </w:rPr>
        <w:lastRenderedPageBreak/>
        <w:t xml:space="preserve">Ц.Туваан: </w:t>
      </w:r>
      <w:r w:rsidRPr="00EE0EB6">
        <w:rPr>
          <w:rFonts w:ascii="Arial" w:hAnsi="Arial" w:cs="Arial"/>
          <w:lang w:val="mn-MN"/>
        </w:rPr>
        <w:t xml:space="preserve">2021 оны угаасан ноолуурын экспортоо нэг дахиад хэлээдэх дээ. 6000 гаран тонн ярьчихсан уу 21 он дээр? Энэ тоо чинь нэг л сонин болоод байна даа. Монгол улс жилдээ 9-10 мянган тонн ноолуур самнаж авдаг, түүхий ноолуур шүү. Тэгээд угаагдсан ноолуур бол заавал ч үгүй ер нь 50 хувь орчим дээр хэмжээ нь буурдаг, тэгээд энэ чинь хэмжээнүүд нь нэмэгдээд явчихсан байх юм. Энэ тоо чинь ямар учиртай юм энийгээ нэг хэлчих. </w:t>
      </w:r>
    </w:p>
    <w:p w:rsidR="00EE0EB6" w:rsidRPr="00EE0EB6" w:rsidRDefault="00EE0EB6" w:rsidP="00EE0EB6">
      <w:pPr>
        <w:ind w:firstLine="562"/>
        <w:jc w:val="both"/>
        <w:rPr>
          <w:rFonts w:ascii="Arial" w:hAnsi="Arial" w:cs="Arial"/>
          <w:lang w:val="mn-MN"/>
        </w:rPr>
      </w:pPr>
      <w:r w:rsidRPr="00EE0EB6">
        <w:rPr>
          <w:rFonts w:ascii="Arial" w:hAnsi="Arial" w:cs="Arial"/>
          <w:lang w:val="mn-MN"/>
        </w:rPr>
        <w:t>Хоёрдугаарт энэ ноосны урамшуулал энэ тэр дээр бол та яг тэр болиулах тал руу нь биш. Мэдээж энэ бүтээгдэхүүн үйлдвэрлэж гаргаж байгаа малчдын хувьд бол энэ орлого нэмэгдүүлэх тал дээр нь бодлогоо барьж яваарай. Тэгээд далимдуулаад энэ ноосны урамшууллыг хасах тал руу нь</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Туваан гишүүнд нэг минут</w:t>
      </w:r>
      <w:r w:rsidRPr="00EE0EB6">
        <w:rPr>
          <w:rFonts w:ascii="Arial" w:hAnsi="Arial" w:cs="Arial"/>
          <w:b/>
          <w:bCs/>
          <w:lang w:val="mn-MN"/>
        </w:rPr>
        <w:t xml:space="preserve"> </w:t>
      </w:r>
      <w:r w:rsidRPr="00EE0EB6">
        <w:rPr>
          <w:rFonts w:ascii="Arial" w:hAnsi="Arial" w:cs="Arial"/>
          <w:lang w:val="mn-MN"/>
        </w:rPr>
        <w:t xml:space="preserve">нэмж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Ц.Туваан: </w:t>
      </w:r>
      <w:r w:rsidRPr="00EE0EB6">
        <w:rPr>
          <w:rFonts w:ascii="Arial" w:hAnsi="Arial" w:cs="Arial"/>
          <w:lang w:val="mn-MN"/>
        </w:rPr>
        <w:t xml:space="preserve">Хөдөө аж ахуйн биржээр тэр ойролцоо угаасан ноолууранд тавьдаг хувь чинь яг хэд юм? Тэгээд нийтдээ хэдэн төгрөг энэ Хөдөө аж ахуйн бирж рүү энэ авсан хувиараа орсон юм? Мөнгөн дүнгээр хэлээдхээч.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Ажлын хэсэг хоёрдугаар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w:t>
      </w:r>
      <w:r w:rsidRPr="00EE0EB6">
        <w:rPr>
          <w:rFonts w:ascii="Arial" w:hAnsi="Arial" w:cs="Arial"/>
          <w:lang w:val="mn-MN"/>
        </w:rPr>
        <w:t>Туваан гишүүний асуултад хариулъя. 21 оны, саяын миний хэлсэн статистикийн дүн бол энэ гаалийн нэгдсэн статистик дүнгээр авсан тоо байгаа. Үндсэндээ түүхий ноолуураар тооцох юм бол 8500 тонн, угаасан ноолуур бол 70 хувийн гарцтай, самнасан ноолуур бол 50 хувийн гарцтай ийм байдаг. Тэгээд энэ дүнгээр орсон доо. Биржийн дүн болон биржээр арилжаалсан тоон мэдээллүүдийг Байнгын хорооны гишүүдэд дэлгэрэнгүй байдлаар бичгээр бас хүргүүлье.</w:t>
      </w:r>
    </w:p>
    <w:p w:rsidR="00EE0EB6" w:rsidRPr="00EE0EB6" w:rsidRDefault="00EE0EB6" w:rsidP="00EE0EB6">
      <w:pPr>
        <w:pStyle w:val="NormalWeb"/>
        <w:shd w:val="clear" w:color="auto" w:fill="FFFFFF"/>
        <w:spacing w:before="0" w:beforeAutospacing="0" w:after="0" w:afterAutospacing="0"/>
        <w:jc w:val="both"/>
        <w:rPr>
          <w:rFonts w:ascii="Arial" w:hAnsi="Arial" w:cs="Arial"/>
          <w:color w:val="000000" w:themeColor="text1"/>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Надад нэг асуулт байна. Манайх ер нь байна шүү дээ. Жилдээ 10 мянга орчим тонн түүхий ноолуур бэлтгэж байх шиг байна. Түүнийхээ 50 гаруй хувийг нь самнаад гаргадаг. 20 орчим хувийг нь бол эцсийн бүтээгдэхүүн хүртэл нь явуулдаг, 10 орчим хувийг нь хялгасыг нь самнаад гаргадаг ийм л тогтолцоотой юм байна шүү дээ. Тэгэхлээр та бүхэн энэний дараа нэг тогтоолын төсөл хэлэлцэнэ. Энэ бол угаасан ноолуур гаргахаа больё. Дараа нь бүр нөгөө хялгасыг нь самнаад, дахиад нэг боловсруулалтын түвшин 2023 оноос хүргэе, тэр дөнгөж угаагаад гаргадгийг нь болиулъя гэсэн ийм санал тавьж байгаа юм байна. Тэгэхлээр та бүхнээс нэг зүйлийг асуумаар байна. 10 мянга орчим тонн ноолуур чинь магадгүй ойрын 10-аад жилийн дотор бол 11 мянга болж нэмэгдэх байх л даа. Тэгэхлээр бүгдийг нь яг энэ  хялгасыг самнах хэмжээнд оруулахад хэдий хэмжээний хөрөнгө оруулалт, үндсэн болон эргэлтийн хөрөнгө дутагдаж байгаа юм? Нэг.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Дараа нь ер нь бүгдийг нь бид нар эцсийн бүтээгдэхүүн болгож амжих уу, амжихгүй юу? Энэ Бүгд Найрамдах Хятад Ард Улс чинь өөрөө том хэрэглэгч болчхоод байгаа юм байна шүү дээ. Эцсийн бүтээгдэхүүний, одоо сүлжмэл бүтээгдэхүүний.Тэгэхээр  дийлэнх нь бол Хятадын үйлдвэрлэгч нар байгаа. Тэд нар бол самнасан аль болох боловсруулалт бага түвшинд нь, нэмүү өртөг бага шингэсэн түвшинд нь авах сонирхолтой байгаа нь нууц биш. Тэгэхлээр та бүхний ер нь тэр хугарлын цэг нь хэдий хүртэл бид нар самнаад,  хэдий хүртэл нь эцсийн бүтээгдэхүүн болгох гэсэн ийм баримжаа тооцоо, судалгаа ямар байдаг юм бэ? Үүнд зориулсан эргэлтийн болон үндсэн хөрөнгийн зээл, хөрөнгө оруулалтууд нь хэд шаардлагатай байгаа юм бэ? Энэ талаар тоо сонсмоор байх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w:t>
      </w:r>
      <w:r w:rsidRPr="00EE0EB6">
        <w:rPr>
          <w:rFonts w:ascii="Arial" w:hAnsi="Arial" w:cs="Arial"/>
          <w:lang w:val="mn-MN"/>
        </w:rPr>
        <w:t xml:space="preserve">Чойжилсүрэн гишүүний асуултад хариулъя. Үндсэндээ Монгол улсын нийт бэлтгэсэн ноолуурынхаа 70 гаруй хувийг зөвхөн угаагаад, 10 </w:t>
      </w:r>
      <w:r w:rsidRPr="00EE0EB6">
        <w:rPr>
          <w:rFonts w:ascii="Arial" w:hAnsi="Arial" w:cs="Arial"/>
          <w:lang w:val="mn-MN"/>
        </w:rPr>
        <w:lastRenderedPageBreak/>
        <w:t>орчим хувийг л самнасан байдлаар экспортолж байгаа. 20 хүрэхгүй хувийг бэлэн бүтээгдэхүүн болгоод гадаадын зах зээлд гаргаж байгаа. Самнасан ноолуурын юу гэдэг юм, суурилагдсан хүчин чадал маань дотоодын үйлдвэрлэлүүд бүрэн дотоодын хүчин чадалтай, хангалттай байгаа. Ямар ч байсан самнах технологитой бол бүрэн ажиллаж байна гэсэн технологи байгаа. Нөгөө талдаа бид нар энэ түүхий байдлаар болон угаасан байдлаар юу гэдэг юм импортолж авч байгаа улсууд маань техникийн зохицуулалтын, боловсруулалтын түвшний шаардлагуудыг маш өндөр тавьж байгаа. Тухайлбал манай гол импортлогч улс гээд тэгэхэд магадгүй яг энэ махны зах зээл шиг дотоодын ноос, ноолуурын үйлдвэрийг</w:t>
      </w:r>
      <w:r w:rsidRPr="00EE0EB6">
        <w:rPr>
          <w:rFonts w:ascii="Arial" w:hAnsi="Arial" w:cs="Arial"/>
          <w:color w:val="000000" w:themeColor="text1"/>
          <w:lang w:val="mn-MN"/>
        </w:rPr>
        <w:t>…/минут дуусав./</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Ажлын хэсгийн хоёрдугаар микрофоныг нэмээд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Адистачлах </w:t>
      </w:r>
      <w:r w:rsidRPr="00EE0EB6">
        <w:rPr>
          <w:rFonts w:ascii="Arial" w:hAnsi="Arial" w:cs="Arial"/>
          <w:lang w:val="mn-MN"/>
        </w:rPr>
        <w:t xml:space="preserve">ийм асуудлууд бараг тулгамдаад байгаа. Тийм учраас бид нар энэ технологийн түвшнээ богино хугацаанд ахиулах, аль болох боловсруулсан бүтээгдэхүүн үйлдвэрлэх тал руу нь бол технологийн түвшнийг бол үе шаттай ахиулаад явах ийм зайлшгүй шаардлага байгаа. Тэгээд энэ хүрээндээ бид нарын энэ техникийн зохицуулалтууд боловсруулагдсан байгаа. Энэ хүрээнд юу гэдэг юм 3800 тонн самнасан ноолуур экспортолж, 3.5 сая ширхэг бүтээгдэхүүн борлуулж нийтдээ 1.6 их наяд төгрөгийн борлуулалтыг, салбарт 800-аад тэрбум төгрөгийн орлогыг бий болгох ийм боломжтой гэж харж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Тэгэхээр ер нь Жамбалцэрэн даргаа. Саяын зорилтод бид нар дунд хугацаандаа хүрэх, магадгүй 5, 10-н жилийн дараа хүрэхийн тулд ямар хэмжээний хөрөнгийн эх үүсвэр хэрэгтэй байгаа юм бэ энэ салбарт? Хөрөнгө оруулалтын болон эргэлтийн хөрөнгө. Тийм судалгаа байна уу?</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w:t>
      </w:r>
      <w:r w:rsidRPr="00EE0EB6">
        <w:rPr>
          <w:rFonts w:ascii="Arial" w:hAnsi="Arial" w:cs="Arial"/>
          <w:lang w:val="mn-MN"/>
        </w:rPr>
        <w:t>Самнах дээр бол бид нар бол технологийн түвшин бол боломжтой гэж үзэж үзэж байгаа. Ээрэх үйлдвэрлэлийн хөрөнгө оруулалтыг бид нар нэмэгдүүлэх зайлшгүй шаардлага байгаа. Энэ хүрээнд юу гэдэг юм нарийн болон бүдүүн ээрэх шугамд үндсэндээ 27 сая доллар буюу 82.9 тэрбум төгрөгийн хөрөнгө оруулалт шаардлагатай байгаа. Тоног төхөөрөмж, технологийн хувьд. Үндсэндээ юу гэдэг юм, үйлдвэрлэлийн нэмэгдэл зардал, аж ахуйн нэгжийн эргэлтийн хөрөнгө гэхээр 200 гаруй тэрбум төгрөгийн эх үүсвэр жилдээ бол манай дотоодын аж ахуйн нэгжүүдэд эргэлтийн хөрөнгөд шаардлагатай байдаг. Өнгөрсөн хугацаанд ноолуур хөтөлбөр, хөдөө аж ахуйн дэмжих зээлийн хүрээнд бол бид нар хөнгөлөлттэй зээлүүдийг олгож эхэлсэн. Аж ахуйн нэгжүүдээс тавьдаг хүсэлт бол аль болох бага хүүтэй, урт хугацаатай зээл байхад гол анхаарлаа төвлөрүүлж ирсэн. Өнгөрсөн жилийн хугацаанд бид нар 1 жилийн хугацаатай олгож байсан бол энэ жилийн тухайд бид нар 2 жилийн хугацаатай олгож, мөн хүүгийн хувь хэмжээг 2 дахин бууруулж ажилласан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color w:val="000000" w:themeColor="text1"/>
          <w:lang w:val="mn-MN"/>
        </w:rPr>
        <w:t>Жамбалцэрэн</w:t>
      </w:r>
      <w:r w:rsidRPr="00EE0EB6">
        <w:rPr>
          <w:rFonts w:ascii="Arial" w:hAnsi="Arial" w:cs="Arial"/>
          <w:lang w:val="mn-MN"/>
        </w:rPr>
        <w:t xml:space="preserve"> дарга одоо яг бусад өнгөрсөн жилүүдэд, энэ өдрөөс өмнө хөнгөлөлттэй эх үүсвэрүүд шийдсэн. Жижиг, дунд үйлдвэрийг хөгжлийн сан болон  Монголбанкнаас хэрэгжүүлж байгаа 10 их наяд гэх мэт бусад эх үүсвэрүүдээс. Тэгэхээр ноолуурын хэдэн үйлдвэрт ямар, хэдэн төгрөгийн хөнгөлөлттэй зээл авчихсан байна? Түүн дотроо энэ ноолуурын үйлдвэрүүд чинь ганц, нэг үйлдвэр нь бүх зээлийнхээ дийлэнх хувийг авчихдаг гэсэн ийм яриа гараад байгаа юм. Тэгэхээр үйлдвэрүүд дээр нь ямар ямар зээл өгөгдсөн байгаа юм, Хөнгөлөлттэй эх үүсвэрийн зээлүүдийн? Гишүүдэд мэдээлэл өгөөдхөөч.</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w:t>
      </w:r>
      <w:r w:rsidRPr="00EE0EB6">
        <w:rPr>
          <w:rFonts w:ascii="Arial" w:hAnsi="Arial" w:cs="Arial"/>
          <w:lang w:val="mn-MN"/>
        </w:rPr>
        <w:t xml:space="preserve">Өнгөрсөн 21 оны 10 их наядын хөтөлбөрийн хүрээнд 200 тэрбум төгрөгийн эх үүсвэрийг шийдсэн. 6 банк энэ ноолуур олгох, ноолуурын зээл </w:t>
      </w:r>
      <w:r w:rsidRPr="00EE0EB6">
        <w:rPr>
          <w:rFonts w:ascii="Arial" w:hAnsi="Arial" w:cs="Arial"/>
          <w:lang w:val="mn-MN"/>
        </w:rPr>
        <w:lastRenderedPageBreak/>
        <w:t>олгох үйл ажиллагаанд оролцсоноос 38 аж ахуйн нэгжид 94.8 тэрбум төгрөгийг олгосон байгаа. Ноосны салбарт 4 аж ахуйн нэгжид 3.2 тэрбум төгрөгийг олгосон. 22 оны тухайд бол арилжааны 8 банктай гэрээ байгуулж ажиллаж байгаа. 8 банкаар зээлийн хүсэлтийг авч байгаа. Өнөөдрийн байдлаар шийдвэрлэлт 1 компани 6 тэрбум төгрөгийн зээл авсан. Бусад нь судалгааны шатанд, шийдвэрлэх шатанд явж байгаа.1 аж ахуйн нэгж дээр төвлөрч дийлэнх зээл авдаг гэдэг ойлголт бол харьцангуй ойлголт юм. Тэгээд нөгөө тухайн аж ахуйн нэгжийн өөрийнх нь хөрөнгө, арилжааны банкны тавьж байгаа шалгуур үзүүлэлтийн хүрээнд тухайн асуудлууд арилжааны банкныхаа эх үүсвэрээр шийдэгдэж байгаа учраас тэр зохицуулалтын хүрээнд явж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Бат-Эрдэнэ дарга хариулъя. Бат-Эрдэнэ гишүүний микрофон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Ж.Бат-Эрдэнэ:</w:t>
      </w:r>
      <w:r w:rsidRPr="00EE0EB6">
        <w:rPr>
          <w:rFonts w:ascii="Arial" w:hAnsi="Arial" w:cs="Arial"/>
          <w:b/>
          <w:bCs/>
          <w:color w:val="000000" w:themeColor="text1"/>
          <w:lang w:val="mn-MN"/>
        </w:rPr>
        <w:t xml:space="preserve"> </w:t>
      </w:r>
      <w:r w:rsidRPr="00EE0EB6">
        <w:rPr>
          <w:rFonts w:ascii="Arial" w:hAnsi="Arial" w:cs="Arial"/>
          <w:lang w:val="mn-MN"/>
        </w:rPr>
        <w:t xml:space="preserve">Тэгэхээр бид нар дэлхийн ноолуурынхаа бараг 50 орчим хувийг нийлүүлж байгаа шүү дээ. Ер нь дэлхийн нийт ноолуурын хэмжээний 50 орчим хувийг нь бусад нь бол Бүгд Найрамдах Хятад Ард Улс болон бусад улсууд  үлдсэн 50-ыг нь энэ дэлхийн ноолуурын нийлүүлэлт хийж байгаа. Бид 2023 оноос энэ тогтоолын төслөөр оруулж ирэхдээ 2023 оны нэг сарын 1-ээс эхлээд угаасан ноолуурыг бол гаргахыг хориглож хориглож, дотооддоо өртөг бүхий өртөг шингээсэн самнасан ноолуурыг гаргаад үйлдвэрлэлийн ийм технологи руугаа орж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Самнах дээр түрүүн бас хэллээ. Ер нь бол дотоодын үйлдвэрлэлд бүрэн хүчин чадал, суурилагдсан хүчин чадал бүрэн орж байгаа. Цаашдаа 2025 оноос эхлээд бид бол нийт ноолуурынхаа 50 хувийг дотооддоо бэлэн болон холбогдох өртөг бүхий бүтээгдэхүүн үйлдвэрлэнэ гэсэн ийм зорилтыг тавьж байгаа. Өөрөөр хэлбэл бид нар чинь 10 орчим мянган тонн ноолуур бэлтгэдэг бол энийг угаагаад, самнаад гаргахад нэг үндсэндээ 5000 тонн орчим ноолуур бий болгох. Энэнийхээ суурилагдсан хүчин чадлынхаа хүрээнд 2025 он гэхэд 50 хувийг нь дотооддоо бүтээгдэхүүн үйлдвэрлэе гэсэн ийм зорилтыг тавьж байгаа. Энэ хүрээнд бол бид нарын анхан шатны тооцоогоор бол 200-аад сая евро хэрэгцээтэй гэсэн ийм дүн гарч ирж байгаа. Хөрөнгө оруулалт оруулах зайлшгүй шаардлагатай гэж байгаа.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Гишүүд асуулт асууж, хариулт авлаа. Асуулт тавьсан Улсын Их Хурлын гишүүн Бат-Эрдэнэ үг хэлчихлээ сая тийм ээ? Тавьсан асуулттайгаа холбоотой өөрөө асуултыг асуугаад үг хэлээд дуусчихлаа. Улсын Их Хурлын гишүүн Бат-Эрдэнээс Хүнс, хөдөө аж ахуй, хөнгөн үйлдвэрийн сайдад хандан Монгол Улсын Их Хурлын Үйлдвэржилтийн бодлогын байнгын хорооны ноос, ноолуурын салбарт хэрэгжүүлэх зарим арга хэмжээний тухай 2021 оны хоёрдугаар тогтоолын биелэлт, авч хэрэгжүүлсэн арга хэмжээний талаар тавьсан асуултын хариуг Байнгын хорооны хуралдаан дээр сонслоо. Дараагийн асуудалд оръё.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lang w:val="mn-MN"/>
        </w:rPr>
      </w:pPr>
      <w:r w:rsidRPr="00EE0EB6">
        <w:rPr>
          <w:rFonts w:ascii="Arial" w:hAnsi="Arial" w:cs="Arial"/>
          <w:b/>
          <w:lang w:val="mn-MN"/>
        </w:rPr>
        <w:t>Долоо.Монгол Улсын Их Хурлын хяналт шалгалтын тухай хуулийн 12.4-т асуулт тавьсан гишүүн шаардлагатай гэж үзвэл асуултын хариуг Байнгын хорооны хуралдаанд танилцуулж, тодорхой арга хэмжээ авах хүсэлтийг шийдвэрийн төслийн хамт Байнгын хорооны даргад уламжилж болно гэсний дагуу ноос, ноолуурын салбарт хэрэгжүүлэх зарим арга хэмжээний тухай Монгол Улсын Их Хурлын тогтоолын төслийг боловсруулсан байна.</w:t>
      </w:r>
      <w:r w:rsidRPr="00EE0EB6">
        <w:rPr>
          <w:rFonts w:ascii="Arial" w:hAnsi="Arial" w:cs="Arial"/>
          <w:lang w:val="mn-MN"/>
        </w:rPr>
        <w:t xml:space="preserve">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Мөн Монгол Улсын Их Хурлын даргын 2022 оны 23 дугаар захирамжаар хөдөө аж ахуйн салбарыг хөгжүүлэх, бүтээгдэхүүний үйлдвэрлэлийг нэмэгдүүлэх зорилт, арга хэмжээний хүрээнд ноос, ноолуурын үйлдвэрлэлийг дэмжихтэй холбоотой </w:t>
      </w:r>
      <w:r w:rsidRPr="00EE0EB6">
        <w:rPr>
          <w:rFonts w:ascii="Arial" w:hAnsi="Arial" w:cs="Arial"/>
          <w:lang w:val="mn-MN"/>
        </w:rPr>
        <w:lastRenderedPageBreak/>
        <w:t xml:space="preserve">хууль тогтоомжийн хэрэгжилтийг эрчимжүүлэх, боловсронгуй болгох Монгол Улсын Их Хурлын тогтоолын төслийг боловсруулах үүрэг бүхий ажлын хэсэг байгуулагдан ажилласан байна. Ноос, ноолуурын салбарт хэрэгжүүлэх зарим арга хэмжээний тухай Улсын Их Хурлын тогтоолын төслийг энэ зохицуулалтын дагуу хэлэлцэж эхэлье гишүүд ээ.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Тогтоолын төслийг бичгээр та бүхэнд тараасан. Та бүхэнд хоёр эрх зүйн тайлбарыг уншиж танилцуулъя. Монгол Улсын Их Хурлын хяналт шалгалтын тухай хуулийн 12.5-д Байнгын хороо энэ хуулийн 12.4-т зааснаар гишүүнээс гаргасан хүсэлт, шийдвэрийн төслийг хуралдаанаар хэлэлцэж санал, дүгнэлтээ нэгдсэн хуралдаанд танилцуулж болно гэсэн нэг ийм зохицуулалт байгаа юм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 дахь зохицуулалт нь Монгол улсын Их Хурлын чуулганы хуралдааны дэгийн тухай хуулийн 93.1-т,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тушаалтанд саналаа ирүүлсэн бол холбогдох Байнгын хороо хуралдаанаараа хэлэлцэж, санал, дүгнэлтээ шийдвэрийн төслийн хамт нэгдсэн хуралдаанд оруулна гэж заажээ. Мөн энэ хуулийн 114.5-д нэгдсэн хуралдаанаар Байнгын хорооны санал, дүгнэлт, тогтоолын төслийг хэлэлцсэн тогтоол батална гэж тус тус заасан ийм эрх зүйн зохицуулалт байгаа юм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Тэгэхээр гишүүд бичгээр нэгэнт тараасан учраас тогтоолын төсөлтэй холбогдуулан асуулт асуух гишүүдийн нэрсийг авъя. Тэмүүлэн гишүүнээр тасалъя. Тэмүүлэн гишүүн асуулт асууя.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Б.Тэлмүүн: </w:t>
      </w:r>
      <w:r w:rsidRPr="00EE0EB6">
        <w:rPr>
          <w:rFonts w:ascii="Arial" w:hAnsi="Arial" w:cs="Arial"/>
          <w:lang w:val="mn-MN"/>
        </w:rPr>
        <w:t>Тэгэхээр яах вэ бид нарын хувьд энэ дэлхийн ноос тэр дундаа ноолуурын бол 50 орчим хувийг дэлхийд хангаж байгаа Монгол улсаас, тэгэхээр нийт эдгээр нийлүүлж байгаа ноолуурынхаа дөнгөж 80 орчим хувийг нь л экспортод гаргаж байгаа. Тэр дундаа түүхийгээр нь буюу зөвхөн зүгээр угаагаад гаргаж байгаа. 20 орчим хувь нь Монгол улсад нэмүү өртөг шингээх эцсийн бүтээгдэхүүн болж гарч ирж байгаа. Тэгэхээр бид нарын хувьд энэ үе шаттайгаар зохицуулалт хийж, үе шаттайгаар боловсруулалтынхаа түвшинг дээшлүүлэх, улам гүнзгийрүүлэх, бүр цаашлаад ер нь ноолуураар утас үйлдвэрлэдэг болох энэ шаардлага бол байгаа гэж харж байгаа. Тэгэхээр энэ үндсэн дээр энэ үйлдвэрлэлийг дэмжих энэ тогтоол орж ирж байна. Зарчмыг дэмжиж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Үүнтэй холбоотойгоор би зүгээр холбогдох хүмүүсээс нэг л зүйлийг тодруулж асууя гээд байгаа юм. Ер нь бид нарын хувьд энэ түүхий эдтэй холбоотойгоор гадагшаа экспортолж байгаа ноос, ноолууртай холбоотойгоор ямар нэгэн экспортын квот тогтоох шаардлага байгаа юу? Үндэсний үйлдвэрлэгч нар болоод экспортлогч нараа дэмжих шаардлага байгаа юу? Монгол хүний нэр дээр бүртгэлтэй мөртөө ашгийг нь аваад гадагшаа явдаг гэдэг энэ яриа бол ноолуурын салбар дээр бол маш их байдаг. Дийлэнх манайхны ноолуурын угаах үйлдвэрүүдийн ард гаднынхан байдаг. Хөрөнгө оруулалт, санхүүжилтээр хийдэг гэдэг энэ асуудал байдаг. Энийг би зүгээр нэг тодруулж асууя гэж бодоод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Хоёрт, бид нар цаашид ер нь энэ үе шаттайгаар боловсруулалтынхаа түвшинг гүнзгийрүүлээд ингээд явъя гэхэд утас болгох боломж нь байгаа юу, тэр хүртэл хэдий хэмжээний санхүүжилтийг төрөөс энэ аж ахуйн нэгж, байгууллагуудад дэмжлэг үзүүлэх энэ шаардлага байна вэ?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Гуравт, сарлагийн хөөвөр болоод торомны ноосны чанартай уялдуулж энэ мөнгөн урамшуулал олгодог болох гэдэг юм уу цаашид Монгол улсад 100 хувь нэмүү өртөг шингээж боловсруулагдаж байгаа бүтээгдэхүүнүүд бол эдгээр бүтээгдэхүүнүүд байгаа. Тэгэхээр бид нар 100 хувь Монголдоо нэмүү өртөг шингээж байгаа, үр өгөөж нь үлдэж байгаа энэ бүтээгдэхүүнийг бас бодлогын түвшинд дэмжих шаардлага бол байгаа. Энэ дээр бас Засгийн газрын зүгээс ер нь ямар бодлого баримталж байна вэ?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Бэлтгэлийн стандарт шаардлага хангасан байх гэдэг асуудлыг бас энэ тогтоолоор хөндөж өгч байна. Энэ бол би маш зөв, зүйтэй асуудал гэж харж байгаа. Цаашид энэ үйлдвэрт тушаасан бүтээгдэхүүнүүд өөрсдөө чанартай байх, анхан шатан дээрээ малчид бэлтгэж боловсруулахдаа бэлтгэлийн стандартыг хангадаг байх. Малчид өөрсдөө өнгө, чанар, үзэмжээр нь чанартай түүхий эд, бүтээгдэхүүн үйлдвэрлэж, гаргаж боловсруулах үйлдвэрүүдэд нийлүүлдэг байх. Энэ шаардлага бол байгаа. Тэгэхээр энийг урамшуулалтай уялдуулах нь бол зүйтэй гэж бас харж байгаа. Энэ чиглэлээр та бүхэн маань бас ямар бодлого баримталж байна? Түүхий эд, бүтээгдэхүүний чанарыг, тэр дундаа анхан шат дээр бид нар баталгаажуулах ажлыг бол төр, засгийн зүгээс хийх ёстой. Энэ бол дэд бүтцийг бий болгох, тухайн тэр магадгүй түүхий эд баталгаажуулалтын лаборатори, үнэлгээний тогтолцоог бүрдүүлэх асуудал бол хамгийн чухал гэж харж байгаа. Энэ дээр Засгийн газрын зүгээс бас ямар бодлого баримталж байна вэ?</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Ажлын хэсэг хоёрдугаар микрофон.</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Т.Жамбалцэрэн:</w:t>
      </w:r>
      <w:r w:rsidRPr="00EE0EB6">
        <w:rPr>
          <w:rFonts w:ascii="Arial" w:hAnsi="Arial" w:cs="Arial"/>
          <w:color w:val="000000" w:themeColor="text1"/>
          <w:lang w:val="mn-MN"/>
        </w:rPr>
        <w:t xml:space="preserve"> Т</w:t>
      </w:r>
      <w:r w:rsidRPr="00EE0EB6">
        <w:rPr>
          <w:rFonts w:ascii="Arial" w:hAnsi="Arial" w:cs="Arial"/>
          <w:lang w:val="mn-MN"/>
        </w:rPr>
        <w:t xml:space="preserve">эмүүлэн гишүүний асуултад хариулъя. Түүхий эд бэлтгэлийн тогтолцоог сайжруулах, энэ малын гаралтай энэ ноос, ноолуур, арьс ширний бүтээгдэхүүн дээр энэ стандартын шаардлага хангасан байдал, чанарын асуудал дээр онцгой анхаарч ажиллах зайлшгүй шаардлага байгаа. Ялангуяа арьс ширэн дээр үйлдвэрлэлийн шаардлага хангадаггүй механик болон бусад нядалгааны үеийн гэмтлүүдтэй байдаг. Энэ малын энэ удам зүйн асуудалтай холбоотой энэ чанарын асуудал сүүлийн үед маш их яригдаж байгаа. Тэгээд энэ асуудлуудыг бид нар Хөнгөн үйлдвэрийн тухай хуульдаа нэлээн гол агуулга болгож тусгаад Засгийн газрын хуралдаанаар хэлэлцүүлэхээр Хөнгөн үйлдвэрийн тухай хуулиа боловсруулаад Засгийн газрын хуралдаанаар хэлэлцүүлэхээр хүргүүлсэн байгаа. Тэгээд ойрын хугацаанд Засгийн газрын хуралдаанаар шийдвэрлэгдээд Улсын Их Хуралд өргөн бариад явна. Тэгээд энэ хоёроос гишүүд тодорхой саналуудаа тусгаж, энэ хуулийг батлуулахад бас анхаарч ажиллана гэнэ гэдгийг та бүхнээсээ хүсэж байна.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Ялангуяа тэмээний ноос, энэ сарлагийн хөөврийн асуудал бол бас онцгой анхаарахгүй бол бас болохгүй байгаа салбар. Өртгийн хувьд хонины ноосноосоо хэд дахин өндөр өртөгтэй, сарлагийн хөөврийн тухайд аваад үзэхэд үндсэндээ бид нар 20 хувийн л түүхий эдийг нь бэлтгэж авч чадаж байгаа. Бэлтгэж авсан 20 хувь нь 100 хувь эцсийн бүтээгдэхүүн болдог. Нэлээд ийм нэмүү өртөг шингээх чадвар өндөртэй сайн бүтээгдэхүүн, тэмээний ноос мөн адил. Тэгээд өөрөө тэмээний ноос дотор торомны ноос тэгээд өөрөө юу гэдэг юм гарц нь бага. Тэгээд бэлтгэхэд юу гэдэг юм нөгөө физик байдлаасаа ч том гэдэг юм уу энэ талаасаа бас нөгөө бэлтгэлийн, бэлтгэх нөхцөл боломжууд нь нэлээн хүнд хүчир байгаад байдаг. Тэгээд энэ чиглэлд бол тодорхой хөшүүргийг бид нар зайлшгүй нэмэгдүүлэх шаардлага байгаад байгаа юм. Тэгээд бид нар энэ алдагдаж байгаа боломжоо ашиглаад үзэх юм бол зөвхөн сарлагийн хөвөр дээр гээд тэгэхэд дөрөвний нэг хувиа </w:t>
      </w:r>
      <w:r w:rsidRPr="00EE0EB6">
        <w:rPr>
          <w:rFonts w:ascii="Arial" w:hAnsi="Arial" w:cs="Arial"/>
          <w:lang w:val="mn-MN"/>
        </w:rPr>
        <w:lastRenderedPageBreak/>
        <w:t>ашиглаж байна гээд үзэх юм бол үндсэндээ бид нар 86 тэрбум төгрөгийг бид нар алдагдал хүлээгээд байгаа, ийм байгаа. Тэгээд энэ урамшууллын тогтолцоо дээр энэ урамшууллынхаа журамдаа сарлагийн хөвөр, тэмээний ноос нь ялангуяа тэмээний ноос дотор торомны ноосыг бас нэлээн өөрчлөлттэй, ангилалтай байдлаар бол оруулах шаардлага байгаа. Мөн энэ Улсын Их Хурлын тогтоолоор батлагдсан энэ урамшуулал олгох тогтоолд ч гэсэн тодорхой өөрчлөлтийг оруулах чиглэлээр Засгийн газар дээр тодорхой саналыг бас боловсруулж байгаа юм.</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Гүйцээгээд хариул гэж байна. Экспортын тухай. Ажлын хэсгийн гуравдугаар микрофон.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color w:val="000000" w:themeColor="text1"/>
          <w:lang w:val="mn-MN"/>
        </w:rPr>
        <w:t xml:space="preserve">М.Дондогдорж: </w:t>
      </w:r>
      <w:r w:rsidRPr="00EE0EB6">
        <w:rPr>
          <w:rFonts w:ascii="Arial" w:hAnsi="Arial" w:cs="Arial"/>
          <w:color w:val="000000" w:themeColor="text1"/>
          <w:lang w:val="mn-MN"/>
        </w:rPr>
        <w:t>Т</w:t>
      </w:r>
      <w:r w:rsidRPr="00EE0EB6">
        <w:rPr>
          <w:rFonts w:ascii="Arial" w:hAnsi="Arial" w:cs="Arial"/>
          <w:lang w:val="mn-MN"/>
        </w:rPr>
        <w:t>эмүүлэн гишүүний асуултад хариулъя. Экспортын квот тогтоох шаардлагын талаарх асуултад. Одоо түүхий эд бэлтгэлийн хувьд гэх юм бол урдаас Хятад ченжүүд гэж бид нар хэлж заншсанаар ченжүүд орж ирээд ноолуураа бэлтгээд дотоодын үйлдвэрээр угаалгаад тэгээд тээвэр зуучийн компаниар гаргаж байгаа ийм дүр зураг явж байгаа. Энэ маань үндсэндээ бол Монгол улсад ямар нэгэн татвараас зугтсан Монгол улсад нэмүү өртөг шингэсэн ийм үйлдвэрлэл хийгдэхгүй байгаа. Тэгэхээр бид нар энэ нэг асуудал байгаа нь квотын асуудал дээр бас Хүнс, хөдөө аж ахуй үйлдвэрийн яам, салбарын мэргэжлийн холбоод үйлдвэртээ бас энэ талаар хэд хэдэн удаагийн уулзалт зохион байгуулсан. Яг квотыг тусгайлсан юу гэдэг юм, Монгол үндэсний томоохон хэдхэн үйлдвэр самнасан ноолуур ч юм уу экспортлох ийм эрхийг олгох уу, тийм эрхтэй болгох ийм зохицуулалтуудыг тусгай зөвшөөрөл гэж хэлж болохоор ийм квотыг олгох уу гэдэг асуудлаар бас хэд хэдэн удаа уулзалт зохион байгуулсан. Энэ дээр гэхдээ бол яг манай үйлдвэрүүд одоогоор нэгдсэн байр сууринд хүрээгүй. Зарим үйлдвэрүүд бол үндсэндээ энэ зөвхөн хэдхэн үйлдвэр юу гэдэг юм Монголын ноолуураа гадаад зах зээлд гаргах ийм байдлаар зохицуулалт хийе гэж байгаа боловч нөгөө талдаа бас энэ асуудлыг эсэргүүцэж байгаа ийм үйлдвэрүүд байгаа. Тэгэхээр яг энэ дээр бол одоогоор тогтсон нэг байр сууринд хүрээгүй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Хоёрт. Ээрмэл утас хийх боломжийн талаар байгаа. Одоо бид нарт ээрмэлийн хүчин чадал бол бас бүрэн суурилагдаагүй байгаа. Бид нар 2023 оноос самнасан ноолуур экспортлох, ингэснээр бол дотооддоо самнасан ноолуурын бас үйлдвэрлэлийг цааш нь утас ээрэх ийм боломжууд бүрдэнэ гэж харж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Нарийн болон бүтэн ээрэх шугамыг бид нар цаашдаа өргөтгөхөд одоогоор урьдчилсан тооцоогоор 27 сая долларын ийм тоног төхөөрөмж шаардлагатай гэсэн ийм судалгаа байгаа.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Гишүүд асуулт асууж, үг хэллээ. Санал хураалт явуулах уу? Санал хураалт явуулахад санал байна уу? Батжаргал гишүүн яг энэ тогтоолтой холбогдуулан саналаа. Тогтоолын төсөлтэй холбогдуулан, Батжаргал гишүүний микрофоныг өгье.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Ж.Батжаргал: </w:t>
      </w:r>
      <w:r w:rsidRPr="00EE0EB6">
        <w:rPr>
          <w:rFonts w:ascii="Arial" w:hAnsi="Arial" w:cs="Arial"/>
          <w:lang w:val="mn-MN"/>
        </w:rPr>
        <w:t xml:space="preserve">Ноос, ноолууран бүтээгдэхүүний үйлдвэрлэлийг дэмжих зарим арга хэмжээний тухай гээд ийм тогтоолын төсөл ороод ирж байгаа юм. Энэ шийдвэрийн төслийг боловсруулах ажлын хэсэгт байгаа л даа. Бид хэд санал бодлуудаа нэлээн олон талаас нь ярилцаад хэд хэдэн уулзацгаасан. Тэгээд одоо яг эцэслээд ороод ирж байгаа юман дээр хэдүүлээ ганц нэг зүйл хармаар санагдаад болж өгөхгүй байна. Нэг дээр ерөөсөө энэ ноос, ноолууран эцсийн бүтээгдэхүүн хийх тухай асуудлаа дэмжих тухай дуугармаар байна л даа эхэлж. Тэгээд залгуулаад тэр ийм түвшнээс доош боловсруулалттай ноолуур гадагш нь гаргахгүй </w:t>
      </w:r>
      <w:r w:rsidRPr="00EE0EB6">
        <w:rPr>
          <w:rFonts w:ascii="Arial" w:hAnsi="Arial" w:cs="Arial"/>
          <w:lang w:val="mn-MN"/>
        </w:rPr>
        <w:lastRenderedPageBreak/>
        <w:t xml:space="preserve">гэдэг санаагаа агуулахгүй бол энэ хэдүүлээ шууд экспортоо дуугараад байна л даа. Тэгэхээр ноос, ноолууран бүтээгдэхүүнийхээ эцсийн бүтээгдэхүүн үйлдвэрлэх асуудлаа энэ нэгдүгээр заалтынхаа эхэн дээр оруулаад тэгээд залгуулаад найруулгыг нь та хэдийг би хараадхаач гэж хэлэх гээд байна. Ингэж дуугарах нь энэ тогтоолын амин сүнс байх юм болов уу гэж ингэж хараад байгаа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Хоёр дахь  заалт дээр ийм түвшнээс дээш боловсруулалт хийдэг хүчин чадлыг нэмэгдүүлэх үүднээс шууд хөрөнгө оруулалтыг нэмэгдүүлэх асуудал байгаад байгаа юм. Ингэхийн тулд тэр татвар, санхүүгийн бодлогоор дэмжих тухай л асуудал л даа. Тийм, би ингэж дуугарвал их зохилтой болов уу гэж хоёр чинь. Ерөөсөө бэлэн зах зээл дээр шууд хөрөнгө оруулалтыг бид дэмжмээр байгаа байхгүй юу. Дам дамаа та хэд юу гэж ойлгодог юм. Манайхан чинь дотроо янз бүрийн үзэл бодлоор хоорондоо тус тусдаа үйл ажиллагаа явуулаад байх юм. Тэр тогтвортой ноос, ноолуурын холбоо энэ нэртэйгээ нэлээн сайн зууралдаж ажиллаад тэр гаднын том брэндүүдийн төлөөллийг Монгол руу оруулж ирэх, тийшээгээ борлуулалт хийх тэр юмаа бид илүүтэй бодмоор байгаа байхгүй юу. Тэгвэл үндэснийхээ хэмжээнд би жоохон ахиц гарах юм байна даа л гэж ойлгож байгаа юм. Тэр Англи төвтэй тэр холбоо чинь бол Монголд нэг жижиг төсөл ч болтугай хэрэгжүүлье гээд яриад тэгээд би тэр Цэрэнбатад хэлсэн улсын хэмжээнд олигтой дэмжихгүй байгаа бол нутгийн хүн байна чи тэр Төв аймагт нэг жижиг төсөл хэрэгжүүлээдэх гээд хэлсэн. Энэ мэтчилэнгээр хэдүүлээ бололцоо гаргая.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Гурав, дөрөв дэх хоёроо хэдүүлээ нэгтгэвэл яасан юм? Гурав, дөрөв дэх хоёроо нэгтгэе. Тэгээд эргэлтийн хөрөнгийг нь хэдүүлээ 2 жилийн хугацаатай, 3 хувийн хүүтэй гэж хэлчхээд нөгөө хөрөнгө оруулалтын зээлийг нь болохоор зэрэг яахаараа хэдүүлээ жилийн 7 хувийн хүүтэй өгөх гээд байгаа юм бэ? Энийг ингэж дуугарч болох юм уу? Энэ чинь уг нь техник, тоног төхөөрөмжийн буюу тэр хөрөнгө оруулалтын зээл нь, хүү нь бага, богино хугацаанд олгогдож байгаа эргэлтийн хөрөнгийн зээл нь хүү нь арай өндөр л явж байж л наадах чинь нэг юм бий болдог л ийм л зарчимтай шүү дээ. Тэгээд энэнээсээ гажсан тоо хэдүүлээ Засгийн газарт чиглэл өгөөд байх юм. Ингэж болох юм уу? Тэгэхээр энэ тоо эд тэрийг бол жоохон найруулгынх нь хувьд харчихъя, тэгээд бусад нь бол би болж байгаа юм болов уу гэж бодоод байх юм.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 xml:space="preserve">Зургаа дээр нэг хармаар зүйл байж магадгүй, байгаль орчинд ээлтэй тогтвортой бүтээгдэхүүнийг баталгаажуулах гээд байгаа юм. Тогтвортой бүтээгдэхүүнийг баталгаажуулах энэ уг нь бол бид хэдүүлээ энэ үүнийг нэмэгдүүлэх тэгээд нөгөө мөшгөлтийн системтэйгээ уялдсан баталгаажуулалтын л тогтолцооны тухай л дуугарч байгаа улс л даа бид хэд. Энэ үүнийхээ найруулгыг та хэд дахиад нэг тэмтрээд үзээдхээрэй. Яг ингэж найруулж болж байна уу, үгүй юу? Ийм л юм байна. Гурав, дөрвийг нэгтгэе. Хоёр дээр тийм тодруулга хийе. Нэгийнхээ эхэн дээр тийм тодруулга хийе гэсэн ийм санаа байна. Өөр юм алга.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 xml:space="preserve">Б.Чойжилсүрэн: </w:t>
      </w:r>
      <w:r w:rsidRPr="00EE0EB6">
        <w:rPr>
          <w:rFonts w:ascii="Arial" w:hAnsi="Arial" w:cs="Arial"/>
          <w:lang w:val="mn-MN"/>
        </w:rPr>
        <w:t xml:space="preserve">Бат-Эрдэнэ гишүүн, Ж.Бат-Эрдэнэ гишүүн саналаа хэлье.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b/>
          <w:bCs/>
          <w:lang w:val="mn-MN"/>
        </w:rPr>
        <w:t>Ж.Бат-Эрдэнэ:</w:t>
      </w:r>
      <w:r w:rsidRPr="00EE0EB6">
        <w:rPr>
          <w:rFonts w:ascii="Arial" w:hAnsi="Arial" w:cs="Arial"/>
          <w:b/>
          <w:bCs/>
          <w:color w:val="000000" w:themeColor="text1"/>
          <w:lang w:val="mn-MN"/>
        </w:rPr>
        <w:t xml:space="preserve"> </w:t>
      </w:r>
      <w:r w:rsidRPr="00EE0EB6">
        <w:rPr>
          <w:rFonts w:ascii="Arial" w:hAnsi="Arial" w:cs="Arial"/>
          <w:lang w:val="mn-MN"/>
        </w:rPr>
        <w:t xml:space="preserve">Гурав дээр хялгас, хялгасан ноос, ноолуурын хөөвөр, ээрмэл утас болон эцсийн бүтээгдэхүүний үйлдвэрт зориулсан хөнгөлөлттэй зээл гээд энийг гурав, дөрвийгөө нийлүүлээд найруулаач. Дөрөв дээр яах вэ зүгээр бас нэг ийм санал гарч ирж байсан юм л даа. Энэ заавал 7 хувь гэдэг маань үндсэндээ өнөөдрийн байгаа нөхцөл байдлыг л хараад 7-оос доошгүй гэж яригдаад байгаа юм. Ер нь судалгаа хийгээд үзэхээр нөгөө банк, санхүүгийн байгууллагуудаас урт хугацаандаа ядаж 8-аас доошгүй жилийн хугацаа байх ёстой гэсэн үйлдвэрлэгчдийн </w:t>
      </w:r>
      <w:r w:rsidRPr="00EE0EB6">
        <w:rPr>
          <w:rFonts w:ascii="Arial" w:hAnsi="Arial" w:cs="Arial"/>
          <w:lang w:val="mn-MN"/>
        </w:rPr>
        <w:lastRenderedPageBreak/>
        <w:t xml:space="preserve">маань санал орж ирж байгаа. Нөгөөтээгүүр 7-оос дээшээ гарвал болохоо байчхаад байгаа гэсэн утгаар 7 гээд тэгчихсэн. Тэгэхээр энийг нөгөө нэг санал нь орж ирэхдээ энэ урт хугацааны хөнгөлөлттэй, бага хүүтэй зээл гэдгээр нь оруулчихъя энэ тоогоо. Тэр 8 жил, 7-оос доошгүй хувиасаа илүүгүй байх гэдгээ бол тийм хөнгөлөлттэй, бага хүүтэй, урт хугацааны зээл гэдгээр нь ингэж оруулъя. Нөгөө 2 жилийн хугацаатай 3 хувь гэдгээ бол үлдээгээд ингээд энэ гурав, дөрөв хоёроо найруулчихъя. </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Нэг дээр ноолуурын боловсруулалтын эхний үе шатдаа, боловсруулалтын түвшнийг үе шаттайгаар ахиулах гэж, энэ нөгөө эцсийн бүтээгдэхүүн боловсруулах энэ тэр гэсэн ганц, нэг үг, үсэг оруулчихъя. Эцсийн бүтээгдэхүүнийг боловсруулах. Бид нөгөө 2025 он гэхэд ер нь нийт ноолуурынхаа 50 хувийг нь дотооддоо аваад үлдэж эцсийн бүтээгдэхүүн боловсруулах тийм зорилт ууг нь тавиад байгаа шүү дээ. Энэ рүү зорьсон хөрөнгө оруулалт, энэ дээ зориулсан тийм дэмжлэг л хүсээд байгаа юм. Тэгэхээр яг энэ дээр зүгээр ноолууран бүтээгдэхүүний эцсийн боловсруулалтыг сайжруулах, боловсруулалтын түвшнийг ахиулж энэ тэр гэсэн ийм үг, үсгийг оруулаад бүр тодорхой болгочихъё. Энэ дээрээ болж байна.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Зургаа дээр бол байгаль орчин ээлтэй тогтвортой бүтээгдэхүүнийг баталгаажуулах гэж, ер нь бол ноос, ноолуурын энэ бүтээгдэхүүний анх нийлүүлэлтээс нь авхуулаад бүтээгдэхүүн боловсруулаад худалдаанд гаргах хүртэл энэ тогтвортой ноос, ноолуурын тогтолцоог бий болгох гэсэн үг, үсэг яваад байгаа юм. Энэ нөгөө гадаад зах зээлтэйгээ уялдсан ийм тогтолцоо болчхоод байгаа юм. Эрүүл байх, эко байх, тэгээд бүхий л зүйл нь тогтвортой байх, тогтвортой нийлүүлэлттэй байх, тогтвортой ийм ханган нийлүүлэлттэй байх, зөв байх, эко байх энэ тэр гэсэн энэ талынхаа үг, үсэг байгаа энэ дээр яах вэ найруулгыг нь бас нэг эргээд харчихъя.</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r w:rsidRPr="00EE0EB6">
        <w:rPr>
          <w:rFonts w:ascii="Arial" w:hAnsi="Arial" w:cs="Arial"/>
          <w:lang w:val="mn-MN"/>
        </w:rPr>
        <w:t>Энэ дээр, тэр хоёр дээр хамгийн гол нь нэг дээр байж байгаа шүү дээ 2023 оноос эхлэн хялгаснаас дээших түвшинд боловсруулалт хийсэн, чанар стандартын шаардлага хангасан ноолуурыг экспортлох гэдэг энэ бол урьд өмнө нь бас Үйлдвэржилтийн байнгын хороогоор бол гарч байсан. Энийгээ Улсын Их Хурлын тогтоол болгоод Засгийн газартаа олгочихъё. Тэгээд энэ чиглэлээсээ маш яаралтай тэр технологийн холбогдох зохицуулалтыг нь хийгээд тэгээд энэ, бидэнд бол жишээ нь ноос, ноолуурын энэ салбар дээрээ аягүй том алхам болж ирэх гээд байгаа юм. Тийм, энийг бол урьд өмнө нь бас Үйлдвэржилтийн байнгын хороогоор бид нар ярьж байсан шүү дээ. Баярлалаа.</w:t>
      </w: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lang w:val="mn-MN"/>
        </w:rPr>
      </w:pPr>
    </w:p>
    <w:p w:rsidR="00EE0EB6" w:rsidRPr="00EE0EB6" w:rsidRDefault="00EE0EB6" w:rsidP="00EE0EB6">
      <w:pPr>
        <w:pStyle w:val="NormalWeb"/>
        <w:shd w:val="clear" w:color="auto" w:fill="FFFFFF"/>
        <w:spacing w:before="0" w:beforeAutospacing="0" w:after="0" w:afterAutospacing="0"/>
        <w:ind w:firstLine="562"/>
        <w:jc w:val="both"/>
        <w:rPr>
          <w:rFonts w:ascii="Arial" w:hAnsi="Arial" w:cs="Arial"/>
          <w:b/>
          <w:bCs/>
          <w:lang w:val="mn-MN"/>
        </w:rPr>
      </w:pPr>
      <w:r w:rsidRPr="00EE0EB6">
        <w:rPr>
          <w:rFonts w:ascii="Arial" w:hAnsi="Arial" w:cs="Arial"/>
          <w:b/>
          <w:bCs/>
          <w:lang w:val="mn-MN"/>
        </w:rPr>
        <w:t xml:space="preserve">Б.Чойжилсүрэн: </w:t>
      </w:r>
      <w:r w:rsidRPr="00EE0EB6">
        <w:rPr>
          <w:rFonts w:ascii="Arial" w:hAnsi="Arial" w:cs="Arial"/>
          <w:lang w:val="mn-MN"/>
        </w:rPr>
        <w:t xml:space="preserve">Гишүүдээ ингэнэ. Энэ хоёрдугаар заалт байна шүү дээ Бат-Эрдэнэ даргаа бид нарын л нөгөө сэтгэхүйгээс салъя, гаднынхан л үйлдвэрлэж чаддаг бид нар чадахгүй гэдэг. Тэгэхээр дотооддоо тоног төхөөрөмжийг чинь бас л оруулах ёстой байхгүй юу. Дотооддоо л үйлдвэрлэхгүй бол бид нар нэг импортлохоор л нэг хөнгөлөлттэй явдаг гэсэн бүүр энэ 90-ээд оны эхний, өнгөрсөн зууны энэ юунаасаа сална одоо хэдүүлээ. Энд дэлхийн хөгжил ийм хурдтай явж байхад импортолсон болохоор гаднынханд үйлдвэрлэсэн юмыг л дотооддоо зах зээлээ нээх тухай л яриад байна шүү дээ бид нар. Дотооддоо үйлдвэрлэдэг болох талаар бид нар явах учраас энэ татварын хөнгөлөлтүүд гэдэг талаар нь эргэн боловсруулсан нь дээр байх. Татварын хөнгөлөлт үзүүлэх талаар саналаа боловсруул гэж, түүн дотор энэ импортын, гааль, НӨАТ-ын, гаалийг чөлөөлөх. НӨАТ бол Бат-Эрдэнэ даргаа зөвхөн оруулж ирээд үндсэн хөрөнгөдөө бүртгэсэн тохиолдолд нь НӨАТ-ын хөнгөлөлт үзүүлнэ. Борлуулчхаж болно шүү дээ энэ чинь импортолсон хүн нь, тэр тохиолдолд бол чөлөөлөхгүй байхаар ийм хуулийн зохицуулалтыг Сангийн яамтай, Хөдөө аж ахуйн яам давхар боловсруулаад салаа </w:t>
      </w:r>
      <w:r w:rsidRPr="00EE0EB6">
        <w:rPr>
          <w:rFonts w:ascii="Arial" w:hAnsi="Arial" w:cs="Arial"/>
          <w:lang w:val="mn-MN"/>
        </w:rPr>
        <w:lastRenderedPageBreak/>
        <w:t>утгагүйгээр ийм заалт оруулъя тэгэх үү? Тэгвэл одоо энэ утгаар нь дэмжээд нэгдсэн чуулганаар оруулахаар санал хураалт явуулчих уу? Санал хураалт явуулъя гишүүд. Санал хураалтад 12 гишүүн оролцож, санал 66.7 хувиар дэмжигдлээ.</w:t>
      </w:r>
    </w:p>
    <w:p w:rsidR="00EE0EB6" w:rsidRPr="00EE0EB6" w:rsidRDefault="00EE0EB6" w:rsidP="00EE0EB6">
      <w:pPr>
        <w:jc w:val="both"/>
        <w:rPr>
          <w:rFonts w:ascii="Arial" w:hAnsi="Arial" w:cs="Arial"/>
          <w:lang w:val="mn-MN"/>
        </w:rPr>
      </w:pPr>
    </w:p>
    <w:p w:rsidR="00EE0EB6" w:rsidRPr="00EE0EB6" w:rsidRDefault="00EE0EB6" w:rsidP="00EE0EB6">
      <w:pPr>
        <w:ind w:firstLine="562"/>
        <w:jc w:val="both"/>
        <w:rPr>
          <w:rFonts w:ascii="Arial" w:hAnsi="Arial" w:cs="Arial"/>
          <w:lang w:val="mn-MN"/>
        </w:rPr>
      </w:pPr>
      <w:r w:rsidRPr="00EE0EB6">
        <w:rPr>
          <w:rFonts w:ascii="Arial" w:hAnsi="Arial" w:cs="Arial"/>
          <w:lang w:val="mn-MN"/>
        </w:rPr>
        <w:t>Байнгын хорооны санал, дүгнэлтийг чуулганы нэгдсэн хуралдаанд Улсын Их Хурлын гишүүн Бат-Эрдэнэ гишүүн танилцуулчих уу? Бат-Эрдэнэ гишүүн танилцуулна. Байнгын хорооны хуралдаанаар хэлэлцэх асуудал дууссан</w:t>
      </w:r>
      <w:r w:rsidR="00F0450B">
        <w:rPr>
          <w:rFonts w:ascii="Arial" w:hAnsi="Arial" w:cs="Arial"/>
          <w:lang w:val="mn-MN"/>
        </w:rPr>
        <w:t xml:space="preserve"> </w:t>
      </w:r>
      <w:r w:rsidRPr="00EE0EB6">
        <w:rPr>
          <w:rFonts w:ascii="Arial" w:hAnsi="Arial" w:cs="Arial"/>
          <w:lang w:val="mn-MN"/>
        </w:rPr>
        <w:t xml:space="preserve">тул хуралдаан хаасныг мэдэгдье. Гишүүд, ажлын хэсэгт баярлалаа. </w:t>
      </w:r>
    </w:p>
    <w:p w:rsidR="00EE0EB6" w:rsidRPr="00EE0EB6" w:rsidRDefault="00EE0EB6" w:rsidP="00EE0EB6">
      <w:pPr>
        <w:jc w:val="both"/>
        <w:rPr>
          <w:rFonts w:ascii="Arial" w:hAnsi="Arial" w:cs="Arial"/>
          <w:lang w:val="mn-MN"/>
        </w:rPr>
      </w:pPr>
    </w:p>
    <w:p w:rsidR="00EE0EB6" w:rsidRPr="00EE0EB6" w:rsidRDefault="00EE0EB6" w:rsidP="00EE0EB6">
      <w:pPr>
        <w:ind w:firstLine="720"/>
        <w:jc w:val="both"/>
        <w:rPr>
          <w:rFonts w:ascii="Arial" w:hAnsi="Arial" w:cs="Arial"/>
          <w:lang w:val="mn-MN"/>
        </w:rPr>
      </w:pPr>
    </w:p>
    <w:p w:rsidR="00EE0EB6" w:rsidRPr="00EE0EB6" w:rsidRDefault="00EE0EB6" w:rsidP="00EE0EB6">
      <w:pPr>
        <w:ind w:firstLine="720"/>
        <w:jc w:val="both"/>
        <w:rPr>
          <w:rFonts w:ascii="Arial" w:hAnsi="Arial" w:cs="Arial"/>
          <w:lang w:val="mn-MN"/>
        </w:rPr>
      </w:pPr>
    </w:p>
    <w:p w:rsidR="00EE0EB6" w:rsidRPr="00EE0EB6" w:rsidRDefault="00EE0EB6" w:rsidP="00EE0EB6">
      <w:pPr>
        <w:pStyle w:val="Subtitle"/>
        <w:spacing w:before="0" w:after="0"/>
        <w:ind w:left="720" w:firstLine="720"/>
        <w:jc w:val="both"/>
        <w:rPr>
          <w:rFonts w:ascii="Arial" w:hAnsi="Arial" w:cs="Arial"/>
          <w:b/>
          <w:color w:val="00000A"/>
          <w:lang w:val="mn-MN"/>
        </w:rPr>
      </w:pPr>
    </w:p>
    <w:p w:rsidR="00EE0EB6" w:rsidRPr="00D853C9" w:rsidRDefault="00EE0EB6" w:rsidP="00EE0EB6">
      <w:pPr>
        <w:pStyle w:val="Subtitle"/>
        <w:spacing w:before="0" w:after="0"/>
        <w:ind w:left="720" w:firstLine="720"/>
        <w:jc w:val="both"/>
        <w:rPr>
          <w:rFonts w:ascii="Arial" w:hAnsi="Arial" w:cs="Arial"/>
          <w:b/>
        </w:rPr>
      </w:pPr>
      <w:r w:rsidRPr="00EE0EB6">
        <w:rPr>
          <w:rFonts w:ascii="Arial" w:hAnsi="Arial" w:cs="Arial"/>
          <w:b/>
          <w:color w:val="00000A"/>
          <w:lang w:val="mn-MN"/>
        </w:rPr>
        <w:t xml:space="preserve">Дууны бичлэгээс буулгасан: </w:t>
      </w:r>
    </w:p>
    <w:p w:rsidR="00EE0EB6" w:rsidRPr="00EE0EB6" w:rsidRDefault="00EE0EB6" w:rsidP="00EE0EB6">
      <w:pPr>
        <w:ind w:left="720" w:firstLine="720"/>
        <w:jc w:val="both"/>
        <w:rPr>
          <w:rFonts w:ascii="Arial" w:hAnsi="Arial" w:cs="Arial"/>
          <w:lang w:val="mn-MN"/>
        </w:rPr>
      </w:pPr>
      <w:r w:rsidRPr="00EE0EB6">
        <w:rPr>
          <w:rFonts w:ascii="Arial" w:hAnsi="Arial" w:cs="Arial"/>
          <w:lang w:val="mn-MN" w:eastAsia="mn-MN"/>
        </w:rPr>
        <w:t xml:space="preserve">ХУРАЛДААНЫ ТЭМДЭГЛЭЛ </w:t>
      </w:r>
    </w:p>
    <w:p w:rsidR="00EE0EB6" w:rsidRPr="00EE0EB6" w:rsidRDefault="00EE0EB6" w:rsidP="00EE0EB6">
      <w:pPr>
        <w:ind w:left="720" w:firstLine="720"/>
        <w:jc w:val="both"/>
        <w:rPr>
          <w:rFonts w:ascii="Arial" w:hAnsi="Arial" w:cs="Arial"/>
          <w:lang w:val="mn-MN"/>
        </w:rPr>
      </w:pPr>
      <w:r w:rsidRPr="00EE0EB6">
        <w:rPr>
          <w:rFonts w:ascii="Arial" w:hAnsi="Arial" w:cs="Arial"/>
          <w:lang w:val="mn-MN" w:eastAsia="mn-MN"/>
        </w:rPr>
        <w:t xml:space="preserve">ХӨТЛӨХ АЛБАНЫ </w:t>
      </w:r>
    </w:p>
    <w:p w:rsidR="00EE0EB6" w:rsidRPr="00EE0EB6" w:rsidRDefault="00EE0EB6" w:rsidP="00EE0EB6">
      <w:pPr>
        <w:tabs>
          <w:tab w:val="left" w:pos="567"/>
        </w:tabs>
        <w:ind w:firstLine="567"/>
        <w:jc w:val="both"/>
        <w:rPr>
          <w:rFonts w:ascii="Arial" w:hAnsi="Arial" w:cs="Arial"/>
          <w:color w:val="000000" w:themeColor="text1"/>
          <w:lang w:val="mn-MN"/>
        </w:rPr>
        <w:sectPr w:rsidR="00EE0EB6" w:rsidRPr="00EE0EB6" w:rsidSect="00D853C9">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EE0EB6">
        <w:rPr>
          <w:rFonts w:ascii="Arial" w:hAnsi="Arial" w:cs="Arial"/>
          <w:lang w:val="mn-MN" w:eastAsia="mn-MN"/>
        </w:rPr>
        <w:tab/>
      </w:r>
      <w:r w:rsidRPr="00EE0EB6">
        <w:rPr>
          <w:rFonts w:ascii="Arial" w:hAnsi="Arial" w:cs="Arial"/>
          <w:lang w:val="mn-MN" w:eastAsia="mn-MN"/>
        </w:rPr>
        <w:tab/>
        <w:t>ШИНЖЭЭЧ</w:t>
      </w:r>
      <w:r w:rsidRPr="00EE0EB6">
        <w:rPr>
          <w:rFonts w:ascii="Arial" w:hAnsi="Arial" w:cs="Arial"/>
          <w:lang w:val="mn-MN" w:eastAsia="mn-MN"/>
        </w:rPr>
        <w:tab/>
      </w:r>
      <w:r w:rsidRPr="00EE0EB6">
        <w:rPr>
          <w:rFonts w:ascii="Arial" w:hAnsi="Arial" w:cs="Arial"/>
          <w:lang w:val="mn-MN" w:eastAsia="mn-MN"/>
        </w:rPr>
        <w:tab/>
      </w:r>
      <w:r w:rsidRPr="00EE0EB6">
        <w:rPr>
          <w:rFonts w:ascii="Arial" w:hAnsi="Arial" w:cs="Arial"/>
          <w:lang w:val="mn-MN" w:eastAsia="mn-MN"/>
        </w:rPr>
        <w:tab/>
      </w:r>
      <w:r w:rsidRPr="00EE0EB6">
        <w:rPr>
          <w:rFonts w:ascii="Arial" w:hAnsi="Arial" w:cs="Arial"/>
          <w:lang w:val="mn-MN" w:eastAsia="mn-MN"/>
        </w:rPr>
        <w:tab/>
      </w:r>
      <w:r w:rsidRPr="00EE0EB6">
        <w:rPr>
          <w:rFonts w:ascii="Arial" w:hAnsi="Arial" w:cs="Arial"/>
          <w:lang w:val="mn-MN" w:eastAsia="mn-MN"/>
        </w:rPr>
        <w:tab/>
      </w:r>
      <w:r w:rsidRPr="00EE0EB6">
        <w:rPr>
          <w:rFonts w:ascii="Arial" w:hAnsi="Arial" w:cs="Arial"/>
          <w:lang w:val="mn-MN" w:eastAsia="mn-MN"/>
        </w:rPr>
        <w:tab/>
      </w:r>
      <w:r w:rsidRPr="00EE0EB6">
        <w:rPr>
          <w:rFonts w:ascii="Arial" w:hAnsi="Arial" w:cs="Arial"/>
          <w:color w:val="000000" w:themeColor="text1"/>
          <w:lang w:val="mn-MN"/>
        </w:rPr>
        <w:t>Д.ОТГОНДЭЛГЭР</w:t>
      </w:r>
    </w:p>
    <w:p w:rsidR="00EE0EB6" w:rsidRPr="00971BC5" w:rsidRDefault="00EE0EB6" w:rsidP="00EE0EB6">
      <w:pPr>
        <w:jc w:val="both"/>
        <w:rPr>
          <w:rFonts w:cs="Arial"/>
          <w:lang w:val="mn-MN"/>
        </w:rPr>
      </w:pPr>
    </w:p>
    <w:p w:rsidR="00EE0EB6" w:rsidRPr="00971BC5" w:rsidRDefault="00EE0EB6" w:rsidP="00EE0EB6">
      <w:pPr>
        <w:ind w:firstLine="720"/>
        <w:jc w:val="both"/>
        <w:rPr>
          <w:rFonts w:cs="Arial"/>
          <w:lang w:val="mn-MN"/>
        </w:rPr>
      </w:pPr>
    </w:p>
    <w:p w:rsidR="00EE0EB6" w:rsidRPr="00971BC5" w:rsidRDefault="00EE0EB6" w:rsidP="00EE0EB6">
      <w:pPr>
        <w:jc w:val="both"/>
        <w:rPr>
          <w:rFonts w:cs="Arial"/>
          <w:lang w:val="mn-MN"/>
        </w:rPr>
      </w:pPr>
    </w:p>
    <w:p w:rsidR="00EE0EB6" w:rsidRPr="00971BC5" w:rsidRDefault="00EE0EB6" w:rsidP="00EE0EB6">
      <w:pPr>
        <w:jc w:val="both"/>
        <w:rPr>
          <w:rFonts w:cs="Arial"/>
          <w:lang w:val="mn-MN"/>
        </w:rPr>
      </w:pPr>
    </w:p>
    <w:p w:rsidR="00EE0EB6" w:rsidRPr="00971BC5" w:rsidRDefault="00EE0EB6" w:rsidP="00EE0EB6">
      <w:pPr>
        <w:jc w:val="both"/>
        <w:rPr>
          <w:rFonts w:cs="Arial"/>
          <w:lang w:val="mn-MN"/>
        </w:rPr>
      </w:pPr>
    </w:p>
    <w:p w:rsidR="00EE0EB6" w:rsidRPr="00EE0EB6" w:rsidRDefault="00EE0EB6" w:rsidP="00EE0EB6">
      <w:pPr>
        <w:ind w:firstLine="567"/>
        <w:contextualSpacing/>
        <w:jc w:val="both"/>
        <w:rPr>
          <w:rFonts w:ascii="Arial" w:hAnsi="Arial" w:cs="Arial"/>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123A11" w:rsidRPr="00335025" w:rsidRDefault="00123A11" w:rsidP="00517ACB">
      <w:pPr>
        <w:jc w:val="both"/>
        <w:rPr>
          <w:rFonts w:ascii="Arial" w:hAnsi="Arial" w:cs="Arial"/>
          <w:b/>
          <w:color w:val="000000" w:themeColor="text1"/>
          <w:lang w:val="mn-MN"/>
        </w:rPr>
      </w:pPr>
    </w:p>
    <w:p w:rsidR="00340495" w:rsidRPr="00335025" w:rsidRDefault="00340495" w:rsidP="00517ACB">
      <w:pPr>
        <w:rPr>
          <w:rFonts w:ascii="Arial" w:hAnsi="Arial" w:cs="Arial"/>
          <w:color w:val="000000" w:themeColor="text1"/>
        </w:rPr>
      </w:pPr>
    </w:p>
    <w:p w:rsidR="008D42D6" w:rsidRPr="00335025" w:rsidRDefault="008D42D6" w:rsidP="00517ACB">
      <w:pPr>
        <w:rPr>
          <w:rFonts w:ascii="Arial" w:hAnsi="Arial" w:cs="Arial"/>
          <w:color w:val="000000" w:themeColor="text1"/>
        </w:rPr>
      </w:pPr>
    </w:p>
    <w:p w:rsidR="00A90AEC" w:rsidRPr="00335025" w:rsidRDefault="00A90AEC">
      <w:pPr>
        <w:rPr>
          <w:rFonts w:ascii="Arial" w:hAnsi="Arial" w:cs="Arial"/>
          <w:color w:val="000000" w:themeColor="text1"/>
        </w:rPr>
      </w:pPr>
    </w:p>
    <w:sectPr w:rsidR="00A90AEC" w:rsidRPr="00335025" w:rsidSect="00E33E9F">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6C75" w:rsidRDefault="00EF6C75" w:rsidP="004E6516">
      <w:r>
        <w:separator/>
      </w:r>
    </w:p>
  </w:endnote>
  <w:endnote w:type="continuationSeparator" w:id="0">
    <w:p w:rsidR="00EF6C75" w:rsidRDefault="00EF6C75" w:rsidP="004E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F0450B" w:rsidRDefault="00F0450B" w:rsidP="00F0450B">
        <w:pPr>
          <w:framePr w:wrap="none" w:vAnchor="text" w:hAnchor="margin" w:xAlign="right" w:y="1"/>
        </w:pPr>
        <w:r>
          <w:fldChar w:fldCharType="begin"/>
        </w:r>
        <w:r>
          <w:instrText xml:space="preserve"> PAGE </w:instrText>
        </w:r>
        <w:r>
          <w:fldChar w:fldCharType="end"/>
        </w:r>
      </w:p>
    </w:sdtContent>
  </w:sdt>
  <w:p w:rsidR="00F0450B" w:rsidRDefault="00F0450B" w:rsidP="00F0450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F0450B" w:rsidRDefault="00F0450B" w:rsidP="00F0450B">
        <w:pPr>
          <w:framePr w:wrap="none" w:vAnchor="text" w:hAnchor="margin" w:xAlign="right" w:y="1"/>
        </w:pPr>
        <w:r>
          <w:fldChar w:fldCharType="begin"/>
        </w:r>
        <w:r>
          <w:instrText xml:space="preserve"> PAGE </w:instrText>
        </w:r>
        <w:r>
          <w:fldChar w:fldCharType="separate"/>
        </w:r>
        <w:r>
          <w:rPr>
            <w:noProof/>
          </w:rPr>
          <w:t>52</w:t>
        </w:r>
        <w:r>
          <w:fldChar w:fldCharType="end"/>
        </w:r>
      </w:p>
    </w:sdtContent>
  </w:sdt>
  <w:p w:rsidR="00F0450B" w:rsidRDefault="00F0450B" w:rsidP="00F0450B">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5910802"/>
      <w:docPartObj>
        <w:docPartGallery w:val="Page Numbers (Bottom of Page)"/>
        <w:docPartUnique/>
      </w:docPartObj>
    </w:sdtPr>
    <w:sdtEndPr>
      <w:rPr>
        <w:rStyle w:val="PageNumber"/>
      </w:rPr>
    </w:sdtEndPr>
    <w:sdtContent>
      <w:p w:rsidR="00F0450B" w:rsidRDefault="00F0450B" w:rsidP="00F045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450B" w:rsidRDefault="00F0450B" w:rsidP="004E651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450B" w:rsidRDefault="00F0450B" w:rsidP="004E6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6C75" w:rsidRDefault="00EF6C75" w:rsidP="004E6516">
      <w:r>
        <w:separator/>
      </w:r>
    </w:p>
  </w:footnote>
  <w:footnote w:type="continuationSeparator" w:id="0">
    <w:p w:rsidR="00EF6C75" w:rsidRDefault="00EF6C75" w:rsidP="004E6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11"/>
    <w:rsid w:val="0000329F"/>
    <w:rsid w:val="00020DB9"/>
    <w:rsid w:val="00030C08"/>
    <w:rsid w:val="00065FD0"/>
    <w:rsid w:val="00071F45"/>
    <w:rsid w:val="00076086"/>
    <w:rsid w:val="000A22EA"/>
    <w:rsid w:val="000C1C49"/>
    <w:rsid w:val="000C70FA"/>
    <w:rsid w:val="000D2EBC"/>
    <w:rsid w:val="000D55C5"/>
    <w:rsid w:val="000E29DB"/>
    <w:rsid w:val="000E4476"/>
    <w:rsid w:val="00106547"/>
    <w:rsid w:val="0011212D"/>
    <w:rsid w:val="00116D00"/>
    <w:rsid w:val="00123A11"/>
    <w:rsid w:val="0015655B"/>
    <w:rsid w:val="001569DB"/>
    <w:rsid w:val="00163EE9"/>
    <w:rsid w:val="0016757E"/>
    <w:rsid w:val="00167874"/>
    <w:rsid w:val="001758AC"/>
    <w:rsid w:val="00181B02"/>
    <w:rsid w:val="001C4ED2"/>
    <w:rsid w:val="001C7A5A"/>
    <w:rsid w:val="001D65C4"/>
    <w:rsid w:val="001F5BCF"/>
    <w:rsid w:val="002230DA"/>
    <w:rsid w:val="00227BBD"/>
    <w:rsid w:val="00273285"/>
    <w:rsid w:val="00277CA0"/>
    <w:rsid w:val="002A004D"/>
    <w:rsid w:val="002A34AB"/>
    <w:rsid w:val="002A3BFD"/>
    <w:rsid w:val="002B34EE"/>
    <w:rsid w:val="002B7871"/>
    <w:rsid w:val="002C7F9B"/>
    <w:rsid w:val="002E0B26"/>
    <w:rsid w:val="002E6FB6"/>
    <w:rsid w:val="002F57C4"/>
    <w:rsid w:val="00302E7D"/>
    <w:rsid w:val="0031381D"/>
    <w:rsid w:val="003263D6"/>
    <w:rsid w:val="00335025"/>
    <w:rsid w:val="00340495"/>
    <w:rsid w:val="00344D15"/>
    <w:rsid w:val="003554DC"/>
    <w:rsid w:val="00390EDB"/>
    <w:rsid w:val="00394B8E"/>
    <w:rsid w:val="003A5C68"/>
    <w:rsid w:val="003B35E3"/>
    <w:rsid w:val="003E0E5B"/>
    <w:rsid w:val="003E18ED"/>
    <w:rsid w:val="004006A5"/>
    <w:rsid w:val="004017AF"/>
    <w:rsid w:val="0043704D"/>
    <w:rsid w:val="00456E53"/>
    <w:rsid w:val="004645A1"/>
    <w:rsid w:val="00477F1F"/>
    <w:rsid w:val="004842F1"/>
    <w:rsid w:val="004953EA"/>
    <w:rsid w:val="00496BB8"/>
    <w:rsid w:val="004A0CC8"/>
    <w:rsid w:val="004B5489"/>
    <w:rsid w:val="004C0EC5"/>
    <w:rsid w:val="004E1215"/>
    <w:rsid w:val="004E4C10"/>
    <w:rsid w:val="004E6516"/>
    <w:rsid w:val="00503D68"/>
    <w:rsid w:val="005068E2"/>
    <w:rsid w:val="00517ACB"/>
    <w:rsid w:val="00517BAC"/>
    <w:rsid w:val="0052438A"/>
    <w:rsid w:val="0055180D"/>
    <w:rsid w:val="00560030"/>
    <w:rsid w:val="005A58D9"/>
    <w:rsid w:val="005B1668"/>
    <w:rsid w:val="00601BC4"/>
    <w:rsid w:val="00612BF2"/>
    <w:rsid w:val="0065125B"/>
    <w:rsid w:val="0065425F"/>
    <w:rsid w:val="00657FC1"/>
    <w:rsid w:val="00672112"/>
    <w:rsid w:val="00676B4C"/>
    <w:rsid w:val="00682A08"/>
    <w:rsid w:val="006907C1"/>
    <w:rsid w:val="006A608D"/>
    <w:rsid w:val="006C175A"/>
    <w:rsid w:val="006D2DBB"/>
    <w:rsid w:val="006D6478"/>
    <w:rsid w:val="007040B1"/>
    <w:rsid w:val="00706E98"/>
    <w:rsid w:val="00713222"/>
    <w:rsid w:val="00737CB0"/>
    <w:rsid w:val="00740DC3"/>
    <w:rsid w:val="00754B20"/>
    <w:rsid w:val="007869A0"/>
    <w:rsid w:val="007A204E"/>
    <w:rsid w:val="007A268E"/>
    <w:rsid w:val="007A3401"/>
    <w:rsid w:val="007A57D8"/>
    <w:rsid w:val="007C47FA"/>
    <w:rsid w:val="007D4A59"/>
    <w:rsid w:val="007E61C2"/>
    <w:rsid w:val="007F41D6"/>
    <w:rsid w:val="008144CB"/>
    <w:rsid w:val="00823CCE"/>
    <w:rsid w:val="008263A7"/>
    <w:rsid w:val="00827D3C"/>
    <w:rsid w:val="00836201"/>
    <w:rsid w:val="0085463B"/>
    <w:rsid w:val="00870B91"/>
    <w:rsid w:val="00872F8A"/>
    <w:rsid w:val="008822D5"/>
    <w:rsid w:val="008960EF"/>
    <w:rsid w:val="008C02FE"/>
    <w:rsid w:val="008D42D6"/>
    <w:rsid w:val="008F3B2C"/>
    <w:rsid w:val="008F601A"/>
    <w:rsid w:val="009104D6"/>
    <w:rsid w:val="00921C6C"/>
    <w:rsid w:val="009247E2"/>
    <w:rsid w:val="00930D1A"/>
    <w:rsid w:val="00947121"/>
    <w:rsid w:val="00947BC8"/>
    <w:rsid w:val="00961C26"/>
    <w:rsid w:val="00975A3C"/>
    <w:rsid w:val="009A4AB8"/>
    <w:rsid w:val="009A4DD1"/>
    <w:rsid w:val="009B4835"/>
    <w:rsid w:val="009C5957"/>
    <w:rsid w:val="009E529F"/>
    <w:rsid w:val="009E6844"/>
    <w:rsid w:val="00A02754"/>
    <w:rsid w:val="00A13808"/>
    <w:rsid w:val="00A37522"/>
    <w:rsid w:val="00A43881"/>
    <w:rsid w:val="00A448B8"/>
    <w:rsid w:val="00A73B65"/>
    <w:rsid w:val="00A769AF"/>
    <w:rsid w:val="00A87573"/>
    <w:rsid w:val="00A90AE1"/>
    <w:rsid w:val="00A90AEC"/>
    <w:rsid w:val="00A92864"/>
    <w:rsid w:val="00AA2832"/>
    <w:rsid w:val="00AB23CB"/>
    <w:rsid w:val="00AB370B"/>
    <w:rsid w:val="00AB4645"/>
    <w:rsid w:val="00AD123F"/>
    <w:rsid w:val="00AE242D"/>
    <w:rsid w:val="00B061F5"/>
    <w:rsid w:val="00B12883"/>
    <w:rsid w:val="00B17F58"/>
    <w:rsid w:val="00B268DE"/>
    <w:rsid w:val="00B61132"/>
    <w:rsid w:val="00B83FE7"/>
    <w:rsid w:val="00B845A6"/>
    <w:rsid w:val="00B915BA"/>
    <w:rsid w:val="00BC434E"/>
    <w:rsid w:val="00BE242E"/>
    <w:rsid w:val="00BE6458"/>
    <w:rsid w:val="00BE67A3"/>
    <w:rsid w:val="00C1132C"/>
    <w:rsid w:val="00C337A1"/>
    <w:rsid w:val="00C439F7"/>
    <w:rsid w:val="00C44F11"/>
    <w:rsid w:val="00C63544"/>
    <w:rsid w:val="00C7696B"/>
    <w:rsid w:val="00C81D21"/>
    <w:rsid w:val="00CA12D5"/>
    <w:rsid w:val="00CA7C10"/>
    <w:rsid w:val="00CB5E7A"/>
    <w:rsid w:val="00CC10D5"/>
    <w:rsid w:val="00D13B8B"/>
    <w:rsid w:val="00D45AA5"/>
    <w:rsid w:val="00D5010C"/>
    <w:rsid w:val="00D77A7B"/>
    <w:rsid w:val="00D853C9"/>
    <w:rsid w:val="00D92163"/>
    <w:rsid w:val="00DB0A66"/>
    <w:rsid w:val="00DB7BCB"/>
    <w:rsid w:val="00E008F4"/>
    <w:rsid w:val="00E00DF7"/>
    <w:rsid w:val="00E01ECD"/>
    <w:rsid w:val="00E0332F"/>
    <w:rsid w:val="00E20610"/>
    <w:rsid w:val="00E33E9F"/>
    <w:rsid w:val="00E43CB1"/>
    <w:rsid w:val="00E55C46"/>
    <w:rsid w:val="00E67584"/>
    <w:rsid w:val="00E67E28"/>
    <w:rsid w:val="00E80FE0"/>
    <w:rsid w:val="00E9095E"/>
    <w:rsid w:val="00EA70C6"/>
    <w:rsid w:val="00EB4AF7"/>
    <w:rsid w:val="00EB6683"/>
    <w:rsid w:val="00ED77CC"/>
    <w:rsid w:val="00EE0EB6"/>
    <w:rsid w:val="00EE7330"/>
    <w:rsid w:val="00EF02D5"/>
    <w:rsid w:val="00EF3116"/>
    <w:rsid w:val="00EF6C75"/>
    <w:rsid w:val="00F0450B"/>
    <w:rsid w:val="00F51364"/>
    <w:rsid w:val="00F53DE3"/>
    <w:rsid w:val="00F54987"/>
    <w:rsid w:val="00F63A73"/>
    <w:rsid w:val="00F725AD"/>
    <w:rsid w:val="00F77FA6"/>
    <w:rsid w:val="00F83B92"/>
    <w:rsid w:val="00F87092"/>
    <w:rsid w:val="00FB01A8"/>
    <w:rsid w:val="00FB1DE1"/>
    <w:rsid w:val="00FB585B"/>
    <w:rsid w:val="00FC629B"/>
    <w:rsid w:val="00F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4399"/>
  <w15:chartTrackingRefBased/>
  <w15:docId w15:val="{37F09674-CB30-FC44-B48F-FD57894A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6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basedOn w:val="DefaultParagraphFont"/>
    <w:link w:val="BodyTextIndent3"/>
    <w:uiPriority w:val="99"/>
    <w:rsid w:val="00123A11"/>
    <w:rPr>
      <w:rFonts w:eastAsia="Calibri" w:cs="Times New Roman"/>
      <w:sz w:val="16"/>
      <w:szCs w:val="16"/>
    </w:rPr>
  </w:style>
  <w:style w:type="paragraph" w:styleId="BodyTextIndent3">
    <w:name w:val="Body Text Indent 3"/>
    <w:basedOn w:val="Normal"/>
    <w:link w:val="BodyTextIndent3Char"/>
    <w:uiPriority w:val="99"/>
    <w:semiHidden/>
    <w:unhideWhenUsed/>
    <w:rsid w:val="00123A11"/>
    <w:pPr>
      <w:spacing w:after="120" w:line="276" w:lineRule="auto"/>
      <w:ind w:left="360"/>
    </w:pPr>
    <w:rPr>
      <w:rFonts w:ascii="Arial" w:eastAsia="Calibri" w:hAnsi="Arial"/>
      <w:sz w:val="16"/>
      <w:szCs w:val="16"/>
    </w:rPr>
  </w:style>
  <w:style w:type="character" w:customStyle="1" w:styleId="BodyTextIndent3Char1">
    <w:name w:val="Body Text Indent 3 Char1"/>
    <w:basedOn w:val="DefaultParagraphFont"/>
    <w:uiPriority w:val="99"/>
    <w:semiHidden/>
    <w:rsid w:val="00123A11"/>
    <w:rPr>
      <w:rFonts w:eastAsia="Calibri" w:cs="Times New Roman"/>
      <w:sz w:val="16"/>
      <w:szCs w:val="16"/>
    </w:rPr>
  </w:style>
  <w:style w:type="paragraph" w:styleId="NormalWeb">
    <w:name w:val="Normal (Web)"/>
    <w:basedOn w:val="Normal"/>
    <w:uiPriority w:val="99"/>
    <w:unhideWhenUsed/>
    <w:rsid w:val="00123A11"/>
    <w:pPr>
      <w:spacing w:before="100" w:beforeAutospacing="1" w:after="100" w:afterAutospacing="1"/>
    </w:pPr>
  </w:style>
  <w:style w:type="character" w:styleId="Emphasis">
    <w:name w:val="Emphasis"/>
    <w:uiPriority w:val="20"/>
    <w:qFormat/>
    <w:rsid w:val="00123A11"/>
    <w:rPr>
      <w:i/>
      <w:iCs/>
    </w:rPr>
  </w:style>
  <w:style w:type="character" w:styleId="Strong">
    <w:name w:val="Strong"/>
    <w:qFormat/>
    <w:rsid w:val="00123A11"/>
    <w:rPr>
      <w:b/>
      <w:bCs/>
    </w:rPr>
  </w:style>
  <w:style w:type="paragraph" w:styleId="NoSpacing">
    <w:name w:val="No Spacing"/>
    <w:uiPriority w:val="1"/>
    <w:qFormat/>
    <w:rsid w:val="00123A11"/>
    <w:rPr>
      <w:rFonts w:ascii="Times New Roman" w:eastAsia="Times New Roman" w:hAnsi="Times New Roman" w:cs="Times New Roman"/>
    </w:rPr>
  </w:style>
  <w:style w:type="character" w:styleId="Hyperlink">
    <w:name w:val="Hyperlink"/>
    <w:basedOn w:val="DefaultParagraphFont"/>
    <w:uiPriority w:val="99"/>
    <w:semiHidden/>
    <w:unhideWhenUsed/>
    <w:rsid w:val="00C81D21"/>
    <w:rPr>
      <w:color w:val="0000FF"/>
      <w:u w:val="single"/>
    </w:rPr>
  </w:style>
  <w:style w:type="paragraph" w:styleId="Footer">
    <w:name w:val="footer"/>
    <w:basedOn w:val="Normal"/>
    <w:link w:val="FooterChar"/>
    <w:uiPriority w:val="99"/>
    <w:unhideWhenUsed/>
    <w:rsid w:val="004E6516"/>
    <w:pPr>
      <w:tabs>
        <w:tab w:val="center" w:pos="4680"/>
        <w:tab w:val="right" w:pos="9360"/>
      </w:tabs>
    </w:pPr>
  </w:style>
  <w:style w:type="character" w:customStyle="1" w:styleId="FooterChar">
    <w:name w:val="Footer Char"/>
    <w:basedOn w:val="DefaultParagraphFont"/>
    <w:link w:val="Footer"/>
    <w:uiPriority w:val="99"/>
    <w:rsid w:val="004E6516"/>
    <w:rPr>
      <w:rFonts w:ascii="Times New Roman" w:eastAsia="Times New Roman" w:hAnsi="Times New Roman" w:cs="Times New Roman"/>
    </w:rPr>
  </w:style>
  <w:style w:type="character" w:styleId="PageNumber">
    <w:name w:val="page number"/>
    <w:basedOn w:val="DefaultParagraphFont"/>
    <w:uiPriority w:val="99"/>
    <w:semiHidden/>
    <w:unhideWhenUsed/>
    <w:rsid w:val="004E6516"/>
  </w:style>
  <w:style w:type="character" w:customStyle="1" w:styleId="SubtitleChar">
    <w:name w:val="Subtitle Char"/>
    <w:basedOn w:val="DefaultParagraphFont"/>
    <w:link w:val="Subtitle"/>
    <w:uiPriority w:val="11"/>
    <w:rsid w:val="00EE0EB6"/>
    <w:rPr>
      <w:rFonts w:ascii="Times New Roman" w:eastAsia="Yu Mincho" w:hAnsi="Times New Roman" w:cs="Times New Roman"/>
    </w:rPr>
  </w:style>
  <w:style w:type="paragraph" w:styleId="Subtitle">
    <w:name w:val="Subtitle"/>
    <w:basedOn w:val="Normal"/>
    <w:next w:val="BodyText"/>
    <w:link w:val="SubtitleChar"/>
    <w:uiPriority w:val="11"/>
    <w:qFormat/>
    <w:rsid w:val="00EE0EB6"/>
    <w:pPr>
      <w:keepNext/>
      <w:spacing w:before="240" w:after="120"/>
      <w:jc w:val="center"/>
    </w:pPr>
    <w:rPr>
      <w:rFonts w:eastAsia="Yu Mincho"/>
    </w:rPr>
  </w:style>
  <w:style w:type="paragraph" w:styleId="BodyText">
    <w:name w:val="Body Text"/>
    <w:basedOn w:val="Normal"/>
    <w:link w:val="BodyTextChar"/>
    <w:uiPriority w:val="99"/>
    <w:semiHidden/>
    <w:unhideWhenUsed/>
    <w:rsid w:val="00EE0EB6"/>
    <w:pPr>
      <w:spacing w:after="120" w:line="276" w:lineRule="auto"/>
    </w:pPr>
    <w:rPr>
      <w:rFonts w:ascii="Arial" w:eastAsia="Calibri" w:hAnsi="Arial"/>
      <w:szCs w:val="22"/>
    </w:rPr>
  </w:style>
  <w:style w:type="character" w:customStyle="1" w:styleId="BodyTextChar">
    <w:name w:val="Body Text Char"/>
    <w:basedOn w:val="DefaultParagraphFont"/>
    <w:link w:val="BodyText"/>
    <w:uiPriority w:val="99"/>
    <w:semiHidden/>
    <w:rsid w:val="00EE0EB6"/>
    <w:rPr>
      <w:rFonts w:eastAsia="Calibri" w:cs="Times New Roman"/>
      <w:szCs w:val="22"/>
    </w:rPr>
  </w:style>
  <w:style w:type="character" w:customStyle="1" w:styleId="SubtitleChar1">
    <w:name w:val="Subtitle Char1"/>
    <w:basedOn w:val="DefaultParagraphFont"/>
    <w:uiPriority w:val="11"/>
    <w:rsid w:val="00EE0EB6"/>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EE0EB6"/>
    <w:pPr>
      <w:tabs>
        <w:tab w:val="center" w:pos="4680"/>
        <w:tab w:val="right" w:pos="9360"/>
      </w:tabs>
    </w:pPr>
  </w:style>
  <w:style w:type="character" w:customStyle="1" w:styleId="HeaderChar">
    <w:name w:val="Header Char"/>
    <w:basedOn w:val="DefaultParagraphFont"/>
    <w:link w:val="Header"/>
    <w:uiPriority w:val="99"/>
    <w:rsid w:val="00EE0E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34229">
      <w:bodyDiv w:val="1"/>
      <w:marLeft w:val="0"/>
      <w:marRight w:val="0"/>
      <w:marTop w:val="0"/>
      <w:marBottom w:val="0"/>
      <w:divBdr>
        <w:top w:val="none" w:sz="0" w:space="0" w:color="auto"/>
        <w:left w:val="none" w:sz="0" w:space="0" w:color="auto"/>
        <w:bottom w:val="none" w:sz="0" w:space="0" w:color="auto"/>
        <w:right w:val="none" w:sz="0" w:space="0" w:color="auto"/>
      </w:divBdr>
    </w:div>
    <w:div w:id="1034690883">
      <w:bodyDiv w:val="1"/>
      <w:marLeft w:val="0"/>
      <w:marRight w:val="0"/>
      <w:marTop w:val="0"/>
      <w:marBottom w:val="0"/>
      <w:divBdr>
        <w:top w:val="none" w:sz="0" w:space="0" w:color="auto"/>
        <w:left w:val="none" w:sz="0" w:space="0" w:color="auto"/>
        <w:bottom w:val="none" w:sz="0" w:space="0" w:color="auto"/>
        <w:right w:val="none" w:sz="0" w:space="0" w:color="auto"/>
      </w:divBdr>
    </w:div>
    <w:div w:id="1405378252">
      <w:bodyDiv w:val="1"/>
      <w:marLeft w:val="0"/>
      <w:marRight w:val="0"/>
      <w:marTop w:val="0"/>
      <w:marBottom w:val="0"/>
      <w:divBdr>
        <w:top w:val="none" w:sz="0" w:space="0" w:color="auto"/>
        <w:left w:val="none" w:sz="0" w:space="0" w:color="auto"/>
        <w:bottom w:val="none" w:sz="0" w:space="0" w:color="auto"/>
        <w:right w:val="none" w:sz="0" w:space="0" w:color="auto"/>
      </w:divBdr>
    </w:div>
    <w:div w:id="1612593680">
      <w:bodyDiv w:val="1"/>
      <w:marLeft w:val="0"/>
      <w:marRight w:val="0"/>
      <w:marTop w:val="0"/>
      <w:marBottom w:val="0"/>
      <w:divBdr>
        <w:top w:val="none" w:sz="0" w:space="0" w:color="auto"/>
        <w:left w:val="none" w:sz="0" w:space="0" w:color="auto"/>
        <w:bottom w:val="none" w:sz="0" w:space="0" w:color="auto"/>
        <w:right w:val="none" w:sz="0" w:space="0" w:color="auto"/>
      </w:divBdr>
    </w:div>
    <w:div w:id="19145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63</Pages>
  <Words>26997</Words>
  <Characters>153884</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213</cp:revision>
  <cp:lastPrinted>2022-06-28T09:25:00Z</cp:lastPrinted>
  <dcterms:created xsi:type="dcterms:W3CDTF">2022-05-12T11:55:00Z</dcterms:created>
  <dcterms:modified xsi:type="dcterms:W3CDTF">2022-06-28T09:28:00Z</dcterms:modified>
</cp:coreProperties>
</file>