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58B" w:rsidRPr="00F047A3" w:rsidRDefault="00DC458B" w:rsidP="00F96C5A">
      <w:pPr>
        <w:jc w:val="both"/>
        <w:rPr>
          <w:rFonts w:ascii="Arial" w:hAnsi="Arial" w:cs="Arial"/>
          <w:b/>
          <w:bCs/>
          <w:i/>
          <w:color w:val="000000" w:themeColor="text1"/>
        </w:rPr>
      </w:pPr>
    </w:p>
    <w:p w:rsidR="00DC458B" w:rsidRPr="00F047A3" w:rsidRDefault="00DC458B" w:rsidP="000C2DA7">
      <w:pPr>
        <w:jc w:val="center"/>
        <w:rPr>
          <w:rFonts w:ascii="Arial" w:hAnsi="Arial" w:cs="Arial"/>
          <w:b/>
          <w:bCs/>
          <w:iCs/>
          <w:color w:val="000000" w:themeColor="text1"/>
          <w:lang w:val="mn-MN"/>
        </w:rPr>
      </w:pPr>
      <w:r w:rsidRPr="00F047A3">
        <w:rPr>
          <w:rFonts w:ascii="Arial" w:hAnsi="Arial" w:cs="Arial"/>
          <w:b/>
          <w:bCs/>
          <w:iCs/>
          <w:color w:val="000000" w:themeColor="text1"/>
          <w:lang w:val="mn-MN"/>
        </w:rPr>
        <w:t>МОНГОЛ УЛСЫН ИХ ХУРЛЫН 2022 ОНЫ ХАВРЫН ЭЭЛЖИТ</w:t>
      </w:r>
    </w:p>
    <w:p w:rsidR="00DC458B" w:rsidRPr="00F047A3" w:rsidRDefault="00DC458B" w:rsidP="000C2DA7">
      <w:pPr>
        <w:jc w:val="center"/>
        <w:rPr>
          <w:rFonts w:ascii="Arial" w:eastAsia="Arial" w:hAnsi="Arial" w:cs="Arial"/>
          <w:b/>
          <w:bCs/>
          <w:iCs/>
          <w:color w:val="000000" w:themeColor="text1"/>
          <w:lang w:val="mn-MN"/>
        </w:rPr>
      </w:pPr>
      <w:r w:rsidRPr="00F047A3">
        <w:rPr>
          <w:rFonts w:ascii="Arial" w:hAnsi="Arial" w:cs="Arial"/>
          <w:b/>
          <w:bCs/>
          <w:iCs/>
          <w:color w:val="000000" w:themeColor="text1"/>
          <w:lang w:val="mn-MN"/>
        </w:rPr>
        <w:t>ЧУУЛГАНЫ</w:t>
      </w:r>
      <w:r w:rsidR="000C2DA7">
        <w:rPr>
          <w:rFonts w:ascii="Arial" w:hAnsi="Arial" w:cs="Arial"/>
          <w:b/>
          <w:bCs/>
          <w:iCs/>
          <w:color w:val="000000" w:themeColor="text1"/>
          <w:lang w:val="mn-MN"/>
        </w:rPr>
        <w:t xml:space="preserve"> </w:t>
      </w:r>
      <w:r w:rsidRPr="00F047A3">
        <w:rPr>
          <w:rFonts w:ascii="Arial" w:eastAsia="Arial" w:hAnsi="Arial" w:cs="Arial"/>
          <w:b/>
          <w:bCs/>
          <w:iCs/>
          <w:color w:val="000000" w:themeColor="text1"/>
          <w:lang w:val="mn-MN"/>
        </w:rPr>
        <w:t xml:space="preserve">ЭДИЙН ЗАСГИЙН </w:t>
      </w:r>
      <w:r w:rsidRPr="00F047A3">
        <w:rPr>
          <w:rFonts w:ascii="Arial" w:hAnsi="Arial" w:cs="Arial"/>
          <w:b/>
          <w:bCs/>
          <w:iCs/>
          <w:color w:val="000000" w:themeColor="text1"/>
          <w:lang w:val="mn-MN"/>
        </w:rPr>
        <w:t>БАЙНГЫН ХОРООНЫ</w:t>
      </w:r>
    </w:p>
    <w:p w:rsidR="00DC458B" w:rsidRPr="00F047A3" w:rsidRDefault="00DC458B" w:rsidP="000C2DA7">
      <w:pPr>
        <w:jc w:val="center"/>
        <w:rPr>
          <w:rFonts w:ascii="Arial" w:eastAsia="Arial" w:hAnsi="Arial" w:cs="Arial"/>
          <w:b/>
          <w:bCs/>
          <w:iCs/>
          <w:color w:val="000000" w:themeColor="text1"/>
          <w:lang w:val="mn-MN"/>
        </w:rPr>
      </w:pPr>
      <w:r w:rsidRPr="00F047A3">
        <w:rPr>
          <w:rFonts w:ascii="Arial" w:hAnsi="Arial" w:cs="Arial"/>
          <w:b/>
          <w:bCs/>
          <w:iCs/>
          <w:color w:val="000000" w:themeColor="text1"/>
          <w:lang w:val="mn-MN"/>
        </w:rPr>
        <w:t>07 ДУГААР САРЫН 04-НЫ ӨДӨР /ДАВАА ГАРАГ/-ИЙН</w:t>
      </w:r>
    </w:p>
    <w:p w:rsidR="00DC458B" w:rsidRPr="00F047A3" w:rsidRDefault="00DC458B" w:rsidP="000C2DA7">
      <w:pPr>
        <w:jc w:val="center"/>
        <w:rPr>
          <w:rFonts w:ascii="Arial" w:hAnsi="Arial" w:cs="Arial"/>
          <w:b/>
          <w:lang w:val="mn-MN"/>
        </w:rPr>
      </w:pPr>
      <w:r w:rsidRPr="00F047A3">
        <w:rPr>
          <w:rFonts w:ascii="Arial" w:hAnsi="Arial" w:cs="Arial"/>
          <w:b/>
          <w:lang w:val="mn-MN"/>
        </w:rPr>
        <w:t>ХУРАЛДААНЫ ТЭМДЭГЛЭЛИЙН ТОВЬЁГ</w:t>
      </w:r>
    </w:p>
    <w:p w:rsidR="00DC458B" w:rsidRPr="00F047A3" w:rsidRDefault="00DC458B" w:rsidP="00F96C5A">
      <w:pPr>
        <w:jc w:val="both"/>
        <w:rPr>
          <w:rFonts w:ascii="Arial" w:hAnsi="Arial" w:cs="Arial"/>
          <w:b/>
          <w:i/>
          <w:color w:val="000000"/>
        </w:rPr>
      </w:pPr>
    </w:p>
    <w:p w:rsidR="00DC458B" w:rsidRPr="00F047A3" w:rsidRDefault="00DC458B" w:rsidP="00F96C5A">
      <w:pPr>
        <w:jc w:val="both"/>
        <w:rPr>
          <w:rFonts w:ascii="Arial" w:hAnsi="Arial" w:cs="Arial"/>
          <w:b/>
          <w:i/>
          <w:color w:val="000000"/>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DC458B" w:rsidRPr="00F047A3" w:rsidTr="0054125A">
        <w:trPr>
          <w:trHeight w:val="300"/>
        </w:trPr>
        <w:tc>
          <w:tcPr>
            <w:tcW w:w="426" w:type="dxa"/>
            <w:tcBorders>
              <w:top w:val="single" w:sz="4" w:space="0" w:color="000000"/>
              <w:left w:val="single" w:sz="4" w:space="0" w:color="000000"/>
              <w:bottom w:val="single" w:sz="4" w:space="0" w:color="000000"/>
            </w:tcBorders>
            <w:shd w:val="clear" w:color="auto" w:fill="FFFFFF"/>
          </w:tcPr>
          <w:p w:rsidR="00DC458B" w:rsidRPr="00F047A3" w:rsidRDefault="00DC458B" w:rsidP="00F96C5A">
            <w:pPr>
              <w:contextualSpacing/>
              <w:jc w:val="both"/>
              <w:rPr>
                <w:rFonts w:ascii="Arial" w:hAnsi="Arial" w:cs="Arial"/>
                <w:b/>
                <w:color w:val="000000"/>
                <w:lang w:val="mn-MN"/>
              </w:rPr>
            </w:pPr>
            <w:r w:rsidRPr="00F047A3">
              <w:rPr>
                <w:rFonts w:ascii="Arial" w:eastAsia="Arial" w:hAnsi="Arial" w:cs="Arial"/>
                <w:b/>
                <w:color w:val="000000"/>
                <w:lang w:val="mn-MN"/>
              </w:rPr>
              <w:t>№</w:t>
            </w:r>
          </w:p>
        </w:tc>
        <w:tc>
          <w:tcPr>
            <w:tcW w:w="7666" w:type="dxa"/>
            <w:tcBorders>
              <w:top w:val="single" w:sz="4" w:space="0" w:color="000000"/>
              <w:left w:val="single" w:sz="4" w:space="0" w:color="000000"/>
              <w:bottom w:val="single" w:sz="4" w:space="0" w:color="000000"/>
            </w:tcBorders>
            <w:shd w:val="clear" w:color="auto" w:fill="FFFFFF"/>
          </w:tcPr>
          <w:p w:rsidR="00DC458B" w:rsidRPr="00F047A3" w:rsidRDefault="00DC458B" w:rsidP="00F96C5A">
            <w:pPr>
              <w:contextualSpacing/>
              <w:jc w:val="both"/>
              <w:rPr>
                <w:rFonts w:ascii="Arial" w:hAnsi="Arial" w:cs="Arial"/>
                <w:b/>
                <w:color w:val="000000"/>
                <w:lang w:val="mn-MN"/>
              </w:rPr>
            </w:pPr>
            <w:r w:rsidRPr="00F047A3">
              <w:rPr>
                <w:rFonts w:ascii="Arial" w:hAnsi="Arial" w:cs="Arial"/>
                <w:b/>
                <w:color w:val="000000"/>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DC458B" w:rsidRPr="00F047A3" w:rsidRDefault="00DC458B" w:rsidP="00230806">
            <w:pPr>
              <w:contextualSpacing/>
              <w:jc w:val="center"/>
              <w:rPr>
                <w:rFonts w:ascii="Arial" w:hAnsi="Arial" w:cs="Arial"/>
                <w:b/>
                <w:color w:val="000000"/>
                <w:lang w:val="mn-MN"/>
              </w:rPr>
            </w:pPr>
            <w:r w:rsidRPr="00F047A3">
              <w:rPr>
                <w:rFonts w:ascii="Arial" w:hAnsi="Arial" w:cs="Arial"/>
                <w:b/>
                <w:color w:val="000000"/>
                <w:lang w:val="mn-MN"/>
              </w:rPr>
              <w:t>Хуудас</w:t>
            </w:r>
          </w:p>
        </w:tc>
      </w:tr>
      <w:tr w:rsidR="00DC458B" w:rsidRPr="00F047A3" w:rsidTr="0054125A">
        <w:trPr>
          <w:trHeight w:val="386"/>
        </w:trPr>
        <w:tc>
          <w:tcPr>
            <w:tcW w:w="426" w:type="dxa"/>
            <w:tcBorders>
              <w:top w:val="single" w:sz="4" w:space="0" w:color="000000"/>
              <w:left w:val="single" w:sz="4" w:space="0" w:color="000000"/>
              <w:bottom w:val="single" w:sz="4" w:space="0" w:color="000000"/>
            </w:tcBorders>
            <w:shd w:val="clear" w:color="auto" w:fill="FFFFFF"/>
          </w:tcPr>
          <w:p w:rsidR="00DC458B" w:rsidRPr="00F047A3" w:rsidRDefault="00DC458B" w:rsidP="00F96C5A">
            <w:pPr>
              <w:contextualSpacing/>
              <w:jc w:val="both"/>
              <w:rPr>
                <w:rFonts w:ascii="Arial" w:hAnsi="Arial" w:cs="Arial"/>
                <w:color w:val="000000"/>
                <w:lang w:val="mn-MN"/>
              </w:rPr>
            </w:pPr>
            <w:r w:rsidRPr="00F047A3">
              <w:rPr>
                <w:rFonts w:ascii="Arial" w:hAnsi="Arial" w:cs="Arial"/>
                <w:color w:val="000000"/>
                <w:lang w:val="mn-MN"/>
              </w:rPr>
              <w:t>1.</w:t>
            </w:r>
          </w:p>
        </w:tc>
        <w:tc>
          <w:tcPr>
            <w:tcW w:w="7666" w:type="dxa"/>
            <w:tcBorders>
              <w:top w:val="single" w:sz="4" w:space="0" w:color="000000"/>
              <w:left w:val="single" w:sz="4" w:space="0" w:color="000000"/>
              <w:bottom w:val="single" w:sz="4" w:space="0" w:color="000000"/>
            </w:tcBorders>
            <w:shd w:val="clear" w:color="auto" w:fill="FFFFFF"/>
          </w:tcPr>
          <w:p w:rsidR="00DC458B" w:rsidRPr="00F047A3" w:rsidRDefault="00DC458B" w:rsidP="00F96C5A">
            <w:pPr>
              <w:contextualSpacing/>
              <w:jc w:val="both"/>
              <w:rPr>
                <w:rFonts w:ascii="Arial" w:hAnsi="Arial" w:cs="Arial"/>
                <w:color w:val="000000"/>
                <w:lang w:val="mn-MN"/>
              </w:rPr>
            </w:pPr>
            <w:r w:rsidRPr="00F047A3">
              <w:rPr>
                <w:rFonts w:ascii="Arial" w:hAnsi="Arial" w:cs="Arial"/>
                <w:color w:val="000000"/>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458B" w:rsidRPr="00F047A3" w:rsidRDefault="00DC458B" w:rsidP="00230806">
            <w:pPr>
              <w:contextualSpacing/>
              <w:jc w:val="center"/>
              <w:rPr>
                <w:rFonts w:ascii="Arial" w:hAnsi="Arial" w:cs="Arial"/>
                <w:color w:val="000000"/>
                <w:lang w:val="mn-MN"/>
              </w:rPr>
            </w:pPr>
            <w:r w:rsidRPr="00F047A3">
              <w:rPr>
                <w:rFonts w:ascii="Arial" w:hAnsi="Arial" w:cs="Arial"/>
                <w:color w:val="000000"/>
                <w:lang w:val="mn-MN"/>
              </w:rPr>
              <w:t>1-</w:t>
            </w:r>
            <w:r w:rsidR="00B625E2">
              <w:rPr>
                <w:rFonts w:ascii="Arial" w:hAnsi="Arial" w:cs="Arial"/>
                <w:color w:val="000000"/>
                <w:lang w:val="mn-MN"/>
              </w:rPr>
              <w:t>4</w:t>
            </w:r>
          </w:p>
        </w:tc>
      </w:tr>
      <w:tr w:rsidR="00DC458B" w:rsidRPr="00F047A3" w:rsidTr="0054125A">
        <w:trPr>
          <w:trHeight w:val="281"/>
        </w:trPr>
        <w:tc>
          <w:tcPr>
            <w:tcW w:w="426" w:type="dxa"/>
            <w:tcBorders>
              <w:top w:val="single" w:sz="4" w:space="0" w:color="000000"/>
              <w:left w:val="single" w:sz="4" w:space="0" w:color="000000"/>
            </w:tcBorders>
            <w:shd w:val="clear" w:color="auto" w:fill="FFFFFF"/>
          </w:tcPr>
          <w:p w:rsidR="00DC458B" w:rsidRPr="00F047A3" w:rsidRDefault="00DC458B" w:rsidP="00F96C5A">
            <w:pPr>
              <w:contextualSpacing/>
              <w:jc w:val="both"/>
              <w:rPr>
                <w:rFonts w:ascii="Arial" w:hAnsi="Arial" w:cs="Arial"/>
                <w:color w:val="000000"/>
                <w:lang w:val="mn-MN"/>
              </w:rPr>
            </w:pPr>
            <w:r w:rsidRPr="00F047A3">
              <w:rPr>
                <w:rFonts w:ascii="Arial" w:hAnsi="Arial" w:cs="Arial"/>
                <w:color w:val="000000"/>
                <w:lang w:val="mn-MN"/>
              </w:rPr>
              <w:t>2</w:t>
            </w:r>
          </w:p>
        </w:tc>
        <w:tc>
          <w:tcPr>
            <w:tcW w:w="7666" w:type="dxa"/>
            <w:tcBorders>
              <w:top w:val="single" w:sz="4" w:space="0" w:color="000000"/>
              <w:left w:val="single" w:sz="4" w:space="0" w:color="000000"/>
              <w:bottom w:val="single" w:sz="4" w:space="0" w:color="000000"/>
            </w:tcBorders>
            <w:shd w:val="clear" w:color="auto" w:fill="FFFFFF"/>
          </w:tcPr>
          <w:p w:rsidR="00DC458B" w:rsidRPr="00F047A3" w:rsidRDefault="00DC458B" w:rsidP="00F96C5A">
            <w:pPr>
              <w:contextualSpacing/>
              <w:jc w:val="both"/>
              <w:rPr>
                <w:rFonts w:ascii="Arial" w:hAnsi="Arial" w:cs="Arial"/>
                <w:color w:val="000000"/>
                <w:lang w:val="mn-MN"/>
              </w:rPr>
            </w:pPr>
            <w:r w:rsidRPr="00F047A3">
              <w:rPr>
                <w:rFonts w:ascii="Arial" w:hAnsi="Arial" w:cs="Arial"/>
                <w:color w:val="000000"/>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458B" w:rsidRPr="00F047A3" w:rsidRDefault="00B625E2" w:rsidP="00230806">
            <w:pPr>
              <w:contextualSpacing/>
              <w:jc w:val="center"/>
              <w:rPr>
                <w:rFonts w:ascii="Arial" w:hAnsi="Arial" w:cs="Arial"/>
                <w:color w:val="000000"/>
                <w:lang w:val="mn-MN"/>
              </w:rPr>
            </w:pPr>
            <w:r>
              <w:rPr>
                <w:rFonts w:ascii="Arial" w:hAnsi="Arial" w:cs="Arial"/>
                <w:color w:val="000000"/>
                <w:lang w:val="mn-MN"/>
              </w:rPr>
              <w:t>5</w:t>
            </w:r>
            <w:r w:rsidR="00DC458B" w:rsidRPr="00F047A3">
              <w:rPr>
                <w:rFonts w:ascii="Arial" w:hAnsi="Arial" w:cs="Arial"/>
                <w:color w:val="000000"/>
                <w:lang w:val="mn-MN"/>
              </w:rPr>
              <w:t>-</w:t>
            </w:r>
            <w:r w:rsidR="00230806">
              <w:rPr>
                <w:rFonts w:ascii="Arial" w:hAnsi="Arial" w:cs="Arial"/>
                <w:color w:val="000000"/>
                <w:lang w:val="mn-MN"/>
              </w:rPr>
              <w:t>36</w:t>
            </w:r>
          </w:p>
        </w:tc>
      </w:tr>
      <w:tr w:rsidR="00716B1E" w:rsidRPr="00F047A3" w:rsidTr="0054125A">
        <w:trPr>
          <w:trHeight w:val="386"/>
        </w:trPr>
        <w:tc>
          <w:tcPr>
            <w:tcW w:w="426" w:type="dxa"/>
            <w:tcBorders>
              <w:left w:val="single" w:sz="4" w:space="0" w:color="000000"/>
              <w:bottom w:val="single" w:sz="4" w:space="0" w:color="000000"/>
            </w:tcBorders>
            <w:shd w:val="clear" w:color="auto" w:fill="FFFFFF"/>
          </w:tcPr>
          <w:p w:rsidR="00716B1E" w:rsidRPr="00F047A3" w:rsidRDefault="00716B1E" w:rsidP="00F96C5A">
            <w:pPr>
              <w:contextualSpacing/>
              <w:jc w:val="both"/>
              <w:rPr>
                <w:rFonts w:ascii="Arial" w:hAnsi="Arial" w:cs="Arial"/>
                <w:b/>
                <w:color w:val="000000"/>
                <w:lang w:val="mn-MN"/>
              </w:rPr>
            </w:pPr>
          </w:p>
        </w:tc>
        <w:tc>
          <w:tcPr>
            <w:tcW w:w="7666" w:type="dxa"/>
            <w:tcBorders>
              <w:left w:val="single" w:sz="4" w:space="0" w:color="000000"/>
              <w:bottom w:val="single" w:sz="4" w:space="0" w:color="000000"/>
            </w:tcBorders>
            <w:shd w:val="clear" w:color="auto" w:fill="FFFFFF"/>
          </w:tcPr>
          <w:p w:rsidR="00716B1E" w:rsidRPr="00F047A3" w:rsidRDefault="00716B1E" w:rsidP="00F96C5A">
            <w:pPr>
              <w:jc w:val="both"/>
              <w:rPr>
                <w:rFonts w:ascii="Arial" w:hAnsi="Arial" w:cs="Arial"/>
                <w:bCs/>
                <w:iCs/>
                <w:lang w:val="mn-MN"/>
              </w:rPr>
            </w:pPr>
            <w:r>
              <w:rPr>
                <w:rFonts w:ascii="Arial" w:hAnsi="Arial" w:cs="Arial"/>
                <w:bCs/>
                <w:iCs/>
                <w:lang w:val="mn-MN"/>
              </w:rPr>
              <w:t>1.</w:t>
            </w:r>
            <w:r w:rsidR="003016FC" w:rsidRPr="003016FC">
              <w:rPr>
                <w:rFonts w:ascii="Arial" w:hAnsi="Arial" w:cs="Arial"/>
                <w:color w:val="333333"/>
                <w:shd w:val="clear" w:color="auto" w:fill="FFFFFF"/>
              </w:rPr>
              <w:t>“Хянан шалгах түр хорооны бүрэлдэхүүнд өөрчлөлт оруулах тухай” Улсын Их Хурлын тогтоолын төсөл</w:t>
            </w:r>
          </w:p>
        </w:tc>
        <w:tc>
          <w:tcPr>
            <w:tcW w:w="1276" w:type="dxa"/>
            <w:tcBorders>
              <w:left w:val="single" w:sz="4" w:space="0" w:color="000000"/>
              <w:bottom w:val="single" w:sz="4" w:space="0" w:color="000000"/>
              <w:right w:val="single" w:sz="4" w:space="0" w:color="000000"/>
            </w:tcBorders>
            <w:shd w:val="clear" w:color="auto" w:fill="FFFFFF"/>
            <w:vAlign w:val="center"/>
          </w:tcPr>
          <w:p w:rsidR="00716B1E" w:rsidRPr="00F047A3" w:rsidRDefault="00230806" w:rsidP="00230806">
            <w:pPr>
              <w:contextualSpacing/>
              <w:jc w:val="center"/>
              <w:rPr>
                <w:rFonts w:ascii="Arial" w:hAnsi="Arial" w:cs="Arial"/>
                <w:color w:val="000000"/>
              </w:rPr>
            </w:pPr>
            <w:r>
              <w:rPr>
                <w:rFonts w:ascii="Arial" w:hAnsi="Arial" w:cs="Arial"/>
                <w:color w:val="000000"/>
              </w:rPr>
              <w:t>2-6</w:t>
            </w:r>
          </w:p>
        </w:tc>
      </w:tr>
      <w:tr w:rsidR="000C2DA7" w:rsidRPr="00F047A3" w:rsidTr="0054125A">
        <w:trPr>
          <w:trHeight w:val="386"/>
        </w:trPr>
        <w:tc>
          <w:tcPr>
            <w:tcW w:w="426" w:type="dxa"/>
            <w:tcBorders>
              <w:left w:val="single" w:sz="4" w:space="0" w:color="000000"/>
              <w:bottom w:val="single" w:sz="4" w:space="0" w:color="000000"/>
            </w:tcBorders>
            <w:shd w:val="clear" w:color="auto" w:fill="FFFFFF"/>
          </w:tcPr>
          <w:p w:rsidR="000C2DA7" w:rsidRPr="00F047A3" w:rsidRDefault="000C2DA7" w:rsidP="00F96C5A">
            <w:pPr>
              <w:contextualSpacing/>
              <w:jc w:val="both"/>
              <w:rPr>
                <w:rFonts w:ascii="Arial" w:hAnsi="Arial" w:cs="Arial"/>
                <w:b/>
                <w:color w:val="000000"/>
                <w:lang w:val="mn-MN"/>
              </w:rPr>
            </w:pPr>
          </w:p>
        </w:tc>
        <w:tc>
          <w:tcPr>
            <w:tcW w:w="7666" w:type="dxa"/>
            <w:tcBorders>
              <w:left w:val="single" w:sz="4" w:space="0" w:color="000000"/>
              <w:bottom w:val="single" w:sz="4" w:space="0" w:color="000000"/>
            </w:tcBorders>
            <w:shd w:val="clear" w:color="auto" w:fill="FFFFFF"/>
          </w:tcPr>
          <w:p w:rsidR="000C2DA7" w:rsidRPr="00F047A3" w:rsidRDefault="00716B1E" w:rsidP="00F96C5A">
            <w:pPr>
              <w:jc w:val="both"/>
              <w:rPr>
                <w:rFonts w:ascii="Arial" w:hAnsi="Arial" w:cs="Arial"/>
                <w:bCs/>
                <w:iCs/>
                <w:lang w:val="mn-MN"/>
              </w:rPr>
            </w:pPr>
            <w:r>
              <w:rPr>
                <w:rFonts w:ascii="Arial" w:hAnsi="Arial" w:cs="Arial"/>
                <w:bCs/>
                <w:iCs/>
                <w:lang w:val="mn-MN"/>
              </w:rPr>
              <w:t>2.</w:t>
            </w:r>
            <w:r w:rsidR="002E07FD" w:rsidRPr="005B245F">
              <w:rPr>
                <w:rFonts w:ascii="Arial" w:hAnsi="Arial" w:cs="Arial"/>
                <w:bCs/>
                <w:iCs/>
              </w:rPr>
              <w:t>Монгол Улсын 2021 оны нэгдсэн төсвийн гүйцэтгэл, Засгийн газрын санхүүгийн нэгтгэсэн тайлан, “Монгол Улсын 2021 оны төсвийн гүйцэтгэл батлах тухай” Улсын Их Хурлын тогтоолын төсөл</w:t>
            </w:r>
            <w:r w:rsidR="002E07FD" w:rsidRPr="002E07FD">
              <w:rPr>
                <w:rFonts w:ascii="Arial" w:hAnsi="Arial" w:cs="Arial"/>
                <w:b/>
                <w:iCs/>
              </w:rPr>
              <w:t xml:space="preserve"> </w:t>
            </w:r>
            <w:r w:rsidR="002E07FD" w:rsidRPr="002E07FD">
              <w:rPr>
                <w:rFonts w:ascii="Arial" w:hAnsi="Arial" w:cs="Arial"/>
                <w:iCs/>
              </w:rPr>
              <w:t xml:space="preserve">/Засгийн газар 2022.06.20-ны өдөр өргөн мэдүүлсэн, </w:t>
            </w:r>
            <w:r w:rsidR="002E07FD" w:rsidRPr="002E07FD">
              <w:rPr>
                <w:rFonts w:ascii="Arial" w:hAnsi="Arial" w:cs="Arial"/>
                <w:b/>
                <w:iCs/>
              </w:rPr>
              <w:t>хоёр дахь хэлэлцүүлэг</w:t>
            </w:r>
            <w:r w:rsidR="002E07FD" w:rsidRPr="002E07FD">
              <w:rPr>
                <w:rFonts w:ascii="Arial" w:hAnsi="Arial" w:cs="Arial"/>
                <w:bCs/>
                <w:iCs/>
              </w:rPr>
              <w:t>, санал, дүгнэлтээ Төсвийн зарлагын хяналтын дэд хороонд хүргүүлнэ</w:t>
            </w:r>
            <w:r w:rsidR="002E07FD" w:rsidRPr="002E07FD">
              <w:rPr>
                <w:rFonts w:ascii="Arial" w:hAnsi="Arial" w:cs="Arial"/>
                <w:iCs/>
              </w:rPr>
              <w:t>/</w:t>
            </w:r>
          </w:p>
        </w:tc>
        <w:tc>
          <w:tcPr>
            <w:tcW w:w="1276" w:type="dxa"/>
            <w:tcBorders>
              <w:left w:val="single" w:sz="4" w:space="0" w:color="000000"/>
              <w:bottom w:val="single" w:sz="4" w:space="0" w:color="000000"/>
              <w:right w:val="single" w:sz="4" w:space="0" w:color="000000"/>
            </w:tcBorders>
            <w:shd w:val="clear" w:color="auto" w:fill="FFFFFF"/>
            <w:vAlign w:val="center"/>
          </w:tcPr>
          <w:p w:rsidR="000C2DA7" w:rsidRPr="00F047A3" w:rsidRDefault="00230806" w:rsidP="00230806">
            <w:pPr>
              <w:contextualSpacing/>
              <w:jc w:val="center"/>
              <w:rPr>
                <w:rFonts w:ascii="Arial" w:hAnsi="Arial" w:cs="Arial"/>
                <w:color w:val="000000"/>
              </w:rPr>
            </w:pPr>
            <w:r>
              <w:rPr>
                <w:rFonts w:ascii="Arial" w:hAnsi="Arial" w:cs="Arial"/>
                <w:color w:val="000000"/>
              </w:rPr>
              <w:t>6-19</w:t>
            </w:r>
          </w:p>
        </w:tc>
      </w:tr>
      <w:tr w:rsidR="00716B1E" w:rsidRPr="00F047A3" w:rsidTr="0054125A">
        <w:trPr>
          <w:trHeight w:val="386"/>
        </w:trPr>
        <w:tc>
          <w:tcPr>
            <w:tcW w:w="426" w:type="dxa"/>
            <w:tcBorders>
              <w:left w:val="single" w:sz="4" w:space="0" w:color="000000"/>
              <w:bottom w:val="single" w:sz="4" w:space="0" w:color="000000"/>
            </w:tcBorders>
            <w:shd w:val="clear" w:color="auto" w:fill="FFFFFF"/>
          </w:tcPr>
          <w:p w:rsidR="00716B1E" w:rsidRPr="00F047A3" w:rsidRDefault="00716B1E" w:rsidP="00F96C5A">
            <w:pPr>
              <w:contextualSpacing/>
              <w:jc w:val="both"/>
              <w:rPr>
                <w:rFonts w:ascii="Arial" w:hAnsi="Arial" w:cs="Arial"/>
                <w:b/>
                <w:color w:val="000000"/>
                <w:lang w:val="mn-MN"/>
              </w:rPr>
            </w:pPr>
          </w:p>
        </w:tc>
        <w:tc>
          <w:tcPr>
            <w:tcW w:w="7666" w:type="dxa"/>
            <w:tcBorders>
              <w:left w:val="single" w:sz="4" w:space="0" w:color="000000"/>
              <w:bottom w:val="single" w:sz="4" w:space="0" w:color="000000"/>
            </w:tcBorders>
            <w:shd w:val="clear" w:color="auto" w:fill="FFFFFF"/>
          </w:tcPr>
          <w:p w:rsidR="00716B1E" w:rsidRPr="00716B1E" w:rsidRDefault="00716B1E" w:rsidP="00F96C5A">
            <w:pPr>
              <w:jc w:val="both"/>
              <w:rPr>
                <w:rFonts w:ascii="Arial" w:hAnsi="Arial" w:cs="Arial"/>
                <w:bCs/>
                <w:color w:val="000000"/>
                <w:shd w:val="clear" w:color="auto" w:fill="FFFFFF"/>
                <w:lang w:val="mn-MN"/>
              </w:rPr>
            </w:pPr>
            <w:r w:rsidRPr="00716B1E">
              <w:rPr>
                <w:rFonts w:ascii="Arial" w:hAnsi="Arial" w:cs="Arial"/>
                <w:bCs/>
                <w:color w:val="000000"/>
                <w:shd w:val="clear" w:color="auto" w:fill="FFFFFF"/>
                <w:lang w:val="mn-MN"/>
              </w:rPr>
              <w:t>3</w:t>
            </w:r>
            <w:r w:rsidR="002E07FD" w:rsidRPr="005B245F">
              <w:rPr>
                <w:rFonts w:ascii="Arial" w:hAnsi="Arial" w:cs="Arial"/>
                <w:bCs/>
                <w:i/>
              </w:rPr>
              <w:t>.</w:t>
            </w:r>
            <w:r w:rsidR="002E07FD" w:rsidRPr="005B245F">
              <w:rPr>
                <w:rFonts w:ascii="Arial" w:hAnsi="Arial" w:cs="Arial"/>
                <w:bCs/>
                <w:iCs/>
              </w:rPr>
              <w:t>“Татварын суурийг багасгах, ашиг шилжүүлэх явдлаас урьдчилан сэргийлэх зорилгоор татварын гэрээтэй холбоотой арга хэмжээг хэрэгжүүлэх тухай олон талт конвенц”-д нэгдэн орох тухай</w:t>
            </w:r>
            <w:r w:rsidR="002E07FD" w:rsidRPr="002E07FD">
              <w:rPr>
                <w:rFonts w:ascii="Arial" w:hAnsi="Arial" w:cs="Arial"/>
                <w:b/>
                <w:iCs/>
              </w:rPr>
              <w:t xml:space="preserve"> </w:t>
            </w:r>
            <w:r w:rsidR="002E07FD" w:rsidRPr="002E07FD">
              <w:rPr>
                <w:rFonts w:ascii="Arial" w:hAnsi="Arial" w:cs="Arial"/>
                <w:iCs/>
              </w:rPr>
              <w:t>/Засгийн газар 2022.06.09-ний өдөр ирүүлсэн, </w:t>
            </w:r>
            <w:r w:rsidR="002E07FD" w:rsidRPr="002E07FD">
              <w:rPr>
                <w:rFonts w:ascii="Arial" w:hAnsi="Arial" w:cs="Arial"/>
                <w:b/>
                <w:bCs/>
                <w:iCs/>
              </w:rPr>
              <w:t xml:space="preserve">зөвшилцөх, </w:t>
            </w:r>
            <w:r w:rsidR="002E07FD" w:rsidRPr="002E07FD">
              <w:rPr>
                <w:rFonts w:ascii="Arial" w:hAnsi="Arial" w:cs="Arial"/>
                <w:iCs/>
              </w:rPr>
              <w:t>санал, дүгнэлтээ Аюулгүй байдал, гадаад бодлогын байнгын хороонд хүргүүлнэ/</w:t>
            </w:r>
          </w:p>
        </w:tc>
        <w:tc>
          <w:tcPr>
            <w:tcW w:w="1276" w:type="dxa"/>
            <w:tcBorders>
              <w:left w:val="single" w:sz="4" w:space="0" w:color="000000"/>
              <w:bottom w:val="single" w:sz="4" w:space="0" w:color="000000"/>
              <w:right w:val="single" w:sz="4" w:space="0" w:color="000000"/>
            </w:tcBorders>
            <w:shd w:val="clear" w:color="auto" w:fill="FFFFFF"/>
            <w:vAlign w:val="center"/>
          </w:tcPr>
          <w:p w:rsidR="00716B1E" w:rsidRPr="00F047A3" w:rsidRDefault="00230806" w:rsidP="00230806">
            <w:pPr>
              <w:contextualSpacing/>
              <w:jc w:val="center"/>
              <w:rPr>
                <w:rFonts w:ascii="Arial" w:hAnsi="Arial" w:cs="Arial"/>
                <w:color w:val="000000"/>
              </w:rPr>
            </w:pPr>
            <w:r>
              <w:rPr>
                <w:rFonts w:ascii="Arial" w:hAnsi="Arial" w:cs="Arial"/>
                <w:color w:val="000000"/>
              </w:rPr>
              <w:t>20-27</w:t>
            </w:r>
          </w:p>
        </w:tc>
      </w:tr>
      <w:tr w:rsidR="00DC458B" w:rsidRPr="00F047A3" w:rsidTr="0054125A">
        <w:trPr>
          <w:trHeight w:val="386"/>
        </w:trPr>
        <w:tc>
          <w:tcPr>
            <w:tcW w:w="426" w:type="dxa"/>
            <w:tcBorders>
              <w:left w:val="single" w:sz="4" w:space="0" w:color="000000"/>
              <w:bottom w:val="single" w:sz="4" w:space="0" w:color="000000"/>
            </w:tcBorders>
            <w:shd w:val="clear" w:color="auto" w:fill="FFFFFF"/>
          </w:tcPr>
          <w:p w:rsidR="00DC458B" w:rsidRPr="00F047A3" w:rsidRDefault="00DC458B" w:rsidP="00F96C5A">
            <w:pPr>
              <w:contextualSpacing/>
              <w:jc w:val="both"/>
              <w:rPr>
                <w:rFonts w:ascii="Arial" w:hAnsi="Arial" w:cs="Arial"/>
                <w:b/>
                <w:color w:val="000000"/>
                <w:lang w:val="mn-MN"/>
              </w:rPr>
            </w:pPr>
          </w:p>
        </w:tc>
        <w:tc>
          <w:tcPr>
            <w:tcW w:w="7666" w:type="dxa"/>
            <w:tcBorders>
              <w:left w:val="single" w:sz="4" w:space="0" w:color="000000"/>
              <w:bottom w:val="single" w:sz="4" w:space="0" w:color="000000"/>
            </w:tcBorders>
            <w:shd w:val="clear" w:color="auto" w:fill="FFFFFF"/>
          </w:tcPr>
          <w:p w:rsidR="00DC458B" w:rsidRPr="00A107B9" w:rsidRDefault="00716B1E" w:rsidP="00F96C5A">
            <w:pPr>
              <w:jc w:val="both"/>
              <w:rPr>
                <w:rFonts w:ascii="Arial" w:hAnsi="Arial" w:cs="Arial"/>
                <w:b/>
                <w:bCs/>
                <w:i/>
                <w:iCs/>
                <w:color w:val="000000" w:themeColor="text1"/>
                <w:lang w:val="mn-MN"/>
              </w:rPr>
            </w:pPr>
            <w:r w:rsidRPr="00716B1E">
              <w:rPr>
                <w:rFonts w:ascii="Arial" w:hAnsi="Arial" w:cs="Arial"/>
                <w:bCs/>
                <w:color w:val="000000"/>
                <w:shd w:val="clear" w:color="auto" w:fill="FFFFFF"/>
                <w:lang w:val="mn-MN"/>
              </w:rPr>
              <w:t>4.</w:t>
            </w:r>
            <w:r w:rsidR="00A107B9" w:rsidRPr="005E45E3">
              <w:rPr>
                <w:rFonts w:ascii="Arial" w:hAnsi="Arial" w:cs="Arial"/>
                <w:color w:val="000000" w:themeColor="text1"/>
                <w:lang w:val="mn-MN"/>
              </w:rPr>
              <w:t>Газрын тосны бүтээгдэхүүний тухай хуульд нэмэлт оруулах тухай хуулийн төсөл</w:t>
            </w:r>
            <w:r w:rsidR="005E45E3">
              <w:rPr>
                <w:rFonts w:ascii="Arial" w:hAnsi="Arial" w:cs="Arial"/>
                <w:b/>
                <w:bCs/>
                <w:color w:val="000000" w:themeColor="text1"/>
                <w:lang w:val="mn-MN"/>
              </w:rPr>
              <w:t xml:space="preserve"> </w:t>
            </w:r>
            <w:r w:rsidR="00A107B9" w:rsidRPr="00A107B9">
              <w:rPr>
                <w:rFonts w:ascii="Arial" w:hAnsi="Arial" w:cs="Arial"/>
              </w:rPr>
              <w:t xml:space="preserve">/Засгийн газар 2021.11.29-ний өдөр мэдүүлсэн, </w:t>
            </w:r>
            <w:r w:rsidR="00A107B9" w:rsidRPr="00A107B9">
              <w:rPr>
                <w:rFonts w:ascii="Arial" w:hAnsi="Arial" w:cs="Arial"/>
                <w:b/>
                <w:bCs/>
              </w:rPr>
              <w:t>хэлэлцэх эсэх</w:t>
            </w:r>
            <w:r w:rsidR="00A107B9" w:rsidRPr="00A107B9">
              <w:rPr>
                <w:rFonts w:ascii="Arial" w:hAnsi="Arial" w:cs="Arial"/>
              </w:rPr>
              <w:t>/</w:t>
            </w:r>
          </w:p>
        </w:tc>
        <w:tc>
          <w:tcPr>
            <w:tcW w:w="1276" w:type="dxa"/>
            <w:tcBorders>
              <w:left w:val="single" w:sz="4" w:space="0" w:color="000000"/>
              <w:bottom w:val="single" w:sz="4" w:space="0" w:color="000000"/>
              <w:right w:val="single" w:sz="4" w:space="0" w:color="000000"/>
            </w:tcBorders>
            <w:shd w:val="clear" w:color="auto" w:fill="FFFFFF"/>
            <w:vAlign w:val="center"/>
          </w:tcPr>
          <w:p w:rsidR="00DC458B" w:rsidRPr="00F047A3" w:rsidRDefault="00230806" w:rsidP="00230806">
            <w:pPr>
              <w:contextualSpacing/>
              <w:jc w:val="center"/>
              <w:rPr>
                <w:rFonts w:ascii="Arial" w:hAnsi="Arial" w:cs="Arial"/>
                <w:color w:val="000000"/>
              </w:rPr>
            </w:pPr>
            <w:r>
              <w:rPr>
                <w:rFonts w:ascii="Arial" w:hAnsi="Arial" w:cs="Arial"/>
                <w:color w:val="000000"/>
              </w:rPr>
              <w:t>27-36</w:t>
            </w:r>
          </w:p>
        </w:tc>
      </w:tr>
    </w:tbl>
    <w:p w:rsidR="00DC458B" w:rsidRPr="00F047A3" w:rsidRDefault="00DC458B" w:rsidP="00F96C5A">
      <w:pPr>
        <w:jc w:val="both"/>
        <w:rPr>
          <w:rFonts w:ascii="Arial" w:hAnsi="Arial" w:cs="Arial"/>
          <w:b/>
          <w:i/>
          <w:color w:val="000000"/>
        </w:rPr>
      </w:pPr>
    </w:p>
    <w:p w:rsidR="00DC458B" w:rsidRPr="00F047A3" w:rsidRDefault="00DC458B" w:rsidP="00F96C5A">
      <w:pPr>
        <w:jc w:val="both"/>
        <w:rPr>
          <w:rFonts w:ascii="Arial" w:hAnsi="Arial" w:cs="Arial"/>
          <w:b/>
          <w:bCs/>
          <w:i/>
          <w:lang w:val="mn-MN"/>
        </w:rPr>
      </w:pPr>
    </w:p>
    <w:p w:rsidR="00DC458B" w:rsidRPr="00F047A3" w:rsidRDefault="00DC458B" w:rsidP="00F96C5A">
      <w:pPr>
        <w:jc w:val="both"/>
        <w:rPr>
          <w:rFonts w:ascii="Arial" w:hAnsi="Arial" w:cs="Arial"/>
          <w:b/>
          <w:bCs/>
          <w:i/>
          <w:lang w:val="mn-MN"/>
        </w:rPr>
      </w:pPr>
    </w:p>
    <w:p w:rsidR="00DC458B" w:rsidRPr="00F047A3" w:rsidRDefault="00DC458B" w:rsidP="00F96C5A">
      <w:pPr>
        <w:jc w:val="both"/>
        <w:rPr>
          <w:rFonts w:ascii="Arial" w:hAnsi="Arial" w:cs="Arial"/>
          <w:b/>
          <w:bCs/>
          <w:i/>
          <w:lang w:val="mn-MN"/>
        </w:rPr>
      </w:pPr>
    </w:p>
    <w:p w:rsidR="00451B4C" w:rsidRPr="00F047A3" w:rsidRDefault="00451B4C" w:rsidP="00F96C5A">
      <w:pPr>
        <w:jc w:val="both"/>
        <w:rPr>
          <w:rFonts w:ascii="Arial" w:hAnsi="Arial" w:cs="Arial"/>
          <w:b/>
          <w:bCs/>
          <w:i/>
          <w:lang w:val="mn-MN"/>
        </w:rPr>
      </w:pPr>
    </w:p>
    <w:p w:rsidR="00451B4C" w:rsidRPr="00F047A3" w:rsidRDefault="00451B4C" w:rsidP="00F96C5A">
      <w:pPr>
        <w:jc w:val="both"/>
        <w:rPr>
          <w:rFonts w:ascii="Arial" w:hAnsi="Arial" w:cs="Arial"/>
          <w:b/>
          <w:bCs/>
          <w:i/>
          <w:lang w:val="mn-MN"/>
        </w:rPr>
      </w:pPr>
    </w:p>
    <w:p w:rsidR="00451B4C" w:rsidRPr="00F047A3" w:rsidRDefault="00451B4C" w:rsidP="00F96C5A">
      <w:pPr>
        <w:jc w:val="both"/>
        <w:rPr>
          <w:rFonts w:ascii="Arial" w:hAnsi="Arial" w:cs="Arial"/>
          <w:b/>
          <w:bCs/>
          <w:i/>
          <w:lang w:val="mn-MN"/>
        </w:rPr>
      </w:pPr>
    </w:p>
    <w:p w:rsidR="00451B4C" w:rsidRPr="00F047A3" w:rsidRDefault="00451B4C" w:rsidP="00F96C5A">
      <w:pPr>
        <w:jc w:val="both"/>
        <w:rPr>
          <w:rFonts w:ascii="Arial" w:hAnsi="Arial" w:cs="Arial"/>
          <w:b/>
          <w:bCs/>
          <w:i/>
          <w:lang w:val="mn-MN"/>
        </w:rPr>
      </w:pPr>
    </w:p>
    <w:p w:rsidR="00451B4C" w:rsidRPr="00F047A3" w:rsidRDefault="00451B4C" w:rsidP="00F96C5A">
      <w:pPr>
        <w:jc w:val="both"/>
        <w:rPr>
          <w:rFonts w:ascii="Arial" w:hAnsi="Arial" w:cs="Arial"/>
          <w:b/>
          <w:bCs/>
          <w:i/>
          <w:lang w:val="mn-MN"/>
        </w:rPr>
      </w:pPr>
    </w:p>
    <w:p w:rsidR="00451B4C" w:rsidRPr="00F047A3" w:rsidRDefault="00451B4C" w:rsidP="00F96C5A">
      <w:pPr>
        <w:jc w:val="both"/>
        <w:rPr>
          <w:rFonts w:ascii="Arial" w:hAnsi="Arial" w:cs="Arial"/>
          <w:b/>
          <w:bCs/>
          <w:i/>
          <w:lang w:val="mn-MN"/>
        </w:rPr>
      </w:pPr>
    </w:p>
    <w:p w:rsidR="00451B4C" w:rsidRPr="00F047A3" w:rsidRDefault="00451B4C" w:rsidP="00F96C5A">
      <w:pPr>
        <w:jc w:val="both"/>
        <w:rPr>
          <w:rFonts w:ascii="Arial" w:hAnsi="Arial" w:cs="Arial"/>
          <w:b/>
          <w:bCs/>
          <w:i/>
          <w:lang w:val="mn-MN"/>
        </w:rPr>
      </w:pPr>
    </w:p>
    <w:p w:rsidR="00451B4C" w:rsidRPr="00F047A3" w:rsidRDefault="00451B4C" w:rsidP="00F96C5A">
      <w:pPr>
        <w:jc w:val="both"/>
        <w:rPr>
          <w:rFonts w:ascii="Arial" w:hAnsi="Arial" w:cs="Arial"/>
          <w:b/>
          <w:bCs/>
          <w:i/>
          <w:lang w:val="mn-MN"/>
        </w:rPr>
      </w:pPr>
    </w:p>
    <w:p w:rsidR="00451B4C" w:rsidRPr="00F047A3" w:rsidRDefault="00451B4C" w:rsidP="00F96C5A">
      <w:pPr>
        <w:jc w:val="both"/>
        <w:rPr>
          <w:rFonts w:ascii="Arial" w:hAnsi="Arial" w:cs="Arial"/>
          <w:b/>
          <w:bCs/>
          <w:i/>
          <w:lang w:val="mn-MN"/>
        </w:rPr>
      </w:pPr>
    </w:p>
    <w:p w:rsidR="00451B4C" w:rsidRPr="00F047A3" w:rsidRDefault="00451B4C" w:rsidP="00F96C5A">
      <w:pPr>
        <w:jc w:val="both"/>
        <w:rPr>
          <w:rFonts w:ascii="Arial" w:hAnsi="Arial" w:cs="Arial"/>
          <w:b/>
          <w:bCs/>
          <w:i/>
          <w:lang w:val="mn-MN"/>
        </w:rPr>
      </w:pPr>
    </w:p>
    <w:p w:rsidR="00451B4C" w:rsidRPr="00F047A3" w:rsidRDefault="00451B4C" w:rsidP="00F96C5A">
      <w:pPr>
        <w:jc w:val="both"/>
        <w:rPr>
          <w:rFonts w:ascii="Arial" w:hAnsi="Arial" w:cs="Arial"/>
          <w:b/>
          <w:bCs/>
          <w:i/>
          <w:lang w:val="mn-MN"/>
        </w:rPr>
      </w:pPr>
    </w:p>
    <w:p w:rsidR="00451B4C" w:rsidRPr="00F047A3" w:rsidRDefault="00451B4C" w:rsidP="00F96C5A">
      <w:pPr>
        <w:jc w:val="both"/>
        <w:rPr>
          <w:rFonts w:ascii="Arial" w:hAnsi="Arial" w:cs="Arial"/>
          <w:b/>
          <w:bCs/>
          <w:i/>
          <w:lang w:val="mn-MN"/>
        </w:rPr>
      </w:pPr>
    </w:p>
    <w:p w:rsidR="00451B4C" w:rsidRPr="00F047A3" w:rsidRDefault="00451B4C" w:rsidP="00F96C5A">
      <w:pPr>
        <w:jc w:val="both"/>
        <w:rPr>
          <w:rFonts w:ascii="Arial" w:hAnsi="Arial" w:cs="Arial"/>
          <w:b/>
          <w:bCs/>
          <w:i/>
          <w:lang w:val="mn-MN"/>
        </w:rPr>
      </w:pPr>
    </w:p>
    <w:p w:rsidR="00451B4C" w:rsidRPr="00F047A3" w:rsidRDefault="00451B4C" w:rsidP="00F96C5A">
      <w:pPr>
        <w:jc w:val="both"/>
        <w:rPr>
          <w:rFonts w:ascii="Arial" w:hAnsi="Arial" w:cs="Arial"/>
          <w:b/>
          <w:bCs/>
          <w:i/>
          <w:lang w:val="mn-MN"/>
        </w:rPr>
      </w:pPr>
    </w:p>
    <w:p w:rsidR="00451B4C" w:rsidRDefault="00451B4C" w:rsidP="00F96C5A">
      <w:pPr>
        <w:jc w:val="both"/>
        <w:rPr>
          <w:rFonts w:ascii="Arial" w:hAnsi="Arial" w:cs="Arial"/>
          <w:b/>
          <w:bCs/>
          <w:i/>
          <w:lang w:val="mn-MN"/>
        </w:rPr>
      </w:pPr>
    </w:p>
    <w:p w:rsidR="00451B4C" w:rsidRDefault="00451B4C" w:rsidP="00F96C5A">
      <w:pPr>
        <w:jc w:val="both"/>
        <w:rPr>
          <w:rFonts w:ascii="Arial" w:hAnsi="Arial" w:cs="Arial"/>
          <w:b/>
          <w:bCs/>
          <w:i/>
          <w:lang w:val="mn-MN"/>
        </w:rPr>
      </w:pPr>
    </w:p>
    <w:p w:rsidR="003C7CC7" w:rsidRDefault="003C7CC7" w:rsidP="00F96C5A">
      <w:pPr>
        <w:jc w:val="both"/>
        <w:rPr>
          <w:rFonts w:ascii="Arial" w:hAnsi="Arial" w:cs="Arial"/>
          <w:b/>
          <w:bCs/>
          <w:i/>
          <w:lang w:val="mn-MN"/>
        </w:rPr>
      </w:pPr>
    </w:p>
    <w:p w:rsidR="003C7CC7" w:rsidRDefault="003C7CC7" w:rsidP="00F96C5A">
      <w:pPr>
        <w:jc w:val="both"/>
        <w:rPr>
          <w:rFonts w:ascii="Arial" w:hAnsi="Arial" w:cs="Arial"/>
          <w:b/>
          <w:bCs/>
          <w:i/>
          <w:lang w:val="mn-MN"/>
        </w:rPr>
      </w:pPr>
    </w:p>
    <w:p w:rsidR="003C7CC7" w:rsidRDefault="003C7CC7" w:rsidP="00F96C5A">
      <w:pPr>
        <w:jc w:val="both"/>
        <w:rPr>
          <w:rFonts w:ascii="Arial" w:hAnsi="Arial" w:cs="Arial"/>
          <w:b/>
          <w:bCs/>
          <w:i/>
          <w:lang w:val="mn-MN"/>
        </w:rPr>
      </w:pPr>
    </w:p>
    <w:p w:rsidR="003C7CC7" w:rsidRDefault="003C7CC7" w:rsidP="00F96C5A">
      <w:pPr>
        <w:jc w:val="both"/>
        <w:rPr>
          <w:rFonts w:ascii="Arial" w:hAnsi="Arial" w:cs="Arial"/>
          <w:b/>
          <w:bCs/>
          <w:i/>
          <w:lang w:val="mn-MN"/>
        </w:rPr>
      </w:pPr>
    </w:p>
    <w:p w:rsidR="003C7CC7" w:rsidRDefault="003C7CC7" w:rsidP="00F96C5A">
      <w:pPr>
        <w:jc w:val="both"/>
        <w:rPr>
          <w:rFonts w:ascii="Arial" w:hAnsi="Arial" w:cs="Arial"/>
          <w:b/>
          <w:bCs/>
          <w:i/>
          <w:lang w:val="mn-MN"/>
        </w:rPr>
      </w:pPr>
    </w:p>
    <w:p w:rsidR="003C7CC7" w:rsidRDefault="003C7CC7" w:rsidP="00F96C5A">
      <w:pPr>
        <w:jc w:val="both"/>
        <w:rPr>
          <w:rFonts w:ascii="Arial" w:hAnsi="Arial" w:cs="Arial"/>
          <w:b/>
          <w:bCs/>
          <w:i/>
          <w:lang w:val="mn-MN"/>
        </w:rPr>
      </w:pPr>
    </w:p>
    <w:p w:rsidR="003C7CC7" w:rsidRDefault="003C7CC7" w:rsidP="00F96C5A">
      <w:pPr>
        <w:jc w:val="both"/>
        <w:rPr>
          <w:rFonts w:ascii="Arial" w:hAnsi="Arial" w:cs="Arial"/>
          <w:b/>
          <w:bCs/>
          <w:i/>
          <w:lang w:val="mn-MN"/>
        </w:rPr>
      </w:pPr>
    </w:p>
    <w:p w:rsidR="003C7CC7" w:rsidRDefault="003C7CC7" w:rsidP="00F96C5A">
      <w:pPr>
        <w:jc w:val="both"/>
        <w:rPr>
          <w:rFonts w:ascii="Arial" w:hAnsi="Arial" w:cs="Arial"/>
          <w:b/>
          <w:bCs/>
          <w:i/>
          <w:lang w:val="mn-MN"/>
        </w:rPr>
      </w:pPr>
    </w:p>
    <w:p w:rsidR="003C7CC7" w:rsidRDefault="003C7CC7" w:rsidP="00F96C5A">
      <w:pPr>
        <w:jc w:val="both"/>
        <w:rPr>
          <w:rFonts w:ascii="Arial" w:hAnsi="Arial" w:cs="Arial"/>
          <w:b/>
          <w:bCs/>
          <w:i/>
          <w:lang w:val="mn-MN"/>
        </w:rPr>
      </w:pPr>
    </w:p>
    <w:p w:rsidR="003C7CC7" w:rsidRDefault="003C7CC7" w:rsidP="00F96C5A">
      <w:pPr>
        <w:jc w:val="both"/>
        <w:rPr>
          <w:rFonts w:ascii="Arial" w:hAnsi="Arial" w:cs="Arial"/>
          <w:b/>
          <w:bCs/>
          <w:i/>
          <w:lang w:val="mn-MN"/>
        </w:rPr>
      </w:pPr>
    </w:p>
    <w:p w:rsidR="003C7CC7" w:rsidRPr="00F047A3" w:rsidRDefault="003C7CC7" w:rsidP="00F96C5A">
      <w:pPr>
        <w:jc w:val="both"/>
        <w:rPr>
          <w:rFonts w:ascii="Arial" w:hAnsi="Arial" w:cs="Arial"/>
          <w:b/>
          <w:bCs/>
          <w:i/>
          <w:lang w:val="mn-MN"/>
        </w:rPr>
      </w:pPr>
    </w:p>
    <w:p w:rsidR="00054666" w:rsidRPr="00331C8C" w:rsidRDefault="00054666" w:rsidP="00F96C5A">
      <w:pPr>
        <w:jc w:val="center"/>
        <w:rPr>
          <w:rFonts w:ascii="Arial" w:eastAsia="Arial" w:hAnsi="Arial" w:cs="Arial"/>
          <w:b/>
          <w:bCs/>
          <w:i/>
          <w:sz w:val="23"/>
          <w:szCs w:val="23"/>
          <w:lang w:val="mn-MN"/>
        </w:rPr>
      </w:pPr>
      <w:r w:rsidRPr="00331C8C">
        <w:rPr>
          <w:rFonts w:ascii="Arial" w:hAnsi="Arial" w:cs="Arial"/>
          <w:b/>
          <w:bCs/>
          <w:i/>
          <w:sz w:val="23"/>
          <w:szCs w:val="23"/>
          <w:lang w:val="mn-MN"/>
        </w:rPr>
        <w:t>Монгол Улсын Их Хурлын 2022 оны хаврын ээлжит чуулганы</w:t>
      </w:r>
    </w:p>
    <w:p w:rsidR="00054666" w:rsidRPr="00331C8C" w:rsidRDefault="00F96C5A" w:rsidP="00F96C5A">
      <w:pPr>
        <w:jc w:val="center"/>
        <w:rPr>
          <w:rFonts w:ascii="Arial" w:hAnsi="Arial" w:cs="Arial"/>
          <w:b/>
          <w:bCs/>
          <w:i/>
          <w:sz w:val="23"/>
          <w:szCs w:val="23"/>
          <w:lang w:val="mn-MN"/>
        </w:rPr>
      </w:pPr>
      <w:r w:rsidRPr="00331C8C">
        <w:rPr>
          <w:rFonts w:ascii="Arial" w:eastAsia="Arial" w:hAnsi="Arial" w:cs="Arial"/>
          <w:b/>
          <w:bCs/>
          <w:i/>
          <w:sz w:val="23"/>
          <w:szCs w:val="23"/>
        </w:rPr>
        <w:t>Эдийн засгийн</w:t>
      </w:r>
      <w:r w:rsidRPr="00331C8C">
        <w:rPr>
          <w:rFonts w:ascii="Arial" w:eastAsia="Arial" w:hAnsi="Arial" w:cs="Arial"/>
          <w:b/>
          <w:bCs/>
          <w:i/>
          <w:sz w:val="23"/>
          <w:szCs w:val="23"/>
          <w:lang w:val="mn-MN"/>
        </w:rPr>
        <w:t xml:space="preserve"> </w:t>
      </w:r>
      <w:r w:rsidR="00054666" w:rsidRPr="00331C8C">
        <w:rPr>
          <w:rFonts w:ascii="Arial" w:hAnsi="Arial" w:cs="Arial"/>
          <w:b/>
          <w:bCs/>
          <w:i/>
          <w:sz w:val="23"/>
          <w:szCs w:val="23"/>
          <w:lang w:val="mn-MN"/>
        </w:rPr>
        <w:t>байнгын хорооны</w:t>
      </w:r>
    </w:p>
    <w:p w:rsidR="00054666" w:rsidRPr="00331C8C" w:rsidRDefault="00054666" w:rsidP="00F96C5A">
      <w:pPr>
        <w:jc w:val="center"/>
        <w:rPr>
          <w:rFonts w:ascii="Arial" w:eastAsia="Arial" w:hAnsi="Arial" w:cs="Arial"/>
          <w:b/>
          <w:bCs/>
          <w:i/>
          <w:sz w:val="23"/>
          <w:szCs w:val="23"/>
          <w:lang w:val="mn-MN"/>
        </w:rPr>
      </w:pPr>
      <w:r w:rsidRPr="00331C8C">
        <w:rPr>
          <w:rFonts w:ascii="Arial" w:hAnsi="Arial" w:cs="Arial"/>
          <w:b/>
          <w:bCs/>
          <w:i/>
          <w:sz w:val="23"/>
          <w:szCs w:val="23"/>
          <w:lang w:val="mn-MN"/>
        </w:rPr>
        <w:t>0</w:t>
      </w:r>
      <w:r w:rsidR="007D02DC" w:rsidRPr="00331C8C">
        <w:rPr>
          <w:rFonts w:ascii="Arial" w:hAnsi="Arial" w:cs="Arial"/>
          <w:b/>
          <w:bCs/>
          <w:i/>
          <w:sz w:val="23"/>
          <w:szCs w:val="23"/>
          <w:lang w:val="mn-MN"/>
        </w:rPr>
        <w:t>7</w:t>
      </w:r>
      <w:r w:rsidRPr="00331C8C">
        <w:rPr>
          <w:rFonts w:ascii="Arial" w:hAnsi="Arial" w:cs="Arial"/>
          <w:b/>
          <w:bCs/>
          <w:i/>
          <w:sz w:val="23"/>
          <w:szCs w:val="23"/>
          <w:lang w:val="mn-MN"/>
        </w:rPr>
        <w:t xml:space="preserve"> дугаар сарын </w:t>
      </w:r>
      <w:r w:rsidR="007D02DC" w:rsidRPr="00331C8C">
        <w:rPr>
          <w:rFonts w:ascii="Arial" w:hAnsi="Arial" w:cs="Arial"/>
          <w:b/>
          <w:bCs/>
          <w:i/>
          <w:sz w:val="23"/>
          <w:szCs w:val="23"/>
          <w:lang w:val="mn-MN"/>
        </w:rPr>
        <w:t>04</w:t>
      </w:r>
      <w:r w:rsidRPr="00331C8C">
        <w:rPr>
          <w:rFonts w:ascii="Arial" w:hAnsi="Arial" w:cs="Arial"/>
          <w:b/>
          <w:bCs/>
          <w:i/>
          <w:sz w:val="23"/>
          <w:szCs w:val="23"/>
          <w:lang w:val="mn-MN"/>
        </w:rPr>
        <w:t>-н</w:t>
      </w:r>
      <w:r w:rsidR="007D02DC" w:rsidRPr="00331C8C">
        <w:rPr>
          <w:rFonts w:ascii="Arial" w:hAnsi="Arial" w:cs="Arial"/>
          <w:b/>
          <w:bCs/>
          <w:i/>
          <w:sz w:val="23"/>
          <w:szCs w:val="23"/>
          <w:lang w:val="mn-MN"/>
        </w:rPr>
        <w:t>ий</w:t>
      </w:r>
      <w:r w:rsidRPr="00331C8C">
        <w:rPr>
          <w:rFonts w:ascii="Arial" w:hAnsi="Arial" w:cs="Arial"/>
          <w:b/>
          <w:bCs/>
          <w:i/>
          <w:sz w:val="23"/>
          <w:szCs w:val="23"/>
          <w:lang w:val="mn-MN"/>
        </w:rPr>
        <w:t xml:space="preserve"> өдөр /</w:t>
      </w:r>
      <w:r w:rsidR="007D02DC" w:rsidRPr="00331C8C">
        <w:rPr>
          <w:rFonts w:ascii="Arial" w:hAnsi="Arial" w:cs="Arial"/>
          <w:b/>
          <w:bCs/>
          <w:i/>
          <w:sz w:val="23"/>
          <w:szCs w:val="23"/>
          <w:lang w:val="mn-MN"/>
        </w:rPr>
        <w:t>Даваа</w:t>
      </w:r>
      <w:r w:rsidRPr="00331C8C">
        <w:rPr>
          <w:rFonts w:ascii="Arial" w:hAnsi="Arial" w:cs="Arial"/>
          <w:b/>
          <w:bCs/>
          <w:i/>
          <w:sz w:val="23"/>
          <w:szCs w:val="23"/>
          <w:lang w:val="mn-MN"/>
        </w:rPr>
        <w:t xml:space="preserve"> гараг/-ийн</w:t>
      </w:r>
    </w:p>
    <w:p w:rsidR="00054666" w:rsidRPr="00331C8C" w:rsidRDefault="00054666" w:rsidP="00F96C5A">
      <w:pPr>
        <w:jc w:val="center"/>
        <w:rPr>
          <w:rFonts w:ascii="Arial" w:hAnsi="Arial" w:cs="Arial"/>
          <w:b/>
          <w:bCs/>
          <w:sz w:val="23"/>
          <w:szCs w:val="23"/>
          <w:lang w:val="mn-MN"/>
        </w:rPr>
      </w:pPr>
      <w:r w:rsidRPr="00331C8C">
        <w:rPr>
          <w:rFonts w:ascii="Arial" w:hAnsi="Arial" w:cs="Arial"/>
          <w:b/>
          <w:bCs/>
          <w:i/>
          <w:sz w:val="23"/>
          <w:szCs w:val="23"/>
          <w:lang w:val="mn-MN"/>
        </w:rPr>
        <w:t>хуралдааны товч тэмдэглэл</w:t>
      </w:r>
    </w:p>
    <w:p w:rsidR="0057115F" w:rsidRPr="00331C8C" w:rsidRDefault="0057115F" w:rsidP="00F96C5A">
      <w:pPr>
        <w:jc w:val="both"/>
        <w:rPr>
          <w:rFonts w:ascii="Arial" w:hAnsi="Arial" w:cs="Arial"/>
          <w:color w:val="000000" w:themeColor="text1"/>
          <w:sz w:val="23"/>
          <w:szCs w:val="23"/>
          <w:lang w:val="mn-MN"/>
        </w:rPr>
      </w:pPr>
    </w:p>
    <w:p w:rsidR="0057115F" w:rsidRPr="00331C8C" w:rsidRDefault="008565BC" w:rsidP="00F96C5A">
      <w:pPr>
        <w:pStyle w:val="BodyTextIndent3"/>
        <w:spacing w:before="0" w:after="0"/>
        <w:ind w:firstLine="720"/>
        <w:rPr>
          <w:rFonts w:ascii="Arial" w:hAnsi="Arial" w:cs="Arial"/>
          <w:color w:val="000000" w:themeColor="text1"/>
          <w:sz w:val="23"/>
          <w:szCs w:val="23"/>
          <w:lang w:val="mn-MN"/>
        </w:rPr>
      </w:pPr>
      <w:r>
        <w:rPr>
          <w:rFonts w:ascii="Arial" w:hAnsi="Arial" w:cs="Arial"/>
          <w:color w:val="000000" w:themeColor="text1"/>
          <w:sz w:val="23"/>
          <w:szCs w:val="23"/>
        </w:rPr>
        <w:t>Эдий</w:t>
      </w:r>
      <w:r>
        <w:rPr>
          <w:rFonts w:ascii="Arial" w:hAnsi="Arial" w:cs="Arial"/>
          <w:color w:val="000000" w:themeColor="text1"/>
          <w:sz w:val="23"/>
          <w:szCs w:val="23"/>
          <w:lang w:val="mn-MN"/>
        </w:rPr>
        <w:t xml:space="preserve">н </w:t>
      </w:r>
      <w:r w:rsidR="0057115F" w:rsidRPr="00331C8C">
        <w:rPr>
          <w:rFonts w:ascii="Arial" w:hAnsi="Arial" w:cs="Arial"/>
          <w:color w:val="000000" w:themeColor="text1"/>
          <w:sz w:val="23"/>
          <w:szCs w:val="23"/>
        </w:rPr>
        <w:t>засгийн</w:t>
      </w:r>
      <w:r w:rsidR="0057115F" w:rsidRPr="00331C8C">
        <w:rPr>
          <w:rFonts w:ascii="Arial" w:hAnsi="Arial" w:cs="Arial"/>
          <w:color w:val="000000" w:themeColor="text1"/>
          <w:sz w:val="23"/>
          <w:szCs w:val="23"/>
          <w:lang w:val="mn-MN"/>
        </w:rPr>
        <w:t xml:space="preserve"> байнгын хорооны дарга Ж.Ганбаатар ирц, хэлэлцэх асуудлын дарааллыг танилцуулж, хуралдааныг даргалав.</w:t>
      </w:r>
    </w:p>
    <w:p w:rsidR="0057115F" w:rsidRPr="00331C8C" w:rsidRDefault="0057115F" w:rsidP="00F96C5A">
      <w:pPr>
        <w:pStyle w:val="BodyTextIndent3"/>
        <w:spacing w:before="0" w:after="0"/>
        <w:ind w:firstLine="0"/>
        <w:rPr>
          <w:rFonts w:ascii="Arial" w:hAnsi="Arial" w:cs="Arial"/>
          <w:color w:val="000000" w:themeColor="text1"/>
          <w:sz w:val="23"/>
          <w:szCs w:val="23"/>
          <w:lang w:val="mn-MN"/>
        </w:rPr>
      </w:pPr>
    </w:p>
    <w:p w:rsidR="0057115F" w:rsidRPr="00331C8C" w:rsidRDefault="0057115F" w:rsidP="00F96C5A">
      <w:pPr>
        <w:ind w:firstLine="720"/>
        <w:jc w:val="both"/>
        <w:rPr>
          <w:rFonts w:ascii="Arial" w:hAnsi="Arial" w:cs="Arial"/>
          <w:i/>
          <w:iCs/>
          <w:color w:val="000000" w:themeColor="text1"/>
          <w:sz w:val="23"/>
          <w:szCs w:val="23"/>
          <w:lang w:val="mn-MN"/>
        </w:rPr>
      </w:pPr>
      <w:r w:rsidRPr="00331C8C">
        <w:rPr>
          <w:rFonts w:ascii="Arial" w:hAnsi="Arial" w:cs="Arial"/>
          <w:i/>
          <w:color w:val="000000" w:themeColor="text1"/>
          <w:sz w:val="23"/>
          <w:szCs w:val="23"/>
          <w:lang w:val="mn-MN"/>
        </w:rPr>
        <w:t xml:space="preserve">Хуралдаанд ирвэл зохих 19 гишүүнээс 10 гишүүн хүрэлцэн ирж, 52.6 хувийн ирцтэйгээр хуралдаан 12 цаг </w:t>
      </w:r>
      <w:r w:rsidR="003535EB" w:rsidRPr="00331C8C">
        <w:rPr>
          <w:rFonts w:ascii="Arial" w:hAnsi="Arial" w:cs="Arial"/>
          <w:i/>
          <w:color w:val="000000" w:themeColor="text1"/>
          <w:sz w:val="23"/>
          <w:szCs w:val="23"/>
          <w:lang w:val="mn-MN"/>
        </w:rPr>
        <w:t>15</w:t>
      </w:r>
      <w:r w:rsidRPr="00331C8C">
        <w:rPr>
          <w:rFonts w:ascii="Arial" w:hAnsi="Arial" w:cs="Arial"/>
          <w:i/>
          <w:color w:val="000000" w:themeColor="text1"/>
          <w:sz w:val="23"/>
          <w:szCs w:val="23"/>
          <w:lang w:val="mn-MN"/>
        </w:rPr>
        <w:t xml:space="preserve"> минутад</w:t>
      </w:r>
      <w:r w:rsidRPr="00331C8C">
        <w:rPr>
          <w:rFonts w:ascii="Arial" w:hAnsi="Arial" w:cs="Arial"/>
          <w:i/>
          <w:iCs/>
          <w:color w:val="000000" w:themeColor="text1"/>
          <w:sz w:val="23"/>
          <w:szCs w:val="23"/>
          <w:lang w:val="mn-MN"/>
        </w:rPr>
        <w:t xml:space="preserve"> Төрийн ордны “</w:t>
      </w:r>
      <w:r w:rsidR="0014721F" w:rsidRPr="00331C8C">
        <w:rPr>
          <w:rFonts w:ascii="Arial" w:hAnsi="Arial" w:cs="Arial"/>
          <w:i/>
          <w:iCs/>
          <w:color w:val="000000" w:themeColor="text1"/>
          <w:sz w:val="23"/>
          <w:szCs w:val="23"/>
          <w:lang w:val="mn-MN"/>
        </w:rPr>
        <w:t>Үндсэн хууль</w:t>
      </w:r>
      <w:r w:rsidRPr="00331C8C">
        <w:rPr>
          <w:rFonts w:ascii="Arial" w:hAnsi="Arial" w:cs="Arial"/>
          <w:i/>
          <w:iCs/>
          <w:color w:val="000000" w:themeColor="text1"/>
          <w:sz w:val="23"/>
          <w:szCs w:val="23"/>
          <w:lang w:val="mn-MN"/>
        </w:rPr>
        <w:t>” танхимд эхлэв.</w:t>
      </w:r>
    </w:p>
    <w:p w:rsidR="0057115F" w:rsidRPr="00331C8C" w:rsidRDefault="0057115F" w:rsidP="00F96C5A">
      <w:pPr>
        <w:ind w:firstLine="720"/>
        <w:jc w:val="both"/>
        <w:rPr>
          <w:rFonts w:ascii="Arial" w:hAnsi="Arial" w:cs="Arial"/>
          <w:i/>
          <w:iCs/>
          <w:color w:val="000000" w:themeColor="text1"/>
          <w:sz w:val="23"/>
          <w:szCs w:val="23"/>
          <w:lang w:val="mn-MN"/>
        </w:rPr>
      </w:pPr>
    </w:p>
    <w:p w:rsidR="0057115F" w:rsidRPr="00331C8C" w:rsidRDefault="0057115F" w:rsidP="00F96C5A">
      <w:pPr>
        <w:pStyle w:val="NoSpacing"/>
        <w:ind w:firstLine="720"/>
        <w:jc w:val="both"/>
        <w:rPr>
          <w:rFonts w:ascii="Arial" w:hAnsi="Arial" w:cs="Arial"/>
          <w:i/>
          <w:iCs/>
          <w:color w:val="000000" w:themeColor="text1"/>
          <w:sz w:val="23"/>
          <w:szCs w:val="23"/>
          <w:lang w:val="mn-MN"/>
        </w:rPr>
      </w:pPr>
      <w:r w:rsidRPr="00331C8C">
        <w:rPr>
          <w:rFonts w:ascii="Arial" w:hAnsi="Arial" w:cs="Arial"/>
          <w:i/>
          <w:iCs/>
          <w:color w:val="000000" w:themeColor="text1"/>
          <w:sz w:val="23"/>
          <w:szCs w:val="23"/>
          <w:lang w:val="mn-MN"/>
        </w:rPr>
        <w:t>Томилолттой:</w:t>
      </w:r>
      <w:r w:rsidRPr="00331C8C">
        <w:rPr>
          <w:rFonts w:ascii="Arial" w:hAnsi="Arial" w:cs="Arial"/>
          <w:b/>
          <w:bCs/>
          <w:color w:val="000000" w:themeColor="text1"/>
          <w:sz w:val="23"/>
          <w:szCs w:val="23"/>
          <w:lang w:val="mn-MN"/>
        </w:rPr>
        <w:t xml:space="preserve"> </w:t>
      </w:r>
      <w:r w:rsidRPr="00331C8C">
        <w:rPr>
          <w:rFonts w:ascii="Arial" w:hAnsi="Arial" w:cs="Arial"/>
          <w:i/>
          <w:iCs/>
          <w:sz w:val="23"/>
          <w:szCs w:val="23"/>
        </w:rPr>
        <w:t>Д.Бат</w:t>
      </w:r>
      <w:r w:rsidR="0014721F" w:rsidRPr="00331C8C">
        <w:rPr>
          <w:rFonts w:ascii="Arial" w:hAnsi="Arial" w:cs="Arial"/>
          <w:i/>
          <w:iCs/>
          <w:sz w:val="23"/>
          <w:szCs w:val="23"/>
        </w:rPr>
        <w:t>лут</w:t>
      </w:r>
      <w:r w:rsidRPr="00331C8C">
        <w:rPr>
          <w:rFonts w:ascii="Arial" w:hAnsi="Arial" w:cs="Arial"/>
          <w:i/>
          <w:iCs/>
          <w:color w:val="000000" w:themeColor="text1"/>
          <w:sz w:val="23"/>
          <w:szCs w:val="23"/>
          <w:lang w:val="mn-MN"/>
        </w:rPr>
        <w:t>;</w:t>
      </w:r>
    </w:p>
    <w:p w:rsidR="0057115F" w:rsidRPr="00331C8C" w:rsidRDefault="00D3389F" w:rsidP="00D3389F">
      <w:pPr>
        <w:ind w:firstLine="720"/>
        <w:jc w:val="both"/>
        <w:rPr>
          <w:rFonts w:ascii="Arial" w:hAnsi="Arial" w:cs="Arial"/>
          <w:i/>
          <w:iCs/>
          <w:color w:val="000000" w:themeColor="text1"/>
          <w:sz w:val="23"/>
          <w:szCs w:val="23"/>
          <w:lang w:val="mn-MN"/>
        </w:rPr>
      </w:pPr>
      <w:r w:rsidRPr="00331C8C">
        <w:rPr>
          <w:rFonts w:ascii="Arial" w:hAnsi="Arial" w:cs="Arial"/>
          <w:i/>
          <w:iCs/>
          <w:color w:val="000000" w:themeColor="text1"/>
          <w:sz w:val="23"/>
          <w:szCs w:val="23"/>
          <w:lang w:val="mn-MN"/>
        </w:rPr>
        <w:t>Тасалсан</w:t>
      </w:r>
      <w:r w:rsidRPr="00331C8C">
        <w:rPr>
          <w:rFonts w:ascii="Arial" w:hAnsi="Arial" w:cs="Arial"/>
          <w:i/>
          <w:iCs/>
          <w:color w:val="000000" w:themeColor="text1"/>
          <w:sz w:val="23"/>
          <w:szCs w:val="23"/>
        </w:rPr>
        <w:t>:</w:t>
      </w:r>
      <w:r w:rsidR="0014721F" w:rsidRPr="00331C8C">
        <w:rPr>
          <w:rFonts w:ascii="Arial" w:hAnsi="Arial" w:cs="Arial"/>
          <w:i/>
          <w:iCs/>
          <w:sz w:val="23"/>
          <w:szCs w:val="23"/>
        </w:rPr>
        <w:t>Н.Ганибал,</w:t>
      </w:r>
      <w:r w:rsidR="0088663A" w:rsidRPr="00331C8C">
        <w:rPr>
          <w:rFonts w:ascii="Arial" w:hAnsi="Arial" w:cs="Arial"/>
          <w:i/>
          <w:iCs/>
          <w:sz w:val="23"/>
          <w:szCs w:val="23"/>
        </w:rPr>
        <w:t xml:space="preserve"> Ч.Хүрэлбаатар, О.Цогтгэрэл.</w:t>
      </w:r>
    </w:p>
    <w:p w:rsidR="00906127" w:rsidRPr="00331C8C" w:rsidRDefault="00906127" w:rsidP="00F96C5A">
      <w:pPr>
        <w:pStyle w:val="NormalWeb"/>
        <w:shd w:val="clear" w:color="auto" w:fill="FFFFFF"/>
        <w:spacing w:before="0" w:beforeAutospacing="0" w:after="0" w:afterAutospacing="0"/>
        <w:ind w:firstLine="720"/>
        <w:jc w:val="both"/>
        <w:rPr>
          <w:rFonts w:ascii="Arial" w:hAnsi="Arial" w:cs="Arial"/>
          <w:b/>
          <w:bCs/>
          <w:i/>
          <w:iCs/>
          <w:color w:val="000000" w:themeColor="text1"/>
          <w:sz w:val="23"/>
          <w:szCs w:val="23"/>
          <w:lang w:val="mn-MN"/>
        </w:rPr>
      </w:pPr>
    </w:p>
    <w:p w:rsidR="00807036" w:rsidRPr="00331C8C" w:rsidRDefault="0057115F" w:rsidP="00807036">
      <w:pPr>
        <w:ind w:firstLine="720"/>
        <w:jc w:val="both"/>
        <w:rPr>
          <w:rFonts w:ascii="Arial" w:hAnsi="Arial" w:cs="Arial"/>
          <w:sz w:val="23"/>
          <w:szCs w:val="23"/>
        </w:rPr>
      </w:pPr>
      <w:r w:rsidRPr="00331C8C">
        <w:rPr>
          <w:rFonts w:ascii="Arial" w:hAnsi="Arial" w:cs="Arial"/>
          <w:b/>
          <w:bCs/>
          <w:i/>
          <w:iCs/>
          <w:color w:val="000000" w:themeColor="text1"/>
          <w:sz w:val="23"/>
          <w:szCs w:val="23"/>
          <w:lang w:val="mn-MN"/>
        </w:rPr>
        <w:t>Нэг</w:t>
      </w:r>
      <w:r w:rsidR="00807036" w:rsidRPr="00331C8C">
        <w:rPr>
          <w:rFonts w:ascii="Arial" w:hAnsi="Arial" w:cs="Arial"/>
          <w:b/>
          <w:bCs/>
          <w:i/>
          <w:iCs/>
          <w:color w:val="000000" w:themeColor="text1"/>
          <w:sz w:val="23"/>
          <w:szCs w:val="23"/>
          <w:lang w:val="mn-MN"/>
        </w:rPr>
        <w:t>.</w:t>
      </w:r>
      <w:r w:rsidR="00807036" w:rsidRPr="00331C8C">
        <w:rPr>
          <w:rFonts w:ascii="Arial" w:hAnsi="Arial" w:cs="Arial"/>
          <w:b/>
          <w:bCs/>
          <w:i/>
          <w:iCs/>
          <w:color w:val="333333"/>
          <w:sz w:val="23"/>
          <w:szCs w:val="23"/>
          <w:shd w:val="clear" w:color="auto" w:fill="FFFFFF"/>
        </w:rPr>
        <w:t>“Хянан шалгах түр хорооны бүрэлдэхүүнд өөрчлөлт оруулах тухай” Улсын Их Хурлын</w:t>
      </w:r>
      <w:r w:rsidR="00201EDD" w:rsidRPr="00331C8C">
        <w:rPr>
          <w:rFonts w:ascii="Arial" w:hAnsi="Arial" w:cs="Arial"/>
          <w:b/>
          <w:bCs/>
          <w:i/>
          <w:iCs/>
          <w:color w:val="333333"/>
          <w:sz w:val="23"/>
          <w:szCs w:val="23"/>
          <w:shd w:val="clear" w:color="auto" w:fill="FFFFFF"/>
        </w:rPr>
        <w:t xml:space="preserve"> </w:t>
      </w:r>
      <w:r w:rsidR="00807036" w:rsidRPr="00331C8C">
        <w:rPr>
          <w:rFonts w:ascii="Arial" w:hAnsi="Arial" w:cs="Arial"/>
          <w:b/>
          <w:bCs/>
          <w:i/>
          <w:iCs/>
          <w:color w:val="333333"/>
          <w:sz w:val="23"/>
          <w:szCs w:val="23"/>
          <w:shd w:val="clear" w:color="auto" w:fill="FFFFFF"/>
        </w:rPr>
        <w:t>тогтоолын төсөл</w:t>
      </w:r>
    </w:p>
    <w:p w:rsidR="00807036" w:rsidRPr="001307DD" w:rsidRDefault="00807036" w:rsidP="00807036">
      <w:pPr>
        <w:jc w:val="both"/>
        <w:rPr>
          <w:rFonts w:ascii="Arial" w:hAnsi="Arial" w:cs="Arial"/>
          <w:color w:val="000000" w:themeColor="text1"/>
          <w:sz w:val="23"/>
          <w:szCs w:val="23"/>
        </w:rPr>
      </w:pPr>
    </w:p>
    <w:p w:rsidR="00807036" w:rsidRPr="00331C8C" w:rsidRDefault="00807036" w:rsidP="00807036">
      <w:pPr>
        <w:ind w:firstLine="720"/>
        <w:jc w:val="both"/>
        <w:rPr>
          <w:rFonts w:ascii="Arial" w:hAnsi="Arial" w:cs="Arial"/>
          <w:color w:val="000000" w:themeColor="text1"/>
          <w:sz w:val="23"/>
          <w:szCs w:val="23"/>
          <w:lang w:val="mn-MN"/>
        </w:rPr>
      </w:pPr>
      <w:r w:rsidRPr="00331C8C">
        <w:rPr>
          <w:rFonts w:ascii="Arial" w:hAnsi="Arial" w:cs="Arial"/>
          <w:color w:val="000000" w:themeColor="text1"/>
          <w:sz w:val="23"/>
          <w:szCs w:val="23"/>
          <w:lang w:val="mn-MN"/>
        </w:rPr>
        <w:t>Хуралдаанд</w:t>
      </w:r>
      <w:r w:rsidRPr="00331C8C">
        <w:rPr>
          <w:rFonts w:ascii="Arial" w:hAnsi="Arial" w:cs="Arial"/>
          <w:color w:val="000000" w:themeColor="text1"/>
          <w:sz w:val="23"/>
          <w:szCs w:val="23"/>
          <w:shd w:val="clear" w:color="auto" w:fill="FFFFFF"/>
          <w:lang w:val="mn-MN"/>
        </w:rPr>
        <w:t xml:space="preserve"> Улсын Их Хурлын Тамгын газрын Хууль, эрх зүйн газрын Зөвлөхүүдийн албаны зөвлөх </w:t>
      </w:r>
      <w:r w:rsidR="00201EDD" w:rsidRPr="00331C8C">
        <w:rPr>
          <w:rFonts w:ascii="Arial" w:hAnsi="Arial" w:cs="Arial"/>
          <w:color w:val="000000" w:themeColor="text1"/>
          <w:sz w:val="23"/>
          <w:szCs w:val="23"/>
          <w:shd w:val="clear" w:color="auto" w:fill="FFFFFF"/>
          <w:lang w:val="mn-MN"/>
        </w:rPr>
        <w:t>Л</w:t>
      </w:r>
      <w:r w:rsidRPr="00331C8C">
        <w:rPr>
          <w:rFonts w:ascii="Arial" w:hAnsi="Arial" w:cs="Arial"/>
          <w:color w:val="000000" w:themeColor="text1"/>
          <w:sz w:val="23"/>
          <w:szCs w:val="23"/>
          <w:shd w:val="clear" w:color="auto" w:fill="FFFFFF"/>
          <w:lang w:val="mn-MN"/>
        </w:rPr>
        <w:t>.</w:t>
      </w:r>
      <w:r w:rsidR="00201EDD" w:rsidRPr="00331C8C">
        <w:rPr>
          <w:rFonts w:ascii="Arial" w:hAnsi="Arial" w:cs="Arial"/>
          <w:color w:val="000000" w:themeColor="text1"/>
          <w:sz w:val="23"/>
          <w:szCs w:val="23"/>
          <w:shd w:val="clear" w:color="auto" w:fill="FFFFFF"/>
          <w:lang w:val="mn-MN"/>
        </w:rPr>
        <w:t>Батмөнх</w:t>
      </w:r>
      <w:r w:rsidRPr="00331C8C">
        <w:rPr>
          <w:rFonts w:ascii="Arial" w:hAnsi="Arial" w:cs="Arial"/>
          <w:color w:val="000000" w:themeColor="text1"/>
          <w:sz w:val="23"/>
          <w:szCs w:val="23"/>
          <w:shd w:val="clear" w:color="auto" w:fill="FFFFFF"/>
          <w:lang w:val="mn-MN"/>
        </w:rPr>
        <w:t xml:space="preserve">, </w:t>
      </w:r>
      <w:r w:rsidR="006F1B43">
        <w:rPr>
          <w:rFonts w:ascii="Arial" w:hAnsi="Arial" w:cs="Arial"/>
          <w:color w:val="000000" w:themeColor="text1"/>
          <w:sz w:val="23"/>
          <w:szCs w:val="23"/>
          <w:shd w:val="clear" w:color="auto" w:fill="FFFFFF"/>
          <w:lang w:val="mn-MN"/>
        </w:rPr>
        <w:t xml:space="preserve">мөн газрын </w:t>
      </w:r>
      <w:r w:rsidRPr="00331C8C">
        <w:rPr>
          <w:rFonts w:ascii="Arial" w:hAnsi="Arial" w:cs="Arial"/>
          <w:color w:val="000000" w:themeColor="text1"/>
          <w:sz w:val="23"/>
          <w:szCs w:val="23"/>
          <w:shd w:val="clear" w:color="auto" w:fill="FFFFFF"/>
          <w:lang w:val="mn-MN"/>
        </w:rPr>
        <w:t xml:space="preserve">Байнгын хорооны асуудал хариуцсан хэлтсийн Эдийн засгийн байнгын хороо хариуцсан ахлах </w:t>
      </w:r>
      <w:r w:rsidRPr="00331C8C">
        <w:rPr>
          <w:rFonts w:ascii="Arial" w:hAnsi="Arial" w:cs="Arial"/>
          <w:color w:val="000000" w:themeColor="text1"/>
          <w:sz w:val="23"/>
          <w:szCs w:val="23"/>
          <w:lang w:val="mn-MN"/>
        </w:rPr>
        <w:t>зөвлөх Д</w:t>
      </w:r>
      <w:r w:rsidRPr="00331C8C">
        <w:rPr>
          <w:rFonts w:ascii="Arial" w:hAnsi="Arial" w:cs="Arial"/>
          <w:color w:val="000000" w:themeColor="text1"/>
          <w:sz w:val="23"/>
          <w:szCs w:val="23"/>
          <w:shd w:val="clear" w:color="auto" w:fill="FFFFFF"/>
          <w:lang w:val="mn-MN"/>
        </w:rPr>
        <w:t>.Мягмарцэрэн, референт Г.Баярмаа</w:t>
      </w:r>
      <w:r w:rsidR="00C351C9" w:rsidRPr="00331C8C">
        <w:rPr>
          <w:rFonts w:ascii="Arial" w:hAnsi="Arial" w:cs="Arial"/>
          <w:color w:val="000000" w:themeColor="text1"/>
          <w:sz w:val="23"/>
          <w:szCs w:val="23"/>
          <w:shd w:val="clear" w:color="auto" w:fill="FFFFFF"/>
          <w:lang w:val="mn-MN"/>
        </w:rPr>
        <w:t xml:space="preserve"> </w:t>
      </w:r>
      <w:r w:rsidRPr="00331C8C">
        <w:rPr>
          <w:rFonts w:ascii="Arial" w:hAnsi="Arial" w:cs="Arial"/>
          <w:color w:val="000000" w:themeColor="text1"/>
          <w:sz w:val="23"/>
          <w:szCs w:val="23"/>
          <w:lang w:val="mn-MN"/>
        </w:rPr>
        <w:t xml:space="preserve">нар байлцав. </w:t>
      </w:r>
    </w:p>
    <w:p w:rsidR="00807036" w:rsidRPr="00331C8C" w:rsidRDefault="00807036" w:rsidP="00807036">
      <w:pPr>
        <w:ind w:firstLine="720"/>
        <w:jc w:val="both"/>
        <w:rPr>
          <w:rFonts w:ascii="Arial" w:hAnsi="Arial" w:cs="Arial"/>
          <w:color w:val="000000" w:themeColor="text1"/>
          <w:sz w:val="23"/>
          <w:szCs w:val="23"/>
          <w:lang w:val="mn-MN"/>
        </w:rPr>
      </w:pPr>
    </w:p>
    <w:p w:rsidR="002C03A3" w:rsidRDefault="006A129A" w:rsidP="00807036">
      <w:pPr>
        <w:ind w:firstLine="720"/>
        <w:jc w:val="both"/>
        <w:rPr>
          <w:rFonts w:ascii="Arial" w:hAnsi="Arial" w:cs="Arial"/>
          <w:bCs/>
          <w:iCs/>
          <w:color w:val="000000" w:themeColor="text1"/>
          <w:sz w:val="23"/>
          <w:szCs w:val="23"/>
          <w:lang w:val="mn-MN"/>
        </w:rPr>
      </w:pPr>
      <w:r w:rsidRPr="00331C8C">
        <w:rPr>
          <w:rFonts w:ascii="Arial" w:hAnsi="Arial" w:cs="Arial"/>
          <w:color w:val="000000" w:themeColor="text1"/>
          <w:kern w:val="1"/>
          <w:sz w:val="23"/>
          <w:szCs w:val="23"/>
        </w:rPr>
        <w:t>Улсын Их Хурлын гишүүн</w:t>
      </w:r>
      <w:r>
        <w:rPr>
          <w:rFonts w:ascii="Arial" w:hAnsi="Arial" w:cs="Arial"/>
          <w:color w:val="000000" w:themeColor="text1"/>
          <w:kern w:val="1"/>
          <w:sz w:val="23"/>
          <w:szCs w:val="23"/>
        </w:rPr>
        <w:t xml:space="preserve"> С.Бямбацогт</w:t>
      </w:r>
      <w:r w:rsidR="00C63C99">
        <w:rPr>
          <w:rFonts w:ascii="Arial" w:hAnsi="Arial" w:cs="Arial"/>
          <w:color w:val="000000" w:themeColor="text1"/>
          <w:kern w:val="1"/>
          <w:sz w:val="23"/>
          <w:szCs w:val="23"/>
        </w:rPr>
        <w:t xml:space="preserve"> </w:t>
      </w:r>
      <w:r w:rsidRPr="006A129A">
        <w:rPr>
          <w:rFonts w:ascii="Arial" w:hAnsi="Arial" w:cs="Arial"/>
          <w:color w:val="333333"/>
          <w:sz w:val="23"/>
          <w:szCs w:val="23"/>
          <w:shd w:val="clear" w:color="auto" w:fill="FFFFFF"/>
        </w:rPr>
        <w:t>Хянан шалгах түр хороо</w:t>
      </w:r>
      <w:r w:rsidR="00B1755B">
        <w:rPr>
          <w:rFonts w:ascii="Arial" w:hAnsi="Arial" w:cs="Arial"/>
          <w:color w:val="333333"/>
          <w:sz w:val="23"/>
          <w:szCs w:val="23"/>
          <w:shd w:val="clear" w:color="auto" w:fill="FFFFFF"/>
        </w:rPr>
        <w:t xml:space="preserve"> </w:t>
      </w:r>
      <w:r w:rsidR="00DE46F3" w:rsidRPr="00DE46F3">
        <w:rPr>
          <w:rFonts w:ascii="Arial" w:eastAsia="Arial" w:hAnsi="Arial" w:cs="Arial"/>
          <w:iCs/>
          <w:color w:val="000000" w:themeColor="text1"/>
        </w:rPr>
        <w:t>/</w:t>
      </w:r>
      <w:r w:rsidR="00DE46F3" w:rsidRPr="00DE46F3">
        <w:rPr>
          <w:rFonts w:ascii="Arial" w:hAnsi="Arial" w:cs="Arial"/>
          <w:iCs/>
          <w:color w:val="000000"/>
          <w:shd w:val="clear" w:color="auto" w:fill="FFFFFF"/>
        </w:rPr>
        <w:t>Хилийн боомтуудаар ачаа, тээвэр, нүүрс нэвтрүүлэх болон чөлөөт бүсийн үйл ажиллагаанд учирч байгаа хүндрэлийг шалган тогтоох үүрэг бүхий/-</w:t>
      </w:r>
      <w:r w:rsidRPr="006A129A">
        <w:rPr>
          <w:rFonts w:ascii="Arial" w:hAnsi="Arial" w:cs="Arial"/>
          <w:color w:val="333333"/>
          <w:sz w:val="23"/>
          <w:szCs w:val="23"/>
          <w:shd w:val="clear" w:color="auto" w:fill="FFFFFF"/>
        </w:rPr>
        <w:t>ны бүрэлдэхүүнд орж</w:t>
      </w:r>
      <w:r w:rsidR="00767302">
        <w:rPr>
          <w:rFonts w:ascii="Arial" w:hAnsi="Arial" w:cs="Arial"/>
          <w:color w:val="333333"/>
          <w:sz w:val="23"/>
          <w:szCs w:val="23"/>
          <w:shd w:val="clear" w:color="auto" w:fill="FFFFFF"/>
        </w:rPr>
        <w:t xml:space="preserve"> </w:t>
      </w:r>
      <w:r w:rsidRPr="006A129A">
        <w:rPr>
          <w:rFonts w:ascii="Arial" w:hAnsi="Arial" w:cs="Arial"/>
          <w:color w:val="333333"/>
          <w:sz w:val="23"/>
          <w:szCs w:val="23"/>
          <w:shd w:val="clear" w:color="auto" w:fill="FFFFFF"/>
        </w:rPr>
        <w:t>ажиллах</w:t>
      </w:r>
      <w:r>
        <w:rPr>
          <w:rFonts w:ascii="Arial" w:hAnsi="Arial" w:cs="Arial"/>
          <w:color w:val="333333"/>
          <w:sz w:val="23"/>
          <w:szCs w:val="23"/>
          <w:shd w:val="clear" w:color="auto" w:fill="FFFFFF"/>
        </w:rPr>
        <w:t xml:space="preserve"> хүсэлт</w:t>
      </w:r>
      <w:r w:rsidR="006F1B43">
        <w:rPr>
          <w:rFonts w:ascii="Arial" w:hAnsi="Arial" w:cs="Arial"/>
          <w:color w:val="333333"/>
          <w:sz w:val="23"/>
          <w:szCs w:val="23"/>
          <w:shd w:val="clear" w:color="auto" w:fill="FFFFFF"/>
        </w:rPr>
        <w:t>ийг</w:t>
      </w:r>
      <w:r>
        <w:rPr>
          <w:rFonts w:ascii="Arial" w:hAnsi="Arial" w:cs="Arial"/>
          <w:color w:val="333333"/>
          <w:sz w:val="23"/>
          <w:szCs w:val="23"/>
          <w:shd w:val="clear" w:color="auto" w:fill="FFFFFF"/>
        </w:rPr>
        <w:t xml:space="preserve"> Улсын Их Хурлын даргад </w:t>
      </w:r>
      <w:r w:rsidR="006F1B43">
        <w:rPr>
          <w:rFonts w:ascii="Arial" w:hAnsi="Arial" w:cs="Arial"/>
          <w:color w:val="333333"/>
          <w:sz w:val="23"/>
          <w:szCs w:val="23"/>
          <w:shd w:val="clear" w:color="auto" w:fill="FFFFFF"/>
        </w:rPr>
        <w:t xml:space="preserve">ирүүлснийг </w:t>
      </w:r>
      <w:r w:rsidR="00807036" w:rsidRPr="00331C8C">
        <w:rPr>
          <w:rFonts w:ascii="Arial" w:hAnsi="Arial" w:cs="Arial"/>
          <w:bCs/>
          <w:iCs/>
          <w:color w:val="000000" w:themeColor="text1"/>
          <w:sz w:val="23"/>
          <w:szCs w:val="23"/>
          <w:lang w:val="mn-MN"/>
        </w:rPr>
        <w:t>Байнгын хорооны дарга Ж.Ганбаатар танилцуулав.</w:t>
      </w:r>
      <w:r w:rsidR="002C03A3">
        <w:rPr>
          <w:rFonts w:ascii="Arial" w:hAnsi="Arial" w:cs="Arial"/>
          <w:bCs/>
          <w:iCs/>
          <w:color w:val="000000" w:themeColor="text1"/>
          <w:sz w:val="23"/>
          <w:szCs w:val="23"/>
          <w:lang w:val="mn-MN"/>
        </w:rPr>
        <w:t xml:space="preserve"> </w:t>
      </w:r>
    </w:p>
    <w:p w:rsidR="002C03A3" w:rsidRDefault="002C03A3" w:rsidP="00807036">
      <w:pPr>
        <w:ind w:firstLine="720"/>
        <w:jc w:val="both"/>
        <w:rPr>
          <w:rFonts w:ascii="Arial" w:hAnsi="Arial" w:cs="Arial"/>
          <w:bCs/>
          <w:iCs/>
          <w:color w:val="000000" w:themeColor="text1"/>
          <w:sz w:val="23"/>
          <w:szCs w:val="23"/>
          <w:lang w:val="mn-MN"/>
        </w:rPr>
      </w:pPr>
    </w:p>
    <w:p w:rsidR="00807036" w:rsidRPr="00331C8C" w:rsidRDefault="002C03A3" w:rsidP="00807036">
      <w:pPr>
        <w:ind w:firstLine="720"/>
        <w:jc w:val="both"/>
        <w:rPr>
          <w:rFonts w:ascii="Arial" w:hAnsi="Arial" w:cs="Arial"/>
          <w:color w:val="000000" w:themeColor="text1"/>
          <w:sz w:val="23"/>
          <w:szCs w:val="23"/>
          <w:lang w:val="mn-MN"/>
        </w:rPr>
      </w:pPr>
      <w:r>
        <w:rPr>
          <w:rFonts w:ascii="Arial" w:hAnsi="Arial" w:cs="Arial"/>
          <w:bCs/>
          <w:iCs/>
          <w:color w:val="000000" w:themeColor="text1"/>
          <w:sz w:val="23"/>
          <w:szCs w:val="23"/>
          <w:lang w:val="mn-MN"/>
        </w:rPr>
        <w:t>Танилцуулгатай холбогдуулан Улсын Их Хурлын гишүүдээс асуулт, санал гараагүй болно.</w:t>
      </w:r>
    </w:p>
    <w:p w:rsidR="00807036" w:rsidRPr="00331C8C" w:rsidRDefault="00807036" w:rsidP="00807036">
      <w:pPr>
        <w:ind w:firstLine="567"/>
        <w:jc w:val="both"/>
        <w:rPr>
          <w:rFonts w:ascii="Arial" w:hAnsi="Arial" w:cs="Arial"/>
          <w:bCs/>
          <w:iCs/>
          <w:color w:val="000000" w:themeColor="text1"/>
          <w:sz w:val="23"/>
          <w:szCs w:val="23"/>
          <w:lang w:val="mn-MN"/>
        </w:rPr>
      </w:pPr>
    </w:p>
    <w:p w:rsidR="00807036" w:rsidRPr="004E668C" w:rsidRDefault="00807036" w:rsidP="00807036">
      <w:pPr>
        <w:ind w:firstLine="720"/>
        <w:jc w:val="both"/>
        <w:rPr>
          <w:rFonts w:ascii="Arial" w:hAnsi="Arial" w:cs="Arial"/>
          <w:b/>
          <w:bCs/>
          <w:i/>
          <w:iCs/>
          <w:color w:val="000000"/>
          <w:shd w:val="clear" w:color="auto" w:fill="FFFFFF"/>
        </w:rPr>
      </w:pPr>
      <w:r w:rsidRPr="004E668C">
        <w:rPr>
          <w:rFonts w:ascii="Arial" w:hAnsi="Arial" w:cs="Arial"/>
          <w:b/>
          <w:bCs/>
          <w:color w:val="000000" w:themeColor="text1"/>
          <w:kern w:val="1"/>
        </w:rPr>
        <w:t>Ж.Ганбаатар:</w:t>
      </w:r>
      <w:r w:rsidR="004E668C">
        <w:rPr>
          <w:rFonts w:ascii="Arial" w:hAnsi="Arial" w:cs="Arial"/>
          <w:b/>
          <w:bCs/>
          <w:color w:val="000000" w:themeColor="text1"/>
          <w:kern w:val="1"/>
        </w:rPr>
        <w:t xml:space="preserve"> </w:t>
      </w:r>
      <w:r w:rsidRPr="004E668C">
        <w:rPr>
          <w:rFonts w:ascii="Arial" w:hAnsi="Arial" w:cs="Arial"/>
          <w:b/>
          <w:bCs/>
          <w:color w:val="000000" w:themeColor="text1"/>
          <w:kern w:val="1"/>
        </w:rPr>
        <w:t>“</w:t>
      </w:r>
      <w:r w:rsidRPr="004E668C">
        <w:rPr>
          <w:rFonts w:ascii="Arial" w:hAnsi="Arial" w:cs="Arial"/>
          <w:bCs/>
          <w:lang w:val="mn-MN"/>
        </w:rPr>
        <w:t>Хянан шалгах түр хорооны</w:t>
      </w:r>
      <w:r w:rsidRPr="004E668C">
        <w:rPr>
          <w:rFonts w:ascii="Arial" w:hAnsi="Arial" w:cs="Arial"/>
          <w:b/>
          <w:lang w:val="mn-MN"/>
        </w:rPr>
        <w:t xml:space="preserve"> </w:t>
      </w:r>
      <w:r w:rsidRPr="004E668C">
        <w:rPr>
          <w:rFonts w:ascii="Arial" w:hAnsi="Arial" w:cs="Arial"/>
          <w:bCs/>
          <w:lang w:val="mn-MN"/>
        </w:rPr>
        <w:t>бүрэлдэхүүнд өөрчлөлт оруулах</w:t>
      </w:r>
      <w:r w:rsidRPr="004E668C">
        <w:rPr>
          <w:rFonts w:ascii="Arial" w:hAnsi="Arial" w:cs="Arial"/>
          <w:b/>
          <w:lang w:val="mn-MN"/>
        </w:rPr>
        <w:t xml:space="preserve"> </w:t>
      </w:r>
      <w:r w:rsidRPr="004E668C">
        <w:rPr>
          <w:rFonts w:ascii="Arial" w:hAnsi="Arial" w:cs="Arial"/>
          <w:bCs/>
          <w:lang w:val="mn-MN"/>
        </w:rPr>
        <w:t>тухай”</w:t>
      </w:r>
      <w:r w:rsidRPr="004E668C">
        <w:rPr>
          <w:rFonts w:ascii="Arial" w:hAnsi="Arial" w:cs="Arial"/>
          <w:b/>
          <w:lang w:val="mn-MN"/>
        </w:rPr>
        <w:t xml:space="preserve"> </w:t>
      </w:r>
      <w:r w:rsidR="004E668C" w:rsidRPr="004E668C">
        <w:rPr>
          <w:rFonts w:ascii="Arial" w:hAnsi="Arial" w:cs="Arial"/>
          <w:color w:val="333333"/>
          <w:shd w:val="clear" w:color="auto" w:fill="FFFFFF"/>
        </w:rPr>
        <w:t xml:space="preserve">Улсын Их Хурлын тогтоолын </w:t>
      </w:r>
      <w:r w:rsidR="004E668C" w:rsidRPr="004E668C">
        <w:rPr>
          <w:rFonts w:ascii="Arial" w:hAnsi="Arial" w:cs="Arial"/>
          <w:color w:val="000000" w:themeColor="text1"/>
          <w:lang w:val="mn-MN"/>
        </w:rPr>
        <w:t xml:space="preserve">төслийг </w:t>
      </w:r>
      <w:r w:rsidR="001C7DC2">
        <w:rPr>
          <w:rFonts w:ascii="Arial" w:hAnsi="Arial" w:cs="Arial"/>
          <w:color w:val="000000" w:themeColor="text1"/>
          <w:lang w:val="mn-MN"/>
        </w:rPr>
        <w:t xml:space="preserve">дэмжиж, </w:t>
      </w:r>
      <w:r w:rsidR="004E668C" w:rsidRPr="004E668C">
        <w:rPr>
          <w:rFonts w:ascii="Arial" w:hAnsi="Arial" w:cs="Arial"/>
          <w:color w:val="000000"/>
          <w:kern w:val="1"/>
        </w:rPr>
        <w:t xml:space="preserve">чуулганы нэгдсэн хуралдаанаар оруулж хэлэлцүүлэх нь зүйтэй гэсэн саналыг дэмжье гэсэн санал хураалт явуулъя. </w:t>
      </w:r>
    </w:p>
    <w:p w:rsidR="00807036" w:rsidRPr="004E668C" w:rsidRDefault="00807036" w:rsidP="00807036">
      <w:pPr>
        <w:pStyle w:val="NoSpacing"/>
        <w:jc w:val="both"/>
        <w:rPr>
          <w:rFonts w:ascii="Arial" w:hAnsi="Arial" w:cs="Arial"/>
          <w:color w:val="000000" w:themeColor="text1"/>
          <w:lang w:val="mn-MN"/>
        </w:rPr>
      </w:pPr>
    </w:p>
    <w:p w:rsidR="00807036" w:rsidRPr="00331C8C" w:rsidRDefault="00807036" w:rsidP="00807036">
      <w:pPr>
        <w:pStyle w:val="NoSpacing"/>
        <w:ind w:firstLine="720"/>
        <w:jc w:val="both"/>
        <w:rPr>
          <w:rFonts w:ascii="Arial" w:hAnsi="Arial" w:cs="Arial"/>
          <w:color w:val="000000" w:themeColor="text1"/>
          <w:kern w:val="1"/>
          <w:sz w:val="23"/>
          <w:szCs w:val="23"/>
          <w:lang w:val="mn-MN"/>
        </w:rPr>
      </w:pPr>
      <w:r w:rsidRPr="00331C8C">
        <w:rPr>
          <w:rFonts w:ascii="Arial" w:hAnsi="Arial" w:cs="Arial"/>
          <w:color w:val="000000" w:themeColor="text1"/>
          <w:kern w:val="1"/>
          <w:sz w:val="23"/>
          <w:szCs w:val="23"/>
          <w:lang w:val="mn-MN"/>
        </w:rPr>
        <w:t>Зөвшөөрсөн</w:t>
      </w:r>
      <w:r w:rsidRPr="00331C8C">
        <w:rPr>
          <w:rFonts w:ascii="Arial" w:eastAsia="Arial" w:hAnsi="Arial" w:cs="Arial"/>
          <w:color w:val="000000" w:themeColor="text1"/>
          <w:sz w:val="23"/>
          <w:szCs w:val="23"/>
          <w:lang w:val="mn-MN"/>
        </w:rPr>
        <w:t>:</w:t>
      </w:r>
      <w:r w:rsidRPr="00331C8C">
        <w:rPr>
          <w:rFonts w:ascii="Arial" w:hAnsi="Arial" w:cs="Arial"/>
          <w:color w:val="000000" w:themeColor="text1"/>
          <w:kern w:val="1"/>
          <w:sz w:val="23"/>
          <w:szCs w:val="23"/>
          <w:lang w:val="mn-MN"/>
        </w:rPr>
        <w:t xml:space="preserve">          </w:t>
      </w:r>
      <w:r w:rsidR="007E7A33" w:rsidRPr="00331C8C">
        <w:rPr>
          <w:rFonts w:ascii="Arial" w:hAnsi="Arial" w:cs="Arial"/>
          <w:color w:val="000000" w:themeColor="text1"/>
          <w:kern w:val="1"/>
          <w:sz w:val="23"/>
          <w:szCs w:val="23"/>
          <w:lang w:val="mn-MN"/>
        </w:rPr>
        <w:t xml:space="preserve"> </w:t>
      </w:r>
      <w:r w:rsidR="003D2D76" w:rsidRPr="00331C8C">
        <w:rPr>
          <w:rFonts w:ascii="Arial" w:hAnsi="Arial" w:cs="Arial"/>
          <w:color w:val="000000" w:themeColor="text1"/>
          <w:kern w:val="1"/>
          <w:sz w:val="23"/>
          <w:szCs w:val="23"/>
          <w:lang w:val="mn-MN"/>
        </w:rPr>
        <w:t xml:space="preserve"> </w:t>
      </w:r>
      <w:r w:rsidR="007E7A33" w:rsidRPr="00331C8C">
        <w:rPr>
          <w:rFonts w:ascii="Arial" w:hAnsi="Arial" w:cs="Arial"/>
          <w:color w:val="000000" w:themeColor="text1"/>
          <w:kern w:val="1"/>
          <w:sz w:val="23"/>
          <w:szCs w:val="23"/>
          <w:lang w:val="mn-MN"/>
        </w:rPr>
        <w:t>6</w:t>
      </w:r>
    </w:p>
    <w:p w:rsidR="00807036" w:rsidRPr="00331C8C" w:rsidRDefault="00807036" w:rsidP="00807036">
      <w:pPr>
        <w:pStyle w:val="NoSpacing"/>
        <w:ind w:firstLine="720"/>
        <w:jc w:val="both"/>
        <w:rPr>
          <w:rFonts w:ascii="Arial" w:hAnsi="Arial" w:cs="Arial"/>
          <w:color w:val="000000" w:themeColor="text1"/>
          <w:kern w:val="1"/>
          <w:sz w:val="23"/>
          <w:szCs w:val="23"/>
          <w:lang w:val="mn-MN"/>
        </w:rPr>
      </w:pPr>
      <w:r w:rsidRPr="00331C8C">
        <w:rPr>
          <w:rFonts w:ascii="Arial" w:hAnsi="Arial" w:cs="Arial"/>
          <w:color w:val="000000" w:themeColor="text1"/>
          <w:kern w:val="1"/>
          <w:sz w:val="23"/>
          <w:szCs w:val="23"/>
          <w:lang w:val="mn-MN"/>
        </w:rPr>
        <w:t>Татгалзсан</w:t>
      </w:r>
      <w:r w:rsidRPr="00331C8C">
        <w:rPr>
          <w:rFonts w:ascii="Arial" w:eastAsia="Arial" w:hAnsi="Arial" w:cs="Arial"/>
          <w:color w:val="000000" w:themeColor="text1"/>
          <w:sz w:val="23"/>
          <w:szCs w:val="23"/>
          <w:lang w:val="mn-MN"/>
        </w:rPr>
        <w:t>:</w:t>
      </w:r>
      <w:r w:rsidRPr="00331C8C">
        <w:rPr>
          <w:rFonts w:ascii="Arial" w:hAnsi="Arial" w:cs="Arial"/>
          <w:color w:val="000000" w:themeColor="text1"/>
          <w:kern w:val="1"/>
          <w:sz w:val="23"/>
          <w:szCs w:val="23"/>
          <w:lang w:val="mn-MN"/>
        </w:rPr>
        <w:t xml:space="preserve">    </w:t>
      </w:r>
      <w:r w:rsidRPr="00331C8C">
        <w:rPr>
          <w:rFonts w:ascii="Arial" w:hAnsi="Arial" w:cs="Arial"/>
          <w:color w:val="000000" w:themeColor="text1"/>
          <w:kern w:val="1"/>
          <w:sz w:val="23"/>
          <w:szCs w:val="23"/>
          <w:lang w:val="mn-MN"/>
        </w:rPr>
        <w:tab/>
      </w:r>
      <w:r w:rsidR="007E7A33" w:rsidRPr="00331C8C">
        <w:rPr>
          <w:rFonts w:ascii="Arial" w:hAnsi="Arial" w:cs="Arial"/>
          <w:color w:val="000000" w:themeColor="text1"/>
          <w:kern w:val="1"/>
          <w:sz w:val="23"/>
          <w:szCs w:val="23"/>
          <w:lang w:val="mn-MN"/>
        </w:rPr>
        <w:t>5</w:t>
      </w:r>
    </w:p>
    <w:p w:rsidR="00807036" w:rsidRPr="00331C8C" w:rsidRDefault="00807036" w:rsidP="00807036">
      <w:pPr>
        <w:pStyle w:val="NoSpacing"/>
        <w:ind w:firstLine="720"/>
        <w:jc w:val="both"/>
        <w:rPr>
          <w:rFonts w:ascii="Arial" w:hAnsi="Arial" w:cs="Arial"/>
          <w:color w:val="000000" w:themeColor="text1"/>
          <w:kern w:val="1"/>
          <w:sz w:val="23"/>
          <w:szCs w:val="23"/>
          <w:lang w:val="mn-MN"/>
        </w:rPr>
      </w:pPr>
      <w:r w:rsidRPr="00331C8C">
        <w:rPr>
          <w:rFonts w:ascii="Arial" w:hAnsi="Arial" w:cs="Arial"/>
          <w:color w:val="000000" w:themeColor="text1"/>
          <w:kern w:val="1"/>
          <w:sz w:val="23"/>
          <w:szCs w:val="23"/>
          <w:lang w:val="mn-MN"/>
        </w:rPr>
        <w:t>Бүгд</w:t>
      </w:r>
      <w:r w:rsidRPr="00331C8C">
        <w:rPr>
          <w:rFonts w:ascii="Arial" w:eastAsia="Arial" w:hAnsi="Arial" w:cs="Arial"/>
          <w:color w:val="000000" w:themeColor="text1"/>
          <w:sz w:val="23"/>
          <w:szCs w:val="23"/>
          <w:lang w:val="mn-MN"/>
        </w:rPr>
        <w:t>:</w:t>
      </w:r>
      <w:r w:rsidRPr="00331C8C">
        <w:rPr>
          <w:rFonts w:ascii="Arial" w:hAnsi="Arial" w:cs="Arial"/>
          <w:color w:val="000000" w:themeColor="text1"/>
          <w:kern w:val="1"/>
          <w:sz w:val="23"/>
          <w:szCs w:val="23"/>
          <w:lang w:val="mn-MN"/>
        </w:rPr>
        <w:tab/>
        <w:t xml:space="preserve">                     11</w:t>
      </w:r>
    </w:p>
    <w:p w:rsidR="00807036" w:rsidRPr="00331C8C" w:rsidRDefault="007E7A33" w:rsidP="00201EDD">
      <w:pPr>
        <w:pStyle w:val="NoSpacing"/>
        <w:ind w:firstLine="720"/>
        <w:jc w:val="both"/>
        <w:rPr>
          <w:rFonts w:ascii="Arial" w:hAnsi="Arial" w:cs="Arial"/>
          <w:color w:val="000000" w:themeColor="text1"/>
          <w:sz w:val="23"/>
          <w:szCs w:val="23"/>
          <w:lang w:val="mn-MN"/>
        </w:rPr>
      </w:pPr>
      <w:r w:rsidRPr="00331C8C">
        <w:rPr>
          <w:rFonts w:ascii="Arial" w:hAnsi="Arial" w:cs="Arial"/>
          <w:color w:val="000000" w:themeColor="text1"/>
          <w:sz w:val="23"/>
          <w:szCs w:val="23"/>
          <w:lang w:val="mn-MN"/>
        </w:rPr>
        <w:t>54</w:t>
      </w:r>
      <w:r w:rsidR="00807036" w:rsidRPr="00331C8C">
        <w:rPr>
          <w:rFonts w:ascii="Arial" w:hAnsi="Arial" w:cs="Arial"/>
          <w:color w:val="000000" w:themeColor="text1"/>
          <w:sz w:val="23"/>
          <w:szCs w:val="23"/>
          <w:lang w:val="mn-MN"/>
        </w:rPr>
        <w:t>.</w:t>
      </w:r>
      <w:r w:rsidRPr="00331C8C">
        <w:rPr>
          <w:rFonts w:ascii="Arial" w:hAnsi="Arial" w:cs="Arial"/>
          <w:color w:val="000000" w:themeColor="text1"/>
          <w:sz w:val="23"/>
          <w:szCs w:val="23"/>
          <w:lang w:val="mn-MN"/>
        </w:rPr>
        <w:t>5</w:t>
      </w:r>
      <w:r w:rsidR="00807036" w:rsidRPr="00331C8C">
        <w:rPr>
          <w:rFonts w:ascii="Arial" w:hAnsi="Arial" w:cs="Arial"/>
          <w:color w:val="000000" w:themeColor="text1"/>
          <w:sz w:val="23"/>
          <w:szCs w:val="23"/>
          <w:lang w:val="mn-MN"/>
        </w:rPr>
        <w:t xml:space="preserve"> хувийн саналаар дэмжигдлээ.</w:t>
      </w:r>
    </w:p>
    <w:p w:rsidR="00201EDD" w:rsidRPr="00331C8C" w:rsidRDefault="00201EDD" w:rsidP="00201EDD">
      <w:pPr>
        <w:pStyle w:val="NoSpacing"/>
        <w:ind w:firstLine="720"/>
        <w:jc w:val="both"/>
        <w:rPr>
          <w:rFonts w:ascii="Arial" w:hAnsi="Arial" w:cs="Arial"/>
          <w:color w:val="000000" w:themeColor="text1"/>
          <w:sz w:val="23"/>
          <w:szCs w:val="23"/>
          <w:lang w:val="mn-MN"/>
        </w:rPr>
      </w:pPr>
    </w:p>
    <w:p w:rsidR="00807036" w:rsidRPr="00331C8C" w:rsidRDefault="00807036" w:rsidP="00807036">
      <w:pPr>
        <w:autoSpaceDE w:val="0"/>
        <w:autoSpaceDN w:val="0"/>
        <w:adjustRightInd w:val="0"/>
        <w:ind w:firstLine="720"/>
        <w:jc w:val="both"/>
        <w:rPr>
          <w:rFonts w:ascii="Arial" w:hAnsi="Arial" w:cs="Arial"/>
          <w:color w:val="000000" w:themeColor="text1"/>
          <w:kern w:val="1"/>
          <w:sz w:val="23"/>
          <w:szCs w:val="23"/>
        </w:rPr>
      </w:pPr>
      <w:r w:rsidRPr="00650E37">
        <w:rPr>
          <w:rFonts w:ascii="Arial" w:hAnsi="Arial" w:cs="Arial"/>
          <w:color w:val="000000" w:themeColor="text1"/>
          <w:kern w:val="1"/>
          <w:sz w:val="23"/>
          <w:szCs w:val="23"/>
        </w:rPr>
        <w:lastRenderedPageBreak/>
        <w:t>Байнгын хорооноос гарах санал, дүгнэлтийг Улсын Их Хурлын гишүүн</w:t>
      </w:r>
      <w:r w:rsidR="00650E37" w:rsidRPr="00650E37">
        <w:rPr>
          <w:rFonts w:ascii="Arial" w:hAnsi="Arial" w:cs="Arial"/>
          <w:color w:val="000000" w:themeColor="text1"/>
          <w:kern w:val="1"/>
          <w:sz w:val="23"/>
          <w:szCs w:val="23"/>
        </w:rPr>
        <w:t xml:space="preserve"> </w:t>
      </w:r>
      <w:r w:rsidRPr="00650E37">
        <w:rPr>
          <w:rFonts w:ascii="Arial" w:hAnsi="Arial" w:cs="Arial"/>
          <w:color w:val="000000" w:themeColor="text1"/>
          <w:kern w:val="1"/>
          <w:sz w:val="23"/>
          <w:szCs w:val="23"/>
        </w:rPr>
        <w:t>Б.</w:t>
      </w:r>
      <w:r w:rsidR="00650E37" w:rsidRPr="00650E37">
        <w:rPr>
          <w:rFonts w:ascii="Arial" w:hAnsi="Arial" w:cs="Arial"/>
          <w:color w:val="000000" w:themeColor="text1"/>
          <w:kern w:val="1"/>
          <w:sz w:val="23"/>
          <w:szCs w:val="23"/>
        </w:rPr>
        <w:t xml:space="preserve">Баттөмөр </w:t>
      </w:r>
      <w:r w:rsidRPr="00650E37">
        <w:rPr>
          <w:rFonts w:ascii="Arial" w:hAnsi="Arial" w:cs="Arial"/>
          <w:color w:val="000000" w:themeColor="text1"/>
          <w:kern w:val="1"/>
          <w:sz w:val="23"/>
          <w:szCs w:val="23"/>
        </w:rPr>
        <w:t>Улсын Их Хурлын чуулганы нэгдсэн хуралдаанд танилцуулахаар тогтов.</w:t>
      </w:r>
      <w:r w:rsidRPr="00331C8C">
        <w:rPr>
          <w:rFonts w:ascii="Arial" w:hAnsi="Arial" w:cs="Arial"/>
          <w:color w:val="000000" w:themeColor="text1"/>
          <w:kern w:val="1"/>
          <w:sz w:val="23"/>
          <w:szCs w:val="23"/>
        </w:rPr>
        <w:t xml:space="preserve"> </w:t>
      </w:r>
    </w:p>
    <w:p w:rsidR="0057115F" w:rsidRPr="00331C8C" w:rsidRDefault="0057115F" w:rsidP="00807036">
      <w:pPr>
        <w:pStyle w:val="NormalWeb"/>
        <w:shd w:val="clear" w:color="auto" w:fill="FFFFFF"/>
        <w:spacing w:before="0" w:beforeAutospacing="0" w:after="0" w:afterAutospacing="0"/>
        <w:ind w:firstLine="720"/>
        <w:jc w:val="both"/>
        <w:rPr>
          <w:rFonts w:ascii="Arial" w:hAnsi="Arial" w:cs="Arial"/>
          <w:i/>
          <w:iCs/>
          <w:color w:val="000000" w:themeColor="text1"/>
          <w:sz w:val="23"/>
          <w:szCs w:val="23"/>
          <w:lang w:val="mn-MN"/>
        </w:rPr>
      </w:pPr>
    </w:p>
    <w:p w:rsidR="0057115F" w:rsidRPr="00331C8C" w:rsidRDefault="0057115F" w:rsidP="00F96C5A">
      <w:pPr>
        <w:ind w:firstLine="720"/>
        <w:jc w:val="both"/>
        <w:rPr>
          <w:rFonts w:ascii="Arial" w:hAnsi="Arial" w:cs="Arial"/>
          <w:i/>
          <w:iCs/>
          <w:color w:val="000000" w:themeColor="text1"/>
          <w:sz w:val="23"/>
          <w:szCs w:val="23"/>
          <w:lang w:val="mn-MN"/>
        </w:rPr>
      </w:pPr>
      <w:r w:rsidRPr="00331C8C">
        <w:rPr>
          <w:rFonts w:ascii="Arial" w:hAnsi="Arial" w:cs="Arial"/>
          <w:i/>
          <w:iCs/>
          <w:color w:val="000000" w:themeColor="text1"/>
          <w:sz w:val="23"/>
          <w:szCs w:val="23"/>
          <w:lang w:val="mn-MN"/>
        </w:rPr>
        <w:t xml:space="preserve">Уг асуудлыг 12 цаг </w:t>
      </w:r>
      <w:r w:rsidR="00201EDD" w:rsidRPr="00331C8C">
        <w:rPr>
          <w:rFonts w:ascii="Arial" w:hAnsi="Arial" w:cs="Arial"/>
          <w:i/>
          <w:iCs/>
          <w:color w:val="000000" w:themeColor="text1"/>
          <w:sz w:val="23"/>
          <w:szCs w:val="23"/>
          <w:lang w:val="mn-MN"/>
        </w:rPr>
        <w:t>1</w:t>
      </w:r>
      <w:r w:rsidRPr="00331C8C">
        <w:rPr>
          <w:rFonts w:ascii="Arial" w:hAnsi="Arial" w:cs="Arial"/>
          <w:i/>
          <w:iCs/>
          <w:color w:val="000000" w:themeColor="text1"/>
          <w:sz w:val="23"/>
          <w:szCs w:val="23"/>
          <w:lang w:val="mn-MN"/>
        </w:rPr>
        <w:t>8 минутад хэлэлцэж дуусав.</w:t>
      </w:r>
    </w:p>
    <w:p w:rsidR="0057115F" w:rsidRPr="00331C8C" w:rsidRDefault="0057115F" w:rsidP="00F96C5A">
      <w:pPr>
        <w:jc w:val="both"/>
        <w:rPr>
          <w:rFonts w:ascii="Arial" w:hAnsi="Arial" w:cs="Arial"/>
          <w:b/>
          <w:bCs/>
          <w:color w:val="000000" w:themeColor="text1"/>
          <w:kern w:val="1"/>
          <w:sz w:val="23"/>
          <w:szCs w:val="23"/>
        </w:rPr>
      </w:pPr>
    </w:p>
    <w:p w:rsidR="0057070D" w:rsidRPr="00331C8C" w:rsidRDefault="0057115F" w:rsidP="0057070D">
      <w:pPr>
        <w:ind w:firstLine="720"/>
        <w:jc w:val="both"/>
        <w:rPr>
          <w:rFonts w:ascii="Arial" w:hAnsi="Arial" w:cs="Arial"/>
          <w:b/>
          <w:i/>
          <w:sz w:val="23"/>
          <w:szCs w:val="23"/>
        </w:rPr>
      </w:pPr>
      <w:r w:rsidRPr="00331C8C">
        <w:rPr>
          <w:rFonts w:ascii="Arial" w:hAnsi="Arial" w:cs="Arial"/>
          <w:b/>
          <w:bCs/>
          <w:i/>
          <w:iCs/>
          <w:color w:val="000000" w:themeColor="text1"/>
          <w:kern w:val="1"/>
          <w:sz w:val="23"/>
          <w:szCs w:val="23"/>
        </w:rPr>
        <w:t>Хоёр.</w:t>
      </w:r>
      <w:r w:rsidR="0057070D" w:rsidRPr="00331C8C">
        <w:rPr>
          <w:rFonts w:ascii="Arial" w:hAnsi="Arial" w:cs="Arial"/>
          <w:b/>
          <w:i/>
          <w:sz w:val="23"/>
          <w:szCs w:val="23"/>
        </w:rPr>
        <w:t xml:space="preserve">Монгол Улсын 2021 оны нэгдсэн төсвийн гүйцэтгэл, Засгийн газрын санхүүгийн нэгтгэсэн тайлан, “Монгол Улсын 2021 оны төсвийн гүйцэтгэл батлах тухай” Улсын Их Хурлын тогтоолын төсөл </w:t>
      </w:r>
      <w:r w:rsidR="0057070D" w:rsidRPr="00331C8C">
        <w:rPr>
          <w:rFonts w:ascii="Arial" w:hAnsi="Arial" w:cs="Arial"/>
          <w:i/>
          <w:sz w:val="23"/>
          <w:szCs w:val="23"/>
        </w:rPr>
        <w:t xml:space="preserve">/Засгийн газар 2022.06.20-ны өдөр өргөн мэдүүлсэн, </w:t>
      </w:r>
      <w:r w:rsidR="0057070D" w:rsidRPr="00331C8C">
        <w:rPr>
          <w:rFonts w:ascii="Arial" w:hAnsi="Arial" w:cs="Arial"/>
          <w:b/>
          <w:i/>
          <w:sz w:val="23"/>
          <w:szCs w:val="23"/>
        </w:rPr>
        <w:t>хоёр дахь хэлэлцүүлэг</w:t>
      </w:r>
      <w:r w:rsidR="0057070D" w:rsidRPr="00331C8C">
        <w:rPr>
          <w:rFonts w:ascii="Arial" w:hAnsi="Arial" w:cs="Arial"/>
          <w:bCs/>
          <w:i/>
          <w:sz w:val="23"/>
          <w:szCs w:val="23"/>
        </w:rPr>
        <w:t>, санал, дүгнэлтээ Төсвийн зарлагын хяналтын дэд хороонд хүргүүлнэ</w:t>
      </w:r>
      <w:r w:rsidR="0057070D" w:rsidRPr="00331C8C">
        <w:rPr>
          <w:rFonts w:ascii="Arial" w:hAnsi="Arial" w:cs="Arial"/>
          <w:i/>
          <w:sz w:val="23"/>
          <w:szCs w:val="23"/>
        </w:rPr>
        <w:t>/</w:t>
      </w:r>
    </w:p>
    <w:p w:rsidR="003535EB" w:rsidRPr="00331C8C" w:rsidRDefault="003535EB" w:rsidP="0057070D">
      <w:pPr>
        <w:jc w:val="both"/>
        <w:rPr>
          <w:rFonts w:ascii="Arial" w:hAnsi="Arial" w:cs="Arial"/>
          <w:color w:val="000000" w:themeColor="text1"/>
          <w:sz w:val="23"/>
          <w:szCs w:val="23"/>
          <w:lang w:val="mn-MN"/>
        </w:rPr>
      </w:pPr>
    </w:p>
    <w:p w:rsidR="0057070D" w:rsidRPr="00331C8C" w:rsidRDefault="0057070D" w:rsidP="00AC1657">
      <w:pPr>
        <w:ind w:firstLine="720"/>
        <w:jc w:val="both"/>
        <w:rPr>
          <w:rFonts w:ascii="Arial" w:hAnsi="Arial" w:cs="Arial"/>
          <w:sz w:val="23"/>
          <w:szCs w:val="23"/>
          <w:highlight w:val="lightGray"/>
        </w:rPr>
      </w:pPr>
      <w:r w:rsidRPr="00331C8C">
        <w:rPr>
          <w:rFonts w:ascii="Arial" w:hAnsi="Arial" w:cs="Arial"/>
          <w:sz w:val="23"/>
          <w:szCs w:val="23"/>
        </w:rPr>
        <w:t>Хэлэлцэж буй асуудалтай холбогдуулан</w:t>
      </w:r>
      <w:r w:rsidR="00027109" w:rsidRPr="00331C8C">
        <w:rPr>
          <w:rFonts w:ascii="Arial" w:hAnsi="Arial" w:cs="Arial"/>
          <w:sz w:val="23"/>
          <w:szCs w:val="23"/>
        </w:rPr>
        <w:t xml:space="preserve"> </w:t>
      </w:r>
      <w:r w:rsidR="00B35179">
        <w:rPr>
          <w:rFonts w:ascii="Arial" w:hAnsi="Arial" w:cs="Arial"/>
          <w:sz w:val="23"/>
          <w:szCs w:val="23"/>
          <w:lang w:val="mn-MN"/>
        </w:rPr>
        <w:t xml:space="preserve">Улсын Их Хурлын гишүүн, </w:t>
      </w:r>
      <w:r w:rsidR="00B35179" w:rsidRPr="00331C8C">
        <w:rPr>
          <w:rFonts w:ascii="Arial" w:hAnsi="Arial" w:cs="Arial"/>
          <w:sz w:val="23"/>
          <w:szCs w:val="23"/>
        </w:rPr>
        <w:t>Сангийн сайд Б.Жавхлан,</w:t>
      </w:r>
      <w:r w:rsidR="00B35179">
        <w:rPr>
          <w:rFonts w:ascii="Arial" w:hAnsi="Arial" w:cs="Arial"/>
          <w:sz w:val="23"/>
          <w:szCs w:val="23"/>
        </w:rPr>
        <w:t xml:space="preserve"> </w:t>
      </w:r>
      <w:r w:rsidR="005A064D" w:rsidRPr="00331C8C">
        <w:rPr>
          <w:rFonts w:ascii="Arial" w:hAnsi="Arial" w:cs="Arial"/>
          <w:sz w:val="23"/>
          <w:szCs w:val="23"/>
        </w:rPr>
        <w:t>Барилга, хот байгуулалтын сайд Б.Мөнхбаатар,</w:t>
      </w:r>
      <w:r w:rsidR="005A064D" w:rsidRPr="00331C8C">
        <w:rPr>
          <w:rFonts w:ascii="Arial" w:hAnsi="Arial" w:cs="Arial"/>
          <w:sz w:val="23"/>
          <w:szCs w:val="23"/>
          <w:lang w:val="mn-MN"/>
        </w:rPr>
        <w:t xml:space="preserve"> </w:t>
      </w:r>
      <w:r w:rsidR="005A064D" w:rsidRPr="00331C8C">
        <w:rPr>
          <w:rFonts w:ascii="Arial" w:hAnsi="Arial" w:cs="Arial"/>
          <w:sz w:val="23"/>
          <w:szCs w:val="23"/>
        </w:rPr>
        <w:t xml:space="preserve">Эрчим хүчний сайд Н.Тавинбэх, </w:t>
      </w:r>
      <w:r w:rsidR="003524C7" w:rsidRPr="00331C8C">
        <w:rPr>
          <w:rFonts w:ascii="Arial" w:hAnsi="Arial" w:cs="Arial"/>
          <w:sz w:val="23"/>
          <w:szCs w:val="23"/>
        </w:rPr>
        <w:t>Монгол Улсын Ерөнхий аудитор Д.Занданбат,</w:t>
      </w:r>
      <w:r w:rsidR="00047D4F">
        <w:rPr>
          <w:rFonts w:ascii="Arial" w:hAnsi="Arial" w:cs="Arial"/>
          <w:sz w:val="23"/>
          <w:szCs w:val="23"/>
        </w:rPr>
        <w:t xml:space="preserve"> </w:t>
      </w:r>
      <w:r w:rsidR="00047D4F" w:rsidRPr="00331C8C">
        <w:rPr>
          <w:rStyle w:val="BodyTextIndent3Char"/>
          <w:rFonts w:ascii="Arial" w:hAnsi="Arial" w:cs="Arial"/>
          <w:sz w:val="23"/>
          <w:szCs w:val="23"/>
          <w:lang w:val="mn-MN"/>
        </w:rPr>
        <w:t xml:space="preserve">Үндэсний аудитын газрын Хөгжлийн бодлого, төлөвлөлтийн газрын </w:t>
      </w:r>
      <w:r w:rsidR="00047D4F">
        <w:rPr>
          <w:rStyle w:val="BodyTextIndent3Char"/>
          <w:rFonts w:ascii="Arial" w:hAnsi="Arial" w:cs="Arial"/>
          <w:sz w:val="23"/>
          <w:szCs w:val="23"/>
          <w:lang w:val="mn-MN"/>
        </w:rPr>
        <w:t>дарга</w:t>
      </w:r>
      <w:r w:rsidR="00047D4F" w:rsidRPr="00331C8C">
        <w:rPr>
          <w:rStyle w:val="BodyTextIndent3Char"/>
          <w:rFonts w:ascii="Arial" w:hAnsi="Arial" w:cs="Arial"/>
          <w:sz w:val="23"/>
          <w:szCs w:val="23"/>
          <w:lang w:val="mn-MN"/>
        </w:rPr>
        <w:t xml:space="preserve">, тэргүүлэх аудитор Б.Бундхорол, мөн газрын </w:t>
      </w:r>
      <w:r w:rsidR="00047D4F" w:rsidRPr="00331C8C">
        <w:rPr>
          <w:rFonts w:ascii="Arial" w:hAnsi="Arial" w:cs="Arial"/>
          <w:sz w:val="23"/>
          <w:szCs w:val="23"/>
        </w:rPr>
        <w:t>Аудитын нэгдүгээр газрын захирал, тэргүүлэх аудитор Ц.Энхжавхлан</w:t>
      </w:r>
      <w:r w:rsidR="00047D4F" w:rsidRPr="00331C8C">
        <w:rPr>
          <w:rStyle w:val="BodyTextIndent3Char"/>
          <w:rFonts w:ascii="Arial" w:hAnsi="Arial" w:cs="Arial"/>
          <w:sz w:val="23"/>
          <w:szCs w:val="23"/>
          <w:lang w:val="mn-MN"/>
        </w:rPr>
        <w:t xml:space="preserve">, </w:t>
      </w:r>
      <w:r w:rsidR="00047D4F" w:rsidRPr="00331C8C">
        <w:rPr>
          <w:rFonts w:ascii="Arial" w:hAnsi="Arial" w:cs="Arial"/>
          <w:sz w:val="23"/>
          <w:szCs w:val="23"/>
        </w:rPr>
        <w:t>Аудитын хоёрдугаар газрын захирал, тэргүүлэх аудитор Ц.Наранчимэг,</w:t>
      </w:r>
      <w:r w:rsidR="00047D4F" w:rsidRPr="00331C8C">
        <w:rPr>
          <w:rStyle w:val="BodyTextIndent3Char"/>
          <w:rFonts w:ascii="Arial" w:hAnsi="Arial" w:cs="Arial"/>
          <w:sz w:val="23"/>
          <w:szCs w:val="23"/>
          <w:lang w:val="mn-MN"/>
        </w:rPr>
        <w:t xml:space="preserve"> Аудитын гуравдугаар газрын захирал, тэргүүлэх аудитор Д.Энхболд, </w:t>
      </w:r>
      <w:r w:rsidR="00047D4F" w:rsidRPr="00331C8C">
        <w:rPr>
          <w:rFonts w:ascii="Arial" w:hAnsi="Arial" w:cs="Arial"/>
          <w:sz w:val="23"/>
          <w:szCs w:val="23"/>
        </w:rPr>
        <w:t>Аудитын дөрөвдүгээр газрын захирал, тэргүүлэх аудитор Я.Самбууням</w:t>
      </w:r>
      <w:r w:rsidR="00047D4F">
        <w:rPr>
          <w:rFonts w:ascii="Arial" w:hAnsi="Arial" w:cs="Arial"/>
          <w:sz w:val="23"/>
          <w:szCs w:val="23"/>
        </w:rPr>
        <w:t xml:space="preserve">, </w:t>
      </w:r>
      <w:r w:rsidR="00D74AB0" w:rsidRPr="00331C8C">
        <w:rPr>
          <w:rFonts w:ascii="Arial" w:hAnsi="Arial" w:cs="Arial"/>
          <w:sz w:val="23"/>
          <w:szCs w:val="23"/>
        </w:rPr>
        <w:t xml:space="preserve">Санхүүгийн зохицуулах хорооны дарга Д.Баярсайхан, Үндэсний статистикийн хорооны дарга Б.Батдаваа, </w:t>
      </w:r>
      <w:r w:rsidR="005A064D" w:rsidRPr="00331C8C">
        <w:rPr>
          <w:rFonts w:ascii="Arial" w:hAnsi="Arial" w:cs="Arial"/>
          <w:sz w:val="23"/>
          <w:szCs w:val="23"/>
        </w:rPr>
        <w:t>Зам, тээвэр хөгжлийн яамны Төрийн нарийн бичгийн дарга С.Батболд,</w:t>
      </w:r>
      <w:r w:rsidR="00DF0C11" w:rsidRPr="00331C8C">
        <w:rPr>
          <w:rFonts w:ascii="Arial" w:hAnsi="Arial" w:cs="Arial"/>
          <w:sz w:val="23"/>
          <w:szCs w:val="23"/>
        </w:rPr>
        <w:t xml:space="preserve"> </w:t>
      </w:r>
      <w:r w:rsidR="00DF0C11" w:rsidRPr="00331C8C">
        <w:rPr>
          <w:rStyle w:val="BodyTextIndent3Char"/>
          <w:rFonts w:ascii="Arial" w:hAnsi="Arial" w:cs="Arial"/>
          <w:sz w:val="23"/>
          <w:szCs w:val="23"/>
          <w:lang w:val="mn-MN"/>
        </w:rPr>
        <w:t xml:space="preserve">Эдийн засаг, хөгжлийн яамны Төрийн нарийн бичгийн дарга Х.Батжаргал, </w:t>
      </w:r>
      <w:r w:rsidR="00622288" w:rsidRPr="00331C8C">
        <w:rPr>
          <w:rFonts w:ascii="Arial" w:hAnsi="Arial" w:cs="Arial"/>
          <w:sz w:val="23"/>
          <w:szCs w:val="23"/>
        </w:rPr>
        <w:t xml:space="preserve">Сангийн </w:t>
      </w:r>
      <w:r w:rsidR="00377A18" w:rsidRPr="00331C8C">
        <w:rPr>
          <w:rFonts w:ascii="Arial" w:hAnsi="Arial" w:cs="Arial"/>
          <w:sz w:val="23"/>
          <w:szCs w:val="23"/>
        </w:rPr>
        <w:t>яамны</w:t>
      </w:r>
      <w:r w:rsidR="00027109" w:rsidRPr="00331C8C">
        <w:rPr>
          <w:rFonts w:ascii="Arial" w:hAnsi="Arial" w:cs="Arial"/>
          <w:sz w:val="23"/>
          <w:szCs w:val="23"/>
        </w:rPr>
        <w:t xml:space="preserve"> Төс</w:t>
      </w:r>
      <w:r w:rsidR="001C7DC2">
        <w:rPr>
          <w:rFonts w:ascii="Arial" w:hAnsi="Arial" w:cs="Arial"/>
          <w:sz w:val="23"/>
          <w:szCs w:val="23"/>
        </w:rPr>
        <w:t>в</w:t>
      </w:r>
      <w:r w:rsidR="00027109" w:rsidRPr="00331C8C">
        <w:rPr>
          <w:rFonts w:ascii="Arial" w:hAnsi="Arial" w:cs="Arial"/>
          <w:sz w:val="23"/>
          <w:szCs w:val="23"/>
        </w:rPr>
        <w:t xml:space="preserve">ийн бодлого, төлөвлөлтийн газрын дарга М.Санжаадорж, </w:t>
      </w:r>
      <w:r w:rsidR="00622288" w:rsidRPr="00331C8C">
        <w:rPr>
          <w:rFonts w:ascii="Arial" w:hAnsi="Arial" w:cs="Arial"/>
          <w:sz w:val="23"/>
          <w:szCs w:val="23"/>
        </w:rPr>
        <w:t xml:space="preserve">мөн яамны </w:t>
      </w:r>
      <w:r w:rsidR="00027109" w:rsidRPr="00331C8C">
        <w:rPr>
          <w:rFonts w:ascii="Arial" w:hAnsi="Arial" w:cs="Arial"/>
          <w:sz w:val="23"/>
          <w:szCs w:val="23"/>
        </w:rPr>
        <w:t>Төрийн захиргааны удирдлагын</w:t>
      </w:r>
      <w:r w:rsidR="00CC7A8F" w:rsidRPr="00331C8C">
        <w:rPr>
          <w:rFonts w:ascii="Arial" w:hAnsi="Arial" w:cs="Arial"/>
          <w:sz w:val="23"/>
          <w:szCs w:val="23"/>
        </w:rPr>
        <w:t xml:space="preserve"> газрын дарга Ч.Тавинжил, Хөгжлийн санхүүжилт, хөрөнгө оруулалтын газрын дарга Ч.Чимэдсүрэн,</w:t>
      </w:r>
      <w:r w:rsidR="003C50AB">
        <w:rPr>
          <w:rFonts w:ascii="Arial" w:hAnsi="Arial" w:cs="Arial"/>
          <w:sz w:val="23"/>
          <w:szCs w:val="23"/>
        </w:rPr>
        <w:t xml:space="preserve"> </w:t>
      </w:r>
      <w:r w:rsidR="00CC7A8F" w:rsidRPr="00331C8C">
        <w:rPr>
          <w:rFonts w:ascii="Arial" w:hAnsi="Arial" w:cs="Arial"/>
          <w:sz w:val="23"/>
          <w:szCs w:val="23"/>
        </w:rPr>
        <w:t>Санхүүгийн бодлогын газрын дарга Б.Сүх-Очир</w:t>
      </w:r>
      <w:r w:rsidR="00377A18" w:rsidRPr="00331C8C">
        <w:rPr>
          <w:rFonts w:ascii="Arial" w:hAnsi="Arial" w:cs="Arial"/>
          <w:sz w:val="23"/>
          <w:szCs w:val="23"/>
        </w:rPr>
        <w:t>,</w:t>
      </w:r>
      <w:r w:rsidR="00CC7A8F" w:rsidRPr="00331C8C">
        <w:rPr>
          <w:rFonts w:ascii="Arial" w:hAnsi="Arial" w:cs="Arial"/>
          <w:sz w:val="23"/>
          <w:szCs w:val="23"/>
        </w:rPr>
        <w:t xml:space="preserve"> Татварын бодлогын газрын дарга Б.Тэлмүүн, Санхүү, төсвийн судалгааны газрын дарга Г.Золбоо, Төрийн сангийн</w:t>
      </w:r>
      <w:r w:rsidR="00D42EEA">
        <w:rPr>
          <w:rFonts w:ascii="Arial" w:hAnsi="Arial" w:cs="Arial"/>
          <w:sz w:val="23"/>
          <w:szCs w:val="23"/>
        </w:rPr>
        <w:t xml:space="preserve"> газрын </w:t>
      </w:r>
      <w:r w:rsidR="00CC7A8F" w:rsidRPr="00331C8C">
        <w:rPr>
          <w:rFonts w:ascii="Arial" w:hAnsi="Arial" w:cs="Arial"/>
          <w:sz w:val="23"/>
          <w:szCs w:val="23"/>
        </w:rPr>
        <w:t>Санхүүжилт,</w:t>
      </w:r>
      <w:r w:rsidR="00943F7F" w:rsidRPr="00331C8C">
        <w:rPr>
          <w:rFonts w:ascii="Arial" w:hAnsi="Arial" w:cs="Arial"/>
          <w:sz w:val="23"/>
          <w:szCs w:val="23"/>
        </w:rPr>
        <w:t xml:space="preserve"> тайлан бүртгэлийн хэлтсийн дарга Н.Мөнхсүх,</w:t>
      </w:r>
      <w:r w:rsidR="004A4CC6" w:rsidRPr="00331C8C">
        <w:rPr>
          <w:rFonts w:ascii="Arial" w:hAnsi="Arial" w:cs="Arial"/>
          <w:sz w:val="23"/>
          <w:szCs w:val="23"/>
        </w:rPr>
        <w:t xml:space="preserve"> </w:t>
      </w:r>
      <w:r w:rsidR="00943F7F" w:rsidRPr="00331C8C">
        <w:rPr>
          <w:rFonts w:ascii="Arial" w:hAnsi="Arial" w:cs="Arial"/>
          <w:sz w:val="23"/>
          <w:szCs w:val="23"/>
        </w:rPr>
        <w:t xml:space="preserve">Төсвийн </w:t>
      </w:r>
      <w:r w:rsidR="00CC7A8F" w:rsidRPr="00331C8C">
        <w:rPr>
          <w:rFonts w:ascii="Arial" w:hAnsi="Arial" w:cs="Arial"/>
          <w:sz w:val="23"/>
          <w:szCs w:val="23"/>
        </w:rPr>
        <w:t xml:space="preserve">хөрөнгө оруулалтын </w:t>
      </w:r>
      <w:r w:rsidR="00943F7F" w:rsidRPr="00331C8C">
        <w:rPr>
          <w:rFonts w:ascii="Arial" w:hAnsi="Arial" w:cs="Arial"/>
          <w:sz w:val="23"/>
          <w:szCs w:val="23"/>
        </w:rPr>
        <w:t>хэлтсий</w:t>
      </w:r>
      <w:r w:rsidR="00CC7A8F" w:rsidRPr="00331C8C">
        <w:rPr>
          <w:rFonts w:ascii="Arial" w:hAnsi="Arial" w:cs="Arial"/>
          <w:sz w:val="23"/>
          <w:szCs w:val="23"/>
        </w:rPr>
        <w:t>н</w:t>
      </w:r>
      <w:r w:rsidR="00943F7F" w:rsidRPr="00331C8C">
        <w:rPr>
          <w:rFonts w:ascii="Arial" w:hAnsi="Arial" w:cs="Arial"/>
          <w:sz w:val="23"/>
          <w:szCs w:val="23"/>
        </w:rPr>
        <w:t xml:space="preserve"> дарга Ж.Дэлгэржаргал,</w:t>
      </w:r>
      <w:r w:rsidR="001C7DC2">
        <w:rPr>
          <w:rFonts w:ascii="Arial" w:hAnsi="Arial" w:cs="Arial"/>
          <w:sz w:val="23"/>
          <w:szCs w:val="23"/>
        </w:rPr>
        <w:t xml:space="preserve"> </w:t>
      </w:r>
      <w:r w:rsidR="00943F7F" w:rsidRPr="00331C8C">
        <w:rPr>
          <w:rFonts w:ascii="Arial" w:hAnsi="Arial" w:cs="Arial"/>
          <w:sz w:val="23"/>
          <w:szCs w:val="23"/>
        </w:rPr>
        <w:t xml:space="preserve">Хөгжлийн санхүүжилтийн </w:t>
      </w:r>
      <w:r w:rsidR="00CC7A8F" w:rsidRPr="00331C8C">
        <w:rPr>
          <w:rFonts w:ascii="Arial" w:hAnsi="Arial" w:cs="Arial"/>
          <w:sz w:val="23"/>
          <w:szCs w:val="23"/>
        </w:rPr>
        <w:t>хэлтсийн дарга Б.Ганзориг, Өрийн удирдлагын хэлтсийн дарга Б.Одонтуяа, Санхүүгийн хөрөнгийн удирдлагын хэлтсийн дарга С.Тулга,</w:t>
      </w:r>
      <w:r w:rsidR="005A064D" w:rsidRPr="00331C8C">
        <w:rPr>
          <w:rFonts w:ascii="Arial" w:hAnsi="Arial" w:cs="Arial"/>
          <w:sz w:val="23"/>
          <w:szCs w:val="23"/>
        </w:rPr>
        <w:t xml:space="preserve"> </w:t>
      </w:r>
      <w:r w:rsidR="00CC7A8F" w:rsidRPr="00331C8C">
        <w:rPr>
          <w:rFonts w:ascii="Arial" w:hAnsi="Arial" w:cs="Arial"/>
          <w:sz w:val="23"/>
          <w:szCs w:val="23"/>
        </w:rPr>
        <w:t>Хүнс, хөдөө аж ахуй, хөнгөн үйлдвэрийн яамны Са</w:t>
      </w:r>
      <w:r w:rsidR="001C7DC2">
        <w:rPr>
          <w:rFonts w:ascii="Arial" w:hAnsi="Arial" w:cs="Arial"/>
          <w:sz w:val="23"/>
          <w:szCs w:val="23"/>
        </w:rPr>
        <w:t>н</w:t>
      </w:r>
      <w:r w:rsidR="00CC7A8F" w:rsidRPr="00331C8C">
        <w:rPr>
          <w:rFonts w:ascii="Arial" w:hAnsi="Arial" w:cs="Arial"/>
          <w:sz w:val="23"/>
          <w:szCs w:val="23"/>
        </w:rPr>
        <w:t xml:space="preserve">хүү, хөрөнгө оруулалтын газрын дарга Б.Отгонцэцэг, мөн яамны </w:t>
      </w:r>
      <w:r w:rsidR="005A064D" w:rsidRPr="00331C8C">
        <w:rPr>
          <w:rFonts w:ascii="Arial" w:hAnsi="Arial" w:cs="Arial"/>
          <w:sz w:val="23"/>
          <w:szCs w:val="23"/>
        </w:rPr>
        <w:t xml:space="preserve">Хяналт-шинжилгээ, үнэлгээ, дотоод аудитын газрын дарга Б.Алтансүх, Жижиг, дунд үйлдвэрийн газрын дарга Я.Эрдэнэсайхан, Мал эмнэлгийн ерөнхий газрын дарга </w:t>
      </w:r>
      <w:r w:rsidR="003524C7">
        <w:rPr>
          <w:rFonts w:ascii="Arial" w:hAnsi="Arial" w:cs="Arial"/>
          <w:sz w:val="23"/>
          <w:szCs w:val="23"/>
        </w:rPr>
        <w:t>Д</w:t>
      </w:r>
      <w:r w:rsidR="005A064D" w:rsidRPr="00331C8C">
        <w:rPr>
          <w:rFonts w:ascii="Arial" w:hAnsi="Arial" w:cs="Arial"/>
          <w:sz w:val="23"/>
          <w:szCs w:val="23"/>
        </w:rPr>
        <w:t>.Батчулуун</w:t>
      </w:r>
      <w:r w:rsidR="00047D4F">
        <w:rPr>
          <w:rFonts w:ascii="Arial" w:hAnsi="Arial" w:cs="Arial"/>
          <w:sz w:val="23"/>
          <w:szCs w:val="23"/>
        </w:rPr>
        <w:t xml:space="preserve"> </w:t>
      </w:r>
      <w:r w:rsidRPr="00331C8C">
        <w:rPr>
          <w:rFonts w:ascii="Arial" w:hAnsi="Arial" w:cs="Arial"/>
          <w:sz w:val="23"/>
          <w:szCs w:val="23"/>
        </w:rPr>
        <w:t xml:space="preserve">нар оролцов. </w:t>
      </w:r>
    </w:p>
    <w:p w:rsidR="005A064D" w:rsidRPr="00331C8C" w:rsidRDefault="005A064D" w:rsidP="0057070D">
      <w:pPr>
        <w:jc w:val="both"/>
        <w:rPr>
          <w:rFonts w:ascii="Arial" w:hAnsi="Arial" w:cs="Arial"/>
          <w:sz w:val="23"/>
          <w:szCs w:val="23"/>
        </w:rPr>
      </w:pPr>
    </w:p>
    <w:p w:rsidR="00577784" w:rsidRPr="00331C8C" w:rsidRDefault="00577784" w:rsidP="00577784">
      <w:pPr>
        <w:ind w:firstLine="720"/>
        <w:jc w:val="both"/>
        <w:rPr>
          <w:rFonts w:ascii="Arial" w:hAnsi="Arial" w:cs="Arial"/>
          <w:color w:val="000000" w:themeColor="text1"/>
          <w:sz w:val="23"/>
          <w:szCs w:val="23"/>
          <w:lang w:val="mn-MN"/>
        </w:rPr>
      </w:pPr>
      <w:r w:rsidRPr="00331C8C">
        <w:rPr>
          <w:rFonts w:ascii="Arial" w:hAnsi="Arial" w:cs="Arial"/>
          <w:color w:val="000000" w:themeColor="text1"/>
          <w:sz w:val="23"/>
          <w:szCs w:val="23"/>
          <w:lang w:val="mn-MN"/>
        </w:rPr>
        <w:t>Хуралдаанд</w:t>
      </w:r>
      <w:r w:rsidRPr="00331C8C">
        <w:rPr>
          <w:rFonts w:ascii="Arial" w:hAnsi="Arial" w:cs="Arial"/>
          <w:color w:val="000000" w:themeColor="text1"/>
          <w:sz w:val="23"/>
          <w:szCs w:val="23"/>
          <w:shd w:val="clear" w:color="auto" w:fill="FFFFFF"/>
          <w:lang w:val="mn-MN"/>
        </w:rPr>
        <w:t xml:space="preserve"> Улсын Их Хурлын Тамгын газрын Хууль, эрх зүйн газрын Зөвлөхүүдийн албаны зөвлөх Л.Батмөнх, </w:t>
      </w:r>
      <w:r w:rsidR="00DD5115">
        <w:rPr>
          <w:rFonts w:ascii="Arial" w:hAnsi="Arial" w:cs="Arial"/>
          <w:color w:val="000000" w:themeColor="text1"/>
          <w:sz w:val="23"/>
          <w:szCs w:val="23"/>
          <w:shd w:val="clear" w:color="auto" w:fill="FFFFFF"/>
          <w:lang w:val="mn-MN"/>
        </w:rPr>
        <w:t xml:space="preserve">мөн газрын </w:t>
      </w:r>
      <w:r w:rsidRPr="00331C8C">
        <w:rPr>
          <w:rFonts w:ascii="Arial" w:hAnsi="Arial" w:cs="Arial"/>
          <w:color w:val="000000" w:themeColor="text1"/>
          <w:sz w:val="23"/>
          <w:szCs w:val="23"/>
          <w:shd w:val="clear" w:color="auto" w:fill="FFFFFF"/>
          <w:lang w:val="mn-MN"/>
        </w:rPr>
        <w:t xml:space="preserve">Байнгын хорооны асуудал хариуцсан хэлтсийн Эдийн засгийн байнгын хороо хариуцсан ахлах </w:t>
      </w:r>
      <w:r w:rsidRPr="00331C8C">
        <w:rPr>
          <w:rFonts w:ascii="Arial" w:hAnsi="Arial" w:cs="Arial"/>
          <w:color w:val="000000" w:themeColor="text1"/>
          <w:sz w:val="23"/>
          <w:szCs w:val="23"/>
          <w:lang w:val="mn-MN"/>
        </w:rPr>
        <w:t>зөвлөх Д</w:t>
      </w:r>
      <w:r w:rsidRPr="00331C8C">
        <w:rPr>
          <w:rFonts w:ascii="Arial" w:hAnsi="Arial" w:cs="Arial"/>
          <w:color w:val="000000" w:themeColor="text1"/>
          <w:sz w:val="23"/>
          <w:szCs w:val="23"/>
          <w:shd w:val="clear" w:color="auto" w:fill="FFFFFF"/>
          <w:lang w:val="mn-MN"/>
        </w:rPr>
        <w:t xml:space="preserve">.Мягмарцэрэн, референт Г.Баярмаа, Үйлдвэржилтийн бодлогын байнгын хороо хариуцсан референт Б.Ууганцэцэг, </w:t>
      </w:r>
      <w:r w:rsidRPr="00331C8C">
        <w:rPr>
          <w:rFonts w:ascii="Arial" w:hAnsi="Arial" w:cs="Arial"/>
          <w:color w:val="000000" w:themeColor="text1"/>
          <w:sz w:val="23"/>
          <w:szCs w:val="23"/>
          <w:lang w:val="mn-MN"/>
        </w:rPr>
        <w:t>Хяналт шалгалт, үнэлгээний газрын Төсвийн хяналт, шинжилгээний хэлтсийн зөвлөх М.Солонго, референт С.Тэгшжаргал</w:t>
      </w:r>
      <w:r w:rsidRPr="00331C8C">
        <w:rPr>
          <w:rFonts w:ascii="Arial" w:hAnsi="Arial" w:cs="Arial"/>
          <w:color w:val="000000" w:themeColor="text1"/>
          <w:sz w:val="23"/>
          <w:szCs w:val="23"/>
          <w:shd w:val="clear" w:color="auto" w:fill="FFFFFF"/>
          <w:lang w:val="mn-MN"/>
        </w:rPr>
        <w:t xml:space="preserve"> </w:t>
      </w:r>
      <w:r w:rsidRPr="00331C8C">
        <w:rPr>
          <w:rFonts w:ascii="Arial" w:hAnsi="Arial" w:cs="Arial"/>
          <w:color w:val="000000" w:themeColor="text1"/>
          <w:sz w:val="23"/>
          <w:szCs w:val="23"/>
          <w:lang w:val="mn-MN"/>
        </w:rPr>
        <w:t xml:space="preserve">нар байлцав. </w:t>
      </w:r>
    </w:p>
    <w:p w:rsidR="0057070D" w:rsidRPr="00331C8C" w:rsidRDefault="0057070D" w:rsidP="0057070D">
      <w:pPr>
        <w:jc w:val="both"/>
        <w:rPr>
          <w:rFonts w:ascii="Arial" w:hAnsi="Arial" w:cs="Arial"/>
          <w:sz w:val="23"/>
          <w:szCs w:val="23"/>
        </w:rPr>
      </w:pPr>
    </w:p>
    <w:p w:rsidR="0057070D" w:rsidRPr="00331C8C" w:rsidRDefault="0057070D" w:rsidP="0057070D">
      <w:pPr>
        <w:ind w:firstLine="720"/>
        <w:jc w:val="both"/>
        <w:rPr>
          <w:rFonts w:ascii="Arial" w:hAnsi="Arial" w:cs="Arial"/>
          <w:sz w:val="23"/>
          <w:szCs w:val="23"/>
        </w:rPr>
      </w:pPr>
      <w:r w:rsidRPr="00331C8C">
        <w:rPr>
          <w:rFonts w:ascii="Arial" w:eastAsia="Arial" w:hAnsi="Arial" w:cs="Arial"/>
          <w:sz w:val="23"/>
          <w:szCs w:val="23"/>
        </w:rPr>
        <w:t>Төсвийн гүйцэтгэлийн талаарх аудитын дүгнэлтийг</w:t>
      </w:r>
      <w:r w:rsidRPr="00331C8C">
        <w:rPr>
          <w:rFonts w:ascii="Arial" w:hAnsi="Arial" w:cs="Arial"/>
          <w:sz w:val="23"/>
          <w:szCs w:val="23"/>
        </w:rPr>
        <w:t xml:space="preserve"> Монгол Улсын Ерөнхий аудитор Д.Занданбат танилцуулав.</w:t>
      </w:r>
    </w:p>
    <w:p w:rsidR="0057070D" w:rsidRPr="00331C8C" w:rsidRDefault="0057070D" w:rsidP="0057070D">
      <w:pPr>
        <w:jc w:val="both"/>
        <w:rPr>
          <w:rFonts w:ascii="Arial" w:hAnsi="Arial" w:cs="Arial"/>
          <w:sz w:val="23"/>
          <w:szCs w:val="23"/>
        </w:rPr>
      </w:pPr>
    </w:p>
    <w:p w:rsidR="0057070D" w:rsidRPr="00331C8C" w:rsidRDefault="0057070D" w:rsidP="0057070D">
      <w:pPr>
        <w:ind w:firstLine="720"/>
        <w:jc w:val="both"/>
        <w:rPr>
          <w:rFonts w:ascii="Arial" w:hAnsi="Arial" w:cs="Arial"/>
          <w:sz w:val="23"/>
          <w:szCs w:val="23"/>
        </w:rPr>
      </w:pPr>
      <w:r w:rsidRPr="00C34EBA">
        <w:rPr>
          <w:rFonts w:ascii="Arial" w:hAnsi="Arial" w:cs="Arial"/>
          <w:sz w:val="23"/>
          <w:szCs w:val="23"/>
        </w:rPr>
        <w:t xml:space="preserve">Аудитын дүгнэлттэй холбогдуулан Улсын Их Хурлын гишүүн </w:t>
      </w:r>
      <w:r w:rsidR="00937EDC" w:rsidRPr="00C34EBA">
        <w:rPr>
          <w:rFonts w:ascii="Arial" w:hAnsi="Arial" w:cs="Arial"/>
          <w:sz w:val="23"/>
          <w:szCs w:val="23"/>
        </w:rPr>
        <w:t>Ж</w:t>
      </w:r>
      <w:r w:rsidRPr="00C34EBA">
        <w:rPr>
          <w:rFonts w:ascii="Arial" w:hAnsi="Arial" w:cs="Arial"/>
          <w:sz w:val="23"/>
          <w:szCs w:val="23"/>
        </w:rPr>
        <w:t>.</w:t>
      </w:r>
      <w:r w:rsidR="00937EDC" w:rsidRPr="00C34EBA">
        <w:rPr>
          <w:rFonts w:ascii="Arial" w:hAnsi="Arial" w:cs="Arial"/>
          <w:sz w:val="23"/>
          <w:szCs w:val="23"/>
        </w:rPr>
        <w:t>Бат-Эрдэнэ</w:t>
      </w:r>
      <w:r w:rsidRPr="00C34EBA">
        <w:rPr>
          <w:rFonts w:ascii="Arial" w:hAnsi="Arial" w:cs="Arial"/>
          <w:sz w:val="23"/>
          <w:szCs w:val="23"/>
        </w:rPr>
        <w:t>,</w:t>
      </w:r>
      <w:r w:rsidR="00292D98" w:rsidRPr="00C34EBA">
        <w:rPr>
          <w:rFonts w:ascii="Arial" w:hAnsi="Arial" w:cs="Arial"/>
          <w:sz w:val="23"/>
          <w:szCs w:val="23"/>
        </w:rPr>
        <w:t xml:space="preserve"> </w:t>
      </w:r>
      <w:r w:rsidRPr="00C34EBA">
        <w:rPr>
          <w:rFonts w:ascii="Arial" w:hAnsi="Arial" w:cs="Arial"/>
          <w:sz w:val="23"/>
          <w:szCs w:val="23"/>
        </w:rPr>
        <w:t>Б.Баттөмөр</w:t>
      </w:r>
      <w:r w:rsidR="00292D98" w:rsidRPr="00C34EBA">
        <w:rPr>
          <w:rFonts w:ascii="Arial" w:hAnsi="Arial" w:cs="Arial"/>
          <w:sz w:val="23"/>
          <w:szCs w:val="23"/>
        </w:rPr>
        <w:t xml:space="preserve">, С.Чинзориг </w:t>
      </w:r>
      <w:r w:rsidRPr="00C34EBA">
        <w:rPr>
          <w:rFonts w:ascii="Arial" w:hAnsi="Arial" w:cs="Arial"/>
          <w:sz w:val="23"/>
          <w:szCs w:val="23"/>
        </w:rPr>
        <w:t xml:space="preserve">нарын тавьсан асуултад </w:t>
      </w:r>
      <w:r w:rsidR="00292D98" w:rsidRPr="00C34EBA">
        <w:rPr>
          <w:rFonts w:ascii="Arial" w:hAnsi="Arial" w:cs="Arial"/>
          <w:sz w:val="23"/>
          <w:szCs w:val="23"/>
        </w:rPr>
        <w:t>Монгол Улсын Ерөнхий аудитор Д.Занданбат,</w:t>
      </w:r>
      <w:r w:rsidR="006D34E1" w:rsidRPr="00C34EBA">
        <w:rPr>
          <w:rFonts w:ascii="Arial" w:hAnsi="Arial" w:cs="Arial"/>
          <w:sz w:val="23"/>
          <w:szCs w:val="23"/>
        </w:rPr>
        <w:t xml:space="preserve"> </w:t>
      </w:r>
      <w:r w:rsidR="006D34E1" w:rsidRPr="00C34EBA">
        <w:rPr>
          <w:rStyle w:val="BodyTextIndent3Char"/>
          <w:rFonts w:ascii="Arial" w:hAnsi="Arial" w:cs="Arial"/>
          <w:sz w:val="23"/>
          <w:szCs w:val="23"/>
          <w:lang w:val="mn-MN"/>
        </w:rPr>
        <w:t xml:space="preserve">Үндэсний аудитын газрын </w:t>
      </w:r>
      <w:r w:rsidR="006D34E1" w:rsidRPr="00C34EBA">
        <w:rPr>
          <w:rFonts w:ascii="Arial" w:hAnsi="Arial" w:cs="Arial"/>
          <w:sz w:val="23"/>
          <w:szCs w:val="23"/>
        </w:rPr>
        <w:t xml:space="preserve">Аудитын хоёрдугаар газрын захирал, тэргүүлэх аудитор Ц.Наранчимэг, </w:t>
      </w:r>
      <w:r w:rsidR="00A36B97" w:rsidRPr="00C34EBA">
        <w:rPr>
          <w:rFonts w:ascii="Arial" w:hAnsi="Arial" w:cs="Arial"/>
          <w:sz w:val="23"/>
          <w:szCs w:val="23"/>
        </w:rPr>
        <w:t xml:space="preserve">Санхүүгийн зохицуулах хорооны дарга Д.Баярсайхан, Сангийн яамны Татварын бодлогын газрын дарга Б.Тэлмүүн </w:t>
      </w:r>
      <w:r w:rsidRPr="00C34EBA">
        <w:rPr>
          <w:rFonts w:ascii="Arial" w:hAnsi="Arial" w:cs="Arial"/>
          <w:sz w:val="23"/>
          <w:szCs w:val="23"/>
        </w:rPr>
        <w:t>нар хариулж, тайлбар хийв.</w:t>
      </w:r>
      <w:r w:rsidRPr="00331C8C">
        <w:rPr>
          <w:rFonts w:ascii="Arial" w:hAnsi="Arial" w:cs="Arial"/>
          <w:sz w:val="23"/>
          <w:szCs w:val="23"/>
        </w:rPr>
        <w:t xml:space="preserve">   </w:t>
      </w:r>
    </w:p>
    <w:p w:rsidR="00A67577" w:rsidRPr="00331C8C" w:rsidRDefault="00A67577" w:rsidP="0057070D">
      <w:pPr>
        <w:ind w:firstLine="720"/>
        <w:jc w:val="both"/>
        <w:rPr>
          <w:rFonts w:ascii="Arial" w:hAnsi="Arial" w:cs="Arial"/>
          <w:sz w:val="23"/>
          <w:szCs w:val="23"/>
        </w:rPr>
      </w:pPr>
    </w:p>
    <w:p w:rsidR="00A67577" w:rsidRPr="00331C8C" w:rsidRDefault="00DD5115" w:rsidP="0057070D">
      <w:pPr>
        <w:ind w:firstLine="720"/>
        <w:jc w:val="both"/>
        <w:rPr>
          <w:rFonts w:ascii="Arial" w:hAnsi="Arial" w:cs="Arial"/>
          <w:sz w:val="23"/>
          <w:szCs w:val="23"/>
        </w:rPr>
      </w:pPr>
      <w:r>
        <w:rPr>
          <w:rFonts w:ascii="Arial" w:hAnsi="Arial" w:cs="Arial"/>
          <w:sz w:val="23"/>
          <w:szCs w:val="23"/>
        </w:rPr>
        <w:t xml:space="preserve">Байнгын хорооны дарга </w:t>
      </w:r>
      <w:r w:rsidR="00A67577" w:rsidRPr="00331C8C">
        <w:rPr>
          <w:rFonts w:ascii="Arial" w:hAnsi="Arial" w:cs="Arial"/>
          <w:sz w:val="23"/>
          <w:szCs w:val="23"/>
        </w:rPr>
        <w:t>Ж.Ганбаатар үг хэлэв.</w:t>
      </w:r>
    </w:p>
    <w:p w:rsidR="0057070D" w:rsidRPr="00331C8C" w:rsidRDefault="0057070D" w:rsidP="0057070D">
      <w:pPr>
        <w:jc w:val="both"/>
        <w:rPr>
          <w:rFonts w:ascii="Arial" w:eastAsia="Arial" w:hAnsi="Arial" w:cs="Arial"/>
          <w:sz w:val="23"/>
          <w:szCs w:val="23"/>
        </w:rPr>
      </w:pPr>
    </w:p>
    <w:p w:rsidR="0057070D" w:rsidRPr="00331C8C" w:rsidRDefault="0057070D" w:rsidP="0057070D">
      <w:pPr>
        <w:ind w:firstLine="720"/>
        <w:jc w:val="both"/>
        <w:rPr>
          <w:rFonts w:ascii="Arial" w:hAnsi="Arial" w:cs="Arial"/>
          <w:sz w:val="23"/>
          <w:szCs w:val="23"/>
        </w:rPr>
      </w:pPr>
      <w:r w:rsidRPr="00331C8C">
        <w:rPr>
          <w:rFonts w:ascii="Arial" w:hAnsi="Arial" w:cs="Arial"/>
          <w:sz w:val="23"/>
          <w:szCs w:val="23"/>
        </w:rPr>
        <w:t>Байнгын хорооноос гарах санал, дүгнэлтийг Улсын</w:t>
      </w:r>
      <w:r w:rsidR="007159E4" w:rsidRPr="00331C8C">
        <w:rPr>
          <w:rFonts w:ascii="Arial" w:hAnsi="Arial" w:cs="Arial"/>
          <w:sz w:val="23"/>
          <w:szCs w:val="23"/>
        </w:rPr>
        <w:t xml:space="preserve"> </w:t>
      </w:r>
      <w:r w:rsidRPr="00331C8C">
        <w:rPr>
          <w:rFonts w:ascii="Arial" w:hAnsi="Arial" w:cs="Arial"/>
          <w:sz w:val="23"/>
          <w:szCs w:val="23"/>
        </w:rPr>
        <w:t>Их Хурлын гишүүн Х.Б</w:t>
      </w:r>
      <w:r w:rsidR="00A67577" w:rsidRPr="00331C8C">
        <w:rPr>
          <w:rFonts w:ascii="Arial" w:hAnsi="Arial" w:cs="Arial"/>
          <w:sz w:val="23"/>
          <w:szCs w:val="23"/>
        </w:rPr>
        <w:t xml:space="preserve">улгантуяа </w:t>
      </w:r>
      <w:r w:rsidRPr="00331C8C">
        <w:rPr>
          <w:rFonts w:ascii="Arial" w:hAnsi="Arial" w:cs="Arial"/>
          <w:sz w:val="23"/>
          <w:szCs w:val="23"/>
        </w:rPr>
        <w:t xml:space="preserve">Төсвийн зарлагын хяналтын дэд хорооны хуралдаанд танилцуулахаар тогтов. </w:t>
      </w:r>
    </w:p>
    <w:p w:rsidR="0057070D" w:rsidRPr="00331C8C" w:rsidRDefault="0057070D" w:rsidP="0057070D">
      <w:pPr>
        <w:ind w:firstLine="720"/>
        <w:jc w:val="both"/>
        <w:rPr>
          <w:rFonts w:ascii="Arial" w:hAnsi="Arial" w:cs="Arial"/>
          <w:b/>
          <w:i/>
          <w:sz w:val="23"/>
          <w:szCs w:val="23"/>
        </w:rPr>
      </w:pPr>
    </w:p>
    <w:p w:rsidR="0057070D" w:rsidRPr="00331C8C" w:rsidRDefault="0057070D" w:rsidP="0057070D">
      <w:pPr>
        <w:ind w:firstLine="720"/>
        <w:jc w:val="both"/>
        <w:rPr>
          <w:rFonts w:ascii="Arial" w:hAnsi="Arial" w:cs="Arial"/>
          <w:i/>
          <w:iCs/>
          <w:sz w:val="23"/>
          <w:szCs w:val="23"/>
        </w:rPr>
      </w:pPr>
      <w:r w:rsidRPr="00331C8C">
        <w:rPr>
          <w:rFonts w:ascii="Arial" w:hAnsi="Arial" w:cs="Arial"/>
          <w:i/>
          <w:iCs/>
          <w:sz w:val="23"/>
          <w:szCs w:val="23"/>
        </w:rPr>
        <w:t>Уг асуудлыг 1</w:t>
      </w:r>
      <w:r w:rsidR="00AB6C46" w:rsidRPr="00331C8C">
        <w:rPr>
          <w:rFonts w:ascii="Arial" w:hAnsi="Arial" w:cs="Arial"/>
          <w:i/>
          <w:iCs/>
          <w:sz w:val="23"/>
          <w:szCs w:val="23"/>
        </w:rPr>
        <w:t>3</w:t>
      </w:r>
      <w:r w:rsidRPr="00331C8C">
        <w:rPr>
          <w:rFonts w:ascii="Arial" w:hAnsi="Arial" w:cs="Arial"/>
          <w:i/>
          <w:iCs/>
          <w:sz w:val="23"/>
          <w:szCs w:val="23"/>
        </w:rPr>
        <w:t xml:space="preserve"> цаг </w:t>
      </w:r>
      <w:r w:rsidR="00AB6C46" w:rsidRPr="00331C8C">
        <w:rPr>
          <w:rFonts w:ascii="Arial" w:hAnsi="Arial" w:cs="Arial"/>
          <w:i/>
          <w:iCs/>
          <w:sz w:val="23"/>
          <w:szCs w:val="23"/>
        </w:rPr>
        <w:t>09</w:t>
      </w:r>
      <w:r w:rsidRPr="00331C8C">
        <w:rPr>
          <w:rFonts w:ascii="Arial" w:hAnsi="Arial" w:cs="Arial"/>
          <w:i/>
          <w:iCs/>
          <w:sz w:val="23"/>
          <w:szCs w:val="23"/>
        </w:rPr>
        <w:t xml:space="preserve"> минутад хэлэлцэж дуусав.</w:t>
      </w:r>
    </w:p>
    <w:p w:rsidR="007B470E" w:rsidRPr="00331C8C" w:rsidRDefault="007B470E" w:rsidP="00F96C5A">
      <w:pPr>
        <w:ind w:firstLine="720"/>
        <w:jc w:val="both"/>
        <w:rPr>
          <w:rFonts w:ascii="Arial" w:hAnsi="Arial" w:cs="Arial"/>
          <w:color w:val="000000" w:themeColor="text1"/>
          <w:sz w:val="23"/>
          <w:szCs w:val="23"/>
          <w:lang w:val="mn-MN"/>
        </w:rPr>
      </w:pPr>
    </w:p>
    <w:p w:rsidR="007B470E" w:rsidRPr="00331C8C" w:rsidRDefault="007B470E" w:rsidP="00F96C5A">
      <w:pPr>
        <w:ind w:firstLine="720"/>
        <w:jc w:val="both"/>
        <w:rPr>
          <w:rFonts w:ascii="Arial" w:hAnsi="Arial" w:cs="Arial"/>
          <w:i/>
          <w:iCs/>
          <w:sz w:val="23"/>
          <w:szCs w:val="23"/>
        </w:rPr>
      </w:pPr>
      <w:r w:rsidRPr="00331C8C">
        <w:rPr>
          <w:rFonts w:ascii="Arial" w:hAnsi="Arial" w:cs="Arial"/>
          <w:b/>
          <w:bCs/>
          <w:i/>
          <w:iCs/>
          <w:color w:val="000000" w:themeColor="text1"/>
          <w:sz w:val="23"/>
          <w:szCs w:val="23"/>
          <w:lang w:val="mn-MN"/>
        </w:rPr>
        <w:t>Гурав.</w:t>
      </w:r>
      <w:r w:rsidR="00135714" w:rsidRPr="00331C8C">
        <w:rPr>
          <w:rFonts w:ascii="Arial" w:hAnsi="Arial" w:cs="Arial"/>
          <w:b/>
          <w:i/>
          <w:sz w:val="23"/>
          <w:szCs w:val="23"/>
        </w:rPr>
        <w:t xml:space="preserve">“Татварын суурийг багасгах, ашиг шилжүүлэх явдлаас урьдчилан сэргийлэх зорилгоор татварын гэрээтэй холбоотой арга хэмжээг хэрэгжүүлэх тухай олон талт конвенц”-д нэгдэн орох тухай </w:t>
      </w:r>
      <w:r w:rsidR="00135714" w:rsidRPr="00331C8C">
        <w:rPr>
          <w:rFonts w:ascii="Arial" w:hAnsi="Arial" w:cs="Arial"/>
          <w:i/>
          <w:iCs/>
          <w:sz w:val="23"/>
          <w:szCs w:val="23"/>
        </w:rPr>
        <w:t>/Засгийн газар 2022.06.09-ний өдөр ирүүлсэн, </w:t>
      </w:r>
      <w:r w:rsidR="00135714" w:rsidRPr="00331C8C">
        <w:rPr>
          <w:rFonts w:ascii="Arial" w:hAnsi="Arial" w:cs="Arial"/>
          <w:b/>
          <w:bCs/>
          <w:i/>
          <w:iCs/>
          <w:sz w:val="23"/>
          <w:szCs w:val="23"/>
        </w:rPr>
        <w:t xml:space="preserve">зөвшилцөх, </w:t>
      </w:r>
      <w:r w:rsidR="00135714" w:rsidRPr="00331C8C">
        <w:rPr>
          <w:rFonts w:ascii="Arial" w:hAnsi="Arial" w:cs="Arial"/>
          <w:i/>
          <w:iCs/>
          <w:sz w:val="23"/>
          <w:szCs w:val="23"/>
        </w:rPr>
        <w:t>санал, дүгнэлтээ Аюулгүй байдал, гадаад бодлогын байнгын хороонд хүргүүлнэ/</w:t>
      </w:r>
    </w:p>
    <w:p w:rsidR="00AB6C46" w:rsidRPr="00331C8C" w:rsidRDefault="00AB6C46" w:rsidP="00F96C5A">
      <w:pPr>
        <w:ind w:firstLine="720"/>
        <w:jc w:val="both"/>
        <w:rPr>
          <w:rFonts w:ascii="Arial" w:hAnsi="Arial" w:cs="Arial"/>
          <w:i/>
          <w:iCs/>
          <w:sz w:val="23"/>
          <w:szCs w:val="23"/>
        </w:rPr>
      </w:pPr>
    </w:p>
    <w:p w:rsidR="00AB6C46" w:rsidRPr="00331C8C" w:rsidRDefault="00AB6C46" w:rsidP="00AB6C46">
      <w:pPr>
        <w:ind w:firstLine="720"/>
        <w:jc w:val="both"/>
        <w:rPr>
          <w:rFonts w:ascii="Arial" w:hAnsi="Arial" w:cs="Arial"/>
          <w:sz w:val="23"/>
          <w:szCs w:val="23"/>
        </w:rPr>
      </w:pPr>
      <w:r w:rsidRPr="00331C8C">
        <w:rPr>
          <w:rFonts w:ascii="Arial" w:hAnsi="Arial" w:cs="Arial"/>
          <w:sz w:val="23"/>
          <w:szCs w:val="23"/>
        </w:rPr>
        <w:t>Хэлэлцэж буй асуудалтай холбогдуулан Улсын Их Хурлын гишүүн, Сангийн сайд Б.Жавхлан,</w:t>
      </w:r>
      <w:r w:rsidR="00567715" w:rsidRPr="00567715">
        <w:rPr>
          <w:rFonts w:ascii="Arial" w:hAnsi="Arial" w:cs="Arial"/>
          <w:sz w:val="23"/>
          <w:szCs w:val="23"/>
        </w:rPr>
        <w:t xml:space="preserve"> </w:t>
      </w:r>
      <w:r w:rsidR="00567715" w:rsidRPr="00331C8C">
        <w:rPr>
          <w:rFonts w:ascii="Arial" w:hAnsi="Arial" w:cs="Arial"/>
          <w:sz w:val="23"/>
          <w:szCs w:val="23"/>
        </w:rPr>
        <w:t>Уул уурхай, хүнд үйлдвэрийн сайд Г.Ёндон</w:t>
      </w:r>
      <w:r w:rsidR="00567715">
        <w:rPr>
          <w:rFonts w:ascii="Arial" w:hAnsi="Arial" w:cs="Arial"/>
          <w:sz w:val="23"/>
          <w:szCs w:val="23"/>
        </w:rPr>
        <w:t>,</w:t>
      </w:r>
      <w:r w:rsidR="00363D81">
        <w:rPr>
          <w:rFonts w:ascii="Arial" w:hAnsi="Arial" w:cs="Arial"/>
          <w:sz w:val="23"/>
          <w:szCs w:val="23"/>
        </w:rPr>
        <w:t xml:space="preserve"> </w:t>
      </w:r>
      <w:r w:rsidR="00363D81" w:rsidRPr="00331C8C">
        <w:rPr>
          <w:rFonts w:ascii="Arial" w:hAnsi="Arial" w:cs="Arial"/>
          <w:sz w:val="23"/>
          <w:szCs w:val="23"/>
        </w:rPr>
        <w:t>Эрчим хүчний сайд Н.Тавинбэх</w:t>
      </w:r>
      <w:r w:rsidR="00116B39">
        <w:rPr>
          <w:rFonts w:ascii="Arial" w:hAnsi="Arial" w:cs="Arial"/>
          <w:sz w:val="23"/>
          <w:szCs w:val="23"/>
        </w:rPr>
        <w:t xml:space="preserve"> </w:t>
      </w:r>
      <w:r w:rsidR="00567715" w:rsidRPr="00331C8C">
        <w:rPr>
          <w:rFonts w:ascii="Arial" w:hAnsi="Arial" w:cs="Arial"/>
          <w:sz w:val="23"/>
          <w:szCs w:val="23"/>
        </w:rPr>
        <w:t xml:space="preserve">Татварын ерөнхий газрын дарга Б.Заяабал, </w:t>
      </w:r>
      <w:r w:rsidRPr="00331C8C">
        <w:rPr>
          <w:rFonts w:ascii="Arial" w:hAnsi="Arial" w:cs="Arial"/>
          <w:sz w:val="23"/>
          <w:szCs w:val="23"/>
        </w:rPr>
        <w:t>Сангийн яамны Татварын бодлогын газрын дарга Б.Тэлмүүн, мөн газрын ахлах мэргэжилтэн Б.Энхбат, мэргэжилтэн Н.Эрдэнэ</w:t>
      </w:r>
      <w:r w:rsidR="00567715">
        <w:rPr>
          <w:rFonts w:ascii="Arial" w:hAnsi="Arial" w:cs="Arial"/>
          <w:sz w:val="23"/>
          <w:szCs w:val="23"/>
        </w:rPr>
        <w:t xml:space="preserve"> </w:t>
      </w:r>
      <w:r w:rsidRPr="00331C8C">
        <w:rPr>
          <w:rFonts w:ascii="Arial" w:hAnsi="Arial" w:cs="Arial"/>
          <w:sz w:val="23"/>
          <w:szCs w:val="23"/>
        </w:rPr>
        <w:t>нар оролцов.</w:t>
      </w:r>
    </w:p>
    <w:p w:rsidR="00577784" w:rsidRPr="00331C8C" w:rsidRDefault="00577784" w:rsidP="00AB6C46">
      <w:pPr>
        <w:ind w:firstLine="720"/>
        <w:jc w:val="both"/>
        <w:rPr>
          <w:rFonts w:ascii="Arial" w:hAnsi="Arial" w:cs="Arial"/>
          <w:sz w:val="23"/>
          <w:szCs w:val="23"/>
        </w:rPr>
      </w:pPr>
    </w:p>
    <w:p w:rsidR="00577784" w:rsidRPr="00331C8C" w:rsidRDefault="00577784" w:rsidP="00577784">
      <w:pPr>
        <w:ind w:firstLine="720"/>
        <w:jc w:val="both"/>
        <w:rPr>
          <w:rFonts w:ascii="Arial" w:hAnsi="Arial" w:cs="Arial"/>
          <w:color w:val="000000" w:themeColor="text1"/>
          <w:sz w:val="23"/>
          <w:szCs w:val="23"/>
          <w:lang w:val="mn-MN"/>
        </w:rPr>
      </w:pPr>
      <w:r w:rsidRPr="00331C8C">
        <w:rPr>
          <w:rFonts w:ascii="Arial" w:hAnsi="Arial" w:cs="Arial"/>
          <w:color w:val="000000" w:themeColor="text1"/>
          <w:sz w:val="23"/>
          <w:szCs w:val="23"/>
          <w:lang w:val="mn-MN"/>
        </w:rPr>
        <w:t>Хуралдаанд</w:t>
      </w:r>
      <w:r w:rsidRPr="00331C8C">
        <w:rPr>
          <w:rFonts w:ascii="Arial" w:hAnsi="Arial" w:cs="Arial"/>
          <w:color w:val="000000" w:themeColor="text1"/>
          <w:sz w:val="23"/>
          <w:szCs w:val="23"/>
          <w:shd w:val="clear" w:color="auto" w:fill="FFFFFF"/>
          <w:lang w:val="mn-MN"/>
        </w:rPr>
        <w:t xml:space="preserve"> Улсын Их Хурлын Тамгын газрын Хууль, эрх зүйн газрын Зөвлөхүүдийн албаны зөвлөх Б.Баярсайхан, </w:t>
      </w:r>
      <w:r w:rsidR="00DD5115">
        <w:rPr>
          <w:rFonts w:ascii="Arial" w:hAnsi="Arial" w:cs="Arial"/>
          <w:color w:val="000000" w:themeColor="text1"/>
          <w:sz w:val="23"/>
          <w:szCs w:val="23"/>
          <w:shd w:val="clear" w:color="auto" w:fill="FFFFFF"/>
          <w:lang w:val="mn-MN"/>
        </w:rPr>
        <w:t xml:space="preserve">мөн газрын </w:t>
      </w:r>
      <w:r w:rsidRPr="00331C8C">
        <w:rPr>
          <w:rFonts w:ascii="Arial" w:hAnsi="Arial" w:cs="Arial"/>
          <w:color w:val="000000" w:themeColor="text1"/>
          <w:sz w:val="23"/>
          <w:szCs w:val="23"/>
          <w:shd w:val="clear" w:color="auto" w:fill="FFFFFF"/>
          <w:lang w:val="mn-MN"/>
        </w:rPr>
        <w:t xml:space="preserve">Байнгын хорооны асуудал хариуцсан хэлтсийн Эдийн засгийн байнгын хороо хариуцсан ахлах </w:t>
      </w:r>
      <w:r w:rsidRPr="00331C8C">
        <w:rPr>
          <w:rFonts w:ascii="Arial" w:hAnsi="Arial" w:cs="Arial"/>
          <w:color w:val="000000" w:themeColor="text1"/>
          <w:sz w:val="23"/>
          <w:szCs w:val="23"/>
          <w:lang w:val="mn-MN"/>
        </w:rPr>
        <w:t>зөвлөх Д</w:t>
      </w:r>
      <w:r w:rsidRPr="00331C8C">
        <w:rPr>
          <w:rFonts w:ascii="Arial" w:hAnsi="Arial" w:cs="Arial"/>
          <w:color w:val="000000" w:themeColor="text1"/>
          <w:sz w:val="23"/>
          <w:szCs w:val="23"/>
          <w:shd w:val="clear" w:color="auto" w:fill="FFFFFF"/>
          <w:lang w:val="mn-MN"/>
        </w:rPr>
        <w:t xml:space="preserve">.Мягмарцэрэн, референт Г.Баярмаа </w:t>
      </w:r>
      <w:r w:rsidRPr="00331C8C">
        <w:rPr>
          <w:rFonts w:ascii="Arial" w:hAnsi="Arial" w:cs="Arial"/>
          <w:color w:val="000000" w:themeColor="text1"/>
          <w:sz w:val="23"/>
          <w:szCs w:val="23"/>
          <w:lang w:val="mn-MN"/>
        </w:rPr>
        <w:t xml:space="preserve">нар байлцав. </w:t>
      </w:r>
    </w:p>
    <w:p w:rsidR="00C62292" w:rsidRPr="00331C8C" w:rsidRDefault="00C62292" w:rsidP="00577784">
      <w:pPr>
        <w:ind w:firstLine="720"/>
        <w:jc w:val="both"/>
        <w:rPr>
          <w:rFonts w:ascii="Arial" w:hAnsi="Arial" w:cs="Arial"/>
          <w:color w:val="000000" w:themeColor="text1"/>
          <w:sz w:val="23"/>
          <w:szCs w:val="23"/>
          <w:lang w:val="mn-MN"/>
        </w:rPr>
      </w:pPr>
    </w:p>
    <w:p w:rsidR="00C62292" w:rsidRPr="00331C8C" w:rsidRDefault="00C62292" w:rsidP="00C62292">
      <w:pPr>
        <w:ind w:firstLine="720"/>
        <w:jc w:val="both"/>
        <w:rPr>
          <w:rStyle w:val="Strong"/>
          <w:rFonts w:ascii="Arial" w:eastAsia="MS Reference Sans Serif" w:hAnsi="Arial" w:cs="Arial"/>
          <w:b w:val="0"/>
          <w:bCs w:val="0"/>
          <w:sz w:val="23"/>
          <w:szCs w:val="23"/>
        </w:rPr>
      </w:pPr>
      <w:r w:rsidRPr="00331C8C">
        <w:rPr>
          <w:rStyle w:val="Strong"/>
          <w:rFonts w:ascii="Arial" w:eastAsia="MS Reference Sans Serif" w:hAnsi="Arial" w:cs="Arial"/>
          <w:b w:val="0"/>
          <w:bCs w:val="0"/>
          <w:sz w:val="23"/>
          <w:szCs w:val="23"/>
        </w:rPr>
        <w:t>Төслийн талаар</w:t>
      </w:r>
      <w:r w:rsidR="00E60B00">
        <w:rPr>
          <w:rStyle w:val="Strong"/>
          <w:rFonts w:ascii="Arial" w:eastAsia="MS Reference Sans Serif" w:hAnsi="Arial" w:cs="Arial"/>
          <w:b w:val="0"/>
          <w:bCs w:val="0"/>
          <w:sz w:val="23"/>
          <w:szCs w:val="23"/>
        </w:rPr>
        <w:t>х танилцуулгыг</w:t>
      </w:r>
      <w:r w:rsidR="003C50AB">
        <w:rPr>
          <w:rStyle w:val="Strong"/>
          <w:rFonts w:ascii="Arial" w:eastAsia="MS Reference Sans Serif" w:hAnsi="Arial" w:cs="Arial"/>
          <w:b w:val="0"/>
          <w:bCs w:val="0"/>
          <w:sz w:val="23"/>
          <w:szCs w:val="23"/>
        </w:rPr>
        <w:t xml:space="preserve"> </w:t>
      </w:r>
      <w:r w:rsidRPr="00331C8C">
        <w:rPr>
          <w:rFonts w:ascii="Arial" w:hAnsi="Arial" w:cs="Arial"/>
          <w:sz w:val="23"/>
          <w:szCs w:val="23"/>
        </w:rPr>
        <w:t xml:space="preserve">Эрчим хүчний сайд Н.Тавинбэх </w:t>
      </w:r>
      <w:r w:rsidRPr="00331C8C">
        <w:rPr>
          <w:rStyle w:val="Strong"/>
          <w:rFonts w:ascii="Arial" w:eastAsia="MS Reference Sans Serif" w:hAnsi="Arial" w:cs="Arial"/>
          <w:b w:val="0"/>
          <w:bCs w:val="0"/>
          <w:sz w:val="23"/>
          <w:szCs w:val="23"/>
        </w:rPr>
        <w:t xml:space="preserve">танилцуулав. </w:t>
      </w:r>
    </w:p>
    <w:p w:rsidR="00C62292" w:rsidRPr="00331C8C" w:rsidRDefault="00C62292" w:rsidP="00577784">
      <w:pPr>
        <w:ind w:firstLine="720"/>
        <w:jc w:val="both"/>
        <w:rPr>
          <w:rFonts w:ascii="Arial" w:hAnsi="Arial" w:cs="Arial"/>
          <w:color w:val="000000" w:themeColor="text1"/>
          <w:sz w:val="23"/>
          <w:szCs w:val="23"/>
          <w:lang w:val="mn-MN"/>
        </w:rPr>
      </w:pPr>
    </w:p>
    <w:p w:rsidR="007661C7" w:rsidRPr="00331C8C" w:rsidRDefault="007661C7" w:rsidP="007661C7">
      <w:pPr>
        <w:ind w:firstLine="720"/>
        <w:jc w:val="both"/>
        <w:rPr>
          <w:rStyle w:val="Strong"/>
          <w:rFonts w:ascii="Arial" w:hAnsi="Arial" w:cs="Arial"/>
          <w:b w:val="0"/>
          <w:bCs w:val="0"/>
          <w:sz w:val="23"/>
          <w:szCs w:val="23"/>
        </w:rPr>
      </w:pPr>
      <w:r w:rsidRPr="00331C8C">
        <w:rPr>
          <w:rStyle w:val="Strong"/>
          <w:rFonts w:ascii="Arial" w:eastAsia="MS Reference Sans Serif" w:hAnsi="Arial" w:cs="Arial"/>
          <w:b w:val="0"/>
          <w:bCs w:val="0"/>
          <w:sz w:val="23"/>
          <w:szCs w:val="23"/>
        </w:rPr>
        <w:t>Т</w:t>
      </w:r>
      <w:r w:rsidR="00E60B00">
        <w:rPr>
          <w:rStyle w:val="Strong"/>
          <w:rFonts w:ascii="Arial" w:eastAsia="MS Reference Sans Serif" w:hAnsi="Arial" w:cs="Arial"/>
          <w:b w:val="0"/>
          <w:bCs w:val="0"/>
          <w:sz w:val="23"/>
          <w:szCs w:val="23"/>
        </w:rPr>
        <w:t xml:space="preserve">анилцуулгатай </w:t>
      </w:r>
      <w:r w:rsidRPr="00331C8C">
        <w:rPr>
          <w:rStyle w:val="Strong"/>
          <w:rFonts w:ascii="Arial" w:eastAsia="MS Reference Sans Serif" w:hAnsi="Arial" w:cs="Arial"/>
          <w:b w:val="0"/>
          <w:bCs w:val="0"/>
          <w:sz w:val="23"/>
          <w:szCs w:val="23"/>
        </w:rPr>
        <w:t xml:space="preserve">холбогдуулан Улсын Их Хурлын гишүүн Б.Баттөмөр нарын тавьсан асуултад </w:t>
      </w:r>
      <w:r w:rsidRPr="00331C8C">
        <w:rPr>
          <w:rFonts w:ascii="Arial" w:hAnsi="Arial" w:cs="Arial"/>
          <w:sz w:val="23"/>
          <w:szCs w:val="23"/>
        </w:rPr>
        <w:t xml:space="preserve">Татварын ерөнхий газрын дарга Б.Заяабал, Сангийн яамны Татварын бодлогын газрын дарга Б.Тэлмүүн нар </w:t>
      </w:r>
      <w:r w:rsidRPr="00331C8C">
        <w:rPr>
          <w:rStyle w:val="Strong"/>
          <w:rFonts w:ascii="Arial" w:eastAsia="MS Reference Sans Serif" w:hAnsi="Arial" w:cs="Arial"/>
          <w:b w:val="0"/>
          <w:bCs w:val="0"/>
          <w:color w:val="000000"/>
          <w:sz w:val="23"/>
          <w:szCs w:val="23"/>
        </w:rPr>
        <w:t xml:space="preserve">хариулж, тайлбар хийв. </w:t>
      </w:r>
    </w:p>
    <w:p w:rsidR="007661C7" w:rsidRPr="00331C8C" w:rsidRDefault="007661C7" w:rsidP="007661C7">
      <w:pPr>
        <w:jc w:val="both"/>
        <w:rPr>
          <w:rStyle w:val="Emphasis"/>
          <w:rFonts w:ascii="Arial" w:eastAsia="Arial" w:hAnsi="Arial" w:cs="Arial"/>
          <w:i w:val="0"/>
          <w:sz w:val="23"/>
          <w:szCs w:val="23"/>
        </w:rPr>
      </w:pPr>
    </w:p>
    <w:p w:rsidR="007661C7" w:rsidRPr="00331C8C" w:rsidRDefault="007661C7" w:rsidP="007661C7">
      <w:pPr>
        <w:ind w:firstLine="720"/>
        <w:jc w:val="both"/>
        <w:rPr>
          <w:rStyle w:val="Emphasis"/>
          <w:rFonts w:ascii="Arial" w:eastAsia="Arial" w:hAnsi="Arial" w:cs="Arial"/>
          <w:i w:val="0"/>
          <w:sz w:val="23"/>
          <w:szCs w:val="23"/>
        </w:rPr>
      </w:pPr>
      <w:r w:rsidRPr="00331C8C">
        <w:rPr>
          <w:rStyle w:val="Strong"/>
          <w:rFonts w:ascii="Arial" w:eastAsia="MS Reference Sans Serif" w:hAnsi="Arial" w:cs="Arial"/>
          <w:b w:val="0"/>
          <w:bCs w:val="0"/>
          <w:sz w:val="23"/>
          <w:szCs w:val="23"/>
        </w:rPr>
        <w:t>Улсын Их Хурлын гишүүн Б.Баттөмөр</w:t>
      </w:r>
      <w:r w:rsidR="00565AF0">
        <w:rPr>
          <w:rStyle w:val="Strong"/>
          <w:rFonts w:ascii="Arial" w:eastAsia="MS Reference Sans Serif" w:hAnsi="Arial" w:cs="Arial"/>
          <w:b w:val="0"/>
          <w:bCs w:val="0"/>
          <w:sz w:val="23"/>
          <w:szCs w:val="23"/>
        </w:rPr>
        <w:t xml:space="preserve">, </w:t>
      </w:r>
      <w:r w:rsidR="00565AF0" w:rsidRPr="00331C8C">
        <w:rPr>
          <w:rStyle w:val="Strong"/>
          <w:rFonts w:ascii="Arial" w:eastAsia="MS Reference Sans Serif" w:hAnsi="Arial" w:cs="Arial"/>
          <w:b w:val="0"/>
          <w:bCs w:val="0"/>
          <w:sz w:val="23"/>
          <w:szCs w:val="23"/>
        </w:rPr>
        <w:t>Ж.Ганбаатар</w:t>
      </w:r>
      <w:r w:rsidRPr="00331C8C">
        <w:rPr>
          <w:rStyle w:val="Emphasis"/>
          <w:rFonts w:ascii="Arial" w:eastAsia="Arial" w:hAnsi="Arial" w:cs="Arial"/>
          <w:i w:val="0"/>
          <w:sz w:val="23"/>
          <w:szCs w:val="23"/>
        </w:rPr>
        <w:t xml:space="preserve"> нар үг хэлэв. </w:t>
      </w:r>
    </w:p>
    <w:p w:rsidR="007661C7" w:rsidRPr="00331C8C" w:rsidRDefault="007661C7" w:rsidP="007661C7">
      <w:pPr>
        <w:jc w:val="both"/>
        <w:rPr>
          <w:rStyle w:val="Emphasis"/>
          <w:rFonts w:ascii="Arial" w:eastAsia="Arial" w:hAnsi="Arial" w:cs="Arial"/>
          <w:i w:val="0"/>
          <w:sz w:val="23"/>
          <w:szCs w:val="23"/>
        </w:rPr>
      </w:pPr>
    </w:p>
    <w:p w:rsidR="007661C7" w:rsidRPr="00331C8C" w:rsidRDefault="00C12700" w:rsidP="007661C7">
      <w:pPr>
        <w:ind w:firstLine="720"/>
        <w:jc w:val="both"/>
        <w:rPr>
          <w:rFonts w:ascii="Arial" w:hAnsi="Arial" w:cs="Arial"/>
          <w:b/>
          <w:bCs/>
          <w:sz w:val="23"/>
          <w:szCs w:val="23"/>
          <w:shd w:val="clear" w:color="auto" w:fill="FFFFFF"/>
        </w:rPr>
      </w:pPr>
      <w:r w:rsidRPr="00331C8C">
        <w:rPr>
          <w:rStyle w:val="Strong"/>
          <w:rFonts w:ascii="Arial" w:eastAsia="MS Reference Sans Serif" w:hAnsi="Arial" w:cs="Arial"/>
          <w:sz w:val="23"/>
          <w:szCs w:val="23"/>
        </w:rPr>
        <w:t>Ж</w:t>
      </w:r>
      <w:r w:rsidR="007661C7" w:rsidRPr="00331C8C">
        <w:rPr>
          <w:rStyle w:val="Strong"/>
          <w:rFonts w:ascii="Arial" w:eastAsia="MS Reference Sans Serif" w:hAnsi="Arial" w:cs="Arial"/>
          <w:sz w:val="23"/>
          <w:szCs w:val="23"/>
        </w:rPr>
        <w:t>.</w:t>
      </w:r>
      <w:r w:rsidRPr="00331C8C">
        <w:rPr>
          <w:rStyle w:val="Strong"/>
          <w:rFonts w:ascii="Arial" w:eastAsia="MS Reference Sans Serif" w:hAnsi="Arial" w:cs="Arial"/>
          <w:sz w:val="23"/>
          <w:szCs w:val="23"/>
        </w:rPr>
        <w:t>Ганбаатар</w:t>
      </w:r>
      <w:r w:rsidR="007661C7" w:rsidRPr="00331C8C">
        <w:rPr>
          <w:rStyle w:val="Strong"/>
          <w:rFonts w:ascii="Arial" w:eastAsia="MS Reference Sans Serif" w:hAnsi="Arial" w:cs="Arial"/>
          <w:sz w:val="23"/>
          <w:szCs w:val="23"/>
        </w:rPr>
        <w:t xml:space="preserve">: </w:t>
      </w:r>
      <w:r w:rsidR="007661C7" w:rsidRPr="00331C8C">
        <w:rPr>
          <w:rFonts w:ascii="Arial" w:hAnsi="Arial" w:cs="Arial"/>
          <w:bCs/>
          <w:iCs/>
          <w:sz w:val="23"/>
          <w:szCs w:val="23"/>
        </w:rPr>
        <w:t>“Татварын суурийг багасгах, ашиг шилжүүлэх явдлаас урьдчилан сэргийлэх зорилгоор татварын гэрээтэй холбоотой арга хэмжээг хэрэгжүүлэх тухай олон талт конвенц”-д нэгдэн орох тухай</w:t>
      </w:r>
      <w:r w:rsidR="007661C7" w:rsidRPr="00331C8C">
        <w:rPr>
          <w:rFonts w:ascii="Arial" w:hAnsi="Arial" w:cs="Arial"/>
          <w:b/>
          <w:i/>
          <w:sz w:val="23"/>
          <w:szCs w:val="23"/>
        </w:rPr>
        <w:t xml:space="preserve"> </w:t>
      </w:r>
      <w:r w:rsidR="00FB7053">
        <w:rPr>
          <w:rFonts w:ascii="Arial" w:hAnsi="Arial" w:cs="Arial"/>
          <w:bCs/>
          <w:iCs/>
          <w:sz w:val="23"/>
          <w:szCs w:val="23"/>
        </w:rPr>
        <w:t xml:space="preserve">төслийг </w:t>
      </w:r>
      <w:r w:rsidR="00E60B00" w:rsidRPr="00E60B00">
        <w:rPr>
          <w:rFonts w:ascii="Arial" w:hAnsi="Arial" w:cs="Arial"/>
          <w:sz w:val="23"/>
          <w:szCs w:val="23"/>
        </w:rPr>
        <w:t>зөвшилцөхийг</w:t>
      </w:r>
      <w:r w:rsidR="007661C7" w:rsidRPr="00E60B00">
        <w:rPr>
          <w:rStyle w:val="Strong"/>
          <w:rFonts w:ascii="Arial" w:eastAsia="MS Reference Sans Serif" w:hAnsi="Arial" w:cs="Arial"/>
          <w:sz w:val="23"/>
          <w:szCs w:val="23"/>
        </w:rPr>
        <w:t xml:space="preserve"> </w:t>
      </w:r>
      <w:r w:rsidR="007661C7" w:rsidRPr="00331C8C">
        <w:rPr>
          <w:rFonts w:ascii="Arial" w:hAnsi="Arial" w:cs="Arial"/>
          <w:bCs/>
          <w:sz w:val="23"/>
          <w:szCs w:val="23"/>
        </w:rPr>
        <w:t>дэмж</w:t>
      </w:r>
      <w:r w:rsidRPr="00331C8C">
        <w:rPr>
          <w:rFonts w:ascii="Arial" w:hAnsi="Arial" w:cs="Arial"/>
          <w:bCs/>
          <w:sz w:val="23"/>
          <w:szCs w:val="23"/>
        </w:rPr>
        <w:t>ье</w:t>
      </w:r>
      <w:r w:rsidRPr="00331C8C">
        <w:rPr>
          <w:rFonts w:ascii="Arial" w:hAnsi="Arial" w:cs="Arial"/>
          <w:b/>
          <w:bCs/>
          <w:i/>
          <w:sz w:val="23"/>
          <w:szCs w:val="23"/>
        </w:rPr>
        <w:t xml:space="preserve"> </w:t>
      </w:r>
      <w:r w:rsidR="007661C7" w:rsidRPr="00331C8C">
        <w:rPr>
          <w:rStyle w:val="Strong"/>
          <w:rFonts w:ascii="Arial" w:eastAsia="MS Reference Sans Serif" w:hAnsi="Arial" w:cs="Arial"/>
          <w:b w:val="0"/>
          <w:bCs w:val="0"/>
          <w:sz w:val="23"/>
          <w:szCs w:val="23"/>
        </w:rPr>
        <w:t xml:space="preserve">гэсэн санал хураалт явуулъя. </w:t>
      </w:r>
    </w:p>
    <w:p w:rsidR="007661C7" w:rsidRPr="00331C8C" w:rsidRDefault="007661C7" w:rsidP="007661C7">
      <w:pPr>
        <w:jc w:val="both"/>
        <w:rPr>
          <w:rFonts w:ascii="Arial" w:hAnsi="Arial" w:cs="Arial"/>
          <w:b/>
          <w:bCs/>
          <w:color w:val="FF6600"/>
          <w:sz w:val="23"/>
          <w:szCs w:val="23"/>
          <w:shd w:val="clear" w:color="auto" w:fill="FFFFFF"/>
        </w:rPr>
      </w:pPr>
    </w:p>
    <w:p w:rsidR="007661C7" w:rsidRPr="00331C8C" w:rsidRDefault="007661C7" w:rsidP="007661C7">
      <w:pPr>
        <w:jc w:val="both"/>
        <w:rPr>
          <w:rFonts w:ascii="Arial" w:hAnsi="Arial" w:cs="Arial"/>
          <w:sz w:val="23"/>
          <w:szCs w:val="23"/>
          <w:shd w:val="clear" w:color="auto" w:fill="FFFFFF"/>
        </w:rPr>
      </w:pPr>
      <w:r w:rsidRPr="00331C8C">
        <w:rPr>
          <w:rStyle w:val="Strong"/>
          <w:rFonts w:ascii="Arial" w:eastAsia="MS Reference Sans Serif" w:hAnsi="Arial" w:cs="Arial"/>
          <w:b w:val="0"/>
          <w:bCs w:val="0"/>
          <w:sz w:val="23"/>
          <w:szCs w:val="23"/>
        </w:rPr>
        <w:tab/>
        <w:t>Зөвшөөрсөн:</w:t>
      </w:r>
      <w:r w:rsidRPr="00331C8C">
        <w:rPr>
          <w:rStyle w:val="Strong"/>
          <w:rFonts w:ascii="Arial" w:eastAsia="MS Reference Sans Serif" w:hAnsi="Arial" w:cs="Arial"/>
          <w:b w:val="0"/>
          <w:bCs w:val="0"/>
          <w:sz w:val="23"/>
          <w:szCs w:val="23"/>
        </w:rPr>
        <w:tab/>
        <w:t xml:space="preserve">   </w:t>
      </w:r>
      <w:r w:rsidR="00374E15">
        <w:rPr>
          <w:rStyle w:val="Strong"/>
          <w:rFonts w:ascii="Arial" w:eastAsia="MS Reference Sans Serif" w:hAnsi="Arial" w:cs="Arial"/>
          <w:b w:val="0"/>
          <w:bCs w:val="0"/>
          <w:sz w:val="23"/>
          <w:szCs w:val="23"/>
        </w:rPr>
        <w:t xml:space="preserve">         </w:t>
      </w:r>
      <w:r w:rsidR="00C12700" w:rsidRPr="00331C8C">
        <w:rPr>
          <w:rStyle w:val="Strong"/>
          <w:rFonts w:ascii="Arial" w:eastAsia="MS Reference Sans Serif" w:hAnsi="Arial" w:cs="Arial"/>
          <w:b w:val="0"/>
          <w:bCs w:val="0"/>
          <w:sz w:val="23"/>
          <w:szCs w:val="23"/>
        </w:rPr>
        <w:t>6</w:t>
      </w:r>
    </w:p>
    <w:p w:rsidR="007661C7" w:rsidRPr="00331C8C" w:rsidRDefault="007661C7" w:rsidP="007661C7">
      <w:pPr>
        <w:jc w:val="both"/>
        <w:rPr>
          <w:rFonts w:ascii="Arial" w:hAnsi="Arial" w:cs="Arial"/>
          <w:sz w:val="23"/>
          <w:szCs w:val="23"/>
          <w:shd w:val="clear" w:color="auto" w:fill="FFFFFF"/>
        </w:rPr>
      </w:pPr>
      <w:r w:rsidRPr="00331C8C">
        <w:rPr>
          <w:rFonts w:ascii="Arial" w:hAnsi="Arial" w:cs="Arial"/>
          <w:sz w:val="23"/>
          <w:szCs w:val="23"/>
          <w:shd w:val="clear" w:color="auto" w:fill="FFFFFF"/>
        </w:rPr>
        <w:tab/>
        <w:t xml:space="preserve">Татгалзсан: </w:t>
      </w:r>
      <w:r w:rsidRPr="00331C8C">
        <w:rPr>
          <w:rFonts w:ascii="Arial" w:hAnsi="Arial" w:cs="Arial"/>
          <w:sz w:val="23"/>
          <w:szCs w:val="23"/>
          <w:shd w:val="clear" w:color="auto" w:fill="FFFFFF"/>
        </w:rPr>
        <w:tab/>
      </w:r>
      <w:r w:rsidRPr="00331C8C">
        <w:rPr>
          <w:rFonts w:ascii="Arial" w:hAnsi="Arial" w:cs="Arial"/>
          <w:sz w:val="23"/>
          <w:szCs w:val="23"/>
          <w:shd w:val="clear" w:color="auto" w:fill="FFFFFF"/>
        </w:rPr>
        <w:tab/>
      </w:r>
      <w:r w:rsidR="00374E15">
        <w:rPr>
          <w:rFonts w:ascii="Arial" w:hAnsi="Arial" w:cs="Arial"/>
          <w:sz w:val="23"/>
          <w:szCs w:val="23"/>
          <w:shd w:val="clear" w:color="auto" w:fill="FFFFFF"/>
        </w:rPr>
        <w:t xml:space="preserve"> </w:t>
      </w:r>
      <w:r w:rsidR="00C12700" w:rsidRPr="00331C8C">
        <w:rPr>
          <w:rFonts w:ascii="Arial" w:hAnsi="Arial" w:cs="Arial"/>
          <w:sz w:val="23"/>
          <w:szCs w:val="23"/>
          <w:shd w:val="clear" w:color="auto" w:fill="FFFFFF"/>
        </w:rPr>
        <w:t>5</w:t>
      </w:r>
    </w:p>
    <w:p w:rsidR="007661C7" w:rsidRPr="00331C8C" w:rsidRDefault="007661C7" w:rsidP="007661C7">
      <w:pPr>
        <w:jc w:val="both"/>
        <w:rPr>
          <w:rStyle w:val="Strong"/>
          <w:rFonts w:ascii="Arial" w:eastAsia="MS Reference Sans Serif" w:hAnsi="Arial" w:cs="Arial"/>
          <w:b w:val="0"/>
          <w:bCs w:val="0"/>
          <w:sz w:val="23"/>
          <w:szCs w:val="23"/>
        </w:rPr>
      </w:pPr>
      <w:r w:rsidRPr="00331C8C">
        <w:rPr>
          <w:rFonts w:ascii="Arial" w:hAnsi="Arial" w:cs="Arial"/>
          <w:sz w:val="23"/>
          <w:szCs w:val="23"/>
          <w:shd w:val="clear" w:color="auto" w:fill="FFFFFF"/>
        </w:rPr>
        <w:tab/>
        <w:t>Бүгд:</w:t>
      </w:r>
      <w:r w:rsidRPr="00331C8C">
        <w:rPr>
          <w:rFonts w:ascii="Arial" w:hAnsi="Arial" w:cs="Arial"/>
          <w:sz w:val="23"/>
          <w:szCs w:val="23"/>
          <w:shd w:val="clear" w:color="auto" w:fill="FFFFFF"/>
        </w:rPr>
        <w:tab/>
      </w:r>
      <w:r w:rsidRPr="00331C8C">
        <w:rPr>
          <w:rFonts w:ascii="Arial" w:hAnsi="Arial" w:cs="Arial"/>
          <w:sz w:val="23"/>
          <w:szCs w:val="23"/>
          <w:shd w:val="clear" w:color="auto" w:fill="FFFFFF"/>
        </w:rPr>
        <w:tab/>
      </w:r>
      <w:r w:rsidR="00374E15">
        <w:rPr>
          <w:rFonts w:ascii="Arial" w:hAnsi="Arial" w:cs="Arial"/>
          <w:sz w:val="23"/>
          <w:szCs w:val="23"/>
          <w:shd w:val="clear" w:color="auto" w:fill="FFFFFF"/>
        </w:rPr>
        <w:t xml:space="preserve">          </w:t>
      </w:r>
      <w:r w:rsidRPr="00331C8C">
        <w:rPr>
          <w:rFonts w:ascii="Arial" w:hAnsi="Arial" w:cs="Arial"/>
          <w:sz w:val="23"/>
          <w:szCs w:val="23"/>
          <w:shd w:val="clear" w:color="auto" w:fill="FFFFFF"/>
        </w:rPr>
        <w:t>11</w:t>
      </w:r>
    </w:p>
    <w:p w:rsidR="007661C7" w:rsidRPr="00331C8C" w:rsidRDefault="00C12700" w:rsidP="007661C7">
      <w:pPr>
        <w:pStyle w:val="BodyTextIndent3"/>
        <w:spacing w:after="0"/>
        <w:rPr>
          <w:rStyle w:val="Strong"/>
          <w:rFonts w:ascii="Arial" w:eastAsia="MS Reference Sans Serif" w:hAnsi="Arial" w:cs="Arial"/>
          <w:b w:val="0"/>
          <w:bCs w:val="0"/>
          <w:color w:val="000000"/>
          <w:sz w:val="23"/>
          <w:szCs w:val="23"/>
        </w:rPr>
      </w:pPr>
      <w:r w:rsidRPr="00331C8C">
        <w:rPr>
          <w:rStyle w:val="Strong"/>
          <w:rFonts w:ascii="Arial" w:eastAsia="MS Reference Sans Serif" w:hAnsi="Arial" w:cs="Arial"/>
          <w:b w:val="0"/>
          <w:bCs w:val="0"/>
          <w:color w:val="000000"/>
          <w:sz w:val="23"/>
          <w:szCs w:val="23"/>
        </w:rPr>
        <w:t>54</w:t>
      </w:r>
      <w:r w:rsidR="007661C7" w:rsidRPr="00331C8C">
        <w:rPr>
          <w:rStyle w:val="Strong"/>
          <w:rFonts w:ascii="Arial" w:eastAsia="MS Reference Sans Serif" w:hAnsi="Arial" w:cs="Arial"/>
          <w:b w:val="0"/>
          <w:bCs w:val="0"/>
          <w:color w:val="000000"/>
          <w:sz w:val="23"/>
          <w:szCs w:val="23"/>
        </w:rPr>
        <w:t>.</w:t>
      </w:r>
      <w:r w:rsidRPr="00331C8C">
        <w:rPr>
          <w:rStyle w:val="Strong"/>
          <w:rFonts w:ascii="Arial" w:eastAsia="MS Reference Sans Serif" w:hAnsi="Arial" w:cs="Arial"/>
          <w:b w:val="0"/>
          <w:bCs w:val="0"/>
          <w:color w:val="000000"/>
          <w:sz w:val="23"/>
          <w:szCs w:val="23"/>
        </w:rPr>
        <w:t>5</w:t>
      </w:r>
      <w:r w:rsidR="007661C7" w:rsidRPr="00331C8C">
        <w:rPr>
          <w:rStyle w:val="Strong"/>
          <w:rFonts w:ascii="Arial" w:eastAsia="MS Reference Sans Serif" w:hAnsi="Arial" w:cs="Arial"/>
          <w:b w:val="0"/>
          <w:bCs w:val="0"/>
          <w:color w:val="000000"/>
          <w:sz w:val="23"/>
          <w:szCs w:val="23"/>
        </w:rPr>
        <w:t xml:space="preserve"> хувийн саналаар дэмжигдлээ.</w:t>
      </w:r>
    </w:p>
    <w:p w:rsidR="00E8237E" w:rsidRPr="00331C8C" w:rsidRDefault="00E8237E" w:rsidP="007661C7">
      <w:pPr>
        <w:pStyle w:val="BodyTextIndent3"/>
        <w:spacing w:after="0"/>
        <w:rPr>
          <w:rStyle w:val="Strong"/>
          <w:rFonts w:ascii="Arial" w:eastAsia="MS Reference Sans Serif" w:hAnsi="Arial" w:cs="Arial"/>
          <w:b w:val="0"/>
          <w:bCs w:val="0"/>
          <w:color w:val="000000"/>
          <w:sz w:val="23"/>
          <w:szCs w:val="23"/>
        </w:rPr>
      </w:pPr>
    </w:p>
    <w:p w:rsidR="00E8237E" w:rsidRPr="00331C8C" w:rsidRDefault="00E8237E" w:rsidP="00E8237E">
      <w:pPr>
        <w:ind w:firstLine="720"/>
        <w:jc w:val="both"/>
        <w:rPr>
          <w:rFonts w:ascii="Arial" w:hAnsi="Arial" w:cs="Arial"/>
          <w:color w:val="000000" w:themeColor="text1"/>
          <w:sz w:val="23"/>
          <w:szCs w:val="23"/>
          <w:lang w:val="mn-MN"/>
        </w:rPr>
      </w:pPr>
      <w:r w:rsidRPr="00331C8C">
        <w:rPr>
          <w:rFonts w:ascii="Arial" w:hAnsi="Arial" w:cs="Arial"/>
          <w:color w:val="000000" w:themeColor="text1"/>
          <w:sz w:val="23"/>
          <w:szCs w:val="23"/>
          <w:lang w:val="mn-MN"/>
        </w:rPr>
        <w:t>Байнгын хорооноос гарах санал, дүгнэлтийг Улсын Их Хурлын гишүүн Б.Баттөмөр Аюулгүй байдал, гадаад бодлогын байнгын хорооны хуралдаанд танилцуулахаар тогтов.</w:t>
      </w:r>
    </w:p>
    <w:p w:rsidR="003535EB" w:rsidRPr="00331C8C" w:rsidRDefault="003535EB" w:rsidP="00AB6C46">
      <w:pPr>
        <w:jc w:val="both"/>
        <w:rPr>
          <w:rFonts w:ascii="Arial" w:hAnsi="Arial" w:cs="Arial"/>
          <w:i/>
          <w:iCs/>
          <w:color w:val="000000" w:themeColor="text1"/>
          <w:sz w:val="23"/>
          <w:szCs w:val="23"/>
          <w:lang w:val="mn-MN"/>
        </w:rPr>
      </w:pPr>
    </w:p>
    <w:p w:rsidR="003535EB" w:rsidRPr="00331C8C" w:rsidRDefault="003535EB" w:rsidP="003535EB">
      <w:pPr>
        <w:ind w:firstLine="720"/>
        <w:jc w:val="both"/>
        <w:rPr>
          <w:rFonts w:ascii="Arial" w:hAnsi="Arial" w:cs="Arial"/>
          <w:i/>
          <w:iCs/>
          <w:color w:val="000000" w:themeColor="text1"/>
          <w:sz w:val="23"/>
          <w:szCs w:val="23"/>
        </w:rPr>
      </w:pPr>
      <w:r w:rsidRPr="00331C8C">
        <w:rPr>
          <w:rFonts w:ascii="Arial" w:hAnsi="Arial" w:cs="Arial"/>
          <w:i/>
          <w:iCs/>
          <w:color w:val="000000" w:themeColor="text1"/>
          <w:sz w:val="23"/>
          <w:szCs w:val="23"/>
          <w:lang w:val="mn-MN"/>
        </w:rPr>
        <w:t>Уг асуудлыг 1</w:t>
      </w:r>
      <w:r w:rsidR="00AB6C46" w:rsidRPr="00331C8C">
        <w:rPr>
          <w:rFonts w:ascii="Arial" w:hAnsi="Arial" w:cs="Arial"/>
          <w:i/>
          <w:iCs/>
          <w:color w:val="000000" w:themeColor="text1"/>
          <w:sz w:val="23"/>
          <w:szCs w:val="23"/>
          <w:lang w:val="mn-MN"/>
        </w:rPr>
        <w:t>3</w:t>
      </w:r>
      <w:r w:rsidRPr="00331C8C">
        <w:rPr>
          <w:rFonts w:ascii="Arial" w:hAnsi="Arial" w:cs="Arial"/>
          <w:i/>
          <w:iCs/>
          <w:color w:val="000000" w:themeColor="text1"/>
          <w:sz w:val="23"/>
          <w:szCs w:val="23"/>
          <w:lang w:val="mn-MN"/>
        </w:rPr>
        <w:t xml:space="preserve"> цаг </w:t>
      </w:r>
      <w:r w:rsidR="00AB6C46" w:rsidRPr="00331C8C">
        <w:rPr>
          <w:rFonts w:ascii="Arial" w:hAnsi="Arial" w:cs="Arial"/>
          <w:i/>
          <w:iCs/>
          <w:color w:val="000000" w:themeColor="text1"/>
          <w:sz w:val="23"/>
          <w:szCs w:val="23"/>
          <w:lang w:val="mn-MN"/>
        </w:rPr>
        <w:t>37</w:t>
      </w:r>
      <w:r w:rsidRPr="00331C8C">
        <w:rPr>
          <w:rFonts w:ascii="Arial" w:hAnsi="Arial" w:cs="Arial"/>
          <w:i/>
          <w:iCs/>
          <w:color w:val="000000" w:themeColor="text1"/>
          <w:sz w:val="23"/>
          <w:szCs w:val="23"/>
          <w:lang w:val="mn-MN"/>
        </w:rPr>
        <w:t xml:space="preserve"> минутад хэлэлцэж дуусав.</w:t>
      </w:r>
    </w:p>
    <w:p w:rsidR="008211F9" w:rsidRPr="00331C8C" w:rsidRDefault="008211F9" w:rsidP="008211F9">
      <w:pPr>
        <w:jc w:val="both"/>
        <w:rPr>
          <w:rFonts w:ascii="Arial" w:hAnsi="Arial" w:cs="Arial"/>
          <w:b/>
          <w:bCs/>
          <w:i/>
          <w:iCs/>
          <w:color w:val="000000" w:themeColor="text1"/>
          <w:sz w:val="23"/>
          <w:szCs w:val="23"/>
          <w:lang w:val="mn-MN"/>
        </w:rPr>
      </w:pPr>
    </w:p>
    <w:p w:rsidR="00135714" w:rsidRPr="00331C8C" w:rsidRDefault="007B470E" w:rsidP="008211F9">
      <w:pPr>
        <w:ind w:firstLine="720"/>
        <w:jc w:val="both"/>
        <w:rPr>
          <w:rFonts w:ascii="Arial" w:hAnsi="Arial" w:cs="Arial"/>
          <w:i/>
          <w:iCs/>
          <w:sz w:val="23"/>
          <w:szCs w:val="23"/>
        </w:rPr>
      </w:pPr>
      <w:r w:rsidRPr="00331C8C">
        <w:rPr>
          <w:rFonts w:ascii="Arial" w:hAnsi="Arial" w:cs="Arial"/>
          <w:b/>
          <w:bCs/>
          <w:i/>
          <w:iCs/>
          <w:color w:val="000000" w:themeColor="text1"/>
          <w:sz w:val="23"/>
          <w:szCs w:val="23"/>
          <w:lang w:val="mn-MN"/>
        </w:rPr>
        <w:t>Дөрөв.</w:t>
      </w:r>
      <w:r w:rsidR="00135714" w:rsidRPr="00331C8C">
        <w:rPr>
          <w:rFonts w:ascii="Arial" w:hAnsi="Arial" w:cs="Arial"/>
          <w:b/>
          <w:bCs/>
          <w:i/>
          <w:iCs/>
          <w:color w:val="000000" w:themeColor="text1"/>
          <w:sz w:val="23"/>
          <w:szCs w:val="23"/>
          <w:lang w:val="mn-MN"/>
        </w:rPr>
        <w:t xml:space="preserve">Газрын тосны бүтээгдэхүүний тухай хуульд нэмэлт оруулах тухай хуулийн төсөл </w:t>
      </w:r>
      <w:r w:rsidR="00135714" w:rsidRPr="00331C8C">
        <w:rPr>
          <w:rFonts w:ascii="Arial" w:hAnsi="Arial" w:cs="Arial"/>
          <w:i/>
          <w:iCs/>
          <w:sz w:val="23"/>
          <w:szCs w:val="23"/>
        </w:rPr>
        <w:t xml:space="preserve">/Засгийн газар 2021.11.29-ний өдөр </w:t>
      </w:r>
      <w:r w:rsidR="00256962">
        <w:rPr>
          <w:rFonts w:ascii="Arial" w:hAnsi="Arial" w:cs="Arial"/>
          <w:i/>
          <w:iCs/>
          <w:sz w:val="23"/>
          <w:szCs w:val="23"/>
        </w:rPr>
        <w:t xml:space="preserve">өргөн </w:t>
      </w:r>
      <w:r w:rsidR="00135714" w:rsidRPr="00331C8C">
        <w:rPr>
          <w:rFonts w:ascii="Arial" w:hAnsi="Arial" w:cs="Arial"/>
          <w:i/>
          <w:iCs/>
          <w:sz w:val="23"/>
          <w:szCs w:val="23"/>
        </w:rPr>
        <w:t xml:space="preserve">мэдүүлсэн, </w:t>
      </w:r>
      <w:r w:rsidR="00135714" w:rsidRPr="00331C8C">
        <w:rPr>
          <w:rFonts w:ascii="Arial" w:hAnsi="Arial" w:cs="Arial"/>
          <w:b/>
          <w:bCs/>
          <w:i/>
          <w:iCs/>
          <w:sz w:val="23"/>
          <w:szCs w:val="23"/>
        </w:rPr>
        <w:t>хэлэлцэх эсэх</w:t>
      </w:r>
      <w:r w:rsidR="00135714" w:rsidRPr="00331C8C">
        <w:rPr>
          <w:rFonts w:ascii="Arial" w:hAnsi="Arial" w:cs="Arial"/>
          <w:i/>
          <w:iCs/>
          <w:sz w:val="23"/>
          <w:szCs w:val="23"/>
        </w:rPr>
        <w:t>/</w:t>
      </w:r>
    </w:p>
    <w:p w:rsidR="00494EC3" w:rsidRPr="00331C8C" w:rsidRDefault="00494EC3" w:rsidP="00135714">
      <w:pPr>
        <w:ind w:firstLine="720"/>
        <w:jc w:val="both"/>
        <w:rPr>
          <w:rFonts w:ascii="Arial" w:hAnsi="Arial" w:cs="Arial"/>
          <w:b/>
          <w:bCs/>
          <w:i/>
          <w:iCs/>
          <w:color w:val="000000" w:themeColor="text1"/>
          <w:sz w:val="23"/>
          <w:szCs w:val="23"/>
          <w:lang w:val="mn-MN"/>
        </w:rPr>
      </w:pPr>
    </w:p>
    <w:p w:rsidR="00494EC3" w:rsidRPr="00331C8C" w:rsidRDefault="00494EC3" w:rsidP="00494EC3">
      <w:pPr>
        <w:ind w:firstLine="720"/>
        <w:jc w:val="both"/>
        <w:rPr>
          <w:rFonts w:ascii="Arial" w:hAnsi="Arial" w:cs="Arial"/>
          <w:sz w:val="23"/>
          <w:szCs w:val="23"/>
        </w:rPr>
      </w:pPr>
      <w:r w:rsidRPr="00331C8C">
        <w:rPr>
          <w:rFonts w:ascii="Arial" w:hAnsi="Arial" w:cs="Arial"/>
          <w:sz w:val="23"/>
          <w:szCs w:val="23"/>
        </w:rPr>
        <w:t>Хэлэлцэж буй асуудалтай холбогдуулан Уул уурхай,</w:t>
      </w:r>
      <w:r w:rsidR="008565BC">
        <w:rPr>
          <w:rFonts w:ascii="Arial" w:hAnsi="Arial" w:cs="Arial"/>
          <w:sz w:val="23"/>
          <w:szCs w:val="23"/>
        </w:rPr>
        <w:t xml:space="preserve"> хүнд үйлдвэрийн сайд Г.Ёндон,</w:t>
      </w:r>
      <w:r w:rsidR="008565BC">
        <w:rPr>
          <w:rFonts w:ascii="Arial" w:hAnsi="Arial" w:cs="Arial"/>
          <w:sz w:val="23"/>
          <w:szCs w:val="23"/>
          <w:lang w:val="mn-MN"/>
        </w:rPr>
        <w:t xml:space="preserve"> </w:t>
      </w:r>
      <w:r w:rsidRPr="00331C8C">
        <w:rPr>
          <w:rFonts w:ascii="Arial" w:hAnsi="Arial" w:cs="Arial"/>
          <w:sz w:val="23"/>
          <w:szCs w:val="23"/>
        </w:rPr>
        <w:t xml:space="preserve">Уул уурхай, хүнд үйлдвэрийн яамны Газрын тосны бодлогын хэрэгжилтийг зохицуулах </w:t>
      </w:r>
      <w:r w:rsidRPr="00331C8C">
        <w:rPr>
          <w:rFonts w:ascii="Arial" w:hAnsi="Arial" w:cs="Arial"/>
          <w:sz w:val="23"/>
          <w:szCs w:val="23"/>
        </w:rPr>
        <w:lastRenderedPageBreak/>
        <w:t xml:space="preserve">хэлтсийн дарга Ч.Хишигдалай, Иргэний нисэхийн ерөнхий газрын Агаарын тээврийн бодлого зохицуулалтын газрын дарга Г.Батбаяр, “Эрчим ойл” ТӨХХК-ийн захирал З.Ширзана, </w:t>
      </w:r>
      <w:r w:rsidR="00256962">
        <w:rPr>
          <w:rFonts w:ascii="Arial" w:hAnsi="Arial" w:cs="Arial"/>
          <w:sz w:val="23"/>
          <w:szCs w:val="23"/>
        </w:rPr>
        <w:t>мөн компан</w:t>
      </w:r>
      <w:r w:rsidRPr="00331C8C">
        <w:rPr>
          <w:rFonts w:ascii="Arial" w:hAnsi="Arial" w:cs="Arial"/>
          <w:sz w:val="23"/>
          <w:szCs w:val="23"/>
        </w:rPr>
        <w:t>ийн менежер Х.Эрдэнэбилэг нар оролцов.</w:t>
      </w:r>
    </w:p>
    <w:p w:rsidR="0049023A" w:rsidRPr="00331C8C" w:rsidRDefault="0049023A" w:rsidP="00494EC3">
      <w:pPr>
        <w:jc w:val="both"/>
        <w:rPr>
          <w:rFonts w:ascii="Arial" w:hAnsi="Arial" w:cs="Arial"/>
          <w:color w:val="000000" w:themeColor="text1"/>
          <w:sz w:val="23"/>
          <w:szCs w:val="23"/>
          <w:lang w:val="mn-MN"/>
        </w:rPr>
      </w:pPr>
    </w:p>
    <w:p w:rsidR="0049023A" w:rsidRPr="00331C8C" w:rsidRDefault="0049023A" w:rsidP="0049023A">
      <w:pPr>
        <w:ind w:firstLine="720"/>
        <w:jc w:val="both"/>
        <w:rPr>
          <w:rFonts w:ascii="Arial" w:hAnsi="Arial" w:cs="Arial"/>
          <w:color w:val="000000" w:themeColor="text1"/>
          <w:sz w:val="23"/>
          <w:szCs w:val="23"/>
          <w:lang w:val="mn-MN"/>
        </w:rPr>
      </w:pPr>
      <w:r w:rsidRPr="00331C8C">
        <w:rPr>
          <w:rFonts w:ascii="Arial" w:hAnsi="Arial" w:cs="Arial"/>
          <w:color w:val="000000" w:themeColor="text1"/>
          <w:sz w:val="23"/>
          <w:szCs w:val="23"/>
          <w:lang w:val="mn-MN"/>
        </w:rPr>
        <w:t>Хуралдаанд</w:t>
      </w:r>
      <w:r w:rsidRPr="00331C8C">
        <w:rPr>
          <w:rFonts w:ascii="Arial" w:hAnsi="Arial" w:cs="Arial"/>
          <w:color w:val="000000" w:themeColor="text1"/>
          <w:sz w:val="23"/>
          <w:szCs w:val="23"/>
          <w:shd w:val="clear" w:color="auto" w:fill="FFFFFF"/>
          <w:lang w:val="mn-MN"/>
        </w:rPr>
        <w:t xml:space="preserve"> Улсын Их Хурлын Тамгын газрын Хууль, эрх зүйн</w:t>
      </w:r>
      <w:r w:rsidR="003C1FC2" w:rsidRPr="00331C8C">
        <w:rPr>
          <w:rFonts w:ascii="Arial" w:hAnsi="Arial" w:cs="Arial"/>
          <w:color w:val="000000" w:themeColor="text1"/>
          <w:sz w:val="23"/>
          <w:szCs w:val="23"/>
          <w:shd w:val="clear" w:color="auto" w:fill="FFFFFF"/>
          <w:lang w:val="mn-MN"/>
        </w:rPr>
        <w:t xml:space="preserve"> </w:t>
      </w:r>
      <w:r w:rsidRPr="00331C8C">
        <w:rPr>
          <w:rFonts w:ascii="Arial" w:hAnsi="Arial" w:cs="Arial"/>
          <w:color w:val="000000" w:themeColor="text1"/>
          <w:sz w:val="23"/>
          <w:szCs w:val="23"/>
          <w:shd w:val="clear" w:color="auto" w:fill="FFFFFF"/>
          <w:lang w:val="mn-MN"/>
        </w:rPr>
        <w:t xml:space="preserve">газрын Зөвлөхүүдийн албаны зөвлөх Б.Баярсайхан, </w:t>
      </w:r>
      <w:r w:rsidR="00355B51">
        <w:rPr>
          <w:rFonts w:ascii="Arial" w:hAnsi="Arial" w:cs="Arial"/>
          <w:color w:val="000000" w:themeColor="text1"/>
          <w:sz w:val="23"/>
          <w:szCs w:val="23"/>
          <w:shd w:val="clear" w:color="auto" w:fill="FFFFFF"/>
          <w:lang w:val="mn-MN"/>
        </w:rPr>
        <w:t xml:space="preserve">мөн газрын </w:t>
      </w:r>
      <w:r w:rsidRPr="00331C8C">
        <w:rPr>
          <w:rFonts w:ascii="Arial" w:hAnsi="Arial" w:cs="Arial"/>
          <w:color w:val="000000" w:themeColor="text1"/>
          <w:sz w:val="23"/>
          <w:szCs w:val="23"/>
          <w:shd w:val="clear" w:color="auto" w:fill="FFFFFF"/>
          <w:lang w:val="mn-MN"/>
        </w:rPr>
        <w:t xml:space="preserve">Байнгын хорооны асуудал хариуцсан хэлтсийн Эдийн засгийн байнгын хороо хариуцсан ахлах </w:t>
      </w:r>
      <w:r w:rsidRPr="00331C8C">
        <w:rPr>
          <w:rFonts w:ascii="Arial" w:hAnsi="Arial" w:cs="Arial"/>
          <w:color w:val="000000" w:themeColor="text1"/>
          <w:sz w:val="23"/>
          <w:szCs w:val="23"/>
          <w:lang w:val="mn-MN"/>
        </w:rPr>
        <w:t>зөвлөх Д</w:t>
      </w:r>
      <w:r w:rsidRPr="00331C8C">
        <w:rPr>
          <w:rFonts w:ascii="Arial" w:hAnsi="Arial" w:cs="Arial"/>
          <w:color w:val="000000" w:themeColor="text1"/>
          <w:sz w:val="23"/>
          <w:szCs w:val="23"/>
          <w:shd w:val="clear" w:color="auto" w:fill="FFFFFF"/>
          <w:lang w:val="mn-MN"/>
        </w:rPr>
        <w:t xml:space="preserve">.Мягмарцэрэн, референт Г.Баярмаа </w:t>
      </w:r>
      <w:r w:rsidRPr="00331C8C">
        <w:rPr>
          <w:rFonts w:ascii="Arial" w:hAnsi="Arial" w:cs="Arial"/>
          <w:color w:val="000000" w:themeColor="text1"/>
          <w:sz w:val="23"/>
          <w:szCs w:val="23"/>
          <w:lang w:val="mn-MN"/>
        </w:rPr>
        <w:t xml:space="preserve">нар байлцав. </w:t>
      </w:r>
    </w:p>
    <w:p w:rsidR="0057115F" w:rsidRPr="00331C8C" w:rsidRDefault="0057115F" w:rsidP="00F96C5A">
      <w:pPr>
        <w:jc w:val="both"/>
        <w:rPr>
          <w:rFonts w:ascii="Arial" w:hAnsi="Arial" w:cs="Arial"/>
          <w:b/>
          <w:i/>
          <w:iCs/>
          <w:color w:val="000000" w:themeColor="text1"/>
          <w:sz w:val="23"/>
          <w:szCs w:val="23"/>
          <w:lang w:val="mn-MN"/>
        </w:rPr>
      </w:pPr>
    </w:p>
    <w:p w:rsidR="00A778FB" w:rsidRPr="00331C8C" w:rsidRDefault="00A778FB" w:rsidP="00A778FB">
      <w:pPr>
        <w:ind w:firstLine="720"/>
        <w:jc w:val="both"/>
        <w:rPr>
          <w:rFonts w:ascii="Arial" w:hAnsi="Arial" w:cs="Arial"/>
          <w:color w:val="000000" w:themeColor="text1"/>
          <w:kern w:val="1"/>
          <w:sz w:val="23"/>
          <w:szCs w:val="23"/>
          <w:lang w:val="mn-MN"/>
        </w:rPr>
      </w:pPr>
      <w:r w:rsidRPr="00331C8C">
        <w:rPr>
          <w:rFonts w:ascii="Arial" w:hAnsi="Arial" w:cs="Arial"/>
          <w:color w:val="000000" w:themeColor="text1"/>
          <w:kern w:val="1"/>
          <w:sz w:val="23"/>
          <w:szCs w:val="23"/>
          <w:lang w:val="mn-MN"/>
        </w:rPr>
        <w:t xml:space="preserve">Төслийн үзэл баримтлалын талаар илтгэлийг </w:t>
      </w:r>
      <w:r w:rsidRPr="00331C8C">
        <w:rPr>
          <w:rFonts w:ascii="Arial" w:hAnsi="Arial" w:cs="Arial"/>
          <w:sz w:val="23"/>
          <w:szCs w:val="23"/>
        </w:rPr>
        <w:t>Уул уурхай, хүнд үйлдвэрийн сайд Г.Ёндон</w:t>
      </w:r>
      <w:r w:rsidRPr="00331C8C">
        <w:rPr>
          <w:rFonts w:ascii="Arial" w:hAnsi="Arial" w:cs="Arial"/>
          <w:color w:val="000000" w:themeColor="text1"/>
          <w:sz w:val="23"/>
          <w:szCs w:val="23"/>
          <w:lang w:val="mn-MN"/>
        </w:rPr>
        <w:t xml:space="preserve"> </w:t>
      </w:r>
      <w:r w:rsidRPr="00331C8C">
        <w:rPr>
          <w:rFonts w:ascii="Arial" w:hAnsi="Arial" w:cs="Arial"/>
          <w:color w:val="000000" w:themeColor="text1"/>
          <w:kern w:val="1"/>
          <w:sz w:val="23"/>
          <w:szCs w:val="23"/>
          <w:lang w:val="mn-MN"/>
        </w:rPr>
        <w:t xml:space="preserve">танилцуулав. </w:t>
      </w:r>
    </w:p>
    <w:p w:rsidR="00A778FB" w:rsidRPr="00331C8C" w:rsidRDefault="00A778FB" w:rsidP="00F96C5A">
      <w:pPr>
        <w:jc w:val="both"/>
        <w:rPr>
          <w:rFonts w:ascii="Arial" w:hAnsi="Arial" w:cs="Arial"/>
          <w:b/>
          <w:i/>
          <w:iCs/>
          <w:color w:val="000000" w:themeColor="text1"/>
          <w:sz w:val="23"/>
          <w:szCs w:val="23"/>
          <w:lang w:val="mn-MN"/>
        </w:rPr>
      </w:pPr>
    </w:p>
    <w:p w:rsidR="00D20F0C" w:rsidRPr="00331C8C" w:rsidRDefault="00D20F0C" w:rsidP="001006F0">
      <w:pPr>
        <w:ind w:firstLine="720"/>
        <w:jc w:val="both"/>
        <w:rPr>
          <w:rFonts w:ascii="Arial" w:hAnsi="Arial" w:cs="Arial"/>
          <w:color w:val="000000" w:themeColor="text1"/>
          <w:kern w:val="1"/>
          <w:sz w:val="23"/>
          <w:szCs w:val="23"/>
          <w:lang w:val="mn-MN"/>
        </w:rPr>
      </w:pPr>
      <w:r w:rsidRPr="00331C8C">
        <w:rPr>
          <w:rFonts w:ascii="Arial" w:hAnsi="Arial" w:cs="Arial"/>
          <w:color w:val="000000" w:themeColor="text1"/>
          <w:kern w:val="1"/>
          <w:sz w:val="23"/>
          <w:szCs w:val="23"/>
          <w:lang w:val="mn-MN"/>
        </w:rPr>
        <w:t xml:space="preserve">Илтгэлтэй холбогдуулан Улсын Их Хурлын гишүүн </w:t>
      </w:r>
      <w:r w:rsidRPr="00331C8C">
        <w:rPr>
          <w:rFonts w:ascii="Arial" w:hAnsi="Arial" w:cs="Arial"/>
          <w:sz w:val="23"/>
          <w:szCs w:val="23"/>
        </w:rPr>
        <w:t>Б.Баттөмөр,</w:t>
      </w:r>
      <w:r w:rsidRPr="00331C8C">
        <w:rPr>
          <w:rFonts w:ascii="Arial" w:hAnsi="Arial" w:cs="Arial"/>
          <w:b/>
          <w:bCs/>
          <w:sz w:val="23"/>
          <w:szCs w:val="23"/>
        </w:rPr>
        <w:t xml:space="preserve"> </w:t>
      </w:r>
      <w:r w:rsidRPr="00331C8C">
        <w:rPr>
          <w:rFonts w:ascii="Arial" w:hAnsi="Arial" w:cs="Arial"/>
          <w:sz w:val="23"/>
          <w:szCs w:val="23"/>
        </w:rPr>
        <w:t>М.Оюунчимэг</w:t>
      </w:r>
      <w:r w:rsidRPr="00331C8C">
        <w:rPr>
          <w:rFonts w:ascii="Arial" w:hAnsi="Arial" w:cs="Arial"/>
          <w:color w:val="000000" w:themeColor="text1"/>
          <w:kern w:val="1"/>
          <w:sz w:val="23"/>
          <w:szCs w:val="23"/>
          <w:lang w:val="mn-MN"/>
        </w:rPr>
        <w:t xml:space="preserve"> нарын тавьсан асуултад </w:t>
      </w:r>
      <w:r w:rsidRPr="00331C8C">
        <w:rPr>
          <w:rFonts w:ascii="Arial" w:hAnsi="Arial" w:cs="Arial"/>
          <w:sz w:val="23"/>
          <w:szCs w:val="23"/>
        </w:rPr>
        <w:t>Уул уурхай, хүнд үйлдвэрийн сайд Г.Ёндон</w:t>
      </w:r>
      <w:r w:rsidRPr="00331C8C">
        <w:rPr>
          <w:rFonts w:ascii="Arial" w:hAnsi="Arial" w:cs="Arial"/>
          <w:color w:val="000000" w:themeColor="text1"/>
          <w:sz w:val="23"/>
          <w:szCs w:val="23"/>
          <w:lang w:val="mn-MN"/>
        </w:rPr>
        <w:t xml:space="preserve"> </w:t>
      </w:r>
      <w:r w:rsidRPr="00331C8C">
        <w:rPr>
          <w:rFonts w:ascii="Arial" w:hAnsi="Arial" w:cs="Arial"/>
          <w:color w:val="000000" w:themeColor="text1"/>
          <w:kern w:val="1"/>
          <w:sz w:val="23"/>
          <w:szCs w:val="23"/>
          <w:lang w:val="mn-MN"/>
        </w:rPr>
        <w:t>хариулж, тайлбар хийв.</w:t>
      </w:r>
    </w:p>
    <w:p w:rsidR="001006F0" w:rsidRPr="00331C8C" w:rsidRDefault="001006F0" w:rsidP="001006F0">
      <w:pPr>
        <w:ind w:firstLine="720"/>
        <w:jc w:val="both"/>
        <w:rPr>
          <w:rFonts w:ascii="Arial" w:hAnsi="Arial" w:cs="Arial"/>
          <w:color w:val="000000" w:themeColor="text1"/>
          <w:kern w:val="1"/>
          <w:sz w:val="23"/>
          <w:szCs w:val="23"/>
          <w:lang w:val="mn-MN"/>
        </w:rPr>
      </w:pPr>
    </w:p>
    <w:p w:rsidR="00D20F0C" w:rsidRPr="00331C8C" w:rsidRDefault="00D20F0C" w:rsidP="00D20F0C">
      <w:pPr>
        <w:autoSpaceDE w:val="0"/>
        <w:autoSpaceDN w:val="0"/>
        <w:adjustRightInd w:val="0"/>
        <w:ind w:firstLine="720"/>
        <w:jc w:val="both"/>
        <w:rPr>
          <w:rFonts w:ascii="Arial" w:hAnsi="Arial" w:cs="Arial"/>
          <w:color w:val="000000" w:themeColor="text1"/>
          <w:kern w:val="1"/>
          <w:sz w:val="23"/>
          <w:szCs w:val="23"/>
          <w:lang w:val="mn-MN"/>
        </w:rPr>
      </w:pPr>
      <w:r w:rsidRPr="00331C8C">
        <w:rPr>
          <w:rFonts w:ascii="Arial" w:hAnsi="Arial" w:cs="Arial"/>
          <w:color w:val="000000" w:themeColor="text1"/>
          <w:kern w:val="1"/>
          <w:sz w:val="23"/>
          <w:szCs w:val="23"/>
          <w:lang w:val="mn-MN"/>
        </w:rPr>
        <w:t xml:space="preserve">Улсын Их Хурлын гишүүн </w:t>
      </w:r>
      <w:r w:rsidRPr="00331C8C">
        <w:rPr>
          <w:rFonts w:ascii="Arial" w:hAnsi="Arial" w:cs="Arial"/>
          <w:sz w:val="23"/>
          <w:szCs w:val="23"/>
        </w:rPr>
        <w:t>М.Оюунчимэг</w:t>
      </w:r>
      <w:r w:rsidRPr="00331C8C">
        <w:rPr>
          <w:rFonts w:ascii="Arial" w:hAnsi="Arial" w:cs="Arial"/>
          <w:color w:val="000000" w:themeColor="text1"/>
          <w:kern w:val="1"/>
          <w:sz w:val="23"/>
          <w:szCs w:val="23"/>
          <w:lang w:val="mn-MN"/>
        </w:rPr>
        <w:t xml:space="preserve"> үг хэлэв. </w:t>
      </w:r>
    </w:p>
    <w:p w:rsidR="00D20F0C" w:rsidRPr="00331C8C" w:rsidRDefault="00D20F0C" w:rsidP="00D20F0C">
      <w:pPr>
        <w:autoSpaceDE w:val="0"/>
        <w:autoSpaceDN w:val="0"/>
        <w:adjustRightInd w:val="0"/>
        <w:spacing w:line="99" w:lineRule="atLeast"/>
        <w:jc w:val="both"/>
        <w:rPr>
          <w:rFonts w:ascii="Arial" w:hAnsi="Arial" w:cs="Arial"/>
          <w:b/>
          <w:bCs/>
          <w:color w:val="000000" w:themeColor="text1"/>
          <w:kern w:val="1"/>
          <w:sz w:val="23"/>
          <w:szCs w:val="23"/>
          <w:lang w:val="mn-MN"/>
        </w:rPr>
      </w:pPr>
    </w:p>
    <w:p w:rsidR="00D20F0C" w:rsidRPr="00331C8C" w:rsidRDefault="00862083" w:rsidP="00D20F0C">
      <w:pPr>
        <w:autoSpaceDE w:val="0"/>
        <w:autoSpaceDN w:val="0"/>
        <w:adjustRightInd w:val="0"/>
        <w:spacing w:line="99" w:lineRule="atLeast"/>
        <w:ind w:firstLine="720"/>
        <w:jc w:val="both"/>
        <w:rPr>
          <w:rFonts w:ascii="Arial" w:hAnsi="Arial" w:cs="Arial"/>
          <w:color w:val="000000" w:themeColor="text1"/>
          <w:kern w:val="1"/>
          <w:sz w:val="23"/>
          <w:szCs w:val="23"/>
          <w:lang w:val="mn-MN"/>
        </w:rPr>
      </w:pPr>
      <w:r w:rsidRPr="00331C8C">
        <w:rPr>
          <w:rFonts w:ascii="Arial" w:hAnsi="Arial" w:cs="Arial"/>
          <w:b/>
          <w:bCs/>
          <w:color w:val="000000" w:themeColor="text1"/>
          <w:kern w:val="1"/>
          <w:sz w:val="23"/>
          <w:szCs w:val="23"/>
          <w:lang w:val="mn-MN"/>
        </w:rPr>
        <w:t>Ж</w:t>
      </w:r>
      <w:r w:rsidR="00D20F0C" w:rsidRPr="00331C8C">
        <w:rPr>
          <w:rFonts w:ascii="Arial" w:hAnsi="Arial" w:cs="Arial"/>
          <w:b/>
          <w:bCs/>
          <w:color w:val="000000" w:themeColor="text1"/>
          <w:kern w:val="1"/>
          <w:sz w:val="23"/>
          <w:szCs w:val="23"/>
          <w:lang w:val="mn-MN"/>
        </w:rPr>
        <w:t>.</w:t>
      </w:r>
      <w:r w:rsidRPr="00331C8C">
        <w:rPr>
          <w:rFonts w:ascii="Arial" w:hAnsi="Arial" w:cs="Arial"/>
          <w:b/>
          <w:bCs/>
          <w:color w:val="000000" w:themeColor="text1"/>
          <w:kern w:val="1"/>
          <w:sz w:val="23"/>
          <w:szCs w:val="23"/>
          <w:lang w:val="mn-MN"/>
        </w:rPr>
        <w:t>Ганбаатар</w:t>
      </w:r>
      <w:r w:rsidR="00D20F0C" w:rsidRPr="00331C8C">
        <w:rPr>
          <w:rFonts w:ascii="Arial" w:hAnsi="Arial" w:cs="Arial"/>
          <w:b/>
          <w:bCs/>
          <w:color w:val="000000" w:themeColor="text1"/>
          <w:kern w:val="1"/>
          <w:sz w:val="23"/>
          <w:szCs w:val="23"/>
          <w:lang w:val="mn-MN"/>
        </w:rPr>
        <w:t>:</w:t>
      </w:r>
      <w:r w:rsidRPr="00331C8C">
        <w:rPr>
          <w:rFonts w:ascii="Arial" w:hAnsi="Arial" w:cs="Arial"/>
          <w:b/>
          <w:bCs/>
          <w:color w:val="000000" w:themeColor="text1"/>
          <w:kern w:val="1"/>
          <w:sz w:val="23"/>
          <w:szCs w:val="23"/>
          <w:lang w:val="mn-MN"/>
        </w:rPr>
        <w:t xml:space="preserve"> </w:t>
      </w:r>
      <w:r w:rsidRPr="00331C8C">
        <w:rPr>
          <w:rFonts w:ascii="Arial" w:hAnsi="Arial" w:cs="Arial"/>
          <w:color w:val="000000" w:themeColor="text1"/>
          <w:sz w:val="23"/>
          <w:szCs w:val="23"/>
          <w:lang w:val="mn-MN"/>
        </w:rPr>
        <w:t>Газрын тосны бүтээгдэхүүний тухай хуульд нэмэлт оруулах тухай хуулийн төсл</w:t>
      </w:r>
      <w:r w:rsidR="00D20F0C" w:rsidRPr="00331C8C">
        <w:rPr>
          <w:rFonts w:ascii="Arial" w:hAnsi="Arial" w:cs="Arial"/>
          <w:color w:val="000000" w:themeColor="text1"/>
          <w:kern w:val="1"/>
          <w:sz w:val="23"/>
          <w:szCs w:val="23"/>
          <w:lang w:val="mn-MN"/>
        </w:rPr>
        <w:t xml:space="preserve">ийн үзэл баримтлалыг дэмжиж, чуулганы нэгдсэн хуралдаанаар оруулж хэлэлцүүлэх нь зүйтэй гэсэн саналыг дэмжье гэсэн санал хураалт явуулъя. </w:t>
      </w:r>
    </w:p>
    <w:p w:rsidR="00D20F0C" w:rsidRPr="00331C8C" w:rsidRDefault="00D20F0C" w:rsidP="00D20F0C">
      <w:pPr>
        <w:autoSpaceDE w:val="0"/>
        <w:autoSpaceDN w:val="0"/>
        <w:adjustRightInd w:val="0"/>
        <w:ind w:firstLine="720"/>
        <w:jc w:val="both"/>
        <w:rPr>
          <w:rFonts w:ascii="Arial" w:hAnsi="Arial" w:cs="Arial"/>
          <w:color w:val="000000" w:themeColor="text1"/>
          <w:kern w:val="1"/>
          <w:sz w:val="23"/>
          <w:szCs w:val="23"/>
          <w:lang w:val="mn-MN"/>
        </w:rPr>
      </w:pPr>
    </w:p>
    <w:p w:rsidR="00D20F0C" w:rsidRPr="00331C8C" w:rsidRDefault="00D20F0C" w:rsidP="00D20F0C">
      <w:pPr>
        <w:autoSpaceDE w:val="0"/>
        <w:autoSpaceDN w:val="0"/>
        <w:adjustRightInd w:val="0"/>
        <w:ind w:firstLine="720"/>
        <w:jc w:val="both"/>
        <w:rPr>
          <w:rFonts w:ascii="Arial" w:hAnsi="Arial" w:cs="Arial"/>
          <w:color w:val="000000" w:themeColor="text1"/>
          <w:kern w:val="1"/>
          <w:sz w:val="23"/>
          <w:szCs w:val="23"/>
          <w:lang w:val="mn-MN"/>
        </w:rPr>
      </w:pPr>
      <w:r w:rsidRPr="00331C8C">
        <w:rPr>
          <w:rFonts w:ascii="Arial" w:hAnsi="Arial" w:cs="Arial"/>
          <w:color w:val="000000" w:themeColor="text1"/>
          <w:kern w:val="1"/>
          <w:sz w:val="23"/>
          <w:szCs w:val="23"/>
          <w:lang w:val="mn-MN"/>
        </w:rPr>
        <w:t>Зөвшөөрсөн:</w:t>
      </w:r>
      <w:r w:rsidRPr="00331C8C">
        <w:rPr>
          <w:rFonts w:ascii="Arial" w:hAnsi="Arial" w:cs="Arial"/>
          <w:color w:val="000000" w:themeColor="text1"/>
          <w:kern w:val="1"/>
          <w:sz w:val="23"/>
          <w:szCs w:val="23"/>
          <w:lang w:val="mn-MN"/>
        </w:rPr>
        <w:tab/>
        <w:t xml:space="preserve"> </w:t>
      </w:r>
      <w:r w:rsidR="00374E15">
        <w:rPr>
          <w:rFonts w:ascii="Arial" w:hAnsi="Arial" w:cs="Arial"/>
          <w:color w:val="000000" w:themeColor="text1"/>
          <w:kern w:val="1"/>
          <w:sz w:val="23"/>
          <w:szCs w:val="23"/>
          <w:lang w:val="mn-MN"/>
        </w:rPr>
        <w:t xml:space="preserve">           </w:t>
      </w:r>
      <w:r w:rsidR="001C3DEE" w:rsidRPr="00331C8C">
        <w:rPr>
          <w:rFonts w:ascii="Arial" w:hAnsi="Arial" w:cs="Arial"/>
          <w:color w:val="000000" w:themeColor="text1"/>
          <w:kern w:val="1"/>
          <w:sz w:val="23"/>
          <w:szCs w:val="23"/>
          <w:lang w:val="mn-MN"/>
        </w:rPr>
        <w:t>7</w:t>
      </w:r>
    </w:p>
    <w:p w:rsidR="00D20F0C" w:rsidRPr="00331C8C" w:rsidRDefault="00D20F0C" w:rsidP="00D20F0C">
      <w:pPr>
        <w:autoSpaceDE w:val="0"/>
        <w:autoSpaceDN w:val="0"/>
        <w:adjustRightInd w:val="0"/>
        <w:jc w:val="both"/>
        <w:rPr>
          <w:rFonts w:ascii="Arial" w:hAnsi="Arial" w:cs="Arial"/>
          <w:color w:val="000000" w:themeColor="text1"/>
          <w:kern w:val="1"/>
          <w:sz w:val="23"/>
          <w:szCs w:val="23"/>
          <w:lang w:val="mn-MN"/>
        </w:rPr>
      </w:pPr>
      <w:r w:rsidRPr="00331C8C">
        <w:rPr>
          <w:rFonts w:ascii="Arial" w:hAnsi="Arial" w:cs="Arial"/>
          <w:color w:val="000000" w:themeColor="text1"/>
          <w:kern w:val="1"/>
          <w:sz w:val="23"/>
          <w:szCs w:val="23"/>
          <w:lang w:val="mn-MN"/>
        </w:rPr>
        <w:tab/>
        <w:t xml:space="preserve">Татгалзсан: </w:t>
      </w:r>
      <w:r w:rsidRPr="00331C8C">
        <w:rPr>
          <w:rFonts w:ascii="Arial" w:hAnsi="Arial" w:cs="Arial"/>
          <w:color w:val="000000" w:themeColor="text1"/>
          <w:kern w:val="1"/>
          <w:sz w:val="23"/>
          <w:szCs w:val="23"/>
          <w:lang w:val="mn-MN"/>
        </w:rPr>
        <w:tab/>
      </w:r>
      <w:r w:rsidRPr="00331C8C">
        <w:rPr>
          <w:rFonts w:ascii="Arial" w:hAnsi="Arial" w:cs="Arial"/>
          <w:color w:val="000000" w:themeColor="text1"/>
          <w:kern w:val="1"/>
          <w:sz w:val="23"/>
          <w:szCs w:val="23"/>
          <w:lang w:val="mn-MN"/>
        </w:rPr>
        <w:tab/>
        <w:t xml:space="preserve"> </w:t>
      </w:r>
      <w:r w:rsidR="001C3DEE" w:rsidRPr="00331C8C">
        <w:rPr>
          <w:rFonts w:ascii="Arial" w:hAnsi="Arial" w:cs="Arial"/>
          <w:color w:val="000000" w:themeColor="text1"/>
          <w:kern w:val="1"/>
          <w:sz w:val="23"/>
          <w:szCs w:val="23"/>
          <w:lang w:val="mn-MN"/>
        </w:rPr>
        <w:t>4</w:t>
      </w:r>
    </w:p>
    <w:p w:rsidR="00D20F0C" w:rsidRPr="00331C8C" w:rsidRDefault="00D20F0C" w:rsidP="00D20F0C">
      <w:pPr>
        <w:autoSpaceDE w:val="0"/>
        <w:autoSpaceDN w:val="0"/>
        <w:adjustRightInd w:val="0"/>
        <w:jc w:val="both"/>
        <w:rPr>
          <w:rFonts w:ascii="Arial" w:hAnsi="Arial" w:cs="Arial"/>
          <w:color w:val="000000" w:themeColor="text1"/>
          <w:kern w:val="1"/>
          <w:sz w:val="23"/>
          <w:szCs w:val="23"/>
          <w:lang w:val="mn-MN"/>
        </w:rPr>
      </w:pPr>
      <w:r w:rsidRPr="00331C8C">
        <w:rPr>
          <w:rFonts w:ascii="Arial" w:hAnsi="Arial" w:cs="Arial"/>
          <w:color w:val="000000" w:themeColor="text1"/>
          <w:kern w:val="1"/>
          <w:sz w:val="23"/>
          <w:szCs w:val="23"/>
          <w:lang w:val="mn-MN"/>
        </w:rPr>
        <w:tab/>
        <w:t>Бүгд:</w:t>
      </w:r>
      <w:r w:rsidRPr="00331C8C">
        <w:rPr>
          <w:rFonts w:ascii="Arial" w:hAnsi="Arial" w:cs="Arial"/>
          <w:color w:val="000000" w:themeColor="text1"/>
          <w:kern w:val="1"/>
          <w:sz w:val="23"/>
          <w:szCs w:val="23"/>
          <w:lang w:val="mn-MN"/>
        </w:rPr>
        <w:tab/>
      </w:r>
      <w:r w:rsidRPr="00331C8C">
        <w:rPr>
          <w:rFonts w:ascii="Arial" w:hAnsi="Arial" w:cs="Arial"/>
          <w:color w:val="000000" w:themeColor="text1"/>
          <w:kern w:val="1"/>
          <w:sz w:val="23"/>
          <w:szCs w:val="23"/>
          <w:lang w:val="mn-MN"/>
        </w:rPr>
        <w:tab/>
      </w:r>
      <w:r w:rsidR="00673353" w:rsidRPr="00331C8C">
        <w:rPr>
          <w:rFonts w:ascii="Arial" w:hAnsi="Arial" w:cs="Arial"/>
          <w:color w:val="000000" w:themeColor="text1"/>
          <w:kern w:val="1"/>
          <w:sz w:val="23"/>
          <w:szCs w:val="23"/>
          <w:lang w:val="mn-MN"/>
        </w:rPr>
        <w:t xml:space="preserve">          </w:t>
      </w:r>
      <w:r w:rsidRPr="00331C8C">
        <w:rPr>
          <w:rFonts w:ascii="Arial" w:hAnsi="Arial" w:cs="Arial"/>
          <w:color w:val="000000" w:themeColor="text1"/>
          <w:kern w:val="1"/>
          <w:sz w:val="23"/>
          <w:szCs w:val="23"/>
          <w:lang w:val="mn-MN"/>
        </w:rPr>
        <w:t>11</w:t>
      </w:r>
    </w:p>
    <w:p w:rsidR="00D20F0C" w:rsidRPr="00331C8C" w:rsidRDefault="00D20F0C" w:rsidP="00D20F0C">
      <w:pPr>
        <w:autoSpaceDE w:val="0"/>
        <w:autoSpaceDN w:val="0"/>
        <w:adjustRightInd w:val="0"/>
        <w:jc w:val="both"/>
        <w:rPr>
          <w:rFonts w:ascii="Arial" w:hAnsi="Arial" w:cs="Arial"/>
          <w:color w:val="000000" w:themeColor="text1"/>
          <w:kern w:val="1"/>
          <w:sz w:val="23"/>
          <w:szCs w:val="23"/>
          <w:lang w:val="mn-MN"/>
        </w:rPr>
      </w:pPr>
      <w:r w:rsidRPr="00331C8C">
        <w:rPr>
          <w:rFonts w:ascii="Arial" w:hAnsi="Arial" w:cs="Arial"/>
          <w:color w:val="000000" w:themeColor="text1"/>
          <w:kern w:val="1"/>
          <w:sz w:val="23"/>
          <w:szCs w:val="23"/>
          <w:lang w:val="mn-MN"/>
        </w:rPr>
        <w:tab/>
      </w:r>
      <w:r w:rsidR="001C3DEE" w:rsidRPr="00331C8C">
        <w:rPr>
          <w:rFonts w:ascii="Arial" w:hAnsi="Arial" w:cs="Arial"/>
          <w:color w:val="000000" w:themeColor="text1"/>
          <w:kern w:val="1"/>
          <w:sz w:val="23"/>
          <w:szCs w:val="23"/>
          <w:lang w:val="mn-MN"/>
        </w:rPr>
        <w:t>63</w:t>
      </w:r>
      <w:r w:rsidRPr="00331C8C">
        <w:rPr>
          <w:rFonts w:ascii="Arial" w:hAnsi="Arial" w:cs="Arial"/>
          <w:color w:val="000000" w:themeColor="text1"/>
          <w:kern w:val="1"/>
          <w:sz w:val="23"/>
          <w:szCs w:val="23"/>
          <w:lang w:val="mn-MN"/>
        </w:rPr>
        <w:t>.</w:t>
      </w:r>
      <w:r w:rsidR="001C3DEE" w:rsidRPr="00331C8C">
        <w:rPr>
          <w:rFonts w:ascii="Arial" w:hAnsi="Arial" w:cs="Arial"/>
          <w:color w:val="000000" w:themeColor="text1"/>
          <w:kern w:val="1"/>
          <w:sz w:val="23"/>
          <w:szCs w:val="23"/>
          <w:lang w:val="mn-MN"/>
        </w:rPr>
        <w:t>6</w:t>
      </w:r>
      <w:r w:rsidRPr="00331C8C">
        <w:rPr>
          <w:rFonts w:ascii="Arial" w:hAnsi="Arial" w:cs="Arial"/>
          <w:color w:val="000000" w:themeColor="text1"/>
          <w:kern w:val="1"/>
          <w:sz w:val="23"/>
          <w:szCs w:val="23"/>
          <w:lang w:val="mn-MN"/>
        </w:rPr>
        <w:t xml:space="preserve"> хувийн саналаар дэмжигдлээ.</w:t>
      </w:r>
    </w:p>
    <w:p w:rsidR="00D20F0C" w:rsidRPr="00331C8C" w:rsidRDefault="00D20F0C" w:rsidP="00D20F0C">
      <w:pPr>
        <w:autoSpaceDE w:val="0"/>
        <w:autoSpaceDN w:val="0"/>
        <w:adjustRightInd w:val="0"/>
        <w:jc w:val="both"/>
        <w:rPr>
          <w:rFonts w:ascii="Arial" w:hAnsi="Arial" w:cs="Arial"/>
          <w:color w:val="000000" w:themeColor="text1"/>
          <w:kern w:val="1"/>
          <w:sz w:val="23"/>
          <w:szCs w:val="23"/>
          <w:lang w:val="mn-MN"/>
        </w:rPr>
      </w:pPr>
    </w:p>
    <w:p w:rsidR="00D20F0C" w:rsidRPr="00331C8C" w:rsidRDefault="00D20F0C" w:rsidP="00D20F0C">
      <w:pPr>
        <w:autoSpaceDE w:val="0"/>
        <w:autoSpaceDN w:val="0"/>
        <w:adjustRightInd w:val="0"/>
        <w:spacing w:line="99" w:lineRule="atLeast"/>
        <w:ind w:firstLine="720"/>
        <w:jc w:val="both"/>
        <w:rPr>
          <w:rFonts w:ascii="Arial" w:hAnsi="Arial" w:cs="Arial"/>
          <w:color w:val="000000" w:themeColor="text1"/>
          <w:kern w:val="1"/>
          <w:sz w:val="23"/>
          <w:szCs w:val="23"/>
          <w:lang w:val="mn-MN"/>
        </w:rPr>
      </w:pPr>
      <w:r w:rsidRPr="00331C8C">
        <w:rPr>
          <w:rFonts w:ascii="Arial" w:hAnsi="Arial" w:cs="Arial"/>
          <w:color w:val="000000" w:themeColor="text1"/>
          <w:kern w:val="1"/>
          <w:sz w:val="23"/>
          <w:szCs w:val="23"/>
          <w:lang w:val="mn-MN"/>
        </w:rPr>
        <w:t xml:space="preserve">Байнгын хорооноос гарах санал, дүгнэлтийг Улсын Их Хурлын гишүүн </w:t>
      </w:r>
      <w:r w:rsidR="00DA246D" w:rsidRPr="00331C8C">
        <w:rPr>
          <w:rFonts w:ascii="Arial" w:hAnsi="Arial" w:cs="Arial"/>
          <w:color w:val="000000" w:themeColor="text1"/>
          <w:kern w:val="1"/>
          <w:sz w:val="23"/>
          <w:szCs w:val="23"/>
          <w:lang w:val="mn-MN"/>
        </w:rPr>
        <w:t>Х</w:t>
      </w:r>
      <w:r w:rsidRPr="00331C8C">
        <w:rPr>
          <w:rFonts w:ascii="Arial" w:hAnsi="Arial" w:cs="Arial"/>
          <w:color w:val="000000" w:themeColor="text1"/>
          <w:kern w:val="1"/>
          <w:sz w:val="23"/>
          <w:szCs w:val="23"/>
          <w:lang w:val="mn-MN"/>
        </w:rPr>
        <w:t>.</w:t>
      </w:r>
      <w:r w:rsidR="00DA246D" w:rsidRPr="00331C8C">
        <w:rPr>
          <w:rFonts w:ascii="Arial" w:hAnsi="Arial" w:cs="Arial"/>
          <w:color w:val="000000" w:themeColor="text1"/>
          <w:kern w:val="1"/>
          <w:sz w:val="23"/>
          <w:szCs w:val="23"/>
          <w:lang w:val="mn-MN"/>
        </w:rPr>
        <w:t>Ганхуяг</w:t>
      </w:r>
      <w:r w:rsidRPr="00331C8C">
        <w:rPr>
          <w:rFonts w:ascii="Arial" w:hAnsi="Arial" w:cs="Arial"/>
          <w:color w:val="000000" w:themeColor="text1"/>
          <w:kern w:val="1"/>
          <w:sz w:val="23"/>
          <w:szCs w:val="23"/>
          <w:lang w:val="mn-MN"/>
        </w:rPr>
        <w:t xml:space="preserve"> Улсын Их Хурлын чуулганы нэгдсэн хуралдаанд танилцуулахаар тогтов.</w:t>
      </w:r>
    </w:p>
    <w:p w:rsidR="00D20F0C" w:rsidRPr="00331C8C" w:rsidRDefault="00D20F0C" w:rsidP="00F96C5A">
      <w:pPr>
        <w:jc w:val="both"/>
        <w:rPr>
          <w:rFonts w:ascii="Arial" w:hAnsi="Arial" w:cs="Arial"/>
          <w:b/>
          <w:i/>
          <w:iCs/>
          <w:color w:val="000000" w:themeColor="text1"/>
          <w:sz w:val="23"/>
          <w:szCs w:val="23"/>
          <w:lang w:val="mn-MN"/>
        </w:rPr>
      </w:pPr>
    </w:p>
    <w:p w:rsidR="0057115F" w:rsidRPr="00331C8C" w:rsidRDefault="0057115F" w:rsidP="00F96C5A">
      <w:pPr>
        <w:ind w:firstLine="720"/>
        <w:jc w:val="both"/>
        <w:rPr>
          <w:rFonts w:ascii="Arial" w:hAnsi="Arial" w:cs="Arial"/>
          <w:i/>
          <w:iCs/>
          <w:color w:val="000000" w:themeColor="text1"/>
          <w:sz w:val="23"/>
          <w:szCs w:val="23"/>
        </w:rPr>
      </w:pPr>
      <w:r w:rsidRPr="00331C8C">
        <w:rPr>
          <w:rFonts w:ascii="Arial" w:hAnsi="Arial" w:cs="Arial"/>
          <w:i/>
          <w:iCs/>
          <w:color w:val="000000" w:themeColor="text1"/>
          <w:sz w:val="23"/>
          <w:szCs w:val="23"/>
          <w:lang w:val="mn-MN"/>
        </w:rPr>
        <w:t>Уг асуудлыг 1</w:t>
      </w:r>
      <w:r w:rsidR="0062558E" w:rsidRPr="00331C8C">
        <w:rPr>
          <w:rFonts w:ascii="Arial" w:hAnsi="Arial" w:cs="Arial"/>
          <w:i/>
          <w:iCs/>
          <w:color w:val="000000" w:themeColor="text1"/>
          <w:sz w:val="23"/>
          <w:szCs w:val="23"/>
          <w:lang w:val="mn-MN"/>
        </w:rPr>
        <w:t>4</w:t>
      </w:r>
      <w:r w:rsidRPr="00331C8C">
        <w:rPr>
          <w:rFonts w:ascii="Arial" w:hAnsi="Arial" w:cs="Arial"/>
          <w:i/>
          <w:iCs/>
          <w:color w:val="000000" w:themeColor="text1"/>
          <w:sz w:val="23"/>
          <w:szCs w:val="23"/>
          <w:lang w:val="mn-MN"/>
        </w:rPr>
        <w:t xml:space="preserve"> цаг </w:t>
      </w:r>
      <w:r w:rsidR="0062558E" w:rsidRPr="00331C8C">
        <w:rPr>
          <w:rFonts w:ascii="Arial" w:hAnsi="Arial" w:cs="Arial"/>
          <w:i/>
          <w:iCs/>
          <w:color w:val="000000" w:themeColor="text1"/>
          <w:sz w:val="23"/>
          <w:szCs w:val="23"/>
          <w:lang w:val="mn-MN"/>
        </w:rPr>
        <w:t>05</w:t>
      </w:r>
      <w:r w:rsidRPr="00331C8C">
        <w:rPr>
          <w:rFonts w:ascii="Arial" w:hAnsi="Arial" w:cs="Arial"/>
          <w:i/>
          <w:iCs/>
          <w:color w:val="000000" w:themeColor="text1"/>
          <w:sz w:val="23"/>
          <w:szCs w:val="23"/>
          <w:lang w:val="mn-MN"/>
        </w:rPr>
        <w:t xml:space="preserve"> минутад хэлэлцэж дуусав.</w:t>
      </w:r>
    </w:p>
    <w:p w:rsidR="0057115F" w:rsidRPr="00331C8C" w:rsidRDefault="0057115F" w:rsidP="00F96C5A">
      <w:pPr>
        <w:ind w:firstLine="567"/>
        <w:jc w:val="both"/>
        <w:rPr>
          <w:rFonts w:ascii="Arial" w:hAnsi="Arial" w:cs="Arial"/>
          <w:color w:val="000000" w:themeColor="text1"/>
          <w:sz w:val="23"/>
          <w:szCs w:val="23"/>
          <w:lang w:val="mn-MN"/>
        </w:rPr>
      </w:pPr>
    </w:p>
    <w:p w:rsidR="0057115F" w:rsidRPr="00331C8C" w:rsidRDefault="0057115F" w:rsidP="00F96C5A">
      <w:pPr>
        <w:pStyle w:val="NoSpacing"/>
        <w:ind w:firstLine="720"/>
        <w:jc w:val="both"/>
        <w:rPr>
          <w:rFonts w:ascii="Arial" w:hAnsi="Arial" w:cs="Arial"/>
          <w:color w:val="000000" w:themeColor="text1"/>
          <w:sz w:val="23"/>
          <w:szCs w:val="23"/>
          <w:lang w:val="mn-MN"/>
        </w:rPr>
      </w:pPr>
      <w:r w:rsidRPr="00331C8C">
        <w:rPr>
          <w:rFonts w:ascii="Arial" w:hAnsi="Arial" w:cs="Arial"/>
          <w:color w:val="000000" w:themeColor="text1"/>
          <w:sz w:val="23"/>
          <w:szCs w:val="23"/>
          <w:lang w:val="mn-MN"/>
        </w:rPr>
        <w:t xml:space="preserve">Байнгын хорооны хуралдаанаар </w:t>
      </w:r>
      <w:r w:rsidR="0062558E" w:rsidRPr="00331C8C">
        <w:rPr>
          <w:rFonts w:ascii="Arial" w:hAnsi="Arial" w:cs="Arial"/>
          <w:color w:val="000000" w:themeColor="text1"/>
          <w:sz w:val="23"/>
          <w:szCs w:val="23"/>
          <w:lang w:val="mn-MN"/>
        </w:rPr>
        <w:t>4</w:t>
      </w:r>
      <w:r w:rsidRPr="00331C8C">
        <w:rPr>
          <w:rFonts w:ascii="Arial" w:hAnsi="Arial" w:cs="Arial"/>
          <w:color w:val="000000" w:themeColor="text1"/>
          <w:sz w:val="23"/>
          <w:szCs w:val="23"/>
          <w:lang w:val="mn-MN"/>
        </w:rPr>
        <w:t xml:space="preserve"> асуудал хэлэлцэв.</w:t>
      </w:r>
    </w:p>
    <w:p w:rsidR="0057115F" w:rsidRPr="00331C8C" w:rsidRDefault="0057115F" w:rsidP="00F96C5A">
      <w:pPr>
        <w:pStyle w:val="NoSpacing"/>
        <w:ind w:firstLine="567"/>
        <w:jc w:val="both"/>
        <w:rPr>
          <w:rFonts w:ascii="Arial" w:hAnsi="Arial" w:cs="Arial"/>
          <w:color w:val="000000" w:themeColor="text1"/>
          <w:sz w:val="23"/>
          <w:szCs w:val="23"/>
          <w:lang w:val="mn-MN"/>
        </w:rPr>
      </w:pPr>
    </w:p>
    <w:p w:rsidR="0057115F" w:rsidRPr="00331C8C" w:rsidRDefault="0057115F" w:rsidP="00F96C5A">
      <w:pPr>
        <w:pStyle w:val="NoSpacing"/>
        <w:ind w:firstLine="720"/>
        <w:jc w:val="both"/>
        <w:rPr>
          <w:rFonts w:ascii="Arial" w:hAnsi="Arial" w:cs="Arial"/>
          <w:color w:val="000000" w:themeColor="text1"/>
          <w:sz w:val="23"/>
          <w:szCs w:val="23"/>
          <w:lang w:val="mn-MN"/>
        </w:rPr>
      </w:pPr>
      <w:r w:rsidRPr="00331C8C">
        <w:rPr>
          <w:rStyle w:val="Emphasis"/>
          <w:rFonts w:ascii="Arial" w:eastAsia="Arial" w:hAnsi="Arial" w:cs="Arial"/>
          <w:color w:val="000000" w:themeColor="text1"/>
          <w:sz w:val="23"/>
          <w:szCs w:val="23"/>
          <w:shd w:val="clear" w:color="auto" w:fill="FFFFFF"/>
          <w:lang w:val="mn-MN"/>
        </w:rPr>
        <w:t>Хуралдаан 1 цаг</w:t>
      </w:r>
      <w:r w:rsidRPr="00331C8C">
        <w:rPr>
          <w:rStyle w:val="Emphasis"/>
          <w:rFonts w:ascii="Arial" w:eastAsia="Arial" w:hAnsi="Arial" w:cs="Arial"/>
          <w:color w:val="000000" w:themeColor="text1"/>
          <w:sz w:val="23"/>
          <w:szCs w:val="23"/>
          <w:shd w:val="clear" w:color="auto" w:fill="FFFFFF"/>
        </w:rPr>
        <w:t xml:space="preserve"> </w:t>
      </w:r>
      <w:r w:rsidR="0062558E" w:rsidRPr="00331C8C">
        <w:rPr>
          <w:rStyle w:val="Emphasis"/>
          <w:rFonts w:ascii="Arial" w:eastAsia="Arial" w:hAnsi="Arial" w:cs="Arial"/>
          <w:color w:val="000000" w:themeColor="text1"/>
          <w:sz w:val="23"/>
          <w:szCs w:val="23"/>
          <w:shd w:val="clear" w:color="auto" w:fill="FFFFFF"/>
        </w:rPr>
        <w:t>50</w:t>
      </w:r>
      <w:r w:rsidRPr="00331C8C">
        <w:rPr>
          <w:rStyle w:val="Emphasis"/>
          <w:rFonts w:ascii="Arial" w:eastAsia="Arial" w:hAnsi="Arial" w:cs="Arial"/>
          <w:color w:val="000000" w:themeColor="text1"/>
          <w:sz w:val="23"/>
          <w:szCs w:val="23"/>
          <w:shd w:val="clear" w:color="auto" w:fill="FFFFFF"/>
        </w:rPr>
        <w:t xml:space="preserve"> минут </w:t>
      </w:r>
      <w:r w:rsidRPr="00331C8C">
        <w:rPr>
          <w:rStyle w:val="Emphasis"/>
          <w:rFonts w:ascii="Arial" w:eastAsia="Arial" w:hAnsi="Arial" w:cs="Arial"/>
          <w:color w:val="000000" w:themeColor="text1"/>
          <w:sz w:val="23"/>
          <w:szCs w:val="23"/>
          <w:shd w:val="clear" w:color="auto" w:fill="FFFFFF"/>
          <w:lang w:val="mn-MN"/>
        </w:rPr>
        <w:t>үргэлжилж, 19 гишүүнээс 15 гишүүн хүрэлцэн ирж, 78.9 хувийн ирцтэйгээр 1</w:t>
      </w:r>
      <w:r w:rsidR="0062558E" w:rsidRPr="00331C8C">
        <w:rPr>
          <w:rStyle w:val="Emphasis"/>
          <w:rFonts w:ascii="Arial" w:eastAsia="Arial" w:hAnsi="Arial" w:cs="Arial"/>
          <w:color w:val="000000" w:themeColor="text1"/>
          <w:sz w:val="23"/>
          <w:szCs w:val="23"/>
          <w:shd w:val="clear" w:color="auto" w:fill="FFFFFF"/>
          <w:lang w:val="mn-MN"/>
        </w:rPr>
        <w:t>4</w:t>
      </w:r>
      <w:r w:rsidRPr="00331C8C">
        <w:rPr>
          <w:rStyle w:val="Emphasis"/>
          <w:rFonts w:ascii="Arial" w:eastAsia="Arial" w:hAnsi="Arial" w:cs="Arial"/>
          <w:color w:val="000000" w:themeColor="text1"/>
          <w:sz w:val="23"/>
          <w:szCs w:val="23"/>
          <w:shd w:val="clear" w:color="auto" w:fill="FFFFFF"/>
          <w:lang w:val="mn-MN"/>
        </w:rPr>
        <w:t xml:space="preserve"> цаг </w:t>
      </w:r>
      <w:r w:rsidR="0062558E" w:rsidRPr="00331C8C">
        <w:rPr>
          <w:rStyle w:val="Emphasis"/>
          <w:rFonts w:ascii="Arial" w:eastAsia="Arial" w:hAnsi="Arial" w:cs="Arial"/>
          <w:color w:val="000000" w:themeColor="text1"/>
          <w:sz w:val="23"/>
          <w:szCs w:val="23"/>
          <w:shd w:val="clear" w:color="auto" w:fill="FFFFFF"/>
          <w:lang w:val="mn-MN"/>
        </w:rPr>
        <w:t>0</w:t>
      </w:r>
      <w:r w:rsidRPr="00331C8C">
        <w:rPr>
          <w:rStyle w:val="Emphasis"/>
          <w:rFonts w:ascii="Arial" w:eastAsia="Arial" w:hAnsi="Arial" w:cs="Arial"/>
          <w:color w:val="000000" w:themeColor="text1"/>
          <w:sz w:val="23"/>
          <w:szCs w:val="23"/>
          <w:shd w:val="clear" w:color="auto" w:fill="FFFFFF"/>
          <w:lang w:val="mn-MN"/>
        </w:rPr>
        <w:t>5 минутад өндөрлөв.</w:t>
      </w:r>
    </w:p>
    <w:p w:rsidR="0057115F" w:rsidRPr="00331C8C" w:rsidRDefault="0057115F" w:rsidP="00F37620">
      <w:pPr>
        <w:jc w:val="both"/>
        <w:rPr>
          <w:rFonts w:ascii="Arial" w:hAnsi="Arial" w:cs="Arial"/>
          <w:b/>
          <w:color w:val="000000" w:themeColor="text1"/>
          <w:sz w:val="23"/>
          <w:szCs w:val="23"/>
        </w:rPr>
      </w:pPr>
    </w:p>
    <w:p w:rsidR="00D150F8" w:rsidRDefault="00D150F8" w:rsidP="00F96C5A">
      <w:pPr>
        <w:ind w:firstLine="720"/>
        <w:jc w:val="both"/>
        <w:rPr>
          <w:rFonts w:ascii="Arial" w:hAnsi="Arial" w:cs="Arial"/>
          <w:b/>
          <w:color w:val="000000" w:themeColor="text1"/>
          <w:sz w:val="23"/>
          <w:szCs w:val="23"/>
          <w:lang w:val="mn-MN"/>
        </w:rPr>
      </w:pPr>
    </w:p>
    <w:p w:rsidR="00D150F8" w:rsidRDefault="00D150F8" w:rsidP="00F96C5A">
      <w:pPr>
        <w:ind w:firstLine="720"/>
        <w:jc w:val="both"/>
        <w:rPr>
          <w:rFonts w:ascii="Arial" w:hAnsi="Arial" w:cs="Arial"/>
          <w:b/>
          <w:color w:val="000000" w:themeColor="text1"/>
          <w:sz w:val="23"/>
          <w:szCs w:val="23"/>
          <w:lang w:val="mn-MN"/>
        </w:rPr>
      </w:pPr>
    </w:p>
    <w:p w:rsidR="0057115F" w:rsidRPr="00331C8C" w:rsidRDefault="0057115F" w:rsidP="00F96C5A">
      <w:pPr>
        <w:ind w:firstLine="720"/>
        <w:jc w:val="both"/>
        <w:rPr>
          <w:rFonts w:ascii="Arial" w:hAnsi="Arial" w:cs="Arial"/>
          <w:b/>
          <w:color w:val="000000" w:themeColor="text1"/>
          <w:sz w:val="23"/>
          <w:szCs w:val="23"/>
          <w:lang w:val="mn-MN"/>
        </w:rPr>
      </w:pPr>
      <w:r w:rsidRPr="00331C8C">
        <w:rPr>
          <w:rFonts w:ascii="Arial" w:hAnsi="Arial" w:cs="Arial"/>
          <w:b/>
          <w:color w:val="000000" w:themeColor="text1"/>
          <w:sz w:val="23"/>
          <w:szCs w:val="23"/>
          <w:lang w:val="mn-MN"/>
        </w:rPr>
        <w:t>Тэмдэглэлтэй танилцсан:</w:t>
      </w:r>
    </w:p>
    <w:p w:rsidR="0057115F" w:rsidRPr="00331C8C" w:rsidRDefault="0057115F" w:rsidP="00F96C5A">
      <w:pPr>
        <w:ind w:firstLine="720"/>
        <w:jc w:val="both"/>
        <w:rPr>
          <w:rFonts w:ascii="Arial" w:hAnsi="Arial" w:cs="Arial"/>
          <w:color w:val="000000" w:themeColor="text1"/>
          <w:sz w:val="23"/>
          <w:szCs w:val="23"/>
          <w:lang w:val="mn-MN"/>
        </w:rPr>
      </w:pPr>
      <w:r w:rsidRPr="00331C8C">
        <w:rPr>
          <w:rFonts w:ascii="Arial" w:hAnsi="Arial" w:cs="Arial"/>
          <w:color w:val="000000" w:themeColor="text1"/>
          <w:sz w:val="23"/>
          <w:szCs w:val="23"/>
          <w:lang w:val="mn-MN"/>
        </w:rPr>
        <w:t xml:space="preserve">ЭДИЙН ЗАСГИЙН БАЙНГЫН </w:t>
      </w:r>
    </w:p>
    <w:p w:rsidR="0057115F" w:rsidRPr="00331C8C" w:rsidRDefault="0057115F" w:rsidP="00E33DF9">
      <w:pPr>
        <w:ind w:firstLine="720"/>
        <w:jc w:val="both"/>
        <w:rPr>
          <w:rFonts w:ascii="Arial" w:hAnsi="Arial" w:cs="Arial"/>
          <w:color w:val="000000" w:themeColor="text1"/>
          <w:sz w:val="23"/>
          <w:szCs w:val="23"/>
          <w:lang w:val="mn-MN"/>
        </w:rPr>
      </w:pPr>
      <w:r w:rsidRPr="00331C8C">
        <w:rPr>
          <w:rFonts w:ascii="Arial" w:hAnsi="Arial" w:cs="Arial"/>
          <w:color w:val="000000" w:themeColor="text1"/>
          <w:sz w:val="23"/>
          <w:szCs w:val="23"/>
          <w:lang w:val="mn-MN"/>
        </w:rPr>
        <w:t>ХОРООНЫ ДАРГА</w:t>
      </w:r>
      <w:r w:rsidRPr="00331C8C">
        <w:rPr>
          <w:rFonts w:ascii="Arial" w:eastAsia="Arial" w:hAnsi="Arial" w:cs="Arial"/>
          <w:color w:val="000000" w:themeColor="text1"/>
          <w:sz w:val="23"/>
          <w:szCs w:val="23"/>
          <w:lang w:val="mn-MN"/>
        </w:rPr>
        <w:tab/>
      </w:r>
      <w:r w:rsidRPr="00331C8C">
        <w:rPr>
          <w:rFonts w:ascii="Arial" w:eastAsia="Arial" w:hAnsi="Arial" w:cs="Arial"/>
          <w:color w:val="000000" w:themeColor="text1"/>
          <w:sz w:val="23"/>
          <w:szCs w:val="23"/>
          <w:lang w:val="mn-MN"/>
        </w:rPr>
        <w:tab/>
      </w:r>
      <w:r w:rsidRPr="00331C8C">
        <w:rPr>
          <w:rFonts w:ascii="Arial" w:eastAsia="Arial" w:hAnsi="Arial" w:cs="Arial"/>
          <w:color w:val="000000" w:themeColor="text1"/>
          <w:sz w:val="23"/>
          <w:szCs w:val="23"/>
          <w:lang w:val="mn-MN"/>
        </w:rPr>
        <w:tab/>
      </w:r>
      <w:r w:rsidRPr="00331C8C">
        <w:rPr>
          <w:rFonts w:ascii="Arial" w:eastAsia="Arial" w:hAnsi="Arial" w:cs="Arial"/>
          <w:color w:val="000000" w:themeColor="text1"/>
          <w:sz w:val="23"/>
          <w:szCs w:val="23"/>
          <w:lang w:val="mn-MN"/>
        </w:rPr>
        <w:tab/>
      </w:r>
      <w:r w:rsidRPr="00331C8C">
        <w:rPr>
          <w:rFonts w:ascii="Arial" w:eastAsia="Arial" w:hAnsi="Arial" w:cs="Arial"/>
          <w:color w:val="000000" w:themeColor="text1"/>
          <w:sz w:val="23"/>
          <w:szCs w:val="23"/>
          <w:lang w:val="mn-MN"/>
        </w:rPr>
        <w:tab/>
      </w:r>
      <w:r w:rsidRPr="00331C8C">
        <w:rPr>
          <w:rFonts w:ascii="Arial" w:eastAsia="Arial" w:hAnsi="Arial" w:cs="Arial"/>
          <w:color w:val="000000" w:themeColor="text1"/>
          <w:sz w:val="23"/>
          <w:szCs w:val="23"/>
          <w:lang w:val="mn-MN"/>
        </w:rPr>
        <w:tab/>
      </w:r>
      <w:r w:rsidRPr="00331C8C">
        <w:rPr>
          <w:rFonts w:ascii="Arial" w:eastAsia="Arial" w:hAnsi="Arial" w:cs="Arial"/>
          <w:color w:val="000000" w:themeColor="text1"/>
          <w:sz w:val="23"/>
          <w:szCs w:val="23"/>
          <w:lang w:val="mn-MN"/>
        </w:rPr>
        <w:tab/>
        <w:t>Ж.ГАНБААТАР</w:t>
      </w:r>
    </w:p>
    <w:p w:rsidR="00E33DF9" w:rsidRPr="00D42EEA" w:rsidRDefault="00E33DF9" w:rsidP="00E33DF9">
      <w:pPr>
        <w:ind w:firstLine="720"/>
        <w:jc w:val="both"/>
        <w:rPr>
          <w:rFonts w:ascii="Arial" w:hAnsi="Arial" w:cs="Arial"/>
          <w:color w:val="000000" w:themeColor="text1"/>
          <w:sz w:val="23"/>
          <w:szCs w:val="23"/>
        </w:rPr>
      </w:pPr>
    </w:p>
    <w:p w:rsidR="0057115F" w:rsidRPr="00331C8C" w:rsidRDefault="0057115F" w:rsidP="00F96C5A">
      <w:pPr>
        <w:ind w:firstLine="720"/>
        <w:jc w:val="both"/>
        <w:rPr>
          <w:rFonts w:ascii="Arial" w:eastAsia="Arial" w:hAnsi="Arial" w:cs="Arial"/>
          <w:b/>
          <w:color w:val="000000" w:themeColor="text1"/>
          <w:sz w:val="23"/>
          <w:szCs w:val="23"/>
          <w:lang w:val="mn-MN"/>
        </w:rPr>
      </w:pPr>
      <w:r w:rsidRPr="00331C8C">
        <w:rPr>
          <w:rFonts w:ascii="Arial" w:hAnsi="Arial" w:cs="Arial"/>
          <w:b/>
          <w:color w:val="000000" w:themeColor="text1"/>
          <w:sz w:val="23"/>
          <w:szCs w:val="23"/>
          <w:lang w:val="mn-MN"/>
        </w:rPr>
        <w:t>Тэмдэглэл хөтөлсөн:</w:t>
      </w:r>
    </w:p>
    <w:p w:rsidR="0057115F" w:rsidRPr="00331C8C" w:rsidRDefault="0057115F" w:rsidP="00F96C5A">
      <w:pPr>
        <w:tabs>
          <w:tab w:val="left" w:pos="567"/>
        </w:tabs>
        <w:jc w:val="both"/>
        <w:rPr>
          <w:rFonts w:ascii="Arial" w:hAnsi="Arial" w:cs="Arial"/>
          <w:color w:val="000000" w:themeColor="text1"/>
          <w:sz w:val="23"/>
          <w:szCs w:val="23"/>
          <w:lang w:val="mn-MN"/>
        </w:rPr>
      </w:pPr>
      <w:r w:rsidRPr="00331C8C">
        <w:rPr>
          <w:rFonts w:ascii="Arial" w:eastAsia="Arial" w:hAnsi="Arial" w:cs="Arial"/>
          <w:color w:val="000000" w:themeColor="text1"/>
          <w:sz w:val="23"/>
          <w:szCs w:val="23"/>
          <w:lang w:val="mn-MN"/>
        </w:rPr>
        <w:t xml:space="preserve"> </w:t>
      </w:r>
      <w:r w:rsidRPr="00331C8C">
        <w:rPr>
          <w:rFonts w:ascii="Arial" w:eastAsia="Arial" w:hAnsi="Arial" w:cs="Arial"/>
          <w:color w:val="000000" w:themeColor="text1"/>
          <w:sz w:val="23"/>
          <w:szCs w:val="23"/>
          <w:lang w:val="mn-MN"/>
        </w:rPr>
        <w:tab/>
      </w:r>
      <w:r w:rsidRPr="00331C8C">
        <w:rPr>
          <w:rFonts w:ascii="Arial" w:eastAsia="Arial" w:hAnsi="Arial" w:cs="Arial"/>
          <w:color w:val="000000" w:themeColor="text1"/>
          <w:sz w:val="23"/>
          <w:szCs w:val="23"/>
          <w:lang w:val="mn-MN"/>
        </w:rPr>
        <w:tab/>
      </w:r>
      <w:r w:rsidRPr="00331C8C">
        <w:rPr>
          <w:rFonts w:ascii="Arial" w:hAnsi="Arial" w:cs="Arial"/>
          <w:color w:val="000000" w:themeColor="text1"/>
          <w:sz w:val="23"/>
          <w:szCs w:val="23"/>
          <w:lang w:val="mn-MN"/>
        </w:rPr>
        <w:t>ХУРАЛДААНЫ ТЭМДЭГЛЭЛ</w:t>
      </w:r>
    </w:p>
    <w:p w:rsidR="0057115F" w:rsidRPr="00331C8C" w:rsidRDefault="0057115F" w:rsidP="00F96C5A">
      <w:pPr>
        <w:tabs>
          <w:tab w:val="left" w:pos="567"/>
        </w:tabs>
        <w:jc w:val="both"/>
        <w:rPr>
          <w:rFonts w:ascii="Arial" w:hAnsi="Arial" w:cs="Arial"/>
          <w:color w:val="000000" w:themeColor="text1"/>
          <w:sz w:val="23"/>
          <w:szCs w:val="23"/>
        </w:rPr>
      </w:pPr>
      <w:r w:rsidRPr="00331C8C">
        <w:rPr>
          <w:rFonts w:ascii="Arial" w:hAnsi="Arial" w:cs="Arial"/>
          <w:color w:val="000000" w:themeColor="text1"/>
          <w:sz w:val="23"/>
          <w:szCs w:val="23"/>
          <w:lang w:val="mn-MN"/>
        </w:rPr>
        <w:tab/>
      </w:r>
      <w:r w:rsidRPr="00331C8C">
        <w:rPr>
          <w:rFonts w:ascii="Arial" w:hAnsi="Arial" w:cs="Arial"/>
          <w:color w:val="000000" w:themeColor="text1"/>
          <w:sz w:val="23"/>
          <w:szCs w:val="23"/>
          <w:lang w:val="mn-MN"/>
        </w:rPr>
        <w:tab/>
        <w:t xml:space="preserve">ХӨТЛӨХ АЛБАНЫ </w:t>
      </w:r>
    </w:p>
    <w:p w:rsidR="0057115F" w:rsidRPr="00331C8C" w:rsidRDefault="0057115F" w:rsidP="00F96C5A">
      <w:pPr>
        <w:tabs>
          <w:tab w:val="left" w:pos="567"/>
        </w:tabs>
        <w:jc w:val="both"/>
        <w:rPr>
          <w:rFonts w:ascii="Arial" w:hAnsi="Arial" w:cs="Arial"/>
          <w:color w:val="000000" w:themeColor="text1"/>
          <w:sz w:val="23"/>
          <w:szCs w:val="23"/>
          <w:lang w:val="mn-MN"/>
        </w:rPr>
      </w:pPr>
      <w:r w:rsidRPr="00331C8C">
        <w:rPr>
          <w:rFonts w:ascii="Arial" w:hAnsi="Arial" w:cs="Arial"/>
          <w:color w:val="000000" w:themeColor="text1"/>
          <w:sz w:val="23"/>
          <w:szCs w:val="23"/>
          <w:lang w:val="mn-MN"/>
        </w:rPr>
        <w:tab/>
      </w:r>
      <w:r w:rsidRPr="00331C8C">
        <w:rPr>
          <w:rFonts w:ascii="Arial" w:hAnsi="Arial" w:cs="Arial"/>
          <w:color w:val="000000" w:themeColor="text1"/>
          <w:sz w:val="23"/>
          <w:szCs w:val="23"/>
          <w:lang w:val="mn-MN"/>
        </w:rPr>
        <w:tab/>
        <w:t>ШИНЖЭЭЧ</w:t>
      </w:r>
      <w:r w:rsidRPr="00331C8C">
        <w:rPr>
          <w:rFonts w:ascii="Arial" w:hAnsi="Arial" w:cs="Arial"/>
          <w:color w:val="000000" w:themeColor="text1"/>
          <w:sz w:val="23"/>
          <w:szCs w:val="23"/>
          <w:lang w:val="mn-MN"/>
        </w:rPr>
        <w:tab/>
      </w:r>
      <w:r w:rsidRPr="00331C8C">
        <w:rPr>
          <w:rFonts w:ascii="Arial" w:hAnsi="Arial" w:cs="Arial"/>
          <w:color w:val="000000" w:themeColor="text1"/>
          <w:sz w:val="23"/>
          <w:szCs w:val="23"/>
          <w:lang w:val="mn-MN"/>
        </w:rPr>
        <w:tab/>
      </w:r>
      <w:r w:rsidRPr="00331C8C">
        <w:rPr>
          <w:rFonts w:ascii="Arial" w:hAnsi="Arial" w:cs="Arial"/>
          <w:color w:val="000000" w:themeColor="text1"/>
          <w:sz w:val="23"/>
          <w:szCs w:val="23"/>
          <w:lang w:val="mn-MN"/>
        </w:rPr>
        <w:tab/>
      </w:r>
      <w:r w:rsidRPr="00331C8C">
        <w:rPr>
          <w:rFonts w:ascii="Arial" w:hAnsi="Arial" w:cs="Arial"/>
          <w:color w:val="000000" w:themeColor="text1"/>
          <w:sz w:val="23"/>
          <w:szCs w:val="23"/>
          <w:lang w:val="mn-MN"/>
        </w:rPr>
        <w:tab/>
        <w:t xml:space="preserve">                                          </w:t>
      </w:r>
      <w:r w:rsidRPr="00331C8C">
        <w:rPr>
          <w:rFonts w:ascii="Arial" w:hAnsi="Arial" w:cs="Arial"/>
          <w:color w:val="000000" w:themeColor="text1"/>
          <w:sz w:val="23"/>
          <w:szCs w:val="23"/>
          <w:lang w:val="mn-MN"/>
        </w:rPr>
        <w:tab/>
        <w:t>Д.ОТГОНДЭЛГЭР</w:t>
      </w:r>
    </w:p>
    <w:p w:rsidR="0057115F" w:rsidRDefault="0057115F" w:rsidP="00F96C5A">
      <w:pPr>
        <w:ind w:firstLine="720"/>
        <w:jc w:val="both"/>
        <w:rPr>
          <w:rFonts w:ascii="Arial" w:hAnsi="Arial" w:cs="Arial"/>
        </w:rPr>
      </w:pPr>
    </w:p>
    <w:p w:rsidR="00230806" w:rsidRDefault="00230806" w:rsidP="00F96C5A">
      <w:pPr>
        <w:ind w:firstLine="720"/>
        <w:jc w:val="both"/>
        <w:rPr>
          <w:rFonts w:ascii="Arial" w:hAnsi="Arial" w:cs="Arial"/>
        </w:rPr>
      </w:pPr>
    </w:p>
    <w:p w:rsidR="00230806" w:rsidRDefault="00230806" w:rsidP="00F96C5A">
      <w:pPr>
        <w:ind w:firstLine="720"/>
        <w:jc w:val="both"/>
        <w:rPr>
          <w:rFonts w:ascii="Arial" w:hAnsi="Arial" w:cs="Arial"/>
        </w:rPr>
      </w:pPr>
    </w:p>
    <w:p w:rsidR="00230806" w:rsidRDefault="00230806" w:rsidP="00F96C5A">
      <w:pPr>
        <w:ind w:firstLine="720"/>
        <w:jc w:val="both"/>
        <w:rPr>
          <w:rFonts w:ascii="Arial" w:hAnsi="Arial" w:cs="Arial"/>
        </w:rPr>
      </w:pPr>
    </w:p>
    <w:p w:rsidR="00230806" w:rsidRDefault="00230806" w:rsidP="00FA00F9">
      <w:pPr>
        <w:jc w:val="both"/>
        <w:rPr>
          <w:rFonts w:ascii="Arial" w:hAnsi="Arial" w:cs="Arial"/>
        </w:rPr>
      </w:pPr>
    </w:p>
    <w:p w:rsidR="00230806" w:rsidRPr="0087226A" w:rsidRDefault="00230806" w:rsidP="00230806">
      <w:pPr>
        <w:pStyle w:val="Title"/>
        <w:outlineLvl w:val="0"/>
        <w:rPr>
          <w:rFonts w:ascii="Arial" w:hAnsi="Arial" w:cs="Arial"/>
          <w:b/>
          <w:bCs/>
          <w:color w:val="000000" w:themeColor="text1"/>
          <w:lang w:val="mn-MN"/>
        </w:rPr>
      </w:pPr>
      <w:r w:rsidRPr="0087226A">
        <w:rPr>
          <w:rFonts w:ascii="Arial" w:hAnsi="Arial" w:cs="Arial"/>
          <w:b/>
          <w:bCs/>
          <w:color w:val="000000" w:themeColor="text1"/>
          <w:lang w:val="mn-MN"/>
        </w:rPr>
        <w:lastRenderedPageBreak/>
        <w:t xml:space="preserve">МОНГОЛ УЛСЫН ИХ ХУРЛЫН </w:t>
      </w:r>
      <w:r w:rsidRPr="0087226A">
        <w:rPr>
          <w:rFonts w:ascii="Arial" w:hAnsi="Arial" w:cs="Arial"/>
          <w:b/>
          <w:bCs/>
          <w:color w:val="000000" w:themeColor="text1"/>
          <w:shd w:val="clear" w:color="auto" w:fill="FFFFFF"/>
          <w:lang w:val="mn-MN"/>
        </w:rPr>
        <w:t>2022 ОНЫ ХАВРЫН</w:t>
      </w:r>
      <w:r w:rsidRPr="0087226A">
        <w:rPr>
          <w:rFonts w:ascii="Arial" w:hAnsi="Arial" w:cs="Arial"/>
          <w:b/>
          <w:bCs/>
          <w:color w:val="000000" w:themeColor="text1"/>
          <w:shd w:val="clear" w:color="auto" w:fill="FFFFFF"/>
        </w:rPr>
        <w:t xml:space="preserve"> </w:t>
      </w:r>
      <w:r w:rsidRPr="0087226A">
        <w:rPr>
          <w:rFonts w:ascii="Arial" w:hAnsi="Arial" w:cs="Arial"/>
          <w:b/>
          <w:bCs/>
          <w:color w:val="000000" w:themeColor="text1"/>
          <w:shd w:val="clear" w:color="auto" w:fill="FFFFFF"/>
          <w:lang w:val="mn-MN"/>
        </w:rPr>
        <w:t>ЭЭЛЖИТ ЧУУЛГАНЫ</w:t>
      </w:r>
    </w:p>
    <w:p w:rsidR="00230806" w:rsidRPr="0087226A" w:rsidRDefault="00230806" w:rsidP="00230806">
      <w:pPr>
        <w:jc w:val="center"/>
        <w:outlineLvl w:val="0"/>
        <w:rPr>
          <w:rFonts w:ascii="Arial" w:hAnsi="Arial" w:cs="Arial"/>
          <w:b/>
          <w:bCs/>
          <w:color w:val="000000" w:themeColor="text1"/>
          <w:lang w:val="mn-MN"/>
        </w:rPr>
      </w:pPr>
      <w:r w:rsidRPr="0087226A">
        <w:rPr>
          <w:rFonts w:ascii="Arial" w:hAnsi="Arial" w:cs="Arial"/>
          <w:b/>
          <w:bCs/>
          <w:color w:val="000000" w:themeColor="text1"/>
          <w:shd w:val="clear" w:color="auto" w:fill="FFFFFF"/>
        </w:rPr>
        <w:t xml:space="preserve">ЭДИЙН ЗАСГИЙН </w:t>
      </w:r>
      <w:r w:rsidRPr="0087226A">
        <w:rPr>
          <w:rFonts w:ascii="Arial" w:hAnsi="Arial" w:cs="Arial"/>
          <w:b/>
          <w:bCs/>
          <w:color w:val="000000" w:themeColor="text1"/>
          <w:shd w:val="clear" w:color="auto" w:fill="FFFFFF"/>
          <w:lang w:val="mn-MN"/>
        </w:rPr>
        <w:t>БАЙНГЫН ХОРОО</w:t>
      </w:r>
      <w:r w:rsidRPr="0087226A">
        <w:rPr>
          <w:rFonts w:ascii="Arial" w:hAnsi="Arial" w:cs="Arial"/>
          <w:b/>
          <w:bCs/>
          <w:color w:val="000000" w:themeColor="text1"/>
          <w:lang w:val="mn-MN"/>
        </w:rPr>
        <w:t>НЫ</w:t>
      </w:r>
    </w:p>
    <w:p w:rsidR="00230806" w:rsidRPr="0087226A" w:rsidRDefault="00230806" w:rsidP="00230806">
      <w:pPr>
        <w:jc w:val="center"/>
        <w:outlineLvl w:val="0"/>
        <w:rPr>
          <w:rFonts w:ascii="Arial" w:hAnsi="Arial" w:cs="Arial"/>
          <w:b/>
          <w:bCs/>
          <w:color w:val="000000" w:themeColor="text1"/>
          <w:lang w:val="mn-MN"/>
        </w:rPr>
      </w:pPr>
      <w:r w:rsidRPr="0087226A">
        <w:rPr>
          <w:rFonts w:ascii="Arial" w:hAnsi="Arial" w:cs="Arial"/>
          <w:b/>
          <w:bCs/>
          <w:color w:val="000000" w:themeColor="text1"/>
          <w:lang w:val="mn-MN"/>
        </w:rPr>
        <w:t>07 ДУГААР САРЫН 04-НИЙ ӨДӨР /ДАВАА ГАРАГ/-ИЙН</w:t>
      </w:r>
    </w:p>
    <w:p w:rsidR="00230806" w:rsidRPr="0087226A" w:rsidRDefault="00230806" w:rsidP="00230806">
      <w:pPr>
        <w:jc w:val="center"/>
        <w:outlineLvl w:val="0"/>
        <w:rPr>
          <w:rFonts w:ascii="Arial" w:hAnsi="Arial" w:cs="Arial"/>
          <w:b/>
          <w:bCs/>
          <w:color w:val="000000" w:themeColor="text1"/>
          <w:lang w:val="mn-MN"/>
        </w:rPr>
      </w:pPr>
      <w:r w:rsidRPr="0087226A">
        <w:rPr>
          <w:rFonts w:ascii="Arial" w:hAnsi="Arial" w:cs="Arial"/>
          <w:b/>
          <w:bCs/>
          <w:color w:val="000000" w:themeColor="text1"/>
          <w:lang w:val="mn-MN"/>
        </w:rPr>
        <w:t>ХУРАЛДААНЫ ДЭЛГЭРЭНГҮЙ ТЭМДЭГЛЭЛ</w:t>
      </w:r>
    </w:p>
    <w:p w:rsidR="00230806" w:rsidRPr="0087226A" w:rsidRDefault="00230806" w:rsidP="00230806">
      <w:pPr>
        <w:jc w:val="both"/>
        <w:outlineLvl w:val="0"/>
        <w:rPr>
          <w:rFonts w:ascii="Arial" w:hAnsi="Arial" w:cs="Arial"/>
          <w:b/>
          <w:bCs/>
          <w:color w:val="000000" w:themeColor="text1"/>
          <w:lang w:val="mn-MN"/>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color w:val="000000" w:themeColor="text1"/>
          <w:lang w:val="mn-MN"/>
        </w:rPr>
        <w:t>Ж.Ганбаатар:</w:t>
      </w:r>
      <w:r w:rsidRPr="0087226A">
        <w:rPr>
          <w:rFonts w:ascii="Arial" w:hAnsi="Arial" w:cs="Arial"/>
          <w:color w:val="000000" w:themeColor="text1"/>
        </w:rPr>
        <w:t xml:space="preserve"> Байнгын хорооныхоо гишүүдийн энэ өдрийн мэндийг хүргэе. Гишүүдийн ирц хүрсэн байна</w:t>
      </w:r>
      <w:r w:rsidRPr="0087226A">
        <w:rPr>
          <w:rFonts w:ascii="Arial" w:hAnsi="Arial" w:cs="Arial"/>
          <w:color w:val="000000" w:themeColor="text1"/>
          <w:lang w:val="mn-MN"/>
        </w:rPr>
        <w:t xml:space="preserve">. </w:t>
      </w:r>
      <w:r w:rsidRPr="0087226A">
        <w:rPr>
          <w:rFonts w:ascii="Arial" w:hAnsi="Arial" w:cs="Arial"/>
          <w:color w:val="000000" w:themeColor="text1"/>
        </w:rPr>
        <w:t>Өнөөдрийн хуралдаан эхэлж байна. Хэлэлцэх асуудлыг танилцуулъя.</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Нэгдүгээрт, Монгол Улсын Их Хурлын 2022 оны 31 дүгээр тогтоолоор баталсан хянан шалгах түр хорооны бүрэл</w:t>
      </w:r>
      <w:r w:rsidR="00D41B9D">
        <w:rPr>
          <w:rFonts w:ascii="Arial" w:hAnsi="Arial" w:cs="Arial"/>
          <w:color w:val="000000" w:themeColor="text1"/>
        </w:rPr>
        <w:t>дэхүүнд өөрчлөлт оруулах тухай.</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Хоёрдугаарт, </w:t>
      </w:r>
      <w:r w:rsidRPr="0087226A">
        <w:rPr>
          <w:rFonts w:ascii="Arial" w:hAnsi="Arial" w:cs="Arial"/>
          <w:bCs/>
          <w:iCs/>
          <w:color w:val="000000" w:themeColor="text1"/>
        </w:rPr>
        <w:t>Монгол Улсын 2021 оны нэгдсэн төсвийн гүйцэтгэл, Засгийн газрын санхүүгийн нэгтгэсэн тайлан, “Монгол Улсын 2021 оны төсвийн гүйцэтгэл батлах тухай” Улсын Их Хурлын тогтоол</w:t>
      </w:r>
      <w:r w:rsidRPr="0087226A">
        <w:rPr>
          <w:rFonts w:ascii="Arial" w:hAnsi="Arial" w:cs="Arial"/>
          <w:color w:val="000000" w:themeColor="text1"/>
        </w:rPr>
        <w:t xml:space="preserve">ын төсөл хэлэлцэнэ. Санал, дүгнэлтийг Төсвийн байнгын хороонд хүргүүлнэ.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proofErr w:type="gramStart"/>
      <w:r w:rsidRPr="0087226A">
        <w:rPr>
          <w:rFonts w:ascii="Arial" w:hAnsi="Arial" w:cs="Arial"/>
          <w:color w:val="000000" w:themeColor="text1"/>
        </w:rPr>
        <w:t>Гурав.</w:t>
      </w:r>
      <w:r w:rsidRPr="0087226A">
        <w:rPr>
          <w:rFonts w:ascii="Arial" w:hAnsi="Arial" w:cs="Arial"/>
          <w:bCs/>
          <w:iCs/>
          <w:color w:val="000000" w:themeColor="text1"/>
        </w:rPr>
        <w:t>“</w:t>
      </w:r>
      <w:proofErr w:type="gramEnd"/>
      <w:r w:rsidRPr="0087226A">
        <w:rPr>
          <w:rFonts w:ascii="Arial" w:hAnsi="Arial" w:cs="Arial"/>
          <w:bCs/>
          <w:iCs/>
          <w:color w:val="000000" w:themeColor="text1"/>
        </w:rPr>
        <w:t>Татварын суурийг багасгах, ашиг шилжүүлэх явдлаас урьдчилан сэргийлэх зорилгоор татварын гэрээтэй холбоотой арга хэмжээг хэрэгжүүлэх тухай олон талт конвенц”-д нэгдэн орох тухай</w:t>
      </w:r>
      <w:r w:rsidRPr="0087226A">
        <w:rPr>
          <w:rFonts w:ascii="Arial" w:hAnsi="Arial" w:cs="Arial"/>
          <w:b/>
          <w:iCs/>
          <w:color w:val="000000" w:themeColor="text1"/>
        </w:rPr>
        <w:t xml:space="preserve"> </w:t>
      </w:r>
      <w:r w:rsidRPr="0087226A">
        <w:rPr>
          <w:rFonts w:ascii="Arial" w:hAnsi="Arial" w:cs="Arial"/>
          <w:color w:val="000000" w:themeColor="text1"/>
        </w:rPr>
        <w:t xml:space="preserve">төслийг зөвшилцөх эсэхийг хийнэ. Аюулгүй байдал, гадаад бодлогын байнгын хороонд санал, дүгнэлтийг хүргүүлнэ.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Дөрөв дэх. </w:t>
      </w:r>
      <w:r w:rsidRPr="0087226A">
        <w:rPr>
          <w:rFonts w:ascii="Arial" w:hAnsi="Arial" w:cs="Arial"/>
          <w:color w:val="000000" w:themeColor="text1"/>
          <w:lang w:val="mn-MN"/>
        </w:rPr>
        <w:t>Газрын тосны бүтээгдэхүүний тухай хуульд нэмэлт оруулах тухай хуулийн төсөл,</w:t>
      </w:r>
      <w:r w:rsidRPr="0087226A">
        <w:rPr>
          <w:rFonts w:ascii="Arial" w:hAnsi="Arial" w:cs="Arial"/>
          <w:color w:val="000000" w:themeColor="text1"/>
        </w:rPr>
        <w:t xml:space="preserve"> хэлэлцэх эсэхийг нь шийднэ.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Хэлэлцэх асуудалтай холбоотой саналта</w:t>
      </w:r>
      <w:r w:rsidR="00D41B9D">
        <w:rPr>
          <w:rFonts w:ascii="Arial" w:hAnsi="Arial" w:cs="Arial"/>
          <w:color w:val="000000" w:themeColor="text1"/>
        </w:rPr>
        <w:t xml:space="preserve">й гишүүн байна уу? Алга байна. </w:t>
      </w:r>
      <w:r w:rsidR="00D41B9D">
        <w:rPr>
          <w:rFonts w:ascii="Arial" w:hAnsi="Arial" w:cs="Arial"/>
          <w:color w:val="000000" w:themeColor="text1"/>
          <w:lang w:val="mn-MN"/>
        </w:rPr>
        <w:t>Э</w:t>
      </w:r>
      <w:r w:rsidRPr="0087226A">
        <w:rPr>
          <w:rFonts w:ascii="Arial" w:hAnsi="Arial" w:cs="Arial"/>
          <w:color w:val="000000" w:themeColor="text1"/>
        </w:rPr>
        <w:t xml:space="preserve">хний асуудалдаа оръё.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b/>
          <w:bCs/>
          <w:color w:val="000000" w:themeColor="text1"/>
        </w:rPr>
      </w:pPr>
      <w:r w:rsidRPr="0087226A">
        <w:rPr>
          <w:rFonts w:ascii="Arial" w:hAnsi="Arial" w:cs="Arial"/>
          <w:b/>
          <w:bCs/>
          <w:color w:val="000000" w:themeColor="text1"/>
        </w:rPr>
        <w:t xml:space="preserve">Нэг.Монгол Улсын Их Хурлын 2022 оны 31 дүгээр тогтоолоор баталсан хянан шалгах түр хорооны бүрэлдэхүүнд өөрчлөлт оруулах тухай, Улсын Их Хурлын тогтоолын төслийг хэлэлцэж эхэлье. </w:t>
      </w:r>
    </w:p>
    <w:p w:rsidR="00230806" w:rsidRPr="0087226A" w:rsidRDefault="00230806" w:rsidP="00230806">
      <w:pPr>
        <w:ind w:firstLine="720"/>
        <w:jc w:val="both"/>
        <w:rPr>
          <w:rFonts w:ascii="Arial" w:hAnsi="Arial" w:cs="Arial"/>
          <w:color w:val="000000" w:themeColor="text1"/>
        </w:rPr>
      </w:pPr>
    </w:p>
    <w:p w:rsidR="0054125A" w:rsidRDefault="0054125A" w:rsidP="0054125A">
      <w:pPr>
        <w:ind w:firstLine="720"/>
        <w:jc w:val="both"/>
        <w:rPr>
          <w:rFonts w:ascii="Arial" w:hAnsi="Arial" w:cs="Arial"/>
          <w:color w:val="000000" w:themeColor="text1"/>
        </w:rPr>
      </w:pPr>
      <w:r>
        <w:rPr>
          <w:rFonts w:ascii="Arial" w:hAnsi="Arial" w:cs="Arial"/>
          <w:color w:val="000000" w:themeColor="text1"/>
          <w:lang w:val="mn-MN"/>
        </w:rPr>
        <w:t>“</w:t>
      </w:r>
      <w:r w:rsidR="00230806" w:rsidRPr="0087226A">
        <w:rPr>
          <w:rFonts w:ascii="Arial" w:hAnsi="Arial" w:cs="Arial"/>
          <w:color w:val="000000" w:themeColor="text1"/>
        </w:rPr>
        <w:t>Хянан шалгах хорооны бүрэлдэхүүнд өөрчлөлт орох тухай Монгол Улсын Их Хурлын гишүүн миний бие Монгол Улсын Их Хурлын тухай хуулийн 8 дугаар зүйлийн 8.1.6 дахь заалт, Монгол Улсын Их Хурлын хяналт шалгалтын тухай хуулийн 34 дүгээр зүйлийн 34.1 дэх хэсгийг үндэслэн Монгол Улсын Их Хурлын 2022 оны 6 дугаар сарын 10-ны өдөр Улсын Их Хурлын 31 дүгээр тогтоолоор байгуулагдсан хилийн боомтын асуудлаарх Улсын Их Хурлын хянан шалгах түр хорооны бүрэлдэхүүнд орох хүсэлтэй байгаа тул холбогдох хууль тогтоомжийн дагуу шийдэж өгнө үү</w:t>
      </w:r>
      <w:r>
        <w:rPr>
          <w:rFonts w:ascii="Arial" w:hAnsi="Arial" w:cs="Arial"/>
          <w:color w:val="000000" w:themeColor="text1"/>
          <w:lang w:val="mn-MN"/>
        </w:rPr>
        <w:t xml:space="preserve">” </w:t>
      </w:r>
      <w:r w:rsidR="00230806" w:rsidRPr="0087226A">
        <w:rPr>
          <w:rFonts w:ascii="Arial" w:hAnsi="Arial" w:cs="Arial"/>
          <w:color w:val="000000" w:themeColor="text1"/>
        </w:rPr>
        <w:t>гэж Бямбацогт гишүүнээс Занданшатар дарга т</w:t>
      </w:r>
      <w:r>
        <w:rPr>
          <w:rFonts w:ascii="Arial" w:hAnsi="Arial" w:cs="Arial"/>
          <w:color w:val="000000" w:themeColor="text1"/>
        </w:rPr>
        <w:t>ийм өргөдөл ирсэн юм байна лээ.</w:t>
      </w:r>
      <w:r>
        <w:rPr>
          <w:rFonts w:ascii="Arial" w:hAnsi="Arial" w:cs="Arial"/>
          <w:color w:val="000000" w:themeColor="text1"/>
          <w:lang w:val="mn-MN"/>
        </w:rPr>
        <w:t xml:space="preserve"> </w:t>
      </w:r>
      <w:r w:rsidR="00230806" w:rsidRPr="0087226A">
        <w:rPr>
          <w:rFonts w:ascii="Arial" w:hAnsi="Arial" w:cs="Arial"/>
          <w:color w:val="000000" w:themeColor="text1"/>
        </w:rPr>
        <w:t xml:space="preserve">Энэ өргөдлийг шийдвэрлэнэ. </w:t>
      </w:r>
    </w:p>
    <w:p w:rsidR="0054125A" w:rsidRDefault="0054125A" w:rsidP="0054125A">
      <w:pPr>
        <w:ind w:firstLine="720"/>
        <w:jc w:val="both"/>
        <w:rPr>
          <w:rFonts w:ascii="Arial" w:hAnsi="Arial" w:cs="Arial"/>
          <w:color w:val="000000" w:themeColor="text1"/>
        </w:rPr>
      </w:pPr>
    </w:p>
    <w:p w:rsidR="00230806" w:rsidRPr="0087226A" w:rsidRDefault="00230806" w:rsidP="0054125A">
      <w:pPr>
        <w:ind w:firstLine="720"/>
        <w:jc w:val="both"/>
        <w:rPr>
          <w:rFonts w:ascii="Arial" w:hAnsi="Arial" w:cs="Arial"/>
          <w:color w:val="000000" w:themeColor="text1"/>
        </w:rPr>
      </w:pPr>
      <w:r w:rsidRPr="0087226A">
        <w:rPr>
          <w:rFonts w:ascii="Arial" w:hAnsi="Arial" w:cs="Arial"/>
          <w:color w:val="000000" w:themeColor="text1"/>
        </w:rPr>
        <w:t>Асуулт асуух, үг хэлэх гишүүн байна уу? Бямбацогт алга байна.</w:t>
      </w:r>
      <w:r w:rsidRPr="0087226A">
        <w:rPr>
          <w:rFonts w:ascii="Arial" w:hAnsi="Arial" w:cs="Arial"/>
          <w:color w:val="000000" w:themeColor="text1"/>
          <w:lang w:val="mn-MN"/>
        </w:rPr>
        <w:t xml:space="preserve"> </w:t>
      </w:r>
      <w:r w:rsidRPr="0087226A">
        <w:rPr>
          <w:rFonts w:ascii="Arial" w:hAnsi="Arial" w:cs="Arial"/>
          <w:color w:val="000000" w:themeColor="text1"/>
        </w:rPr>
        <w:t xml:space="preserve">Санал хураая. </w:t>
      </w:r>
    </w:p>
    <w:p w:rsidR="00230806" w:rsidRPr="0087226A" w:rsidRDefault="00230806" w:rsidP="00230806">
      <w:pPr>
        <w:ind w:firstLine="720"/>
        <w:jc w:val="both"/>
        <w:rPr>
          <w:rFonts w:ascii="Arial" w:hAnsi="Arial" w:cs="Arial"/>
          <w:color w:val="000000" w:themeColor="text1"/>
        </w:rPr>
      </w:pPr>
    </w:p>
    <w:p w:rsidR="0054125A" w:rsidRDefault="00230806" w:rsidP="0054125A">
      <w:pPr>
        <w:ind w:firstLine="720"/>
        <w:jc w:val="both"/>
        <w:rPr>
          <w:rFonts w:ascii="Arial" w:hAnsi="Arial" w:cs="Arial"/>
          <w:color w:val="000000" w:themeColor="text1"/>
        </w:rPr>
      </w:pPr>
      <w:r w:rsidRPr="0087226A">
        <w:rPr>
          <w:rFonts w:ascii="Arial" w:hAnsi="Arial" w:cs="Arial"/>
          <w:color w:val="000000" w:themeColor="text1"/>
        </w:rPr>
        <w:t xml:space="preserve">Хянан шалгах түр хорооны бүрэлдэхүүнд өөрчлөлт оруулах тухай Улсын Их Хурлын тогтоолын төслийг чуулганы энэ юу вэ? Зөв байна. Энүүгээр нь шууд хураачихъя. </w:t>
      </w:r>
    </w:p>
    <w:p w:rsidR="0054125A" w:rsidRDefault="0054125A" w:rsidP="0054125A">
      <w:pPr>
        <w:ind w:firstLine="720"/>
        <w:jc w:val="both"/>
        <w:rPr>
          <w:rFonts w:ascii="Arial" w:hAnsi="Arial" w:cs="Arial"/>
          <w:color w:val="000000" w:themeColor="text1"/>
        </w:rPr>
      </w:pPr>
    </w:p>
    <w:p w:rsidR="0054125A" w:rsidRDefault="00230806" w:rsidP="0054125A">
      <w:pPr>
        <w:ind w:firstLine="720"/>
        <w:jc w:val="both"/>
        <w:rPr>
          <w:rFonts w:ascii="Arial" w:hAnsi="Arial" w:cs="Arial"/>
          <w:color w:val="000000" w:themeColor="text1"/>
          <w:lang w:val="mn-MN"/>
        </w:rPr>
      </w:pPr>
      <w:r w:rsidRPr="0087226A">
        <w:rPr>
          <w:rFonts w:ascii="Arial" w:hAnsi="Arial" w:cs="Arial"/>
          <w:color w:val="000000" w:themeColor="text1"/>
        </w:rPr>
        <w:lastRenderedPageBreak/>
        <w:t>Хянан шалгах түр хорооны бүрэлдэхүүнд өөрчлөлт оруулах тухай Улсын Их Хурлын тогтоолын төслийг чуулганы нэгдсэн хуралдаанаар хэлэлцүүлэхийг дэмжье гэсэн том</w:t>
      </w:r>
      <w:r w:rsidR="0054125A">
        <w:rPr>
          <w:rFonts w:ascii="Arial" w:hAnsi="Arial" w:cs="Arial"/>
          <w:color w:val="000000" w:themeColor="text1"/>
        </w:rPr>
        <w:t>ьёоллоор санал хураалт явуулъя.</w:t>
      </w:r>
      <w:r w:rsidR="0054125A">
        <w:rPr>
          <w:rFonts w:ascii="Arial" w:hAnsi="Arial" w:cs="Arial"/>
          <w:color w:val="000000" w:themeColor="text1"/>
          <w:lang w:val="mn-MN"/>
        </w:rPr>
        <w:t xml:space="preserve"> </w:t>
      </w:r>
    </w:p>
    <w:p w:rsidR="0054125A" w:rsidRDefault="0054125A" w:rsidP="0054125A">
      <w:pPr>
        <w:ind w:firstLine="720"/>
        <w:jc w:val="both"/>
        <w:rPr>
          <w:rFonts w:ascii="Arial" w:hAnsi="Arial" w:cs="Arial"/>
          <w:color w:val="000000" w:themeColor="text1"/>
          <w:lang w:val="mn-MN"/>
        </w:rPr>
      </w:pPr>
    </w:p>
    <w:p w:rsidR="0054125A" w:rsidRDefault="00230806" w:rsidP="0054125A">
      <w:pPr>
        <w:ind w:firstLine="720"/>
        <w:jc w:val="both"/>
        <w:rPr>
          <w:rFonts w:ascii="Arial" w:hAnsi="Arial" w:cs="Arial"/>
          <w:color w:val="000000" w:themeColor="text1"/>
        </w:rPr>
      </w:pPr>
      <w:r w:rsidRPr="0087226A">
        <w:rPr>
          <w:rFonts w:ascii="Arial" w:hAnsi="Arial" w:cs="Arial"/>
          <w:color w:val="000000" w:themeColor="text1"/>
        </w:rPr>
        <w:t xml:space="preserve">Гишүүд анхааралтай байхыг хүсье. Бямбацогт ороод хэд болж байна? Бямбацогт гишүүн ороод 13. Гишүүд анхааралтай байхыг хүсье. 6 гишүүн байна. </w:t>
      </w:r>
    </w:p>
    <w:p w:rsidR="0054125A" w:rsidRDefault="0054125A" w:rsidP="0054125A">
      <w:pPr>
        <w:ind w:firstLine="720"/>
        <w:jc w:val="both"/>
        <w:rPr>
          <w:rFonts w:ascii="Arial" w:hAnsi="Arial" w:cs="Arial"/>
          <w:color w:val="000000" w:themeColor="text1"/>
        </w:rPr>
      </w:pPr>
    </w:p>
    <w:p w:rsidR="00230806" w:rsidRPr="0087226A" w:rsidRDefault="00230806" w:rsidP="0054125A">
      <w:pPr>
        <w:ind w:firstLine="720"/>
        <w:jc w:val="both"/>
        <w:rPr>
          <w:rFonts w:ascii="Arial" w:hAnsi="Arial" w:cs="Arial"/>
          <w:color w:val="000000" w:themeColor="text1"/>
        </w:rPr>
      </w:pPr>
      <w:r w:rsidRPr="0087226A">
        <w:rPr>
          <w:rFonts w:ascii="Arial" w:hAnsi="Arial" w:cs="Arial"/>
          <w:color w:val="000000" w:themeColor="text1"/>
        </w:rPr>
        <w:t xml:space="preserve">Санал хураалт явуулъя. Замаа алдаж байх шиг байна. Олонх нь дэмжиж, санал дэмжигдлээ. Дараагийн асуудалдаа оръё.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b/>
          <w:bCs/>
          <w:color w:val="000000" w:themeColor="text1"/>
        </w:rPr>
      </w:pPr>
      <w:r w:rsidRPr="0087226A">
        <w:rPr>
          <w:rFonts w:ascii="Arial" w:hAnsi="Arial" w:cs="Arial"/>
          <w:b/>
          <w:iCs/>
          <w:color w:val="000000" w:themeColor="text1"/>
        </w:rPr>
        <w:t>Хоёр.Монгол Улсын 2021 оны нэгдсэн төсвийн гүйцэтгэл, Засгийн газрын санхүүгийн нэгтгэсэн тайлан, “Монгол Улсын 2021 оны төсвийн гүйцэтгэл батлах тухай” Улсын Их Хурлын тогтоол</w:t>
      </w:r>
      <w:r w:rsidRPr="0087226A">
        <w:rPr>
          <w:rFonts w:ascii="Arial" w:hAnsi="Arial" w:cs="Arial"/>
          <w:b/>
          <w:color w:val="000000" w:themeColor="text1"/>
        </w:rPr>
        <w:t>ын</w:t>
      </w:r>
      <w:r w:rsidRPr="0087226A">
        <w:rPr>
          <w:rFonts w:ascii="Arial" w:hAnsi="Arial" w:cs="Arial"/>
          <w:color w:val="000000" w:themeColor="text1"/>
        </w:rPr>
        <w:t xml:space="preserve"> </w:t>
      </w:r>
      <w:r w:rsidRPr="0087226A">
        <w:rPr>
          <w:rFonts w:ascii="Arial" w:hAnsi="Arial" w:cs="Arial"/>
          <w:b/>
          <w:bCs/>
          <w:color w:val="000000" w:themeColor="text1"/>
        </w:rPr>
        <w:t>төслийн хэлэлцүүлгийг явуулъя.</w:t>
      </w: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 </w:t>
      </w:r>
    </w:p>
    <w:p w:rsidR="0054125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Занданбат даргыг дуудъя. Ажлын хэсгийг оруулъя бүгдийг нь. Занданбат </w:t>
      </w:r>
      <w:r w:rsidR="0054125A">
        <w:rPr>
          <w:rFonts w:ascii="Arial" w:hAnsi="Arial" w:cs="Arial"/>
          <w:color w:val="000000" w:themeColor="text1"/>
        </w:rPr>
        <w:t>дарга тийшээ суугаад байх даа</w:t>
      </w:r>
      <w:r w:rsidR="0054125A">
        <w:rPr>
          <w:rFonts w:ascii="Arial" w:hAnsi="Arial" w:cs="Arial"/>
          <w:color w:val="000000" w:themeColor="text1"/>
          <w:lang w:val="mn-MN"/>
        </w:rPr>
        <w:t>. Ш</w:t>
      </w:r>
      <w:r w:rsidR="0054125A">
        <w:rPr>
          <w:rFonts w:ascii="Arial" w:hAnsi="Arial" w:cs="Arial"/>
          <w:color w:val="000000" w:themeColor="text1"/>
        </w:rPr>
        <w:t>ирээгээ гүйцээгээд</w:t>
      </w:r>
      <w:r w:rsidR="0054125A">
        <w:rPr>
          <w:rFonts w:ascii="Arial" w:hAnsi="Arial" w:cs="Arial"/>
          <w:color w:val="000000" w:themeColor="text1"/>
          <w:lang w:val="mn-MN"/>
        </w:rPr>
        <w:t xml:space="preserve"> </w:t>
      </w:r>
      <w:r w:rsidRPr="0087226A">
        <w:rPr>
          <w:rFonts w:ascii="Arial" w:hAnsi="Arial" w:cs="Arial"/>
          <w:color w:val="000000" w:themeColor="text1"/>
        </w:rPr>
        <w:t>ширээ рүүгээ хүмүүс</w:t>
      </w:r>
      <w:r w:rsidR="0054125A">
        <w:rPr>
          <w:rFonts w:ascii="Arial" w:hAnsi="Arial" w:cs="Arial"/>
          <w:color w:val="000000" w:themeColor="text1"/>
          <w:lang w:val="mn-MN"/>
        </w:rPr>
        <w:t>ээ</w:t>
      </w:r>
      <w:r w:rsidRPr="0087226A">
        <w:rPr>
          <w:rFonts w:ascii="Arial" w:hAnsi="Arial" w:cs="Arial"/>
          <w:color w:val="000000" w:themeColor="text1"/>
        </w:rPr>
        <w:t xml:space="preserve"> </w:t>
      </w:r>
      <w:r w:rsidR="0054125A">
        <w:rPr>
          <w:rFonts w:ascii="Arial" w:hAnsi="Arial" w:cs="Arial"/>
          <w:color w:val="000000" w:themeColor="text1"/>
          <w:lang w:val="mn-MN"/>
        </w:rPr>
        <w:t>с</w:t>
      </w:r>
      <w:r w:rsidRPr="0087226A">
        <w:rPr>
          <w:rFonts w:ascii="Arial" w:hAnsi="Arial" w:cs="Arial"/>
          <w:color w:val="000000" w:themeColor="text1"/>
        </w:rPr>
        <w:t xml:space="preserve">уулгаад байх хуралдаан зохион байгуулахынхан. Ямар ч олон хүн дуудсан юм бэ дээ. Суугаарай. </w:t>
      </w:r>
    </w:p>
    <w:p w:rsidR="0054125A" w:rsidRDefault="0054125A" w:rsidP="00230806">
      <w:pPr>
        <w:ind w:firstLine="720"/>
        <w:jc w:val="both"/>
        <w:rPr>
          <w:rFonts w:ascii="Arial" w:hAnsi="Arial" w:cs="Arial"/>
          <w:color w:val="000000" w:themeColor="text1"/>
        </w:rPr>
      </w:pPr>
    </w:p>
    <w:p w:rsidR="0054125A" w:rsidRDefault="00230806" w:rsidP="00230806">
      <w:pPr>
        <w:ind w:firstLine="720"/>
        <w:jc w:val="both"/>
        <w:rPr>
          <w:rFonts w:ascii="Arial" w:hAnsi="Arial" w:cs="Arial"/>
          <w:color w:val="000000" w:themeColor="text1"/>
        </w:rPr>
      </w:pPr>
      <w:r w:rsidRPr="0087226A">
        <w:rPr>
          <w:rFonts w:ascii="Arial" w:hAnsi="Arial" w:cs="Arial"/>
          <w:color w:val="000000" w:themeColor="text1"/>
        </w:rPr>
        <w:t>За ойлголоо. Сайд на</w:t>
      </w:r>
      <w:r w:rsidR="0054125A">
        <w:rPr>
          <w:rFonts w:ascii="Arial" w:hAnsi="Arial" w:cs="Arial"/>
          <w:color w:val="000000" w:themeColor="text1"/>
        </w:rPr>
        <w:t>р нь харагдсангүй. Баахан нөгө</w:t>
      </w:r>
      <w:r w:rsidR="0054125A">
        <w:rPr>
          <w:rFonts w:ascii="Arial" w:hAnsi="Arial" w:cs="Arial"/>
          <w:color w:val="000000" w:themeColor="text1"/>
          <w:lang w:val="mn-MN"/>
        </w:rPr>
        <w:t xml:space="preserve">ө </w:t>
      </w:r>
      <w:r w:rsidRPr="0087226A">
        <w:rPr>
          <w:rFonts w:ascii="Arial" w:hAnsi="Arial" w:cs="Arial"/>
          <w:color w:val="000000" w:themeColor="text1"/>
        </w:rPr>
        <w:t>юунууд харагдахлаар хэлсэн юм. Ойлголоо таныг. Болохгүй шүү. Аливаа наад 2 ширээн дээрээ хүн суулгаад байх. Эрдэн</w:t>
      </w:r>
      <w:r w:rsidR="0054125A">
        <w:rPr>
          <w:rFonts w:ascii="Arial" w:hAnsi="Arial" w:cs="Arial"/>
          <w:color w:val="000000" w:themeColor="text1"/>
        </w:rPr>
        <w:t>эсайхан очоод ширээн дээр суу</w:t>
      </w:r>
      <w:r w:rsidR="0054125A">
        <w:rPr>
          <w:rFonts w:ascii="Arial" w:hAnsi="Arial" w:cs="Arial"/>
          <w:color w:val="000000" w:themeColor="text1"/>
          <w:lang w:val="mn-MN"/>
        </w:rPr>
        <w:t>. Ө</w:t>
      </w:r>
      <w:r w:rsidRPr="0087226A">
        <w:rPr>
          <w:rFonts w:ascii="Arial" w:hAnsi="Arial" w:cs="Arial"/>
          <w:color w:val="000000" w:themeColor="text1"/>
        </w:rPr>
        <w:t xml:space="preserve">шөө хэн байна? Алив тэр, та очоод суу. 2 танхим хоёулаа хуралтай, бүлгийн хурлууд дуусахгүй байна. Тийм учраас хуралдаан зохион байгуулахынханд шахуу эхэлсэн учраас бас жоохон бэлтгэл ажилд зарим талаар хангагдаагүй байна. </w:t>
      </w:r>
    </w:p>
    <w:p w:rsidR="0054125A" w:rsidRDefault="0054125A" w:rsidP="00230806">
      <w:pPr>
        <w:ind w:firstLine="720"/>
        <w:jc w:val="both"/>
        <w:rPr>
          <w:rFonts w:ascii="Arial" w:hAnsi="Arial" w:cs="Arial"/>
          <w:color w:val="000000" w:themeColor="text1"/>
        </w:rPr>
      </w:pPr>
    </w:p>
    <w:p w:rsidR="00230806" w:rsidRPr="0087226A" w:rsidRDefault="0054125A" w:rsidP="00230806">
      <w:pPr>
        <w:ind w:firstLine="720"/>
        <w:jc w:val="both"/>
        <w:rPr>
          <w:rFonts w:ascii="Arial" w:hAnsi="Arial" w:cs="Arial"/>
          <w:color w:val="000000" w:themeColor="text1"/>
        </w:rPr>
      </w:pPr>
      <w:r>
        <w:rPr>
          <w:rFonts w:ascii="Arial" w:hAnsi="Arial" w:cs="Arial"/>
          <w:color w:val="000000" w:themeColor="text1"/>
        </w:rPr>
        <w:t>1</w:t>
      </w:r>
      <w:r>
        <w:rPr>
          <w:rFonts w:ascii="Arial" w:hAnsi="Arial" w:cs="Arial"/>
          <w:color w:val="000000" w:themeColor="text1"/>
          <w:lang w:val="mn-MN"/>
        </w:rPr>
        <w:t xml:space="preserve"> </w:t>
      </w:r>
      <w:r w:rsidR="00230806" w:rsidRPr="0087226A">
        <w:rPr>
          <w:rFonts w:ascii="Arial" w:hAnsi="Arial" w:cs="Arial"/>
          <w:color w:val="000000" w:themeColor="text1"/>
        </w:rPr>
        <w:t>номер, ажлын хэсгийн 1 номер. Монгол Улсын Ерөнхий аудитор Доржсүрэнгийн Занданбат танилцуулга хийнэ.</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rPr>
        <w:t xml:space="preserve">Д.Занданбат: </w:t>
      </w:r>
      <w:r w:rsidRPr="0087226A">
        <w:rPr>
          <w:rFonts w:ascii="Arial" w:hAnsi="Arial" w:cs="Arial"/>
          <w:color w:val="000000" w:themeColor="text1"/>
        </w:rPr>
        <w:t xml:space="preserve">Улсын Их Хурлын Байнгын хорооны дарга, Улсын Их Хурлын эрхэм гишүүд ээ,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Төрийн аудитын тухай хуульд заасан Үндэсний аудитын газрын бүрэн эрхийн хүрээнд Төсвийн тухай хуулийн дагуу төсвийн ерөнхийлөн захирагчдын эрхлэх асуудлын хүрээний байгууллагуудын 2021 оны санхүүгийн нэгтгэсэн тайлан, төсвийн гүйцэтгэлд аудит хийлээ.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Тус Байнгын хорооны харьяа төсвийн ерөнхийлөн захирагчдын санхүүгийн нэгтгэсэн тайлан, төсвийн гүйцэтгэлийн талаар товч танилцуулъя.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Барилга, хот байгуулалтын сайдын эрхлэх асуудлын хүрээний байгууллагуудын 2021 оны санхүүгийн нэгтгэсэн тайланд 10 байгууллагын санхүүгийн тайлан нэгтгэгдсэнээс 5 байгууллагад дүгнэлт гаргаж, 5 байгууллагыг аудитын түүвэрт хамруулсан. Дүгнэлт гаргасан 3 байгууллагад зөрчилгүй, 2 байгууллагад хязгаарлалттай дүгнэлт өгсөн.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Аудитаар нийт 2.2 тэрбум төгрөгийн алдаа, зөрчил илрүүлснээс 0.2 тэрбум төгрөгийн 5 нягтлан бодох бүртгэлийн алдааг залруулж</w:t>
      </w:r>
      <w:r w:rsidR="00BD7424">
        <w:rPr>
          <w:rFonts w:ascii="Arial" w:hAnsi="Arial" w:cs="Arial"/>
          <w:color w:val="000000" w:themeColor="text1"/>
          <w:lang w:val="mn-MN"/>
        </w:rPr>
        <w:t>,</w:t>
      </w:r>
      <w:r w:rsidRPr="0087226A">
        <w:rPr>
          <w:rFonts w:ascii="Arial" w:hAnsi="Arial" w:cs="Arial"/>
          <w:color w:val="000000" w:themeColor="text1"/>
        </w:rPr>
        <w:t xml:space="preserve"> 200 сая төгрөгийн зөрчилд 2 төлбөрийн акт, 1.4 тэрбум төгрөгийн зөрчилд 20 албан шаардлага, 400 сая төгрөгийн </w:t>
      </w:r>
      <w:r w:rsidRPr="0087226A">
        <w:rPr>
          <w:rFonts w:ascii="Arial" w:hAnsi="Arial" w:cs="Arial"/>
          <w:color w:val="000000" w:themeColor="text1"/>
        </w:rPr>
        <w:lastRenderedPageBreak/>
        <w:t>зөрчилд 8 зөвлөмж өгөв. Нийт алдаа</w:t>
      </w:r>
      <w:r w:rsidR="00BD7424">
        <w:rPr>
          <w:rFonts w:ascii="Arial" w:hAnsi="Arial" w:cs="Arial"/>
          <w:color w:val="000000" w:themeColor="text1"/>
          <w:lang w:val="mn-MN"/>
        </w:rPr>
        <w:t>,</w:t>
      </w:r>
      <w:r w:rsidRPr="0087226A">
        <w:rPr>
          <w:rFonts w:ascii="Arial" w:hAnsi="Arial" w:cs="Arial"/>
          <w:color w:val="000000" w:themeColor="text1"/>
        </w:rPr>
        <w:t xml:space="preserve"> зөрчлийн дүн өмнөх оноос 7.4 тэрбум төгрөгөөр буурсан үзүүлэлттэй байна.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Барилга, хот байгуулалтын сайдын багцыг зөрчилгүй дүгнэлт өгсөн байна. Зам,</w:t>
      </w:r>
      <w:r w:rsidRPr="0087226A">
        <w:rPr>
          <w:rFonts w:ascii="Arial" w:hAnsi="Arial" w:cs="Arial"/>
          <w:color w:val="000000" w:themeColor="text1"/>
          <w:lang w:val="mn-MN"/>
        </w:rPr>
        <w:t xml:space="preserve"> </w:t>
      </w:r>
      <w:r w:rsidRPr="0087226A">
        <w:rPr>
          <w:rFonts w:ascii="Arial" w:hAnsi="Arial" w:cs="Arial"/>
          <w:color w:val="000000" w:themeColor="text1"/>
        </w:rPr>
        <w:t xml:space="preserve">тээврийн хөгжлийн сайдын эрхлэх асуудлын хүрээний байгууллагуудын 2021 оны санхүүгийн нэгтгэсэн тайланд 56 байгууллагын санхүүгийн тайлан нэгтгэгдсэнээс 46 байгууллагад дүгнэлт гаргаж, 7 байгууллагыг аудитын түүвэрт хамруулж, 3 байгууллага аудитад хамрагдаагүй байна.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Дүгнэлт гаргасан байгууллагаас 37 байгууллагад зөрчилгүй, 7 байгууллагад хязгаарлалттай</w:t>
      </w:r>
      <w:r w:rsidR="00BD7424">
        <w:rPr>
          <w:rFonts w:ascii="Arial" w:hAnsi="Arial" w:cs="Arial"/>
          <w:color w:val="000000" w:themeColor="text1"/>
          <w:lang w:val="mn-MN"/>
        </w:rPr>
        <w:t>,</w:t>
      </w:r>
      <w:r w:rsidRPr="0087226A">
        <w:rPr>
          <w:rFonts w:ascii="Arial" w:hAnsi="Arial" w:cs="Arial"/>
          <w:color w:val="000000" w:themeColor="text1"/>
        </w:rPr>
        <w:t xml:space="preserve"> 1 байгууллагад сөрөг дүгнэлт өгч, 1 байгууллагын санхүүгийн тайланд дүгнэлт өгөхөөс татгалзсан. </w:t>
      </w:r>
    </w:p>
    <w:p w:rsidR="00230806" w:rsidRPr="0087226A" w:rsidRDefault="00230806" w:rsidP="00230806">
      <w:pPr>
        <w:ind w:firstLine="720"/>
        <w:jc w:val="both"/>
        <w:rPr>
          <w:rFonts w:ascii="Arial" w:hAnsi="Arial" w:cs="Arial"/>
          <w:color w:val="000000" w:themeColor="text1"/>
        </w:rPr>
      </w:pPr>
    </w:p>
    <w:p w:rsidR="00BD7424" w:rsidRDefault="00230806" w:rsidP="00230806">
      <w:pPr>
        <w:ind w:firstLine="720"/>
        <w:jc w:val="both"/>
        <w:rPr>
          <w:rFonts w:ascii="Arial" w:hAnsi="Arial" w:cs="Arial"/>
          <w:color w:val="000000" w:themeColor="text1"/>
        </w:rPr>
      </w:pPr>
      <w:r w:rsidRPr="0087226A">
        <w:rPr>
          <w:rFonts w:ascii="Arial" w:hAnsi="Arial" w:cs="Arial"/>
          <w:color w:val="000000" w:themeColor="text1"/>
        </w:rPr>
        <w:t>Аудитаар нийт 333.4 тэрбум төгрөгийн алдаа, зөрчил илрүүлснээс 324.6 тэрбум төгрөгийн 66 алдааг аудитын явцад залруулж</w:t>
      </w:r>
      <w:r w:rsidR="00BD7424">
        <w:rPr>
          <w:rFonts w:ascii="Arial" w:hAnsi="Arial" w:cs="Arial"/>
          <w:color w:val="000000" w:themeColor="text1"/>
          <w:lang w:val="mn-MN"/>
        </w:rPr>
        <w:t>,</w:t>
      </w:r>
      <w:r w:rsidRPr="0087226A">
        <w:rPr>
          <w:rFonts w:ascii="Arial" w:hAnsi="Arial" w:cs="Arial"/>
          <w:color w:val="000000" w:themeColor="text1"/>
        </w:rPr>
        <w:t xml:space="preserve"> 0.7 тэрбум төгрөгийн 28 зөрчилд төлбөрийн акт</w:t>
      </w:r>
      <w:r w:rsidR="00BD7424">
        <w:rPr>
          <w:rFonts w:ascii="Arial" w:hAnsi="Arial" w:cs="Arial"/>
          <w:color w:val="000000" w:themeColor="text1"/>
          <w:lang w:val="mn-MN"/>
        </w:rPr>
        <w:t>,</w:t>
      </w:r>
      <w:r w:rsidRPr="0087226A">
        <w:rPr>
          <w:rFonts w:ascii="Arial" w:hAnsi="Arial" w:cs="Arial"/>
          <w:color w:val="000000" w:themeColor="text1"/>
        </w:rPr>
        <w:t xml:space="preserve"> 3.5 тэрбум төгрөгийн 63 зөрчилд албан шаардлага, 2.2 тэрбум төгрөгийн 6 зөрчилд хариуцлага тооцуулах санал, 2.4 тэрбум төгрөгийн 92 зөрчид зөвлөмж өгөв. </w:t>
      </w:r>
    </w:p>
    <w:p w:rsidR="00BD7424" w:rsidRDefault="00BD7424"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Нийт алдаа зөрчлийн дүн өмнөх оныхоос 121.4 тэрбум төгрөгөөр буурсан байна. Зам тээврийн хөгжлийн сайдын багцыг зөрчилгүй гэж дүгнэсэн байна.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Санхүүгийн зохицуулах хорооны даргын 2021 оны санхүүгийн тайлангийн аудитаар зөрчилгүй дүгнэлт өгсөн. Аудитаар нийт 100 сая төгрөгийн алдаа, зөрчил илрүүлж, аудитын явцад залруулсан. Нийт алдаа зөрчлийн дүн өмнөх оныхоос 60 сая төгрөгөөр өссөн байна.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Үндэсний статистикийн хорооны даргын эрхлэх асуудлын хүрээний байгууллагуудын 2021 оны санхүүгийн нэгтгэсэн тайланд 23 байгууллагын санхүүгийн тайлан нэгтгэгдсэнээс 17 байгууллага</w:t>
      </w:r>
      <w:r w:rsidR="006A1BC0">
        <w:rPr>
          <w:rFonts w:ascii="Arial" w:hAnsi="Arial" w:cs="Arial"/>
          <w:color w:val="000000" w:themeColor="text1"/>
          <w:lang w:val="mn-MN"/>
        </w:rPr>
        <w:t xml:space="preserve">д </w:t>
      </w:r>
      <w:r w:rsidRPr="0087226A">
        <w:rPr>
          <w:rFonts w:ascii="Arial" w:hAnsi="Arial" w:cs="Arial"/>
          <w:color w:val="000000" w:themeColor="text1"/>
        </w:rPr>
        <w:t xml:space="preserve">дүгнэлт гаргаж, 6 байгууллагыг аудитын түүвэрт хамруулсан.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Дүгнэлт гаргасан 17 байгууллагад зөрчилгүй дүгнэлт өгсөн. Аудитаар нийт 100 сая төгрөгийн алдаа, зөрчил илрүүлснээс 0.07 тэрбум төгрөгийн 17 алдааг залруулж, 0.4 сая төгрөгийн 1 зөрчил, төлбөрийн акт, 0.02 тэрбум төгрөгийн зөрчилд 5 албан шаардлага, 0.06 тэрбум төгрөгийн зөрчилд 20</w:t>
      </w:r>
      <w:r w:rsidR="006A1BC0">
        <w:rPr>
          <w:rFonts w:ascii="Arial" w:hAnsi="Arial" w:cs="Arial"/>
          <w:color w:val="000000" w:themeColor="text1"/>
          <w:lang w:val="mn-MN"/>
        </w:rPr>
        <w:t xml:space="preserve"> </w:t>
      </w:r>
      <w:r w:rsidRPr="0087226A">
        <w:rPr>
          <w:rFonts w:ascii="Arial" w:hAnsi="Arial" w:cs="Arial"/>
          <w:color w:val="000000" w:themeColor="text1"/>
        </w:rPr>
        <w:t xml:space="preserve">зөвлөмж өгөв. Нийт алдаа, зөрчлийн дүн өмнөх оныхоос 0.3 тэрбум төгрөгөөр буурсан байна.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Уул уурхай, хүнд үйлдвэрийн сайдын эрхлэх асуудлын хүрээний байгууллагуудын 2021 оны санхүүгийн нэгтгэсэн тайланд 25 байгууллагын санхүүгийн тайлан нэгтгэгдсэнээс 22 байгууллагад дүгнэлт гаргаж, 3 байгууллагыг аудитын түүвэрт хамруулсан.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Төсвийн ерөнхийлөн захирагчийн 2021 оны санхүүгийн нэгтгэсэн тайлан, төсвийн гүйцэтгэл хийсэн аудитаар хязгаарлалттай дүгнэлт өгсөн бөгөөд харьяа 14 байгууллага зөрчилгүй, 7 байгууллагад хязгаарлалттай, 1 байгууллагад сөрөг дүгнэлт өгсөн.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lastRenderedPageBreak/>
        <w:t>Аудитаар нийт 1 их наяд 392.4 тэрбум төгрөгийн алдаа, зөрчил илрүүлснээс 103.6 тэрбум төгрөгийн 41 алдааг залруул</w:t>
      </w:r>
      <w:r w:rsidR="006A1BC0">
        <w:rPr>
          <w:rFonts w:ascii="Arial" w:hAnsi="Arial" w:cs="Arial"/>
          <w:color w:val="000000" w:themeColor="text1"/>
        </w:rPr>
        <w:t>ж, 4.8 тэрбум төгрөгийн зөрчилд</w:t>
      </w:r>
      <w:r w:rsidR="006A1BC0">
        <w:rPr>
          <w:rFonts w:ascii="Arial" w:hAnsi="Arial" w:cs="Arial"/>
          <w:color w:val="000000" w:themeColor="text1"/>
          <w:lang w:val="mn-MN"/>
        </w:rPr>
        <w:t xml:space="preserve"> </w:t>
      </w:r>
      <w:r w:rsidRPr="0087226A">
        <w:rPr>
          <w:rFonts w:ascii="Arial" w:hAnsi="Arial" w:cs="Arial"/>
          <w:color w:val="000000" w:themeColor="text1"/>
        </w:rPr>
        <w:t>17 төлбөрийн акт, 304.8 тэрбум тэрбум төгрөгийн 60 зөрчилд албан шаардлага, 976.5 тэрбум төгрөгийн зөрчилд 61 зөвлөмж, нийт алдаа</w:t>
      </w:r>
      <w:r w:rsidR="006A1BC0">
        <w:rPr>
          <w:rFonts w:ascii="Arial" w:hAnsi="Arial" w:cs="Arial"/>
          <w:color w:val="000000" w:themeColor="text1"/>
          <w:lang w:val="mn-MN"/>
        </w:rPr>
        <w:t>,</w:t>
      </w:r>
      <w:r w:rsidRPr="0087226A">
        <w:rPr>
          <w:rFonts w:ascii="Arial" w:hAnsi="Arial" w:cs="Arial"/>
          <w:color w:val="000000" w:themeColor="text1"/>
        </w:rPr>
        <w:t xml:space="preserve"> зөрчлийн дүн өмнөх оныхоос 983.5 тэрбум төгрөгөөр өссөн байна. Сайдын багцыг хязгаарлалттай дүгнэлт өгсөн байна.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Эрчим хүчний сайдын эрхлэх асуудлын хүрээний байгууллагуудын 2021 оны санхүүгийн нэгтгэсэн тайланд 33 байгууллагын санхүүгийн тайлан нэгтгэгдсэнээс 31 байгууллага дүгнэлт гаргаж, 1 байгууллагыг аудитын түүвэрт хамруулж, шинээр байгуулагдсан 1 төслийн санхүүгийн тайланг аудитад хамруулаагүй.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Төсвийн ерөнхийлөн захирагчийн 2021 оны санхүүгийн нэгтгэсэн тайлан, төсвийн гүйцэтгэлд хийсэн аудитаар хязгаарлалттай дүгнэлт өгсөн бөгөөд харьяа 26 байгууллагад зөрчилгүй, 6 байгууллагад хязгаарлалттай дүгнэлт өгөв. </w:t>
      </w:r>
    </w:p>
    <w:p w:rsidR="00230806" w:rsidRPr="0087226A" w:rsidRDefault="00230806" w:rsidP="00230806">
      <w:pPr>
        <w:ind w:firstLine="720"/>
        <w:jc w:val="both"/>
        <w:rPr>
          <w:rFonts w:ascii="Arial" w:hAnsi="Arial" w:cs="Arial"/>
          <w:color w:val="000000" w:themeColor="text1"/>
        </w:rPr>
      </w:pPr>
    </w:p>
    <w:p w:rsidR="006A1BC0" w:rsidRDefault="00230806" w:rsidP="006A1BC0">
      <w:pPr>
        <w:ind w:firstLine="720"/>
        <w:jc w:val="both"/>
        <w:rPr>
          <w:rFonts w:ascii="Arial" w:hAnsi="Arial" w:cs="Arial"/>
          <w:color w:val="000000" w:themeColor="text1"/>
        </w:rPr>
      </w:pPr>
      <w:r w:rsidRPr="0087226A">
        <w:rPr>
          <w:rFonts w:ascii="Arial" w:hAnsi="Arial" w:cs="Arial"/>
          <w:color w:val="000000" w:themeColor="text1"/>
        </w:rPr>
        <w:t>Аудитаар нийт 152.3 тэрбум төгрөгийн алдаа, зөрчил илрүүлснээс 119.2 тэрбум төгрөгийн 83 алдааг аудитын явцад залруулж, 400 сая төгрөгийн 36 зөрчилд төлбөрийн акт, 6.6 тэрбум төгрөгийн 48 зөрчилд албан шаардлага, 25 тэрбум төгрөгийн зөрчилд 90 зөвлөмж, 1 тэрбум төгрөгийн 5 зөрчилд хариуцлага тооцуулах саналыг хүр</w:t>
      </w:r>
      <w:r w:rsidR="006A1BC0">
        <w:rPr>
          <w:rFonts w:ascii="Arial" w:hAnsi="Arial" w:cs="Arial"/>
          <w:color w:val="000000" w:themeColor="text1"/>
        </w:rPr>
        <w:t>гүүлсэн.</w:t>
      </w:r>
      <w:r w:rsidR="006A1BC0">
        <w:rPr>
          <w:rFonts w:ascii="Arial" w:hAnsi="Arial" w:cs="Arial"/>
          <w:color w:val="000000" w:themeColor="text1"/>
          <w:lang w:val="mn-MN"/>
        </w:rPr>
        <w:t xml:space="preserve"> </w:t>
      </w:r>
      <w:r w:rsidR="006A1BC0">
        <w:rPr>
          <w:rFonts w:ascii="Arial" w:hAnsi="Arial" w:cs="Arial"/>
          <w:color w:val="000000" w:themeColor="text1"/>
        </w:rPr>
        <w:t>Нийт</w:t>
      </w:r>
      <w:r w:rsidR="006A1BC0">
        <w:rPr>
          <w:rFonts w:ascii="Arial" w:hAnsi="Arial" w:cs="Arial"/>
          <w:color w:val="000000" w:themeColor="text1"/>
          <w:lang w:val="mn-MN"/>
        </w:rPr>
        <w:t xml:space="preserve"> </w:t>
      </w:r>
      <w:r w:rsidRPr="0087226A">
        <w:rPr>
          <w:rFonts w:ascii="Arial" w:hAnsi="Arial" w:cs="Arial"/>
          <w:color w:val="000000" w:themeColor="text1"/>
        </w:rPr>
        <w:t xml:space="preserve">алдаа, зөрчлийн дүн өмнөх оныхоос 5 тэрбум төгрөгөөр буурсан байна.  </w:t>
      </w:r>
    </w:p>
    <w:p w:rsidR="006A1BC0" w:rsidRDefault="006A1BC0" w:rsidP="006A1BC0">
      <w:pPr>
        <w:ind w:firstLine="720"/>
        <w:jc w:val="both"/>
        <w:rPr>
          <w:rFonts w:ascii="Arial" w:hAnsi="Arial" w:cs="Arial"/>
          <w:color w:val="000000" w:themeColor="text1"/>
        </w:rPr>
      </w:pPr>
    </w:p>
    <w:p w:rsidR="00230806" w:rsidRPr="0087226A" w:rsidRDefault="00230806" w:rsidP="006A1BC0">
      <w:pPr>
        <w:ind w:firstLine="720"/>
        <w:jc w:val="both"/>
        <w:rPr>
          <w:rFonts w:ascii="Arial" w:hAnsi="Arial" w:cs="Arial"/>
          <w:color w:val="000000" w:themeColor="text1"/>
        </w:rPr>
      </w:pPr>
      <w:r w:rsidRPr="0087226A">
        <w:rPr>
          <w:rFonts w:ascii="Arial" w:hAnsi="Arial" w:cs="Arial"/>
          <w:color w:val="000000" w:themeColor="text1"/>
        </w:rPr>
        <w:t xml:space="preserve">Тус Байнгын хорооны харьяа төсвийн ерөнхийлөн захирагчдын санхүүгийн нэгтгэсэн тайлан төсвийн гүйцэтгэлд хийсэн аудитын дүгнэлтэд үндэслэн цаашид анхаарах дараах асуудлыг танилцуулъя.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Төрийн хэмнэлтийн тухай хуулийн хэрэгжилтийг хангаж ажиллах, төсвийн хөрөнгийг үр ашигтай зарцуулах, хэрэгжилтэд тавих хяналтыг сайжруулах, төсвийн ерөнхийлөн захирагчдын эрхлэх асуудлын хүрээний төсөвт байгууллага, төрийн өмчит хуулийн этгээдийн хөрөнгө, өр төлбөр, орлого, зарлага, хөтөлбөр, арга хэмжээг хөрөнгө оруулалтад тавих дотоод хяналтыг сайжруулах шаардлагатай.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Төрийн өмчит хуулийн этгээдийн засаглалыг сайжруулах, ашигт ажиллагааг нэмэгдүүлэх, ТУЗ-ын бүрэлдэхүүнд байгаа төрийн төлөөллийг хэрэгжүүлж байгаа албан тушаалт</w:t>
      </w:r>
      <w:r w:rsidR="006A1BC0">
        <w:rPr>
          <w:rFonts w:ascii="Arial" w:hAnsi="Arial" w:cs="Arial"/>
          <w:color w:val="000000" w:themeColor="text1"/>
        </w:rPr>
        <w:t xml:space="preserve">нуудын хариуцлагыг дээшлүүлэх, </w:t>
      </w:r>
      <w:r w:rsidR="006A1BC0">
        <w:rPr>
          <w:rFonts w:ascii="Arial" w:hAnsi="Arial" w:cs="Arial"/>
          <w:color w:val="000000" w:themeColor="text1"/>
          <w:lang w:val="mn-MN"/>
        </w:rPr>
        <w:t>Х</w:t>
      </w:r>
      <w:r w:rsidR="006A1BC0">
        <w:rPr>
          <w:rFonts w:ascii="Arial" w:hAnsi="Arial" w:cs="Arial"/>
          <w:color w:val="000000" w:themeColor="text1"/>
        </w:rPr>
        <w:t xml:space="preserve">удалдан авах ажиллагаа болон </w:t>
      </w:r>
      <w:r w:rsidR="006A1BC0">
        <w:rPr>
          <w:rFonts w:ascii="Arial" w:hAnsi="Arial" w:cs="Arial"/>
          <w:color w:val="000000" w:themeColor="text1"/>
          <w:lang w:val="mn-MN"/>
        </w:rPr>
        <w:t>Ш</w:t>
      </w:r>
      <w:r w:rsidRPr="0087226A">
        <w:rPr>
          <w:rFonts w:ascii="Arial" w:hAnsi="Arial" w:cs="Arial"/>
          <w:color w:val="000000" w:themeColor="text1"/>
        </w:rPr>
        <w:t xml:space="preserve">илэн дансны хуулийг бүрэн хэрэгжүүлэх, эцэст нь аудитаар өгсөн акт, албан шаардлага, зөвлөмжийн хэрэгжилтийг хангуулах арга хэмжээг авч ажиллахыг анхааруулж байна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Анхаарал хандуулсанд баярлалаа.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lang w:val="mn-MN"/>
        </w:rPr>
        <w:t>Ж.Ганбаатар</w:t>
      </w:r>
      <w:r w:rsidRPr="0087226A">
        <w:rPr>
          <w:rFonts w:ascii="Arial" w:hAnsi="Arial" w:cs="Arial"/>
          <w:b/>
          <w:bCs/>
          <w:color w:val="000000" w:themeColor="text1"/>
        </w:rPr>
        <w:t xml:space="preserve">: </w:t>
      </w:r>
      <w:r w:rsidR="00C95F1A">
        <w:rPr>
          <w:rFonts w:ascii="Arial" w:hAnsi="Arial" w:cs="Arial"/>
          <w:color w:val="000000" w:themeColor="text1"/>
        </w:rPr>
        <w:t>Ажлын хэс</w:t>
      </w:r>
      <w:r w:rsidRPr="0087226A">
        <w:rPr>
          <w:rFonts w:ascii="Arial" w:hAnsi="Arial" w:cs="Arial"/>
          <w:color w:val="000000" w:themeColor="text1"/>
        </w:rPr>
        <w:t>г</w:t>
      </w:r>
      <w:r w:rsidR="00C95F1A">
        <w:rPr>
          <w:rFonts w:ascii="Arial" w:hAnsi="Arial" w:cs="Arial"/>
          <w:color w:val="000000" w:themeColor="text1"/>
          <w:lang w:val="mn-MN"/>
        </w:rPr>
        <w:t xml:space="preserve">ийг </w:t>
      </w:r>
      <w:r w:rsidRPr="0087226A">
        <w:rPr>
          <w:rFonts w:ascii="Arial" w:hAnsi="Arial" w:cs="Arial"/>
          <w:color w:val="000000" w:themeColor="text1"/>
        </w:rPr>
        <w:t>танилцуулъя. Уул нь энэ төсвийн гүйцэтгэлийг Эдийн засгийн байнгын хороогоор хэ</w:t>
      </w:r>
      <w:r w:rsidR="00C95F1A">
        <w:rPr>
          <w:rFonts w:ascii="Arial" w:hAnsi="Arial" w:cs="Arial"/>
          <w:color w:val="000000" w:themeColor="text1"/>
        </w:rPr>
        <w:t>лэлцүүлэхдээ ер нь 21 онд</w:t>
      </w:r>
      <w:r w:rsidR="00C95F1A">
        <w:rPr>
          <w:rFonts w:ascii="Arial" w:hAnsi="Arial" w:cs="Arial"/>
          <w:color w:val="000000" w:themeColor="text1"/>
          <w:lang w:val="mn-MN"/>
        </w:rPr>
        <w:t xml:space="preserve"> </w:t>
      </w:r>
      <w:r w:rsidR="00C95F1A">
        <w:rPr>
          <w:rFonts w:ascii="Arial" w:hAnsi="Arial" w:cs="Arial"/>
          <w:color w:val="000000" w:themeColor="text1"/>
        </w:rPr>
        <w:t>бид яг юуг</w:t>
      </w:r>
      <w:r w:rsidR="00C95F1A">
        <w:rPr>
          <w:rFonts w:ascii="Arial" w:hAnsi="Arial" w:cs="Arial"/>
          <w:color w:val="000000" w:themeColor="text1"/>
          <w:lang w:val="mn-MN"/>
        </w:rPr>
        <w:t xml:space="preserve"> </w:t>
      </w:r>
      <w:r w:rsidRPr="0087226A">
        <w:rPr>
          <w:rFonts w:ascii="Arial" w:hAnsi="Arial" w:cs="Arial"/>
          <w:color w:val="000000" w:themeColor="text1"/>
        </w:rPr>
        <w:t>гүйцэтгэл гэдэг</w:t>
      </w:r>
      <w:r w:rsidR="00C95F1A">
        <w:rPr>
          <w:rFonts w:ascii="Arial" w:hAnsi="Arial" w:cs="Arial"/>
          <w:color w:val="000000" w:themeColor="text1"/>
          <w:lang w:val="mn-MN"/>
        </w:rPr>
        <w:t>?</w:t>
      </w:r>
      <w:r w:rsidR="00C95F1A">
        <w:rPr>
          <w:rFonts w:ascii="Arial" w:hAnsi="Arial" w:cs="Arial"/>
          <w:color w:val="000000" w:themeColor="text1"/>
        </w:rPr>
        <w:t xml:space="preserve"> </w:t>
      </w:r>
      <w:r w:rsidR="00C95F1A">
        <w:rPr>
          <w:rFonts w:ascii="Arial" w:hAnsi="Arial" w:cs="Arial"/>
          <w:color w:val="000000" w:themeColor="text1"/>
          <w:lang w:val="mn-MN"/>
        </w:rPr>
        <w:t>Н</w:t>
      </w:r>
      <w:r w:rsidRPr="0087226A">
        <w:rPr>
          <w:rFonts w:ascii="Arial" w:hAnsi="Arial" w:cs="Arial"/>
          <w:color w:val="000000" w:themeColor="text1"/>
        </w:rPr>
        <w:t xml:space="preserve">эр нь ч хүртэл их тийм. 21 оны төсвөөр ер нь яг бид юу хийв? 21 онд юу болоод өнгөрөв, орлого нь яаж тасалдав, зарлага нь яаж явав? Одоо энэ бодлого тодорхойлдог яамтай болчихсон шүү дээ. Цаашдаа бид нар ямар бодлогоор яаж энийгээ засах юм бэ гэдгийг ярих ёстой л гэж би ойлгож байгаа шүү дээ ер нь. </w:t>
      </w:r>
    </w:p>
    <w:p w:rsidR="00230806" w:rsidRPr="0087226A" w:rsidRDefault="00230806" w:rsidP="00230806">
      <w:pPr>
        <w:ind w:firstLine="720"/>
        <w:jc w:val="both"/>
        <w:rPr>
          <w:rFonts w:ascii="Arial" w:hAnsi="Arial" w:cs="Arial"/>
          <w:color w:val="000000" w:themeColor="text1"/>
        </w:rPr>
      </w:pPr>
    </w:p>
    <w:p w:rsidR="00C95F1A" w:rsidRDefault="00230806" w:rsidP="00C95F1A">
      <w:pPr>
        <w:ind w:firstLine="720"/>
        <w:jc w:val="both"/>
        <w:rPr>
          <w:rFonts w:ascii="Arial" w:hAnsi="Arial" w:cs="Arial"/>
          <w:color w:val="000000" w:themeColor="text1"/>
        </w:rPr>
      </w:pPr>
      <w:r w:rsidRPr="0087226A">
        <w:rPr>
          <w:rFonts w:ascii="Arial" w:hAnsi="Arial" w:cs="Arial"/>
          <w:color w:val="000000" w:themeColor="text1"/>
        </w:rPr>
        <w:t xml:space="preserve">Түүнээс биш тэр аймагт тийм юм дутуу, энэ аймагт ийм юм дутуу гээд энэ зөвхөн нэг талаа хараад л яриад байдаг биш. Эдийн засгийн, хөгжлийн яам байна уу хүн? </w:t>
      </w:r>
      <w:r w:rsidRPr="0087226A">
        <w:rPr>
          <w:rFonts w:ascii="Arial" w:hAnsi="Arial" w:cs="Arial"/>
          <w:color w:val="000000" w:themeColor="text1"/>
        </w:rPr>
        <w:lastRenderedPageBreak/>
        <w:t>Чуулган дээр байхгүй байсан. Уул нь бодлогын яам бодлого яриад энийг Сангийн яам гаргасан бодлогыг чинь хэрэгжүүлж байх ёстой болохоос биш Сангийн яамныхаа доор бүх юмыг нь гүйцэтгээд гар өргөөд зогсоод байдаг биш байх ёстой шүү дээ энэ чинь. Таны бодлогыг засаг хэрэгжүүлж байх ёстой. Түүнээс биш хүний юунд дагаад гүйгээд байх биш. Төсвийн гүйцэтгэл гэдэг чинь бид цаашдаа 23 онд энэ юугаа засах вэ, ямар зарлагыг багасгах вэ? Ямар орлого цаана нь үлдчихэв? Хөрөнгө оруул</w:t>
      </w:r>
      <w:r w:rsidR="00C95F1A">
        <w:rPr>
          <w:rFonts w:ascii="Arial" w:hAnsi="Arial" w:cs="Arial"/>
          <w:color w:val="000000" w:themeColor="text1"/>
        </w:rPr>
        <w:t>алтаа яаж хийх вэ? Түүнээс биш.</w:t>
      </w:r>
      <w:r w:rsidR="00C95F1A">
        <w:rPr>
          <w:rFonts w:ascii="Arial" w:hAnsi="Arial" w:cs="Arial"/>
          <w:color w:val="000000" w:themeColor="text1"/>
          <w:lang w:val="mn-MN"/>
        </w:rPr>
        <w:t xml:space="preserve"> </w:t>
      </w:r>
      <w:r w:rsidRPr="0087226A">
        <w:rPr>
          <w:rFonts w:ascii="Arial" w:hAnsi="Arial" w:cs="Arial"/>
          <w:color w:val="000000" w:themeColor="text1"/>
        </w:rPr>
        <w:t>Баярсайхан Санхүүгийн зохицуулах хорооны д</w:t>
      </w:r>
      <w:r w:rsidR="00C95F1A">
        <w:rPr>
          <w:rFonts w:ascii="Arial" w:hAnsi="Arial" w:cs="Arial"/>
          <w:color w:val="000000" w:themeColor="text1"/>
        </w:rPr>
        <w:t>арга байна уу? Баярсайхан дарга</w:t>
      </w:r>
      <w:r w:rsidR="00C95F1A">
        <w:rPr>
          <w:rFonts w:ascii="Arial" w:hAnsi="Arial" w:cs="Arial"/>
          <w:color w:val="000000" w:themeColor="text1"/>
          <w:lang w:val="mn-MN"/>
        </w:rPr>
        <w:t xml:space="preserve">? </w:t>
      </w:r>
      <w:r w:rsidRPr="0087226A">
        <w:rPr>
          <w:rFonts w:ascii="Arial" w:hAnsi="Arial" w:cs="Arial"/>
          <w:color w:val="000000" w:themeColor="text1"/>
        </w:rPr>
        <w:t xml:space="preserve">Тийм. </w:t>
      </w:r>
    </w:p>
    <w:p w:rsidR="00C95F1A" w:rsidRDefault="00C95F1A" w:rsidP="00C95F1A">
      <w:pPr>
        <w:ind w:firstLine="720"/>
        <w:jc w:val="both"/>
        <w:rPr>
          <w:rFonts w:ascii="Arial" w:hAnsi="Arial" w:cs="Arial"/>
          <w:color w:val="000000" w:themeColor="text1"/>
        </w:rPr>
      </w:pPr>
    </w:p>
    <w:p w:rsidR="00230806" w:rsidRPr="0087226A" w:rsidRDefault="00230806" w:rsidP="00C95F1A">
      <w:pPr>
        <w:ind w:firstLine="720"/>
        <w:jc w:val="both"/>
        <w:rPr>
          <w:rFonts w:ascii="Arial" w:hAnsi="Arial" w:cs="Arial"/>
          <w:color w:val="000000" w:themeColor="text1"/>
        </w:rPr>
      </w:pPr>
      <w:r w:rsidRPr="0087226A">
        <w:rPr>
          <w:rFonts w:ascii="Arial" w:hAnsi="Arial" w:cs="Arial"/>
          <w:color w:val="000000" w:themeColor="text1"/>
        </w:rPr>
        <w:t>Занданбат Ерөнхий аудитор</w:t>
      </w:r>
      <w:r w:rsidR="00C95F1A">
        <w:rPr>
          <w:rFonts w:ascii="Arial" w:hAnsi="Arial" w:cs="Arial"/>
          <w:color w:val="000000" w:themeColor="text1"/>
        </w:rPr>
        <w:t xml:space="preserve">, Бундхорол, </w:t>
      </w:r>
      <w:r w:rsidR="00C95F1A">
        <w:rPr>
          <w:rFonts w:ascii="Arial" w:hAnsi="Arial" w:cs="Arial"/>
          <w:color w:val="000000" w:themeColor="text1"/>
          <w:lang w:val="mn-MN"/>
        </w:rPr>
        <w:t>а</w:t>
      </w:r>
      <w:r w:rsidRPr="0087226A">
        <w:rPr>
          <w:rFonts w:ascii="Arial" w:hAnsi="Arial" w:cs="Arial"/>
          <w:color w:val="000000" w:themeColor="text1"/>
        </w:rPr>
        <w:t>удитаас дуудаж байна. Энхжавхлан, Наранчимэг, Энхболд, Самбууням. Сангийн яамнаас Жавхлан сайд сая бүлэг дээр бас юм танилцуулж байна. Санжаадорж, Тавинжил, Чимэдсүрэн, Тэмүүлэн, Мөнхсүх, Одонтуяа, Тулга, Хүнс, хөдөө аж ахуйн яамнаас сайд нь бүлэг дээр бас байгаа. Отгонцэцэг, Эрдэнэсайхан, Зам, тээврийн хөгжлийн яам Батболд Төрийн нарийн бичгийн дарга, Эрчим хүчний яам Тавинбэх сайд байна. Ийм бүрэлдэхүүнтэй ажлын хэсэг байна.</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2021 оны төсвийн гүйцэтгэл, Засгийн газрын 2021 оны санхүүгийн нэгдсэн тайлан болон аудитын дүгнэлттэй холбогдуулан төслийн талаар асуулт асуух гишүүд нэрсээ өгөхийг хүсье. Их хурлын гишүүд. Орчихлоо таных. Чинзориг гишүүнээр тасаллаа. Бат-Эрдэнэ гишүүн асуулт асууя. Ж.Бат-Эрдэнэ гишүүн, Аюурсайхан дарга асуулт асуух юм уу, үгүй юу? </w:t>
      </w:r>
    </w:p>
    <w:p w:rsidR="00230806" w:rsidRPr="0087226A" w:rsidRDefault="00230806" w:rsidP="00230806">
      <w:pPr>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rPr>
        <w:t xml:space="preserve">Ж.Бат-Эрдэнэ: </w:t>
      </w:r>
      <w:r w:rsidRPr="0087226A">
        <w:rPr>
          <w:rFonts w:ascii="Arial" w:hAnsi="Arial" w:cs="Arial"/>
          <w:color w:val="000000" w:themeColor="text1"/>
        </w:rPr>
        <w:t xml:space="preserve">Дөнгөж сая ярих шиг боллоо. Энэ Эдийн засгийн, хөгжлийн яам хэн байгаа юм бэ энэ дээр? Юу хийдэг хүн? Төрийн нарийн бичиг.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Одоо ер нь та нар юу яана шүү. Энэ дүгнэлтээ боловсруулаад, аудитаас гарсан дүгнэлттэй хамт орж ирдэг ийм зүйл рүүгээ орохгүй бол нийт яамдын хэмжээ, нийт салбаруудын хэмжээнд өөрсдийнхөө дүгнэлтийг бас давхар оруулж ирэх ийм зүйлийг тэр хуульдаа оруулахгүй </w:t>
      </w:r>
      <w:r w:rsidR="00C95F1A">
        <w:rPr>
          <w:rFonts w:ascii="Arial" w:hAnsi="Arial" w:cs="Arial"/>
          <w:color w:val="000000" w:themeColor="text1"/>
          <w:lang w:val="mn-MN"/>
        </w:rPr>
        <w:t xml:space="preserve">бол </w:t>
      </w:r>
      <w:r w:rsidRPr="0087226A">
        <w:rPr>
          <w:rFonts w:ascii="Arial" w:hAnsi="Arial" w:cs="Arial"/>
          <w:color w:val="000000" w:themeColor="text1"/>
        </w:rPr>
        <w:t>болохгүй шүү. Бид нар яах гэж Үндсэн хууль хэлэлцэж байхад та нарыг ийм институц байгуулсан юм? Энэ бүх яамну</w:t>
      </w:r>
      <w:r w:rsidR="00C95F1A">
        <w:rPr>
          <w:rFonts w:ascii="Arial" w:hAnsi="Arial" w:cs="Arial"/>
          <w:color w:val="000000" w:themeColor="text1"/>
        </w:rPr>
        <w:t>удын салбарын чинь асуудлыг</w:t>
      </w:r>
      <w:r w:rsidR="00C95F1A">
        <w:rPr>
          <w:rFonts w:ascii="Arial" w:hAnsi="Arial" w:cs="Arial"/>
          <w:color w:val="000000" w:themeColor="text1"/>
          <w:lang w:val="mn-MN"/>
        </w:rPr>
        <w:t xml:space="preserve"> </w:t>
      </w:r>
      <w:r w:rsidRPr="0087226A">
        <w:rPr>
          <w:rFonts w:ascii="Arial" w:hAnsi="Arial" w:cs="Arial"/>
          <w:color w:val="000000" w:themeColor="text1"/>
        </w:rPr>
        <w:t xml:space="preserve">бүхэлд нь харж байдаг ийм зүйл, ийм инситуцийг л бид нар байгуулсан шүү дээ.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Одоо энийгээ барих хэрэгтэй байна. Тухайн яам чинь яаж ажиллах ёстой эдийн засгийн тал дээр? Энэ Зам, тээврийн яаман дээр 3 байгууллага дүгнэлтэд ороогүй гэж байгаа. Яагаад 3 байгууллага ороогүй юм? Нэр усыг нь хэлж болдоггүй юм уу Занданбат даргаа?  1 байгууллага, 2 байгууллага, 3 байгууллага гээд л яваад байх юм. Тийм нууц байдаг юм уу? Аудитын байгууллага л юм бол наадуулаа бүгдийг нь гаргаж ирээд танилцуулгадаа оруул л даа.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Хоёрдугаарт, 1 байгууллагад дүгнэлт өгөхөөс татгалзлаа гэж байх юм. Яасан юм</w:t>
      </w:r>
      <w:r w:rsidR="00C95F1A">
        <w:rPr>
          <w:rFonts w:ascii="Arial" w:hAnsi="Arial" w:cs="Arial"/>
          <w:color w:val="000000" w:themeColor="text1"/>
          <w:lang w:val="mn-MN"/>
        </w:rPr>
        <w:t>?</w:t>
      </w:r>
      <w:r w:rsidR="00C95F1A">
        <w:rPr>
          <w:rFonts w:ascii="Arial" w:hAnsi="Arial" w:cs="Arial"/>
          <w:color w:val="000000" w:themeColor="text1"/>
        </w:rPr>
        <w:t xml:space="preserve"> </w:t>
      </w:r>
      <w:r w:rsidR="00C95F1A">
        <w:rPr>
          <w:rFonts w:ascii="Arial" w:hAnsi="Arial" w:cs="Arial"/>
          <w:color w:val="000000" w:themeColor="text1"/>
          <w:lang w:val="mn-MN"/>
        </w:rPr>
        <w:t>Б</w:t>
      </w:r>
      <w:r w:rsidRPr="0087226A">
        <w:rPr>
          <w:rFonts w:ascii="Arial" w:hAnsi="Arial" w:cs="Arial"/>
          <w:color w:val="000000" w:themeColor="text1"/>
        </w:rPr>
        <w:t>үр нойл авчихсан юм уу? Бүр хангалтгүй гэсэн үг үү? Үгүй</w:t>
      </w:r>
      <w:r w:rsidR="00C95F1A">
        <w:rPr>
          <w:rFonts w:ascii="Arial" w:hAnsi="Arial" w:cs="Arial"/>
          <w:color w:val="000000" w:themeColor="text1"/>
          <w:lang w:val="mn-MN"/>
        </w:rPr>
        <w:t>,</w:t>
      </w:r>
      <w:r w:rsidRPr="0087226A">
        <w:rPr>
          <w:rFonts w:ascii="Arial" w:hAnsi="Arial" w:cs="Arial"/>
          <w:color w:val="000000" w:themeColor="text1"/>
        </w:rPr>
        <w:t xml:space="preserve"> тэрийг нь хэл л дээ. Тэрийг нь хэлэхгүй бол өөр яах гэж энд танилцуулгыг гаргаж байгаа</w:t>
      </w:r>
      <w:r w:rsidR="00C95F1A">
        <w:rPr>
          <w:rFonts w:ascii="Arial" w:hAnsi="Arial" w:cs="Arial"/>
          <w:color w:val="000000" w:themeColor="text1"/>
          <w:lang w:val="mn-MN"/>
        </w:rPr>
        <w:t xml:space="preserve"> юм </w:t>
      </w:r>
      <w:r w:rsidRPr="0087226A">
        <w:rPr>
          <w:rFonts w:ascii="Arial" w:hAnsi="Arial" w:cs="Arial"/>
          <w:color w:val="000000" w:themeColor="text1"/>
        </w:rPr>
        <w:t>та хэд? Монголын төмөр зам дээр жил болгон тэр хуучин хийгдсэн Дарханы төмөр зам энээ тэрээ гэсэн баахан юмнуудын хүлээж аваагүй асуудал байдаг шүү төсөв дээр нь. Тэрэнтэйгээ уялдаад хангалтгүй дүгнэлтийг жил болгон авдаг байсан. Одоо зүв зүгээр бо</w:t>
      </w:r>
      <w:r w:rsidR="00C95F1A">
        <w:rPr>
          <w:rFonts w:ascii="Arial" w:hAnsi="Arial" w:cs="Arial"/>
          <w:color w:val="000000" w:themeColor="text1"/>
        </w:rPr>
        <w:t xml:space="preserve">лчихсон уу? Тэр </w:t>
      </w:r>
      <w:r w:rsidR="00C95F1A">
        <w:rPr>
          <w:rFonts w:ascii="Arial" w:hAnsi="Arial" w:cs="Arial"/>
          <w:color w:val="000000" w:themeColor="text1"/>
          <w:lang w:val="mn-MN"/>
        </w:rPr>
        <w:t>М</w:t>
      </w:r>
      <w:r w:rsidRPr="0087226A">
        <w:rPr>
          <w:rFonts w:ascii="Arial" w:hAnsi="Arial" w:cs="Arial"/>
          <w:color w:val="000000" w:themeColor="text1"/>
        </w:rPr>
        <w:t xml:space="preserve">онголын төмөр зам дээр байгаа асуудал тэр. Тэр урд хийгдсэн төмөр замууд, Дарханы төмөр замууд энэ тэр гээд баахан төмөр замыг ашиглалтад </w:t>
      </w:r>
      <w:r w:rsidRPr="0087226A">
        <w:rPr>
          <w:rFonts w:ascii="Arial" w:hAnsi="Arial" w:cs="Arial"/>
          <w:color w:val="000000" w:themeColor="text1"/>
        </w:rPr>
        <w:lastRenderedPageBreak/>
        <w:t>авах боломж бололцоогүй, ямар ч акт байхгүй юмнууд байсан. Олон жил явсан. Тэрийгээ засаж чадсан юм уу, чадаагүй юм уу? Тэрийг асуугаадахъя.</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Хоёрдугаарт, нүүрсний тээвэртэй холбоотой асуудлууд. Ерөнхий сайд хүртэл ярьсан байгаа ш</w:t>
      </w:r>
      <w:r w:rsidR="00C95F1A">
        <w:rPr>
          <w:rFonts w:ascii="Arial" w:hAnsi="Arial" w:cs="Arial"/>
          <w:color w:val="000000" w:themeColor="text1"/>
        </w:rPr>
        <w:t>үү. Аман дээр өгч байгаа нүүрс</w:t>
      </w:r>
      <w:r w:rsidR="00C95F1A">
        <w:rPr>
          <w:rFonts w:ascii="Arial" w:hAnsi="Arial" w:cs="Arial"/>
          <w:color w:val="000000" w:themeColor="text1"/>
          <w:lang w:val="mn-MN"/>
        </w:rPr>
        <w:t xml:space="preserve">, </w:t>
      </w:r>
      <w:r w:rsidRPr="0087226A">
        <w:rPr>
          <w:rFonts w:ascii="Arial" w:hAnsi="Arial" w:cs="Arial"/>
          <w:color w:val="000000" w:themeColor="text1"/>
        </w:rPr>
        <w:t xml:space="preserve">урагшаа гарч байгаа нүүрсний зөрүү маш их байгаа гээд. Тээврийн байгууллага руу та нар яриад байх юм. Тээврийн байгууллага эсвэл тэгтлээ их үнийн өсөлт байгаад тээврийнхээ хөлсийг нэмээд байгаа юм уу? Тээврийн хөлс нэмэгдэнэ гэж байгаа бол наадах чинь зөвхөн шатахуунтай холбоотойгоор нэмэгдэх байх. Өөрөөр бол нээх нэмэгдэх асуудал байхгүй.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Гэтэл бүхэл бүтэн нүүрсний үнэ чинь тийшээгээ нугарах хэмжээний тийм том асуудал яригдаад байгаа шүү дээ. Энэ дээр дүгнэлт хийсэн юм уу?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Хоёрдугаарт “Тавантолгой” компанитай холбоотойгоор нэлээдгүй мөнгө төгрөг тэр төмөр зам руу орсон байгаа. Энэний шийдвэрүүд нь яг та нар бас үзэж чадаж байгаагүй юу? Эсвэл улсын нууц гээд оруулахгүй байгаад байгаа юу? Нууцын зэрэглэлтэй гээд байгаа. Энэ чинь бүтээн байгуулалтын асуудал нууцын </w:t>
      </w:r>
      <w:r w:rsidR="00C95F1A">
        <w:rPr>
          <w:rFonts w:ascii="Arial" w:hAnsi="Arial" w:cs="Arial"/>
          <w:color w:val="000000" w:themeColor="text1"/>
        </w:rPr>
        <w:t>зэрэгтэй, тэр тусмаа төмөр замы</w:t>
      </w:r>
      <w:r w:rsidR="00C95F1A">
        <w:rPr>
          <w:rFonts w:ascii="Arial" w:hAnsi="Arial" w:cs="Arial"/>
          <w:color w:val="000000" w:themeColor="text1"/>
          <w:lang w:val="mn-MN"/>
        </w:rPr>
        <w:t>г</w:t>
      </w:r>
      <w:r w:rsidRPr="0087226A">
        <w:rPr>
          <w:rFonts w:ascii="Arial" w:hAnsi="Arial" w:cs="Arial"/>
          <w:color w:val="000000" w:themeColor="text1"/>
        </w:rPr>
        <w:t xml:space="preserve"> нууцаас гаргах.  Мэдэхгүй одоо тэр төмөр замын асуудал, бүтээн байгуулалтын асуудал ямар юмных нь нууц байдаг юм бол доо. Тэр тусмаа гарсан мөнгө нь бол ойлгомжтой наадах чинь. “Тавантолгой” компаниас гарсан байгаа шүү дээ. </w:t>
      </w:r>
      <w:r w:rsidR="008565BC">
        <w:rPr>
          <w:rFonts w:ascii="Arial" w:hAnsi="Arial" w:cs="Arial"/>
          <w:color w:val="000000" w:themeColor="text1"/>
        </w:rPr>
        <w:t>“Эрдэнэ Тавантолгой” компаниас.</w:t>
      </w:r>
      <w:r w:rsidR="008565BC">
        <w:rPr>
          <w:rFonts w:ascii="Arial" w:hAnsi="Arial" w:cs="Arial"/>
          <w:color w:val="000000" w:themeColor="text1"/>
          <w:lang w:val="mn-MN"/>
        </w:rPr>
        <w:t xml:space="preserve"> </w:t>
      </w:r>
      <w:r w:rsidRPr="0087226A">
        <w:rPr>
          <w:rFonts w:ascii="Arial" w:hAnsi="Arial" w:cs="Arial"/>
          <w:color w:val="000000" w:themeColor="text1"/>
        </w:rPr>
        <w:t xml:space="preserve">Энэтэй холбоотой асуудлууд ямаршуу зүйл байна?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Хоёрдугаарт албан тушаалтнууддаа хариуцлага тооцох гээд ийм зүйлийг жил </w:t>
      </w:r>
      <w:r w:rsidR="00C95F1A">
        <w:rPr>
          <w:rFonts w:ascii="Arial" w:hAnsi="Arial" w:cs="Arial"/>
          <w:color w:val="000000" w:themeColor="text1"/>
        </w:rPr>
        <w:t>болгон та нараас сонсож байна.</w:t>
      </w:r>
      <w:r w:rsidR="00C95F1A">
        <w:rPr>
          <w:rFonts w:ascii="Arial" w:hAnsi="Arial" w:cs="Arial"/>
          <w:color w:val="000000" w:themeColor="text1"/>
          <w:lang w:val="mn-MN"/>
        </w:rPr>
        <w:t xml:space="preserve"> </w:t>
      </w:r>
      <w:r w:rsidRPr="0087226A">
        <w:rPr>
          <w:rFonts w:ascii="Arial" w:hAnsi="Arial" w:cs="Arial"/>
          <w:color w:val="000000" w:themeColor="text1"/>
        </w:rPr>
        <w:t>Занданбат даргаа, аудитын даргаа. Тэгээд ажилтнууддаа хариуцлага тооцох, эсвэл идэвхжүүлэх, хяналт тавих, хяналтыг нь сайжруулах гээд л ийм зүйлүүд яриад байх юм. Би урьд нь хэлж байсан шүү дээ. Би хэд дэхээ ярьж байгаа юм бүү мэд. Тэр хуулиа оруулаад ир л дээ. Хуульд чинь үзье, харъя. Та нар буцаагаад энэ дээр нь хариуцлага тооцдог юмыг чинь хийгээд өгье гэж хэлсэн шүү дээ. Эсвэл өөрсдөө хүсэхгүй байгаа юм уу? Хуульд чинь өөрчлөлт оруулаад та нарыг буцаагаад тэр толгойтой нь асуудлыг нь ярьдаг. Тэр хариуцлага, албан тушаалтай нь хариуцлага ярьдаг ийм зүйлийг чинь оруулж өгье л гэсэн шүү дээ. Энэ дээр өөрөө хариулт өгөөдхөөрэй. Ийм зүйл байгаа юм уу, байхгүй байгаа юм уу? Заалт байна уу?</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lang w:val="mn-MN"/>
        </w:rPr>
        <w:t>Ж.Ганбаатар</w:t>
      </w:r>
      <w:r w:rsidRPr="0087226A">
        <w:rPr>
          <w:rFonts w:ascii="Arial" w:hAnsi="Arial" w:cs="Arial"/>
          <w:b/>
          <w:bCs/>
          <w:color w:val="000000" w:themeColor="text1"/>
        </w:rPr>
        <w:t xml:space="preserve">: </w:t>
      </w:r>
      <w:r w:rsidRPr="0087226A">
        <w:rPr>
          <w:rFonts w:ascii="Arial" w:hAnsi="Arial" w:cs="Arial"/>
          <w:color w:val="000000" w:themeColor="text1"/>
        </w:rPr>
        <w:t xml:space="preserve">Гишүүний асуултад хариулъя. Хариуцлагын асуудлаар 1 номер.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rPr>
        <w:t xml:space="preserve">Д.Занданбат: </w:t>
      </w:r>
      <w:r w:rsidRPr="0087226A">
        <w:rPr>
          <w:rFonts w:ascii="Arial" w:hAnsi="Arial" w:cs="Arial"/>
          <w:color w:val="000000" w:themeColor="text1"/>
        </w:rPr>
        <w:t>Бат-Эрдэнэ гишүүний асуултад хариулъя. Зам, тээврийн хөгжлийн сайдын эрхлэх багц асуудлын хүрээнд 3 байгууллага аудитад хамрагдаагүй гэж гарсан. Энэ нь болохоор Иргэний нисэхийн ерөнхий газрын Аюул</w:t>
      </w:r>
      <w:r w:rsidR="008E2E6B">
        <w:rPr>
          <w:rFonts w:ascii="Arial" w:hAnsi="Arial" w:cs="Arial"/>
          <w:color w:val="000000" w:themeColor="text1"/>
        </w:rPr>
        <w:t>гүй байдлын хамгаалалтын алба</w:t>
      </w:r>
      <w:r w:rsidR="008E2E6B">
        <w:rPr>
          <w:rFonts w:ascii="Arial" w:hAnsi="Arial" w:cs="Arial"/>
          <w:color w:val="000000" w:themeColor="text1"/>
          <w:lang w:val="mn-MN"/>
        </w:rPr>
        <w:t>. Э</w:t>
      </w:r>
      <w:r w:rsidRPr="0087226A">
        <w:rPr>
          <w:rFonts w:ascii="Arial" w:hAnsi="Arial" w:cs="Arial"/>
          <w:color w:val="000000" w:themeColor="text1"/>
        </w:rPr>
        <w:t xml:space="preserve">нэ өөрөө татан буугдсан. Иргэний нисэхийн ерөнхий газрын Булган аймаг дахь нисэх буудал, Дундговь аймаг дахь нисэх буудлууд нь өөрчлөн зохион байгуулагдсан, зарим нь татан буугдсан. Зарим нь шинээр байгуулагдсантай холбоотойгоор аудитад хамрагдаж чадаагүй. Өөрөөр хэлбэл ирэх онд, энэ онд гэсэн үг. Аудитад хамрагдаад шинээр байгуулагдсан газар нь явна.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Иргэний нисэхийн ерөнхий газрын Сэргээн засах төв гэж байдаг. Татгалзсан, Санхүүгийн юугаар бол татгалзсан дүгнэлт өгсөн.</w:t>
      </w:r>
      <w:r w:rsidRPr="0087226A">
        <w:rPr>
          <w:rFonts w:ascii="Arial" w:hAnsi="Arial" w:cs="Arial"/>
          <w:color w:val="000000" w:themeColor="text1"/>
          <w:lang w:val="mn-MN"/>
        </w:rPr>
        <w:t xml:space="preserve"> </w:t>
      </w:r>
      <w:r w:rsidRPr="0087226A">
        <w:rPr>
          <w:rFonts w:ascii="Arial" w:hAnsi="Arial" w:cs="Arial"/>
          <w:color w:val="000000" w:themeColor="text1"/>
        </w:rPr>
        <w:t>Татгалзсан</w:t>
      </w:r>
      <w:r w:rsidRPr="0087226A">
        <w:rPr>
          <w:rFonts w:ascii="Arial" w:hAnsi="Arial" w:cs="Arial"/>
          <w:color w:val="000000" w:themeColor="text1"/>
          <w:lang w:val="mn-MN"/>
        </w:rPr>
        <w:t xml:space="preserve"> </w:t>
      </w:r>
      <w:r w:rsidRPr="0087226A">
        <w:rPr>
          <w:rFonts w:ascii="Arial" w:hAnsi="Arial" w:cs="Arial"/>
          <w:color w:val="000000" w:themeColor="text1"/>
        </w:rPr>
        <w:t xml:space="preserve">дүгнэлтийг өгч байгаа гол үндэслэл нь санхүүгийн нотлох баримтын бүрдэл хангалттай биш, холбогдох тоон </w:t>
      </w:r>
      <w:r w:rsidRPr="0087226A">
        <w:rPr>
          <w:rFonts w:ascii="Arial" w:hAnsi="Arial" w:cs="Arial"/>
          <w:color w:val="000000" w:themeColor="text1"/>
        </w:rPr>
        <w:lastRenderedPageBreak/>
        <w:t xml:space="preserve">мэдээг бүрэн, бодит гэж үзэхэд эрсдэл өндөртэй байсан учраас татгалзах дүгнэлтийг өгдөг. Энэ өнцгөөрөө хийсэн байна.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Тавантолгойн төмөр замтай холбоотой аудитыг тусад нь үзэж авч байгаа. Бид нар энэ төрийн өмчит байгууллага дээрээс нь энэ Төсвийн байнгын хорооноос батлагдсан сэдэв, хүрээн дээр Эрдэнэс Тавантолгойн хүрээнд хийгдэж байгаа бүтээн байгуулалтын хүрээнд нь хийгдэж байгаа энүүгээрээ тусдаа сэдвээр, аудитаар явж байгаа. Намар Их Хуралд хүргүүлнэ.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Албан тушаалтанд тавих хариуцлагын асуудал. Манай дээр байж байгаа хуулийн зохицуулалтаар аудитын байгууллага ерөөсөө зөвлөмж өгдөг, албан шаардлага өгдөг. Албан шаардлага, зөвлөмжийнхөө хэрэгжилтийг хангалтгүй байх юм бол дээд албан тушаалтанд нь хариуцлага тооцох ийм л зохицуулалттай байгаа. Олон улсынхаа стандартаар ч гэсэн ер нь аудитын байгууллага шууд хариуцлага тооцоод явдаг бас тийм стандарт бас байхгүй. Бид нарын үйл ажиллагаанд олон улсы</w:t>
      </w:r>
      <w:r w:rsidR="008E2E6B">
        <w:rPr>
          <w:rFonts w:ascii="Arial" w:hAnsi="Arial" w:cs="Arial"/>
          <w:color w:val="000000" w:themeColor="text1"/>
        </w:rPr>
        <w:t>н стандарт бас мөрдөгдөж явдаг</w:t>
      </w:r>
      <w:r w:rsidR="008E2E6B">
        <w:rPr>
          <w:rFonts w:ascii="Arial" w:hAnsi="Arial" w:cs="Arial"/>
          <w:color w:val="000000" w:themeColor="text1"/>
          <w:lang w:val="mn-MN"/>
        </w:rPr>
        <w:t>. Э</w:t>
      </w:r>
      <w:r w:rsidRPr="0087226A">
        <w:rPr>
          <w:rFonts w:ascii="Arial" w:hAnsi="Arial" w:cs="Arial"/>
          <w:color w:val="000000" w:themeColor="text1"/>
        </w:rPr>
        <w:t xml:space="preserve">нэ байж байгаа.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Нийтдээ 256 албан тушаалтанд хариуцлага тооцуулахаар холбогдох дээд албан тушаалтанд нь хүргүүлж</w:t>
      </w:r>
      <w:r w:rsidR="008E2E6B">
        <w:rPr>
          <w:rFonts w:ascii="Arial" w:hAnsi="Arial" w:cs="Arial"/>
          <w:color w:val="000000" w:themeColor="text1"/>
          <w:lang w:val="mn-MN"/>
        </w:rPr>
        <w:t>,</w:t>
      </w:r>
      <w:r w:rsidRPr="0087226A">
        <w:rPr>
          <w:rFonts w:ascii="Arial" w:hAnsi="Arial" w:cs="Arial"/>
          <w:color w:val="000000" w:themeColor="text1"/>
        </w:rPr>
        <w:t xml:space="preserve"> гарсан байгаа. Нийтдээ бид нар 7032 байгуулаад санхүүгийн аудит 21 онд хийж гарсан. Үүнээсээ 256 албан тушаалтанд хариуцлага тооцохоор санал хүргүүлсэн байгаа.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lang w:val="mn-MN"/>
        </w:rPr>
        <w:t>Ж.Ганбаатар</w:t>
      </w:r>
      <w:r w:rsidRPr="0087226A">
        <w:rPr>
          <w:rFonts w:ascii="Arial" w:hAnsi="Arial" w:cs="Arial"/>
          <w:b/>
          <w:bCs/>
          <w:color w:val="000000" w:themeColor="text1"/>
        </w:rPr>
        <w:t xml:space="preserve">: </w:t>
      </w:r>
      <w:r w:rsidRPr="0087226A">
        <w:rPr>
          <w:rFonts w:ascii="Arial" w:hAnsi="Arial" w:cs="Arial"/>
          <w:color w:val="000000" w:themeColor="text1"/>
        </w:rPr>
        <w:t>Бат-Эрдэнэ гишүүн тодруулъя.</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rPr>
        <w:t xml:space="preserve">Ж.Бат-Эрдэнэ: </w:t>
      </w:r>
      <w:r w:rsidRPr="0087226A">
        <w:rPr>
          <w:rFonts w:ascii="Arial" w:hAnsi="Arial" w:cs="Arial"/>
          <w:color w:val="000000" w:themeColor="text1"/>
        </w:rPr>
        <w:t>Юу бол</w:t>
      </w:r>
      <w:r w:rsidR="008E2E6B">
        <w:rPr>
          <w:rFonts w:ascii="Arial" w:hAnsi="Arial" w:cs="Arial"/>
          <w:color w:val="000000" w:themeColor="text1"/>
          <w:lang w:val="mn-MN"/>
        </w:rPr>
        <w:t>л</w:t>
      </w:r>
      <w:r w:rsidRPr="0087226A">
        <w:rPr>
          <w:rFonts w:ascii="Arial" w:hAnsi="Arial" w:cs="Arial"/>
          <w:color w:val="000000" w:themeColor="text1"/>
        </w:rPr>
        <w:t xml:space="preserve">оо гэж та хариуцлага тооцоод байх вэ дээ. Мэдэн будилаад, худлаа яриад байх шаардлага байхгүй шүү дээ. Цаад субъектүүд нь, цаад байгууллагууд нь Засгийн газар, яамд нь хариуцлага тооцдог ийм механизмыг би яриад байгаа шүү дээ. Буцаад та нарт хэлдэг, буцаад та энд тайлагнадаг. Тийм сайд тийм арга хэмжээ авсан. Тийм Засгийн газар дээр ийм асуудлууд нь гарсан гээд буцаж та нар тайлагнадаг ийм л эргэх харилцаагаа л бид нар яриад байгаа шүү дээ. Түүнээс биш танаар арга хэмжээ авхуулах гээд байгаа юм биш шүү дээ.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Тэр арга хэмжээ нь авагдахгүй сайд дээрээ очоод алга болчихдог, байгууллага дээрээ очоод чимээгүй болчихдог, бичиг явуулаад л хаячихдаг байх юм бол үндсэндээ та энд ажиллаж байх шаардлага ч байхгүй шүү дээ. Бид нар олон жил ярилаа шүү дээ.  Буцаад хариу аваад тооцдог ийм системийг бий болгох гээд байх юм. Тэр нүүрстэй холбоотой асуудал чинь хэзээ орж ирэх юм байгаа юм нэгдүгээрт?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Хоёрдугаарт энэ Монголын төмөр замыг хариулсангүй шүү дээ. Монголын төмөр зам…/минут </w:t>
      </w:r>
      <w:proofErr w:type="gramStart"/>
      <w:r w:rsidRPr="0087226A">
        <w:rPr>
          <w:rFonts w:ascii="Arial" w:hAnsi="Arial" w:cs="Arial"/>
          <w:color w:val="000000" w:themeColor="text1"/>
        </w:rPr>
        <w:t>дуусав./</w:t>
      </w:r>
      <w:proofErr w:type="gramEnd"/>
      <w:r w:rsidRPr="0087226A">
        <w:rPr>
          <w:rFonts w:ascii="Arial" w:hAnsi="Arial" w:cs="Arial"/>
          <w:b/>
          <w:bCs/>
          <w:color w:val="000000" w:themeColor="text1"/>
        </w:rPr>
        <w:tab/>
      </w:r>
      <w:r w:rsidRPr="0087226A">
        <w:rPr>
          <w:rFonts w:ascii="Arial" w:hAnsi="Arial" w:cs="Arial"/>
          <w:color w:val="000000" w:themeColor="text1"/>
        </w:rPr>
        <w:t xml:space="preserve">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lang w:val="mn-MN"/>
        </w:rPr>
        <w:t>Ж.Ганбаатар</w:t>
      </w:r>
      <w:r w:rsidRPr="0087226A">
        <w:rPr>
          <w:rFonts w:ascii="Arial" w:hAnsi="Arial" w:cs="Arial"/>
          <w:b/>
          <w:bCs/>
          <w:color w:val="000000" w:themeColor="text1"/>
        </w:rPr>
        <w:t xml:space="preserve">: </w:t>
      </w:r>
      <w:r w:rsidRPr="0087226A">
        <w:rPr>
          <w:rFonts w:ascii="Arial" w:hAnsi="Arial" w:cs="Arial"/>
          <w:color w:val="000000" w:themeColor="text1"/>
        </w:rPr>
        <w:t xml:space="preserve">Гүйцээгээд асууя. Бат-Эрдэнэ гишүүнд микрофон өгье.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rPr>
        <w:t xml:space="preserve">Ж.Бат-Эрдэнэ: </w:t>
      </w:r>
      <w:r w:rsidRPr="0087226A">
        <w:rPr>
          <w:rFonts w:ascii="Arial" w:hAnsi="Arial" w:cs="Arial"/>
          <w:color w:val="000000" w:themeColor="text1"/>
        </w:rPr>
        <w:t xml:space="preserve">Сая аль байгууллага дээр хэлчхэв? Тэр санхүүгийн материалууд нь дутуу гээд ярьчихсан байх аа. Монголын төмөр зам дээр ч наад гүйцэтгэл материалууд чинь дутуу байгаа байхгүй юу. Цаад байгууллага нь өгөөгүй. Та нар бүгдээрээ сайн мэдэж байгаа шүү дээ. Олон жил явчхаж байгаа. Энийгээ төлүүлэх гээд бид нар цаашаа ажиллаж байсан. Та нар л хүч гаргахгүй бол энэ чинь тэгээд. Өөрөөр хэлбэл ямар ажил гүйцэтгэсэн юм гэдэг гүйцэтгэлийнх нь санхүүгийн материал </w:t>
      </w:r>
      <w:r w:rsidRPr="0087226A">
        <w:rPr>
          <w:rFonts w:ascii="Arial" w:hAnsi="Arial" w:cs="Arial"/>
          <w:color w:val="000000" w:themeColor="text1"/>
        </w:rPr>
        <w:lastRenderedPageBreak/>
        <w:t xml:space="preserve">нь дутуу байна гэдэг чинь тэр дотор нэг но байна л гэсэн үг шүү дээ. Энийгээ л нэг мөр болгож авъя. Энэ дотор чинь өчнөөн олон байгууллагууд байж байгаа. Хувийн өмчийн асуудлууд байж байна. Төрийн өмчийн асуудлууд байж байна.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lang w:val="mn-MN"/>
        </w:rPr>
        <w:t>Ж.Ганбаатар</w:t>
      </w:r>
      <w:r w:rsidRPr="0087226A">
        <w:rPr>
          <w:rFonts w:ascii="Arial" w:hAnsi="Arial" w:cs="Arial"/>
          <w:b/>
          <w:bCs/>
          <w:color w:val="000000" w:themeColor="text1"/>
        </w:rPr>
        <w:t xml:space="preserve">: </w:t>
      </w:r>
      <w:r w:rsidRPr="0087226A">
        <w:rPr>
          <w:rFonts w:ascii="Arial" w:hAnsi="Arial" w:cs="Arial"/>
          <w:color w:val="000000" w:themeColor="text1"/>
        </w:rPr>
        <w:t xml:space="preserve">Яасан юм, хэн хариулах гээд байгаа юм? Тийм, 1 номер хариулах юм уу? Занданбат дарга хариулъя. Би хурал удирдаж байгаа. Би хэнээр хариулахаа өрөө мэдье. Занданбат дарга хариулъя. </w:t>
      </w:r>
    </w:p>
    <w:p w:rsidR="00230806" w:rsidRPr="0087226A" w:rsidRDefault="00230806" w:rsidP="00230806">
      <w:pPr>
        <w:ind w:firstLine="720"/>
        <w:jc w:val="both"/>
        <w:rPr>
          <w:rFonts w:ascii="Arial" w:hAnsi="Arial" w:cs="Arial"/>
          <w:b/>
          <w:bCs/>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rPr>
        <w:t xml:space="preserve">Д.Занданбат: </w:t>
      </w:r>
      <w:r w:rsidRPr="0087226A">
        <w:rPr>
          <w:rFonts w:ascii="Arial" w:hAnsi="Arial" w:cs="Arial"/>
          <w:color w:val="000000" w:themeColor="text1"/>
        </w:rPr>
        <w:t xml:space="preserve">Бат-Эрдэнэ гишүүний тодруулгад хийхэд энэ манайх санхүүгийн аудит дээр нэг бүрчлэн төрийн өмчит байгууллагууд дээр очиж аудит хийж байгаа. Тэн дээр их нарийн мэдээллийг, энэ асуудлыг аудитын хариуцсан дарга нь хариулчихвал илүү танд нарийн мэдээлэл өгөх байх.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rPr>
        <w:t>Ц.Наранчимэг:</w:t>
      </w:r>
      <w:r w:rsidRPr="0087226A">
        <w:rPr>
          <w:rFonts w:ascii="Arial" w:hAnsi="Arial" w:cs="Arial"/>
          <w:color w:val="000000" w:themeColor="text1"/>
        </w:rPr>
        <w:t xml:space="preserve"> Санхүүгийн аудитын газрын дарга Наранчимэг. Бат-Эрдэнэ гишүүний асуултад хариулъя. Монголын төмөр зам дээр санхүүгийн тайлангийн аудитаар бүртгэл тайлагналтай саяын материал хүлээж авахтай холбоотой асуудлаар хязгаарлалттай санал, дүгнэлтийг өгсөн байгаа. Энэ зөрчлийг аудитын байгууллага 2 дахь жилдээ энэ асуудлаар хязгаарлаж байна. Түрүүний Иргэний нисэхийн харьяа Сэргээн засах үндэсний төвөөс аудит хийхээс татгалзсан дүгнэлт өгсөн. Энэ яаж байна вэ гэхээр төрийн аудитын байгууллагад ирсэн санхүүгийн тайлан нь үнэн, зөв гэх нь нотлогдохгүй…/минут </w:t>
      </w:r>
      <w:proofErr w:type="gramStart"/>
      <w:r w:rsidRPr="0087226A">
        <w:rPr>
          <w:rFonts w:ascii="Arial" w:hAnsi="Arial" w:cs="Arial"/>
          <w:color w:val="000000" w:themeColor="text1"/>
        </w:rPr>
        <w:t>дуусав./</w:t>
      </w:r>
      <w:proofErr w:type="gramEnd"/>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lang w:val="mn-MN"/>
        </w:rPr>
        <w:t>Ж.Ганбаатар</w:t>
      </w:r>
      <w:r w:rsidRPr="0087226A">
        <w:rPr>
          <w:rFonts w:ascii="Arial" w:hAnsi="Arial" w:cs="Arial"/>
          <w:b/>
          <w:bCs/>
          <w:color w:val="000000" w:themeColor="text1"/>
        </w:rPr>
        <w:t xml:space="preserve">: </w:t>
      </w:r>
      <w:r w:rsidRPr="0087226A">
        <w:rPr>
          <w:rFonts w:ascii="Arial" w:hAnsi="Arial" w:cs="Arial"/>
          <w:color w:val="000000" w:themeColor="text1"/>
        </w:rPr>
        <w:t xml:space="preserve">Аудитын дүгнэлтийг энэ бодлогын яам өөрөө хэрэгжүүлээд энэ бодлогоор энэ яамнуудаа дэмжихгүй байх ёстой шүү дээ. Энэ алдаа гаргаж байгаа юун дээр зогсоох хэрэгтэй шүү дээ. Хөгжлийн яам гээд байгаа шүү дээ. Эдийн засгийн хөгжилтэй бүх бодлогоо зангидаад тэр бодлогыг нь Сангийн яам хэрэгжүүлэх ёстой биз дээ? Тэгэхээр ирэх жил наад алдаа гаргаж байгаа салбаруудыг нь хэрвээ хуулиараа арга хэмжээ авч чаддаггүй юм бол манай хууль ерөөсөө баахан тэгэх ч ёсгүй, ингэх ёсгүй гэсэн мөртөө хариуцлага байхгүй. Хувийн хэвшилд хариуцлага нь маш өндөр. Төрийн албанд ерөөсөө хариуцлага байхгүй. Эс үгүй бол ажлаасаа өөрөө хаяад явчихна. Зүгээр ажлаасаа гарна гэдэг л хамгийн том хариуцлага юм шиг байгаа юм. Зүгээр хаяад чөлөөтэй юм уу, эмчид үзүүлж байна гээд хаяад явчихна. Тэгээд л дуусаа хариуцлага нь. Энэ чинь өөрөө бүр төрийн өмчийг бүр салан задгай, бүр хайнга хандаж байгаагийн гол юу байгаа шүү дээ. Хариуцлага гэж байхгүй. Одоо аудитын дарга хэлж байна шүү дээ. Үгүй ээ, би дээд шатны даргад нь хүргүүлнэ. Надад өөр эрх мэдэл байхгүй. Тэр хүн хална уу, халахгүй байна уу, арга хэмжээ авна уу, авахгүй байна уу. Бодлогоор дэмжихгүй байх хэрэгтэй байхгүй юу. Цаашаа энэ ажлыг үргэлжлүүлэхгүй, ийм ажлуудыг давтан гаргахгүй гэж. Тэгээд энэний төлөө яам байгуулагдсан. Сангийн яам гэдэг чинь мөнгийг зарцуулдаг шүү дээ тээ? Баттөмөр гишүүн асуулт асууя.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rPr>
        <w:t xml:space="preserve">Б.Баттөмөр: </w:t>
      </w:r>
      <w:r w:rsidRPr="0087226A">
        <w:rPr>
          <w:rFonts w:ascii="Arial" w:hAnsi="Arial" w:cs="Arial"/>
          <w:color w:val="000000" w:themeColor="text1"/>
        </w:rPr>
        <w:t>Ингээд</w:t>
      </w:r>
      <w:r w:rsidRPr="0087226A">
        <w:rPr>
          <w:rFonts w:ascii="Arial" w:hAnsi="Arial" w:cs="Arial"/>
          <w:b/>
          <w:bCs/>
          <w:color w:val="000000" w:themeColor="text1"/>
        </w:rPr>
        <w:t xml:space="preserve"> </w:t>
      </w:r>
      <w:r w:rsidRPr="0087226A">
        <w:rPr>
          <w:rFonts w:ascii="Arial" w:hAnsi="Arial" w:cs="Arial"/>
          <w:color w:val="000000" w:themeColor="text1"/>
        </w:rPr>
        <w:t xml:space="preserve">гүйцэтгэхээс харахаар Монгол Улсын төсвийн орлого 14.3 их наяд төгрөг л байгаа байхгүй юу. Энэ их баялаг гараад байдаг. Энэ их боломж байдаг. Энэ дээрээ л яримаар байгаа юм. Түүнээс биш цөөхөн хэдэн төгрөгийн асуудал наана цаана болсон, </w:t>
      </w:r>
      <w:r w:rsidR="004642BC">
        <w:rPr>
          <w:rFonts w:ascii="Arial" w:hAnsi="Arial" w:cs="Arial"/>
          <w:color w:val="000000" w:themeColor="text1"/>
        </w:rPr>
        <w:t>барьсан тэр яах вэ</w:t>
      </w:r>
      <w:r w:rsidR="004642BC">
        <w:rPr>
          <w:rFonts w:ascii="Arial" w:hAnsi="Arial" w:cs="Arial"/>
          <w:color w:val="000000" w:themeColor="text1"/>
          <w:lang w:val="mn-MN"/>
        </w:rPr>
        <w:t>. Х</w:t>
      </w:r>
      <w:r w:rsidRPr="0087226A">
        <w:rPr>
          <w:rFonts w:ascii="Arial" w:hAnsi="Arial" w:cs="Arial"/>
          <w:color w:val="000000" w:themeColor="text1"/>
        </w:rPr>
        <w:t xml:space="preserve">янадаг, шалгадаг байгууллагууд нь хянадаг л юм байгаа. Ямар дүгнэлт өгч байгаа юм бэ, яах юм бэ </w:t>
      </w:r>
      <w:r w:rsidR="004642BC">
        <w:rPr>
          <w:rFonts w:ascii="Arial" w:hAnsi="Arial" w:cs="Arial"/>
          <w:color w:val="000000" w:themeColor="text1"/>
        </w:rPr>
        <w:t>энэ чинь? Монголчуудын амьдрал</w:t>
      </w:r>
      <w:r w:rsidR="004642BC">
        <w:rPr>
          <w:rFonts w:ascii="Arial" w:hAnsi="Arial" w:cs="Arial"/>
          <w:color w:val="000000" w:themeColor="text1"/>
          <w:lang w:val="mn-MN"/>
        </w:rPr>
        <w:t xml:space="preserve">? </w:t>
      </w:r>
      <w:proofErr w:type="gramStart"/>
      <w:r w:rsidRPr="0087226A">
        <w:rPr>
          <w:rFonts w:ascii="Arial" w:hAnsi="Arial" w:cs="Arial"/>
          <w:color w:val="000000" w:themeColor="text1"/>
        </w:rPr>
        <w:t>Монголын</w:t>
      </w:r>
      <w:proofErr w:type="gramEnd"/>
      <w:r w:rsidRPr="0087226A">
        <w:rPr>
          <w:rFonts w:ascii="Arial" w:hAnsi="Arial" w:cs="Arial"/>
          <w:color w:val="000000" w:themeColor="text1"/>
        </w:rPr>
        <w:t xml:space="preserve"> эдийн засаг ингээд нэг жоохон тойрог дотор л эргэлдээд байх уу, яах вэ? Энэ дээрээ л дүгнэлт хэлмээр байгаа юм. Нэгдүгээрт.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lastRenderedPageBreak/>
        <w:t>Хоёрдугаарт миний харснаар бол юу гэхээр энэ өнгөрсөн онд бол гаднын хөрөнгө оруулалт орсонгүй Монгол улсад. Экспортоос хамаарч</w:t>
      </w:r>
      <w:r w:rsidR="004642BC">
        <w:rPr>
          <w:rFonts w:ascii="Arial" w:hAnsi="Arial" w:cs="Arial"/>
          <w:color w:val="000000" w:themeColor="text1"/>
        </w:rPr>
        <w:t xml:space="preserve"> буй уул уурхайн бүтээгдэхүүн</w:t>
      </w:r>
      <w:r w:rsidR="004642BC">
        <w:rPr>
          <w:rFonts w:ascii="Arial" w:hAnsi="Arial" w:cs="Arial"/>
          <w:color w:val="000000" w:themeColor="text1"/>
          <w:lang w:val="mn-MN"/>
        </w:rPr>
        <w:t xml:space="preserve"> </w:t>
      </w:r>
      <w:r w:rsidRPr="0087226A">
        <w:rPr>
          <w:rFonts w:ascii="Arial" w:hAnsi="Arial" w:cs="Arial"/>
          <w:color w:val="000000" w:themeColor="text1"/>
        </w:rPr>
        <w:t xml:space="preserve">нэг зах зээлээс хамааралтай, бүтээгдэхүүнээ зах зээлийн үнээр худалдаж чаддаггүй. Аман дээрээсээ нүүрсээ 160 доллароор худалддаг ийм л байдалтай байгаа байхгүй юу. Худалдааны хуульгүй 30 жил болж байна. Манай зарим хүмүүсийн худалдааны хуулийг эсэргүүцдэг юм. Би бол энэ Монгол Улсын хөгжилд бүү ингэж саад болооч л гэж хэлмээр байгаа юм. Худалдааны хуульгүй өнөөдөр ийм байдалтай байгаа шүү дээ.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Төрийн албанд энэ төрийн ажлын манлайлал гэдэг юм ерөөсөө байхгүй болсон. Авлигатай тэмцэх ажилд бодитой үр дүн гарсангүй. Төрийн өмчийн компаниудын засаглал муугаас үр ашиггүй, алдагдалтай ажилладаг. Далд эдийн засгаа ил болгох чиглэлд олигтой ажиллаж чадсангүй. Мөнгө угаах терроризмыг санхүүжүүлнэ гэдэг мөнгө угаах үйл ажиллагаа идэвхжих хандлагатай улам. Өнөөдөр тайлагнаж байгаа орлогоосоо давчихсан зардалтай улсууд Монголд зөндөө байна шүү дээ. Зөвхөн 1 жишээ гэхэд л ланд 300 машины 24 он хүртэл бүх захиалга нь дууссан байна. Үгүй ээ ингээд бодъё л доо. Далд эдийн засаг гэдэг юм чинь ийм л хүчтэй болчихсон байна шүү дээ. Нийгэмд шударга бус байдал газар авсан. Хөгжлийн банк, энэ концессын гэрээ тойрсон асуудал, Концессын хууль тойрсон асуудлууд, сайн засаглал тогтох бодлогын арга хэмжээнүүдийн хэрэгжилт муу. </w:t>
      </w:r>
      <w:r w:rsidR="003353F3">
        <w:rPr>
          <w:rFonts w:ascii="Arial" w:hAnsi="Arial" w:cs="Arial"/>
          <w:color w:val="000000" w:themeColor="text1"/>
        </w:rPr>
        <w:t>Голлох дэд бүтцийн хөгжил сул</w:t>
      </w:r>
      <w:r w:rsidR="003353F3">
        <w:rPr>
          <w:rFonts w:ascii="Arial" w:hAnsi="Arial" w:cs="Arial"/>
          <w:color w:val="000000" w:themeColor="text1"/>
          <w:lang w:val="mn-MN"/>
        </w:rPr>
        <w:t>. Б</w:t>
      </w:r>
      <w:r w:rsidRPr="0087226A">
        <w:rPr>
          <w:rFonts w:ascii="Arial" w:hAnsi="Arial" w:cs="Arial"/>
          <w:color w:val="000000" w:themeColor="text1"/>
        </w:rPr>
        <w:t>огино, дунд хугацааны бодлого, төлөвлөлт хангалтгүй, хөгжлийн оновчтой тогтолцоо яаж хөгжих хөгжлийн загварын</w:t>
      </w:r>
      <w:r w:rsidR="003353F3">
        <w:rPr>
          <w:rFonts w:ascii="Arial" w:hAnsi="Arial" w:cs="Arial"/>
          <w:color w:val="000000" w:themeColor="text1"/>
        </w:rPr>
        <w:t xml:space="preserve"> асуудал тодорхойгүй хэвээрээ</w:t>
      </w:r>
      <w:r w:rsidR="003353F3">
        <w:rPr>
          <w:rFonts w:ascii="Arial" w:hAnsi="Arial" w:cs="Arial"/>
          <w:color w:val="000000" w:themeColor="text1"/>
          <w:lang w:val="mn-MN"/>
        </w:rPr>
        <w:t>. У</w:t>
      </w:r>
      <w:r w:rsidRPr="0087226A">
        <w:rPr>
          <w:rFonts w:ascii="Arial" w:hAnsi="Arial" w:cs="Arial"/>
          <w:color w:val="000000" w:themeColor="text1"/>
        </w:rPr>
        <w:t xml:space="preserve">лс орныг удирдах манлайлагч нарыг бэлтгэх энэ асуудал байхгүй гэх мэтээр хэдэн зуун асуудлуудыг өнөөдөр ярьж болохоор байна шүү дээ. Цаг бага байгаа учраас би энэ 2 асуулт асуучихъя.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color w:val="000000" w:themeColor="text1"/>
        </w:rPr>
        <w:t>Нэгдүгээрт нь энэ санхүүгийн зах зээл дээр яах вэ дээ КОВИД</w:t>
      </w:r>
      <w:r w:rsidRPr="0087226A">
        <w:rPr>
          <w:rFonts w:ascii="Arial" w:eastAsia="Arial" w:hAnsi="Arial" w:cs="Arial"/>
          <w:b/>
          <w:bCs/>
          <w:iCs/>
          <w:color w:val="000000" w:themeColor="text1"/>
          <w:shd w:val="clear" w:color="auto" w:fill="FFFFFF"/>
        </w:rPr>
        <w:t>-</w:t>
      </w:r>
      <w:r w:rsidRPr="0087226A">
        <w:rPr>
          <w:rFonts w:ascii="Arial" w:eastAsia="Arial" w:hAnsi="Arial" w:cs="Arial"/>
          <w:iCs/>
          <w:color w:val="000000" w:themeColor="text1"/>
          <w:shd w:val="clear" w:color="auto" w:fill="FFFFFF"/>
        </w:rPr>
        <w:t xml:space="preserve">19 </w:t>
      </w:r>
      <w:r w:rsidRPr="0087226A">
        <w:rPr>
          <w:rFonts w:ascii="Arial" w:hAnsi="Arial" w:cs="Arial"/>
          <w:color w:val="000000" w:themeColor="text1"/>
        </w:rPr>
        <w:t>гээд өвчин айхтар хүчтэй дэлгэрсэн. Энэтэй</w:t>
      </w:r>
      <w:r w:rsidRPr="0087226A">
        <w:rPr>
          <w:rFonts w:ascii="Arial" w:eastAsia="Arial" w:hAnsi="Arial" w:cs="Arial"/>
          <w:b/>
          <w:bCs/>
          <w:iCs/>
          <w:color w:val="000000" w:themeColor="text1"/>
          <w:shd w:val="clear" w:color="auto" w:fill="FFFFFF"/>
        </w:rPr>
        <w:t xml:space="preserve"> </w:t>
      </w:r>
      <w:r w:rsidRPr="0087226A">
        <w:rPr>
          <w:rFonts w:ascii="Arial" w:eastAsia="Arial" w:hAnsi="Arial" w:cs="Arial"/>
          <w:iCs/>
          <w:color w:val="000000" w:themeColor="text1"/>
          <w:shd w:val="clear" w:color="auto" w:fill="FFFFFF"/>
        </w:rPr>
        <w:t>у</w:t>
      </w:r>
      <w:r w:rsidRPr="0087226A">
        <w:rPr>
          <w:rFonts w:ascii="Arial" w:hAnsi="Arial" w:cs="Arial"/>
          <w:color w:val="000000" w:themeColor="text1"/>
        </w:rPr>
        <w:t>ялдаад, яг зэрэгцээд санхүүгийн КОВИД, одоо энэ койны солиорол гэдэг юм үнэхээр даварсан шүү дээ. Өнгөрсөн 2021 онд 2 их наяд төгрөгөө тавиад туучихсан гэж байгаа. Зарим хүмүүсийн эх су</w:t>
      </w:r>
      <w:r w:rsidR="003353F3">
        <w:rPr>
          <w:rFonts w:ascii="Arial" w:hAnsi="Arial" w:cs="Arial"/>
          <w:color w:val="000000" w:themeColor="text1"/>
        </w:rPr>
        <w:t>рвалжийн ярьж байгаагаар бол 6,</w:t>
      </w:r>
      <w:r w:rsidR="003353F3">
        <w:rPr>
          <w:rFonts w:ascii="Arial" w:hAnsi="Arial" w:cs="Arial"/>
          <w:color w:val="000000" w:themeColor="text1"/>
          <w:lang w:val="mn-MN"/>
        </w:rPr>
        <w:t xml:space="preserve"> </w:t>
      </w:r>
      <w:r w:rsidRPr="0087226A">
        <w:rPr>
          <w:rFonts w:ascii="Arial" w:hAnsi="Arial" w:cs="Arial"/>
          <w:color w:val="000000" w:themeColor="text1"/>
        </w:rPr>
        <w:t xml:space="preserve">7 их наяд төгрөг явчихсан гэж. Нэг хэсэг, ихэнх хүмүүс нь алдаад, цөөхөн хэдхэн хүмүүс хожсон байгаа байхгүй юу. Тэгэхээр энэ их мөнгө цуглуулчихсан улсууд ямар татвар төлдөг юм бэ? Энэ судалгаа манай Сангийн яам, татварын байгууллагууд байна уу, үгүй юу? Энэ маань ер нь эдийн засагт ямар нөлөө үзүүлсэн бэ? Ийм нэг асуулт байгаа юм. 59 койн гарсан гэдэг. Санхүүгийн зохицуулах хорооноос мэдэгдэл гарсан. Нэг дэх асуулт ийм байна. </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color w:val="000000" w:themeColor="text1"/>
        </w:rPr>
        <w:t xml:space="preserve">Хоёр дахь асуулт л энэ Монголын төрөөс энэ эдийн засгаа дэмжих чиглэлээр бас их арга хэмжээ авч байгаа шүү дээ. 2 их наяд төгрөгийн ажлын байрыг дэмжих зээл, 855 тэрбум төгрөгийн репо санхүүжилтийн зээл, 956 тэрбум төгрөгийн нь ипотекийн зээл, 494 тэрбум төгрөгийг хөдөө аж ахуйн зээл олгочихсон байгаа. Эдийн засагт ямар ч энэ маань эерэг нөлөө…/минут </w:t>
      </w:r>
      <w:proofErr w:type="gramStart"/>
      <w:r w:rsidRPr="0087226A">
        <w:rPr>
          <w:rFonts w:ascii="Arial" w:hAnsi="Arial" w:cs="Arial"/>
          <w:color w:val="000000" w:themeColor="text1"/>
        </w:rPr>
        <w:t>дуусав./</w:t>
      </w:r>
      <w:proofErr w:type="gramEnd"/>
      <w:r w:rsidRPr="0087226A">
        <w:rPr>
          <w:rFonts w:ascii="Arial" w:hAnsi="Arial" w:cs="Arial"/>
          <w:b/>
          <w:bCs/>
          <w:color w:val="000000" w:themeColor="text1"/>
        </w:rPr>
        <w:tab/>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b/>
          <w:bCs/>
          <w:color w:val="000000" w:themeColor="text1"/>
          <w:lang w:val="mn-MN"/>
        </w:rPr>
        <w:t>Ж.Ганбаатар</w:t>
      </w:r>
      <w:r w:rsidRPr="0087226A">
        <w:rPr>
          <w:rFonts w:ascii="Arial" w:hAnsi="Arial" w:cs="Arial"/>
          <w:b/>
          <w:bCs/>
          <w:color w:val="000000" w:themeColor="text1"/>
        </w:rPr>
        <w:t xml:space="preserve">: </w:t>
      </w:r>
      <w:r w:rsidRPr="0087226A">
        <w:rPr>
          <w:rFonts w:ascii="Arial" w:hAnsi="Arial" w:cs="Arial"/>
          <w:color w:val="000000" w:themeColor="text1"/>
        </w:rPr>
        <w:t xml:space="preserve">Дараа нь тодруулах уу? 3 номер Санхүүгийн зохицуулах хорооны дарга асуултад хариулъя. </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b/>
          <w:bCs/>
          <w:color w:val="000000" w:themeColor="text1"/>
        </w:rPr>
        <w:t xml:space="preserve">Д.Баярсайхан: </w:t>
      </w:r>
      <w:r w:rsidRPr="0087226A">
        <w:rPr>
          <w:rFonts w:ascii="Arial" w:hAnsi="Arial" w:cs="Arial"/>
          <w:color w:val="000000" w:themeColor="text1"/>
        </w:rPr>
        <w:t>Баттөмөр гишүүний асуултад хариулъя. Ялангуяа энэ койнтой холбоотой асуудлууд саяын</w:t>
      </w:r>
      <w:r w:rsidR="003353F3">
        <w:rPr>
          <w:rFonts w:ascii="Arial" w:hAnsi="Arial" w:cs="Arial"/>
          <w:color w:val="000000" w:themeColor="text1"/>
          <w:lang w:val="mn-MN"/>
        </w:rPr>
        <w:t>,</w:t>
      </w:r>
      <w:r w:rsidRPr="0087226A">
        <w:rPr>
          <w:rFonts w:ascii="Arial" w:hAnsi="Arial" w:cs="Arial"/>
          <w:color w:val="000000" w:themeColor="text1"/>
        </w:rPr>
        <w:t xml:space="preserve"> сүүлийн 2 жил бас нэлээд өргөн хэмжээнд яригдаж Монгол Улсын хувьд виртуал хөрөнгийн үйлчилгээ үзүүлэгчийг хууль, эрх зүйн </w:t>
      </w:r>
      <w:r w:rsidRPr="0087226A">
        <w:rPr>
          <w:rFonts w:ascii="Arial" w:hAnsi="Arial" w:cs="Arial"/>
          <w:color w:val="000000" w:themeColor="text1"/>
        </w:rPr>
        <w:lastRenderedPageBreak/>
        <w:t>зохицуулалтад оруулах гээд нэлээдгүй ажлуудыг хийлээ. Хууль маань бол 2021 оны 12 сарын 17-нд батлагдсан. 2022 оны 2 сарын 25-нд хүчин төгөлдөр болоод энэ хууль хүчин төгөлдөр болсонтой холбоотойгоор Санхүүгийн зохицуулах хорооноос холбогдох байгууллагуу</w:t>
      </w:r>
      <w:r w:rsidR="003353F3">
        <w:rPr>
          <w:rFonts w:ascii="Arial" w:hAnsi="Arial" w:cs="Arial"/>
          <w:color w:val="000000" w:themeColor="text1"/>
        </w:rPr>
        <w:t>дын хамтаар нийт энэ бүртгэл</w:t>
      </w:r>
      <w:r w:rsidR="003353F3">
        <w:rPr>
          <w:rFonts w:ascii="Arial" w:hAnsi="Arial" w:cs="Arial"/>
          <w:color w:val="000000" w:themeColor="text1"/>
          <w:lang w:val="mn-MN"/>
        </w:rPr>
        <w:t xml:space="preserve"> </w:t>
      </w:r>
      <w:r w:rsidRPr="0087226A">
        <w:rPr>
          <w:rFonts w:ascii="Arial" w:hAnsi="Arial" w:cs="Arial"/>
          <w:color w:val="000000" w:themeColor="text1"/>
        </w:rPr>
        <w:t>хийхтэй холбоотойгоор 8 журмыг баталсан. Ингээд сая өнгөрсөн сарын 6 сарын 26-наас эхлээд энэ виртуал хөрөнгийн үйлчилгээ үзүүлэгч этгээдүүдийг Санхүүгийн зохицуулах хороо бүртгэх үйл ажиллагаа эхэлчихсэн байгаа. Одоогоор хороон дээрээ 4 материал, хүсэлтээ өгөөд явж байна. Энэ бүртгэлийн үйл ажиллагаа энэ 9 сарын 26 хүртэл үргэлжлэхээр хууль дээр байгаа. Ер нь виртуал хөрөнгө албан бус мэдээллээр бид нүүс яг бүрэн мэдээлэл гэж хэлж чадахгүй байна. 950 орчим тэрбум төгрөгийн санхүүжилтийг татсан юм болов уу гэсэн ийм олон улсын зах зээл дээрээс төсөөлөлтэй байгаа. Энэ мөнгө угаалт терроризмтэй тэмцэх олон улсын байгууллага ФАТФ-а</w:t>
      </w:r>
      <w:r w:rsidR="003353F3">
        <w:rPr>
          <w:rFonts w:ascii="Arial" w:hAnsi="Arial" w:cs="Arial"/>
          <w:color w:val="000000" w:themeColor="text1"/>
        </w:rPr>
        <w:t>ас энэ бодлогын зөвлөмж 15 гээд</w:t>
      </w:r>
      <w:r w:rsidR="003353F3">
        <w:rPr>
          <w:rFonts w:ascii="Arial" w:hAnsi="Arial" w:cs="Arial"/>
          <w:color w:val="000000" w:themeColor="text1"/>
          <w:lang w:val="mn-MN"/>
        </w:rPr>
        <w:t xml:space="preserve"> </w:t>
      </w:r>
      <w:r w:rsidRPr="0087226A">
        <w:rPr>
          <w:rFonts w:ascii="Arial" w:hAnsi="Arial" w:cs="Arial"/>
          <w:color w:val="000000" w:themeColor="text1"/>
        </w:rPr>
        <w:t xml:space="preserve">40-ийн. Энэ 15 … гэдэг энэ заалтын дагуу виртуал хөрөнгийн үйлчилгээ үйлчлүүлэгчийг биднүүс бүртгэж эхэлсэн. </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color w:val="000000" w:themeColor="text1"/>
        </w:rPr>
        <w:t xml:space="preserve">Монгол Улс энэ бодлогын 40 зөвлөмжөөс энэ 15 дээр энэ хагас биелэлттэй гэсэн үнэлгээтэй явж ирсэн. Ази номхон далайн бүлгийн үнэлгээ ахиулах, энэ эрсдэлийн үнэлгээнд биднүүс тайлангаа хүргүүлсэн. Урьдчилсан байдлаар энийгээ ахиулсан байгаа. Энэ сарын 24-27-нд Малайз улсын Куала Лумпур хот дээр Монгол Улсын төлөөлөл очиж энэ үр дүнгээ хамгаална. Хэрвээ хамгаалчих юм бол виртуал хөрөнгийн үйлчилгээ үзүүлэгч энэ хууль, эрх зүйн болон холбогдох ажлуудыг бүрэн дүүрэн хийсэн гээд манай үнэлгээ дээшлээд. Энэ дийлэнх нь биелсэн буюу биелсэн гэдэг ангилалд орчих юм биднүүс энэ үүрэг, даалгавраа хангалттай биелүүлсэн гэж үзэж байгаа. Зүгээр урьдчилсан байдлаар биднүүс энэ дийлэнхийг нь биелүүлсэн гээд ангилалд орчихсон байгаа. Одоо хамгаалалтаа хийнэ. </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color w:val="000000" w:themeColor="text1"/>
        </w:rPr>
        <w:t xml:space="preserve">Тийм учраас энэ тал дээр бол Монгол Улсын холбогдох хууль тогтоомжийн дагуу Санхүүгийн зохицуулах хороо, хамтын ажиллагааны зөвлөлийн нийт 17 байгууллагын хамтаар бүх хууль, дүрэмд тавигдсан шаардлага, олон улсын шаардлагуудыг хангаад, биелүүлээд явж байна. </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color w:val="000000" w:themeColor="text1"/>
        </w:rPr>
        <w:t xml:space="preserve">Ер нь энэ бүртгэлтэй холбоотой цаашдаа магадгүй Баттөмөр гишүүний бас асуусан энэ байгууллагуудын тодорхойлсон орлогыг яах вэ? Тийм ээ. Татварыг жигд, тэгш байдлаар хуульд оногдсон хэлбэрээр хураах. Магадгүй бусад тэр холбогдох хууль, эрх зүйн харилцаануудын зохицуулалтыг нь цаг тухайд нь хийгээд явна гэж ийм байгаа. </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b/>
          <w:bCs/>
          <w:color w:val="000000" w:themeColor="text1"/>
          <w:lang w:val="mn-MN"/>
        </w:rPr>
        <w:t>Ж.Ганбаатар</w:t>
      </w:r>
      <w:r w:rsidRPr="0087226A">
        <w:rPr>
          <w:rFonts w:ascii="Arial" w:hAnsi="Arial" w:cs="Arial"/>
          <w:b/>
          <w:bCs/>
          <w:color w:val="000000" w:themeColor="text1"/>
        </w:rPr>
        <w:t xml:space="preserve">: </w:t>
      </w:r>
      <w:r w:rsidRPr="0087226A">
        <w:rPr>
          <w:rFonts w:ascii="Arial" w:hAnsi="Arial" w:cs="Arial"/>
          <w:color w:val="000000" w:themeColor="text1"/>
        </w:rPr>
        <w:t>Койны хувьд бас Баттөмөр даргад хэлэхэд уул нь сануулаад л байсан л даа. Хангалттай л сануулаад л байсан.  Тэгээд л бас жоохон сенсацтай юмаа сонсчхоод юугаа сонсохгүй. Ямар ч байсан л энэ</w:t>
      </w:r>
      <w:r w:rsidRPr="0087226A">
        <w:rPr>
          <w:rFonts w:ascii="Arial" w:hAnsi="Arial" w:cs="Arial"/>
          <w:b/>
          <w:bCs/>
          <w:color w:val="000000" w:themeColor="text1"/>
        </w:rPr>
        <w:t xml:space="preserve"> </w:t>
      </w:r>
      <w:r w:rsidRPr="0087226A">
        <w:rPr>
          <w:rFonts w:ascii="Arial" w:hAnsi="Arial" w:cs="Arial"/>
          <w:color w:val="000000" w:themeColor="text1"/>
        </w:rPr>
        <w:t>Монголбанк, Санхүүгийн зохицуулах хороо, Сангийн яам сануулаад л байх шиг байсан. Хэд хэдэн удаа л телевиз, радио, сошиалаар л сануулаад л байх шиг байсан л даа. Иргэд бас юу юм шиг байгаа юм. Дараагийн асуулт хэн билээ? Сангийн яам. Алив гараа өргөе. Хүн байна уу, байхгүй юу? Тэлмүүн. 2 номертой солиод суучих. 2 номерын микрофон өгье.</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b/>
          <w:bCs/>
          <w:color w:val="000000" w:themeColor="text1"/>
        </w:rPr>
        <w:t xml:space="preserve">Б.Тэлмүүн: </w:t>
      </w:r>
      <w:r w:rsidRPr="0087226A">
        <w:rPr>
          <w:rFonts w:ascii="Arial" w:hAnsi="Arial" w:cs="Arial"/>
          <w:color w:val="000000" w:themeColor="text1"/>
        </w:rPr>
        <w:t xml:space="preserve">Сангийн яам Тэлмүүн. Баттөмөр гишүүний асуултад хариулъя. Виртуал хөрөнгийн үйлчилгээтэй холбоотой татварын асуудал дээр Сангийн сайдын энэ оны төсвийн орлогыг биелүүлэхтэй холбоотой гарсан тушаал дээр яг энэ виртуал хөрөнгийн үйлчилгээ үзүүлж байгаа этгээдүүдийг эрсдэл өндөртэй гээд энэ татварын </w:t>
      </w:r>
      <w:r w:rsidRPr="0087226A">
        <w:rPr>
          <w:rFonts w:ascii="Arial" w:hAnsi="Arial" w:cs="Arial"/>
          <w:color w:val="000000" w:themeColor="text1"/>
        </w:rPr>
        <w:lastRenderedPageBreak/>
        <w:t>албан дээр энэ жилийн эрсдэлийн шалгуураараа өндөр эрсдэлтэй гээд татварын бүх төрлийн үйл ажиллагаанд явагдаж байгаа. Яг хяналт шалгалт болон төлсөн татварынх нь мэдээлэл, үр дүнгүүд яг одоо надад алга байна. Энийг би танд тодруулаад эргэж хэлье. Виртуал хөрөнгөтэй холбоотойгоор бас яригдаж байгаа асуудал нь татварын орчин огт ойлгомжгүй байна, татварын орчин байхгүй байна гэдэг ийм асуудлууд бас нэлээн компаниуд ярьж байсан. Энэ дээр ийм асууда</w:t>
      </w:r>
      <w:r w:rsidR="003353F3">
        <w:rPr>
          <w:rFonts w:ascii="Arial" w:hAnsi="Arial" w:cs="Arial"/>
          <w:color w:val="000000" w:themeColor="text1"/>
        </w:rPr>
        <w:t xml:space="preserve">л байхгүй. Яг Монгол </w:t>
      </w:r>
      <w:r w:rsidR="003353F3">
        <w:rPr>
          <w:rFonts w:ascii="Arial" w:hAnsi="Arial" w:cs="Arial"/>
          <w:color w:val="000000" w:themeColor="text1"/>
          <w:lang w:val="mn-MN"/>
        </w:rPr>
        <w:t>У</w:t>
      </w:r>
      <w:r w:rsidRPr="0087226A">
        <w:rPr>
          <w:rFonts w:ascii="Arial" w:hAnsi="Arial" w:cs="Arial"/>
          <w:color w:val="000000" w:themeColor="text1"/>
        </w:rPr>
        <w:t>лсад нийтлэг хэрэглэгддэг үл хөдлөх хөрөнгө, үнэт цаастай холбоотой бүх татварын горимууд л адилхан үйлчилнэ. Энэ дээр олон улсын байгууллагуудтай хамтраад татварын арга зүй дээр бид нар ажиллагаа явж байгаа.</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b/>
          <w:bCs/>
          <w:color w:val="000000" w:themeColor="text1"/>
          <w:lang w:val="mn-MN"/>
        </w:rPr>
        <w:t>Ж.Ганбаатар</w:t>
      </w:r>
      <w:r w:rsidRPr="0087226A">
        <w:rPr>
          <w:rFonts w:ascii="Arial" w:hAnsi="Arial" w:cs="Arial"/>
          <w:b/>
          <w:bCs/>
          <w:color w:val="000000" w:themeColor="text1"/>
        </w:rPr>
        <w:t xml:space="preserve">: </w:t>
      </w:r>
      <w:r w:rsidRPr="0087226A">
        <w:rPr>
          <w:rFonts w:ascii="Arial" w:hAnsi="Arial" w:cs="Arial"/>
          <w:color w:val="000000" w:themeColor="text1"/>
        </w:rPr>
        <w:t xml:space="preserve">Баттөмөр гишүүн тодруулъя.  </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b/>
          <w:bCs/>
          <w:color w:val="000000" w:themeColor="text1"/>
        </w:rPr>
        <w:t xml:space="preserve">Б.Баттөмөр: </w:t>
      </w:r>
      <w:r w:rsidRPr="0087226A">
        <w:rPr>
          <w:rFonts w:ascii="Arial" w:hAnsi="Arial" w:cs="Arial"/>
          <w:color w:val="000000" w:themeColor="text1"/>
        </w:rPr>
        <w:t xml:space="preserve">Энэ эдийн засгаа сэргээх гээд 10 их наядын төгрөг гээд 10 их наяд төгрөгийн л дэмжлэг үзүүлж байгаа юм л даа. Энд миний тооцоолж байгаагаар бараг 5 их наяд гаруй төгрөг нь гараад явчихсан л байгаа юм л даа. Энэ маань эдийн засагт ямар нөлөө үзүүлэв вэ гэдгийг Тэлмүүнээс би асуугаад байгаа юм л даа. Надад байж байгаа мэдээллээр юу вэ гэхээр улсаас 3 хувийн хүүтэй авангуутаа банканд аваачаад 7, 8 хувийн хүүтэй өгчихнө. Тэр хэмжээгээр банкны хадгаламжийн хэмжээ нэмэгдчихсэн байж байгаа шүү дээ. Монгол жижигхэн, эдийн засаг нь жижиг. Хаана нь юу болж байгаа энэ чинь тоо хараад л мэдэгдчихнэ шүү дээ. Та нар Сангийн яам энэ дээр анхаардаг юм уу, энэ үздэг юм уу?  Тооцоо хийдэг юм уу гэсэн ийм юм л асуугаад байгаа байхгүй юу. </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color w:val="000000" w:themeColor="text1"/>
        </w:rPr>
        <w:t>Дараа нь бол яах вэ дээ виртуал хөрөнгө энэ манай Санхүүгийн зохицуулах хорооны зүгэ</w:t>
      </w:r>
      <w:r w:rsidR="00B93F99">
        <w:rPr>
          <w:rFonts w:ascii="Arial" w:hAnsi="Arial" w:cs="Arial"/>
          <w:color w:val="000000" w:themeColor="text1"/>
        </w:rPr>
        <w:t>эс бас ажилд ахиц гарч байгаа</w:t>
      </w:r>
      <w:r w:rsidR="00B93F99">
        <w:rPr>
          <w:rFonts w:ascii="Arial" w:hAnsi="Arial" w:cs="Arial"/>
          <w:color w:val="000000" w:themeColor="text1"/>
          <w:lang w:val="mn-MN"/>
        </w:rPr>
        <w:t>, с</w:t>
      </w:r>
      <w:r w:rsidRPr="0087226A">
        <w:rPr>
          <w:rFonts w:ascii="Arial" w:hAnsi="Arial" w:cs="Arial"/>
          <w:color w:val="000000" w:themeColor="text1"/>
        </w:rPr>
        <w:t xml:space="preserve">айн үр дүнгүүд гарч байгаа. Би тэр баахан койн авчихсан улсууд ямархуу байдалтай байдаг юм доо л гэсэн тийм юм л асууж байгаа юм. Виртуал хөрөнгөтэй холбоотой асуудал бол ойлгомжтой байгаа. </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b/>
          <w:bCs/>
          <w:color w:val="000000" w:themeColor="text1"/>
          <w:lang w:val="mn-MN"/>
        </w:rPr>
        <w:t>Ж.Ганбаатар</w:t>
      </w:r>
      <w:r w:rsidRPr="0087226A">
        <w:rPr>
          <w:rFonts w:ascii="Arial" w:hAnsi="Arial" w:cs="Arial"/>
          <w:b/>
          <w:bCs/>
          <w:color w:val="000000" w:themeColor="text1"/>
        </w:rPr>
        <w:t xml:space="preserve">: </w:t>
      </w:r>
      <w:r w:rsidR="00B93F99">
        <w:rPr>
          <w:rFonts w:ascii="Arial" w:hAnsi="Arial" w:cs="Arial"/>
          <w:color w:val="000000" w:themeColor="text1"/>
        </w:rPr>
        <w:t>Тодруулгад хариулъя 2 номер</w:t>
      </w:r>
      <w:r w:rsidR="00B93F99">
        <w:rPr>
          <w:rFonts w:ascii="Arial" w:hAnsi="Arial" w:cs="Arial"/>
          <w:color w:val="000000" w:themeColor="text1"/>
          <w:lang w:val="mn-MN"/>
        </w:rPr>
        <w:t>. Д</w:t>
      </w:r>
      <w:r w:rsidRPr="0087226A">
        <w:rPr>
          <w:rFonts w:ascii="Arial" w:hAnsi="Arial" w:cs="Arial"/>
          <w:color w:val="000000" w:themeColor="text1"/>
        </w:rPr>
        <w:t>араа нь Баярсайхан дарга бэлдэж байгаарай. 1, 1 минут.</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b/>
          <w:bCs/>
          <w:color w:val="000000" w:themeColor="text1"/>
        </w:rPr>
        <w:t xml:space="preserve">Б.Тэлмүүн: </w:t>
      </w:r>
      <w:r w:rsidRPr="0087226A">
        <w:rPr>
          <w:rFonts w:ascii="Arial" w:hAnsi="Arial" w:cs="Arial"/>
          <w:color w:val="000000" w:themeColor="text1"/>
        </w:rPr>
        <w:t>10 их наядын хөтөлбөртэй холбоотой танд зарим тоон мэдээллийг хэлье. Монголбанкны репо санхүүжилттэй холбоотой 2 их наядын зээл байгаа. 6 сарын сүүлийн байдлаар нийт 3581 зээлдэгчид 1.2 их наяд төгрөгийн нь л зээл олгосон байна. Энд эдгээр зээлдэгчийн нийт ажлын байр 63.9 мянган ажлын байр байгаа. Тэгэхээр эдгээр зээлүүд нийт 63.9 мянган ажлын байртай холбоотой. Эдгээрийн бизнестэй холбоотой олгогдсон зээл байгаа. Эдгээрээс нийт Улаанбаатар хотод нийт 2264 зээлдэгчид 1 их наяд төгрөг, орон нутагт 1317 зээлдэгчид, 159 тэрбум төгрөгийн зээл олгосон ийм дүнтэй байна.</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b/>
          <w:bCs/>
          <w:color w:val="000000" w:themeColor="text1"/>
          <w:lang w:val="mn-MN"/>
        </w:rPr>
        <w:t>Ж.Ганбаатар</w:t>
      </w:r>
      <w:r w:rsidRPr="0087226A">
        <w:rPr>
          <w:rFonts w:ascii="Arial" w:hAnsi="Arial" w:cs="Arial"/>
          <w:b/>
          <w:bCs/>
          <w:color w:val="000000" w:themeColor="text1"/>
        </w:rPr>
        <w:t>:</w:t>
      </w:r>
      <w:r w:rsidRPr="0087226A">
        <w:rPr>
          <w:rFonts w:ascii="Arial" w:hAnsi="Arial" w:cs="Arial"/>
          <w:b/>
          <w:bCs/>
          <w:color w:val="000000" w:themeColor="text1"/>
        </w:rPr>
        <w:tab/>
        <w:t xml:space="preserve"> </w:t>
      </w:r>
      <w:r w:rsidRPr="0087226A">
        <w:rPr>
          <w:rFonts w:ascii="Arial" w:hAnsi="Arial" w:cs="Arial"/>
          <w:color w:val="000000" w:themeColor="text1"/>
        </w:rPr>
        <w:t xml:space="preserve">Коронагийн дараа энэ эдийн засгийг дэмжих наад 5 их наяд чинь үр дүнгээ өгсөн үү л гэж асуусан шүү дээ. Тэгэхлээр үр дүнгээ өгсөн л гээд хэл л дээ гэсэн. Яаж өгсөн юм гэдгийг нь. Намжаасан, </w:t>
      </w:r>
      <w:r w:rsidR="00B93F99">
        <w:rPr>
          <w:rFonts w:ascii="Arial" w:hAnsi="Arial" w:cs="Arial"/>
          <w:color w:val="000000" w:themeColor="text1"/>
        </w:rPr>
        <w:t>ажлын байрыг тэдээр хадгалсан</w:t>
      </w:r>
      <w:r w:rsidR="00B93F99">
        <w:rPr>
          <w:rFonts w:ascii="Arial" w:hAnsi="Arial" w:cs="Arial"/>
          <w:color w:val="000000" w:themeColor="text1"/>
          <w:lang w:val="mn-MN"/>
        </w:rPr>
        <w:t>, т</w:t>
      </w:r>
      <w:r w:rsidRPr="0087226A">
        <w:rPr>
          <w:rFonts w:ascii="Arial" w:hAnsi="Arial" w:cs="Arial"/>
          <w:color w:val="000000" w:themeColor="text1"/>
        </w:rPr>
        <w:t xml:space="preserve">ийм тийм байгууллагууд дампуурав юу гэдэг юм.  Аварсан гэдэг юм уу, тийм үйл ажиллагааг тогтворжуулсан. Учиргүй үсрэлт байхгүй л дээ наадах чинь. Тогтворжуулах гэсэн л зээл өгч байгаа шүү дээ тээ? Баярсайхан дарга хариулъя 1 минут, 3 номер. </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b/>
          <w:bCs/>
          <w:color w:val="000000" w:themeColor="text1"/>
        </w:rPr>
        <w:t xml:space="preserve">Д.Баярсайхан: </w:t>
      </w:r>
      <w:r w:rsidRPr="0087226A">
        <w:rPr>
          <w:rFonts w:ascii="Arial" w:hAnsi="Arial" w:cs="Arial"/>
          <w:color w:val="000000" w:themeColor="text1"/>
        </w:rPr>
        <w:t>Виртуал хөрөнгийн үйлчилгээ үзүүлэгч, ялангуяа энэ технолог</w:t>
      </w:r>
      <w:r w:rsidR="00B93F99">
        <w:rPr>
          <w:rFonts w:ascii="Arial" w:hAnsi="Arial" w:cs="Arial"/>
          <w:color w:val="000000" w:themeColor="text1"/>
        </w:rPr>
        <w:t xml:space="preserve">ид суурилсан бизнес бол Монгол </w:t>
      </w:r>
      <w:r w:rsidR="00B93F99">
        <w:rPr>
          <w:rFonts w:ascii="Arial" w:hAnsi="Arial" w:cs="Arial"/>
          <w:color w:val="000000" w:themeColor="text1"/>
          <w:lang w:val="mn-MN"/>
        </w:rPr>
        <w:t>У</w:t>
      </w:r>
      <w:r w:rsidRPr="0087226A">
        <w:rPr>
          <w:rFonts w:ascii="Arial" w:hAnsi="Arial" w:cs="Arial"/>
          <w:color w:val="000000" w:themeColor="text1"/>
        </w:rPr>
        <w:t xml:space="preserve">лсад биш олон улсын хэмжээнд шинэ төрлийн бизнес </w:t>
      </w:r>
      <w:r w:rsidRPr="0087226A">
        <w:rPr>
          <w:rFonts w:ascii="Arial" w:hAnsi="Arial" w:cs="Arial"/>
          <w:color w:val="000000" w:themeColor="text1"/>
        </w:rPr>
        <w:lastRenderedPageBreak/>
        <w:t>үйлчилгээ байсан. Хэдийгээр хууль, эрх зүйн зохицуулалт байгаагүй ч гэсэн хорооны хувьд шууд эрхлэх, хяналт зохицуулалт нь байгаагүй учраас ямар нэгэн хариуцлага тооцох юм уу, ийм боломж тухайн үед байгаагүй. Гэсэн хэд</w:t>
      </w:r>
      <w:r w:rsidR="00B93F99">
        <w:rPr>
          <w:rFonts w:ascii="Arial" w:hAnsi="Arial" w:cs="Arial"/>
          <w:color w:val="000000" w:themeColor="text1"/>
        </w:rPr>
        <w:t>ий ч биднүүс зүгээр байгаагүй</w:t>
      </w:r>
      <w:r w:rsidR="00B93F99">
        <w:rPr>
          <w:rFonts w:ascii="Arial" w:hAnsi="Arial" w:cs="Arial"/>
          <w:color w:val="000000" w:themeColor="text1"/>
          <w:lang w:val="mn-MN"/>
        </w:rPr>
        <w:t>. Я</w:t>
      </w:r>
      <w:r w:rsidRPr="0087226A">
        <w:rPr>
          <w:rFonts w:ascii="Arial" w:hAnsi="Arial" w:cs="Arial"/>
          <w:color w:val="000000" w:themeColor="text1"/>
        </w:rPr>
        <w:t>лангуяа энэ хөрөнгө оруулагчид, иргэдийг</w:t>
      </w:r>
      <w:r w:rsidR="00B93F99">
        <w:rPr>
          <w:rFonts w:ascii="Arial" w:hAnsi="Arial" w:cs="Arial"/>
          <w:color w:val="000000" w:themeColor="text1"/>
        </w:rPr>
        <w:t xml:space="preserve"> энэ өөрсдийн мэдлэг, мэдээлэл</w:t>
      </w:r>
      <w:r w:rsidR="00B93F99">
        <w:rPr>
          <w:rFonts w:ascii="Arial" w:hAnsi="Arial" w:cs="Arial"/>
          <w:color w:val="000000" w:themeColor="text1"/>
          <w:lang w:val="mn-MN"/>
        </w:rPr>
        <w:t xml:space="preserve"> </w:t>
      </w:r>
      <w:r w:rsidRPr="0087226A">
        <w:rPr>
          <w:rFonts w:ascii="Arial" w:hAnsi="Arial" w:cs="Arial"/>
          <w:color w:val="000000" w:themeColor="text1"/>
        </w:rPr>
        <w:t>багатайгаас болоод хохирч болзошгүй гээд бүхий л мэдээллийн сувгаар, олон нийтийн хэвлэл мэдээлэл, төрийн бас бусад байгууллагуудтай хамтарч сэрэмжлүүлэх, урьдчилан сэргийлэх, тухайн орон нутагт мэдээллийг хүргэх бүхий л боломжоор сануулж, сэрэмжлүүлэх үйл ажиллагааг маш их давтамжтайгаар хийсэн. Зөвхөн хороо ч хийгээгүй. Төв банк</w:t>
      </w:r>
      <w:r w:rsidRPr="0087226A">
        <w:rPr>
          <w:rFonts w:ascii="Arial" w:hAnsi="Arial" w:cs="Arial"/>
          <w:color w:val="000000" w:themeColor="text1"/>
          <w:lang w:val="mn-MN"/>
        </w:rPr>
        <w:t xml:space="preserve"> </w:t>
      </w:r>
      <w:r w:rsidRPr="0087226A">
        <w:rPr>
          <w:rFonts w:ascii="Arial" w:hAnsi="Arial" w:cs="Arial"/>
          <w:color w:val="000000" w:themeColor="text1"/>
        </w:rPr>
        <w:t>холбогдох хамтын ажиллагааны зөвлөлийн 17 байгууллага байдаг. Бүхий л сувгаар.</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b/>
          <w:bCs/>
          <w:color w:val="000000" w:themeColor="text1"/>
          <w:lang w:val="mn-MN"/>
        </w:rPr>
        <w:t>Ж.Ганбаатар</w:t>
      </w:r>
      <w:r w:rsidRPr="0087226A">
        <w:rPr>
          <w:rFonts w:ascii="Arial" w:hAnsi="Arial" w:cs="Arial"/>
          <w:b/>
          <w:bCs/>
          <w:color w:val="000000" w:themeColor="text1"/>
        </w:rPr>
        <w:t xml:space="preserve">: </w:t>
      </w:r>
      <w:r w:rsidRPr="0087226A">
        <w:rPr>
          <w:rFonts w:ascii="Arial" w:hAnsi="Arial" w:cs="Arial"/>
          <w:color w:val="000000" w:themeColor="text1"/>
        </w:rPr>
        <w:t xml:space="preserve">Чинзориг гишүүн асуулт асууя. </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b/>
          <w:bCs/>
          <w:color w:val="000000" w:themeColor="text1"/>
        </w:rPr>
        <w:t xml:space="preserve">С.Чинзориг: </w:t>
      </w:r>
      <w:r w:rsidRPr="0087226A">
        <w:rPr>
          <w:rFonts w:ascii="Arial" w:hAnsi="Arial" w:cs="Arial"/>
          <w:color w:val="000000" w:themeColor="text1"/>
        </w:rPr>
        <w:t>Аудитаас 2 зүйл тодруулъя. Бид хуультай гээд жил болгон ийм санхүүгийн аудит сонсдог л доо. Тэгэхээр Занданбат даргаа энэ өмнөх жилийн санхүүгийн гүйцэтгэлд хийсэн аудитын биелэлт ер нь хэр байдаг юм бэ дээ? Зөрчил нь арилсан байдаг юм уу, акт нь биелсэн байдаг юм уу? Нөгөө бодлогын зөвлөмжийг хэрэгжүүлсэн байдаг юм уу? Тэрийг нь давхар үздэг үү? Тэрнийхээ биелэлтийг уг нь дараа жилийнхээ гүйцэтгэлийн санхүүгийн аудит оруулахдаа бас давхар ярьж баймаар байх юм. Жилийн жилд л энэ баахан юм ярьдаг, тэр нь хэрэгждэг юм уу, үгүй юу? Засгийн газар, гүйцэтгэх байгууллагууд нь тэрийг нь тооцож ба</w:t>
      </w:r>
      <w:r w:rsidR="00C82893">
        <w:rPr>
          <w:rFonts w:ascii="Arial" w:hAnsi="Arial" w:cs="Arial"/>
          <w:color w:val="000000" w:themeColor="text1"/>
        </w:rPr>
        <w:t>йна уу, үгүй юу гэдэг асуудал</w:t>
      </w:r>
      <w:r w:rsidR="00C82893">
        <w:rPr>
          <w:rFonts w:ascii="Arial" w:hAnsi="Arial" w:cs="Arial"/>
          <w:color w:val="000000" w:themeColor="text1"/>
          <w:lang w:val="mn-MN"/>
        </w:rPr>
        <w:t>. Т</w:t>
      </w:r>
      <w:r w:rsidRPr="0087226A">
        <w:rPr>
          <w:rFonts w:ascii="Arial" w:hAnsi="Arial" w:cs="Arial"/>
          <w:color w:val="000000" w:themeColor="text1"/>
        </w:rPr>
        <w:t>эр биелэлт нь хэр байдаг юм бэ гэдг</w:t>
      </w:r>
      <w:r w:rsidR="00C82893">
        <w:rPr>
          <w:rFonts w:ascii="Arial" w:hAnsi="Arial" w:cs="Arial"/>
          <w:color w:val="000000" w:themeColor="text1"/>
        </w:rPr>
        <w:t>ийг та баримжаа</w:t>
      </w:r>
      <w:r w:rsidR="00C82893">
        <w:rPr>
          <w:rFonts w:ascii="Arial" w:hAnsi="Arial" w:cs="Arial"/>
          <w:color w:val="000000" w:themeColor="text1"/>
          <w:lang w:val="mn-MN"/>
        </w:rPr>
        <w:t xml:space="preserve"> </w:t>
      </w:r>
      <w:r w:rsidRPr="0087226A">
        <w:rPr>
          <w:rFonts w:ascii="Arial" w:hAnsi="Arial" w:cs="Arial"/>
          <w:color w:val="000000" w:themeColor="text1"/>
        </w:rPr>
        <w:t>тоо хэлээч.</w:t>
      </w:r>
    </w:p>
    <w:p w:rsidR="00230806" w:rsidRPr="0087226A" w:rsidRDefault="00230806" w:rsidP="00230806">
      <w:pPr>
        <w:ind w:firstLine="567"/>
        <w:jc w:val="both"/>
        <w:rPr>
          <w:rFonts w:ascii="Arial" w:hAnsi="Arial" w:cs="Arial"/>
          <w:color w:val="000000" w:themeColor="text1"/>
        </w:rPr>
      </w:pPr>
    </w:p>
    <w:p w:rsidR="00230806" w:rsidRPr="0087226A" w:rsidRDefault="00C82893" w:rsidP="00230806">
      <w:pPr>
        <w:ind w:firstLine="567"/>
        <w:jc w:val="both"/>
        <w:rPr>
          <w:rFonts w:ascii="Arial" w:hAnsi="Arial" w:cs="Arial"/>
          <w:color w:val="000000" w:themeColor="text1"/>
        </w:rPr>
      </w:pPr>
      <w:r>
        <w:rPr>
          <w:rFonts w:ascii="Arial" w:hAnsi="Arial" w:cs="Arial"/>
          <w:color w:val="000000" w:themeColor="text1"/>
        </w:rPr>
        <w:t>Хоёр дахь асуудал, санхүүгийн аудит ч яах вэ</w:t>
      </w:r>
      <w:r>
        <w:rPr>
          <w:rFonts w:ascii="Arial" w:hAnsi="Arial" w:cs="Arial"/>
          <w:color w:val="000000" w:themeColor="text1"/>
          <w:lang w:val="mn-MN"/>
        </w:rPr>
        <w:t xml:space="preserve"> </w:t>
      </w:r>
      <w:r w:rsidR="00230806" w:rsidRPr="0087226A">
        <w:rPr>
          <w:rFonts w:ascii="Arial" w:hAnsi="Arial" w:cs="Arial"/>
          <w:color w:val="000000" w:themeColor="text1"/>
        </w:rPr>
        <w:t>зөрчилтэй эд нар гээд л юм яриад л байдаг юм. Гол</w:t>
      </w:r>
      <w:r>
        <w:rPr>
          <w:rFonts w:ascii="Arial" w:hAnsi="Arial" w:cs="Arial"/>
          <w:color w:val="000000" w:themeColor="text1"/>
          <w:lang w:val="mn-MN"/>
        </w:rPr>
        <w:t xml:space="preserve"> юм</w:t>
      </w:r>
      <w:r w:rsidR="00230806" w:rsidRPr="0087226A">
        <w:rPr>
          <w:rFonts w:ascii="Arial" w:hAnsi="Arial" w:cs="Arial"/>
          <w:color w:val="000000" w:themeColor="text1"/>
        </w:rPr>
        <w:t xml:space="preserve"> маань аудит чинь үр дүнгийн аудит хийх ёстой шүү дээ. Тийм байх аа? Үр дүнгийн аудит. Гол нь энэ өгсөн, зарцуулж байгаа мөнгийг яг одоо энэ Засгийн газрын үйл ажиллаг</w:t>
      </w:r>
      <w:r>
        <w:rPr>
          <w:rFonts w:ascii="Arial" w:hAnsi="Arial" w:cs="Arial"/>
          <w:color w:val="000000" w:themeColor="text1"/>
        </w:rPr>
        <w:t>ааны хөтөлбөрийг хэрэгжүүлэхэд</w:t>
      </w:r>
      <w:r>
        <w:rPr>
          <w:rFonts w:ascii="Arial" w:hAnsi="Arial" w:cs="Arial"/>
          <w:color w:val="000000" w:themeColor="text1"/>
          <w:lang w:val="mn-MN"/>
        </w:rPr>
        <w:t xml:space="preserve">, </w:t>
      </w:r>
      <w:r w:rsidR="00230806" w:rsidRPr="0087226A">
        <w:rPr>
          <w:rFonts w:ascii="Arial" w:hAnsi="Arial" w:cs="Arial"/>
          <w:color w:val="000000" w:themeColor="text1"/>
        </w:rPr>
        <w:t>энэ зорилтыг хэрэгжүүлэхэд яаж үр дүнтэй хэрэгжүүлсэн байна вэ? Төсвийн 1 төгрөг</w:t>
      </w:r>
      <w:r>
        <w:rPr>
          <w:rFonts w:ascii="Arial" w:hAnsi="Arial" w:cs="Arial"/>
          <w:color w:val="000000" w:themeColor="text1"/>
        </w:rPr>
        <w:t>ийг ямар үр ашигтай зарцуулаад</w:t>
      </w:r>
      <w:r>
        <w:rPr>
          <w:rFonts w:ascii="Arial" w:hAnsi="Arial" w:cs="Arial"/>
          <w:color w:val="000000" w:themeColor="text1"/>
          <w:lang w:val="mn-MN"/>
        </w:rPr>
        <w:t xml:space="preserve"> </w:t>
      </w:r>
      <w:r w:rsidR="00230806" w:rsidRPr="0087226A">
        <w:rPr>
          <w:rFonts w:ascii="Arial" w:hAnsi="Arial" w:cs="Arial"/>
          <w:color w:val="000000" w:themeColor="text1"/>
        </w:rPr>
        <w:t>энэ улс орны хөгжилд, энэ онд дэвшүүлсэн зорилтыг ханган биелүүлэхэд ямар үр дүн авчрав гэдгийг. Ийм үр дүнгийн аудит л уг нь сонсож баймаар байгаа юм Занданбат даргаа. Тэгээд одоо та яах вэ, хууль нь ийм гээд л санхүүгийн аудит г</w:t>
      </w:r>
      <w:r>
        <w:rPr>
          <w:rFonts w:ascii="Arial" w:hAnsi="Arial" w:cs="Arial"/>
          <w:color w:val="000000" w:themeColor="text1"/>
        </w:rPr>
        <w:t>ээд л. Тэгээд баахан зөрчилтэй</w:t>
      </w:r>
      <w:r>
        <w:rPr>
          <w:rFonts w:ascii="Arial" w:hAnsi="Arial" w:cs="Arial"/>
          <w:color w:val="000000" w:themeColor="text1"/>
          <w:lang w:val="mn-MN"/>
        </w:rPr>
        <w:t xml:space="preserve"> </w:t>
      </w:r>
      <w:r>
        <w:rPr>
          <w:rFonts w:ascii="Arial" w:hAnsi="Arial" w:cs="Arial"/>
          <w:color w:val="000000" w:themeColor="text1"/>
        </w:rPr>
        <w:t>акт тавьсан эд нар гээд л</w:t>
      </w:r>
      <w:r>
        <w:rPr>
          <w:rFonts w:ascii="Arial" w:hAnsi="Arial" w:cs="Arial"/>
          <w:color w:val="000000" w:themeColor="text1"/>
          <w:lang w:val="mn-MN"/>
        </w:rPr>
        <w:t>. Н</w:t>
      </w:r>
      <w:r w:rsidR="00230806" w:rsidRPr="0087226A">
        <w:rPr>
          <w:rFonts w:ascii="Arial" w:hAnsi="Arial" w:cs="Arial"/>
          <w:color w:val="000000" w:themeColor="text1"/>
        </w:rPr>
        <w:t xml:space="preserve">өгөө хязгаарлагдмал дүгнэлт өгсөн гээд л ороод ирэх юм. Их Хурал зүгээр, ялангуяа тэр Байнгын хороо, Эдийн засгийн байнгын хороо, Ганбаатар даргын дахин дахин яриад байгаа тэр үр дүнгээ аудит нэхээд байна гээд би бодоод байгаа юм л даа. </w:t>
      </w:r>
    </w:p>
    <w:p w:rsidR="00230806" w:rsidRPr="0087226A" w:rsidRDefault="00230806" w:rsidP="00230806">
      <w:pPr>
        <w:ind w:firstLine="567"/>
        <w:jc w:val="both"/>
        <w:rPr>
          <w:rFonts w:ascii="Arial" w:hAnsi="Arial" w:cs="Arial"/>
          <w:color w:val="000000" w:themeColor="text1"/>
        </w:rPr>
      </w:pPr>
    </w:p>
    <w:p w:rsidR="00230806" w:rsidRPr="0087226A" w:rsidRDefault="00C82893" w:rsidP="00230806">
      <w:pPr>
        <w:ind w:firstLine="567"/>
        <w:jc w:val="both"/>
        <w:rPr>
          <w:rFonts w:ascii="Arial" w:hAnsi="Arial" w:cs="Arial"/>
          <w:color w:val="000000" w:themeColor="text1"/>
        </w:rPr>
      </w:pPr>
      <w:r>
        <w:rPr>
          <w:rFonts w:ascii="Arial" w:hAnsi="Arial" w:cs="Arial"/>
          <w:color w:val="000000" w:themeColor="text1"/>
        </w:rPr>
        <w:t>Яг тэр үр дүнтэй нь холбож</w:t>
      </w:r>
      <w:r>
        <w:rPr>
          <w:rFonts w:ascii="Arial" w:hAnsi="Arial" w:cs="Arial"/>
          <w:color w:val="000000" w:themeColor="text1"/>
          <w:lang w:val="mn-MN"/>
        </w:rPr>
        <w:t xml:space="preserve"> </w:t>
      </w:r>
      <w:r w:rsidR="00230806" w:rsidRPr="0087226A">
        <w:rPr>
          <w:rFonts w:ascii="Arial" w:hAnsi="Arial" w:cs="Arial"/>
          <w:color w:val="000000" w:themeColor="text1"/>
        </w:rPr>
        <w:t>үр дүнгийн аудит хийж</w:t>
      </w:r>
      <w:r>
        <w:rPr>
          <w:rFonts w:ascii="Arial" w:hAnsi="Arial" w:cs="Arial"/>
          <w:color w:val="000000" w:themeColor="text1"/>
          <w:lang w:val="mn-MN"/>
        </w:rPr>
        <w:t>,</w:t>
      </w:r>
      <w:r w:rsidR="00230806" w:rsidRPr="0087226A">
        <w:rPr>
          <w:rFonts w:ascii="Arial" w:hAnsi="Arial" w:cs="Arial"/>
          <w:color w:val="000000" w:themeColor="text1"/>
        </w:rPr>
        <w:t xml:space="preserve"> энийгээ бас давхар санхүүгийн тайланд</w:t>
      </w:r>
      <w:r>
        <w:rPr>
          <w:rFonts w:ascii="Arial" w:hAnsi="Arial" w:cs="Arial"/>
          <w:color w:val="000000" w:themeColor="text1"/>
          <w:lang w:val="mn-MN"/>
        </w:rPr>
        <w:t>,</w:t>
      </w:r>
      <w:r w:rsidR="00230806" w:rsidRPr="0087226A">
        <w:rPr>
          <w:rFonts w:ascii="Arial" w:hAnsi="Arial" w:cs="Arial"/>
          <w:color w:val="000000" w:themeColor="text1"/>
        </w:rPr>
        <w:t xml:space="preserve"> гүйцэтгэлийн тайлантайгаа танилцуулж баймаар байх юм. Тэгэхгүй бид нар баахан байгууллагуудын яг </w:t>
      </w:r>
      <w:r>
        <w:rPr>
          <w:rFonts w:ascii="Arial" w:hAnsi="Arial" w:cs="Arial"/>
          <w:color w:val="000000" w:themeColor="text1"/>
        </w:rPr>
        <w:t>өөрсдөө зарцуулах ёстой юм шиг</w:t>
      </w:r>
      <w:r>
        <w:rPr>
          <w:rFonts w:ascii="Arial" w:hAnsi="Arial" w:cs="Arial"/>
          <w:color w:val="000000" w:themeColor="text1"/>
          <w:lang w:val="mn-MN"/>
        </w:rPr>
        <w:t xml:space="preserve"> </w:t>
      </w:r>
      <w:r w:rsidR="00230806" w:rsidRPr="0087226A">
        <w:rPr>
          <w:rFonts w:ascii="Arial" w:hAnsi="Arial" w:cs="Arial"/>
          <w:color w:val="000000" w:themeColor="text1"/>
        </w:rPr>
        <w:t>дотоод тэр үйл ажиллагааны зардалтай нь холбоотой юмыг нь л жо</w:t>
      </w:r>
      <w:r w:rsidR="008565BC">
        <w:rPr>
          <w:rFonts w:ascii="Arial" w:hAnsi="Arial" w:cs="Arial"/>
          <w:color w:val="000000" w:themeColor="text1"/>
        </w:rPr>
        <w:t xml:space="preserve">охон харж байгаад л </w:t>
      </w:r>
      <w:r w:rsidR="00230806" w:rsidRPr="0087226A">
        <w:rPr>
          <w:rFonts w:ascii="Arial" w:hAnsi="Arial" w:cs="Arial"/>
          <w:color w:val="000000" w:themeColor="text1"/>
        </w:rPr>
        <w:t xml:space="preserve">тэгээд л акт тавьсан, тавиагүй гээд л гараад ирлээ шүү дээ. Гараад ирдэг шүү дээ.  </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color w:val="000000" w:themeColor="text1"/>
        </w:rPr>
        <w:t xml:space="preserve">Гол тэр бодлоготойгоо тухайн жилд дэвшүүлсэн нөгөө жилийн төлөвлөгөөтэйгөө, тухайн жилийнхээ үндсэн чиглэлтэйгээ, тэр төсвийн дэвшүүлсэн бодлого, зарчимтайгаа хэр нийцэж байгаа юм бэ, ямар үр дүн авчирсан юм бэ гэдэг талаас нь нэлээн сайн ярьж баймаар байх юм. </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color w:val="000000" w:themeColor="text1"/>
        </w:rPr>
        <w:t xml:space="preserve">Тэгэхээр бид нар чинь нөгөө Засгийн газрын үйл ажиллагааны хөтөлбөр гээд тоо юм баталдаг. Таван жилийн үндсэн чиглэлээр нь тоо юм баталдаг. Жилийн төлөвлөгөө </w:t>
      </w:r>
      <w:r w:rsidRPr="0087226A">
        <w:rPr>
          <w:rFonts w:ascii="Arial" w:hAnsi="Arial" w:cs="Arial"/>
          <w:color w:val="000000" w:themeColor="text1"/>
        </w:rPr>
        <w:lastRenderedPageBreak/>
        <w:t>гээд нэг юм баталдаг болсон. Энэ юмнууд чинь энэ төсвийг чинь гүйцэтгэлтэй ерөөсөө уялдахгүй яваад байгаа байхгүй юу. Ям</w:t>
      </w:r>
      <w:r w:rsidR="00C82893">
        <w:rPr>
          <w:rFonts w:ascii="Arial" w:hAnsi="Arial" w:cs="Arial"/>
          <w:color w:val="000000" w:themeColor="text1"/>
          <w:lang w:val="mn-MN"/>
        </w:rPr>
        <w:t>а</w:t>
      </w:r>
      <w:r w:rsidRPr="0087226A">
        <w:rPr>
          <w:rFonts w:ascii="Arial" w:hAnsi="Arial" w:cs="Arial"/>
          <w:color w:val="000000" w:themeColor="text1"/>
        </w:rPr>
        <w:t>рыг нь</w:t>
      </w:r>
      <w:r w:rsidR="00F45BD5">
        <w:rPr>
          <w:rFonts w:ascii="Arial" w:hAnsi="Arial" w:cs="Arial"/>
          <w:color w:val="000000" w:themeColor="text1"/>
          <w:lang w:val="mn-MN"/>
        </w:rPr>
        <w:t>,</w:t>
      </w:r>
      <w:r w:rsidRPr="0087226A">
        <w:rPr>
          <w:rFonts w:ascii="Arial" w:hAnsi="Arial" w:cs="Arial"/>
          <w:color w:val="000000" w:themeColor="text1"/>
        </w:rPr>
        <w:t xml:space="preserve"> дарга нарыг тэр мөнгийг өөрсдөдөө зарцуулаад зөвхөн яамныхаа үйл ажиллагааг зарцуулах гэж энийг ашигла гэж төсвийн санхүүжилт өгөхгүй байгаа шүү дээ. Энэ таван жилийн үндсэн чиглэлийн зорилтод дэвшүүлсэн зорилтыг Засгийн газрын үйл ажиллагааны зорилтыг, энэ жилийн төлөвлөгөөний зорилтыг, энэ үндсэн чиглэлийн зорилтыг ханган биелүүлэхэд энэ төсвийн мөнгийг захиран зарцуул гэж байгаа шүү дээ. </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color w:val="000000" w:themeColor="text1"/>
        </w:rPr>
        <w:t xml:space="preserve">Тэгэхээр энэ эдийн засгийнхаа энэ зорилттой энэ маань яаж үр дүнд хүрсэн юм бэ, үгүй юм бэ гэдгийг л давхар ярьж баймаар байна. Тэгвэл бид энэ төсвийн гүйцэтгэл ярих юм бол нэлээд чанартай болно. Тэгэх үгүй зүгээр санхүүгийн тайлан хугацаа хэтрүүлсэн ч юм уу, үгүй бол өр, авлага гаргасан гээд ийм ерөнхий юм яриад байж болохгүй. </w:t>
      </w:r>
    </w:p>
    <w:p w:rsidR="00230806" w:rsidRPr="0087226A" w:rsidRDefault="00230806" w:rsidP="00230806">
      <w:pPr>
        <w:ind w:firstLine="567"/>
        <w:jc w:val="both"/>
        <w:rPr>
          <w:rFonts w:ascii="Arial" w:hAnsi="Arial" w:cs="Arial"/>
          <w:color w:val="000000" w:themeColor="text1"/>
        </w:rPr>
      </w:pPr>
    </w:p>
    <w:p w:rsidR="00230806" w:rsidRPr="0087226A" w:rsidRDefault="00F45BD5" w:rsidP="00230806">
      <w:pPr>
        <w:ind w:firstLine="567"/>
        <w:jc w:val="both"/>
        <w:rPr>
          <w:rFonts w:ascii="Arial" w:hAnsi="Arial" w:cs="Arial"/>
          <w:color w:val="000000" w:themeColor="text1"/>
        </w:rPr>
      </w:pPr>
      <w:r>
        <w:rPr>
          <w:rFonts w:ascii="Arial" w:hAnsi="Arial" w:cs="Arial"/>
          <w:color w:val="000000" w:themeColor="text1"/>
        </w:rPr>
        <w:t>Энэ</w:t>
      </w:r>
      <w:r>
        <w:rPr>
          <w:rFonts w:ascii="Arial" w:hAnsi="Arial" w:cs="Arial"/>
          <w:color w:val="000000" w:themeColor="text1"/>
          <w:lang w:val="mn-MN"/>
        </w:rPr>
        <w:t xml:space="preserve"> </w:t>
      </w:r>
      <w:r w:rsidR="00230806" w:rsidRPr="0087226A">
        <w:rPr>
          <w:rFonts w:ascii="Arial" w:hAnsi="Arial" w:cs="Arial"/>
          <w:color w:val="000000" w:themeColor="text1"/>
        </w:rPr>
        <w:t>хөгжлийнхөө бодлоготой, тэр үндсэн чиглэлтэй, мөрийн хөтлийнхөө биелэлттэй уялдуулж яг үр дүнгийн аудитыг сонсдог болмоор байна. Хуулиар тийм боломж байгаа тийм ээ? Танайх үр дүнгийн аудит хийх ёстой шүү дээ. Тэр үр дүнгийнхээ аудитыг л гол нь бид ярьж баймаар байна.  Санхүүгийн аудитаа ярьдаг л юм байгаа биз. Үр дүнгийн аудитаа зэрэгцүүлж сайн ярьж баймаар байна. Энийг цааш анхаар. Тийм боломж байна уу, үгүй юу</w:t>
      </w:r>
      <w:r>
        <w:rPr>
          <w:rFonts w:ascii="Arial" w:hAnsi="Arial" w:cs="Arial"/>
          <w:color w:val="000000" w:themeColor="text1"/>
          <w:lang w:val="mn-MN"/>
        </w:rPr>
        <w:t>?</w:t>
      </w:r>
      <w:r>
        <w:rPr>
          <w:rFonts w:ascii="Arial" w:hAnsi="Arial" w:cs="Arial"/>
          <w:color w:val="000000" w:themeColor="text1"/>
        </w:rPr>
        <w:t xml:space="preserve"> </w:t>
      </w:r>
      <w:r>
        <w:rPr>
          <w:rFonts w:ascii="Arial" w:hAnsi="Arial" w:cs="Arial"/>
          <w:color w:val="000000" w:themeColor="text1"/>
          <w:lang w:val="mn-MN"/>
        </w:rPr>
        <w:t>Я</w:t>
      </w:r>
      <w:r w:rsidR="00230806" w:rsidRPr="0087226A">
        <w:rPr>
          <w:rFonts w:ascii="Arial" w:hAnsi="Arial" w:cs="Arial"/>
          <w:color w:val="000000" w:themeColor="text1"/>
        </w:rPr>
        <w:t xml:space="preserve">ах ёстой юм? </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b/>
          <w:bCs/>
          <w:color w:val="000000" w:themeColor="text1"/>
        </w:rPr>
      </w:pPr>
      <w:r w:rsidRPr="0087226A">
        <w:rPr>
          <w:rFonts w:ascii="Arial" w:hAnsi="Arial" w:cs="Arial"/>
          <w:b/>
          <w:bCs/>
          <w:color w:val="000000" w:themeColor="text1"/>
        </w:rPr>
        <w:tab/>
      </w:r>
      <w:r w:rsidRPr="0087226A">
        <w:rPr>
          <w:rFonts w:ascii="Arial" w:hAnsi="Arial" w:cs="Arial"/>
          <w:b/>
          <w:bCs/>
          <w:color w:val="000000" w:themeColor="text1"/>
          <w:lang w:val="mn-MN"/>
        </w:rPr>
        <w:t>Ж.Ганбаатар</w:t>
      </w:r>
      <w:r w:rsidRPr="0087226A">
        <w:rPr>
          <w:rFonts w:ascii="Arial" w:hAnsi="Arial" w:cs="Arial"/>
          <w:b/>
          <w:bCs/>
          <w:color w:val="000000" w:themeColor="text1"/>
        </w:rPr>
        <w:t xml:space="preserve">: </w:t>
      </w:r>
      <w:r w:rsidRPr="0087226A">
        <w:rPr>
          <w:rFonts w:ascii="Arial" w:hAnsi="Arial" w:cs="Arial"/>
          <w:color w:val="000000" w:themeColor="text1"/>
        </w:rPr>
        <w:t>1 номер хариулъя.</w:t>
      </w:r>
    </w:p>
    <w:p w:rsidR="00230806" w:rsidRPr="0087226A" w:rsidRDefault="00230806" w:rsidP="00230806">
      <w:pPr>
        <w:ind w:firstLine="720"/>
        <w:jc w:val="both"/>
        <w:rPr>
          <w:rFonts w:ascii="Arial" w:hAnsi="Arial" w:cs="Arial"/>
          <w:b/>
          <w:bCs/>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rPr>
        <w:t xml:space="preserve">Д.Занданбат: </w:t>
      </w:r>
      <w:r w:rsidRPr="0087226A">
        <w:rPr>
          <w:rFonts w:ascii="Arial" w:hAnsi="Arial" w:cs="Arial"/>
          <w:color w:val="000000" w:themeColor="text1"/>
        </w:rPr>
        <w:t xml:space="preserve">2 төрлийн аудит хийгдэж байгаа. Засгийн газрын санхүүгийн нэгтгэсэн тайлан, тэнцэлд санхүүгийн аудит хийж байна. Нэгдсэн төсвийн гүйцэтгэлд нь бид нар гүйцэтгэлийн аудит хийж байгаа. Нэгдсэн төсвийн гүйцэтгэл дээрээ бид нар гол анхаарч ажиллаж байгаа нь хөрөнгө оруулалтын төсөл, арга хэмжээний хэрэгжилт, тухайн төсвийн жилд ямархуу янзтай явсан гэдэг дээрээ гүйцэтгэлийн аудит хийгээд явчхаж байгаа юм.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Таны хэлж байгаа зүйл үнэхээр бас тийм. Бид нар нэн ялангуяа хөгжлийн бодлоготойгоо хэр нийцэж байна, төсөв хөрөнгө хэр үр ашигтай байна, хөрөнгө оруулалт нь</w:t>
      </w:r>
      <w:r w:rsidR="00F45BD5">
        <w:rPr>
          <w:rFonts w:ascii="Arial" w:hAnsi="Arial" w:cs="Arial"/>
          <w:color w:val="000000" w:themeColor="text1"/>
          <w:lang w:val="mn-MN"/>
        </w:rPr>
        <w:t>,</w:t>
      </w:r>
      <w:r w:rsidRPr="0087226A">
        <w:rPr>
          <w:rFonts w:ascii="Arial" w:hAnsi="Arial" w:cs="Arial"/>
          <w:color w:val="000000" w:themeColor="text1"/>
        </w:rPr>
        <w:t xml:space="preserve"> өгөөж нь ямар байна гэдэг дээр энэ том зургаараа харж үр дүн талаасаа хийх асуудал зайлшгүй тулгамдаад байгаа асуудлууд мөн. Харамсалтай нь бид нар яг хууль, эрх зүйн орчи</w:t>
      </w:r>
      <w:r w:rsidR="00F45BD5">
        <w:rPr>
          <w:rFonts w:ascii="Arial" w:hAnsi="Arial" w:cs="Arial"/>
          <w:color w:val="000000" w:themeColor="text1"/>
        </w:rPr>
        <w:t>ндоо хийгээд явахаар жишээлбэл</w:t>
      </w:r>
      <w:r w:rsidR="00F45BD5">
        <w:rPr>
          <w:rFonts w:ascii="Arial" w:hAnsi="Arial" w:cs="Arial"/>
          <w:color w:val="000000" w:themeColor="text1"/>
          <w:lang w:val="mn-MN"/>
        </w:rPr>
        <w:t xml:space="preserve"> </w:t>
      </w:r>
      <w:r w:rsidRPr="0087226A">
        <w:rPr>
          <w:rFonts w:ascii="Arial" w:hAnsi="Arial" w:cs="Arial"/>
          <w:color w:val="000000" w:themeColor="text1"/>
        </w:rPr>
        <w:t xml:space="preserve">нэгдсэн төсвийн гүйцэтгэл дээр бид нар орлого, зарлага, алдагдлыг л баталгаажуулдаг. </w:t>
      </w:r>
      <w:r w:rsidR="00F45BD5">
        <w:rPr>
          <w:rFonts w:ascii="Arial" w:hAnsi="Arial" w:cs="Arial"/>
          <w:color w:val="000000" w:themeColor="text1"/>
        </w:rPr>
        <w:t>Хуулиараа яг тийм зохицуулалт</w:t>
      </w:r>
      <w:r w:rsidR="00F45BD5">
        <w:rPr>
          <w:rFonts w:ascii="Arial" w:hAnsi="Arial" w:cs="Arial"/>
          <w:color w:val="000000" w:themeColor="text1"/>
          <w:lang w:val="mn-MN"/>
        </w:rPr>
        <w:t xml:space="preserve"> </w:t>
      </w:r>
      <w:r w:rsidRPr="0087226A">
        <w:rPr>
          <w:rFonts w:ascii="Arial" w:hAnsi="Arial" w:cs="Arial"/>
          <w:color w:val="000000" w:themeColor="text1"/>
        </w:rPr>
        <w:t xml:space="preserve">байж байдаг. Үүнээсээ халиад бид нар бас сүүлийн үед аудит өөрөө хөгжиж байна. Бас үйл ажиллагаагаа, нэн ялангуяа хөгжлийн бодлогын баримт, бичгүүд гарч ирсэнтэй холбогдуулаад бид нар бодлогын зорилттойгоо, улс орны хөгжлийн төлөвлөлттэйгөө хэр энэ үр дүнтэй явагдаж байна вэ гэдгийг харахыг хичээж ингэж ажиллаж байгаа.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Өмнөх оны зөвлөмжийн биелэлтийг санхүүгийн аудит</w:t>
      </w:r>
      <w:r w:rsidR="00F45BD5">
        <w:rPr>
          <w:rFonts w:ascii="Arial" w:hAnsi="Arial" w:cs="Arial"/>
          <w:color w:val="000000" w:themeColor="text1"/>
        </w:rPr>
        <w:t xml:space="preserve"> дээр ч тэр, гүйцэтгэлийн аудит</w:t>
      </w:r>
      <w:r w:rsidRPr="0087226A">
        <w:rPr>
          <w:rFonts w:ascii="Arial" w:hAnsi="Arial" w:cs="Arial"/>
          <w:color w:val="000000" w:themeColor="text1"/>
        </w:rPr>
        <w:t xml:space="preserve">тай ч гэсэн тус тусад нь зөвлөмж өгөөд явдаг. Бид нар жишээлбэл энэ дээр 20 оны санхүүгийн нэгтгэсэн тайлангаар Монгол Улсын Ерөнхий сайдад 5, Сангийн сайдад 5 зөвлөмж өгсөн. Хэрэгжилтийг нь 60 хувьтай гэж сая аудитаар үзэж байна.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Хэрэгжээгүй зөвлөмж ямар асуудал байна гэхээрээ зэрэг Ерөнхий сайд дээр 2 зөвлөмж, хэрэгжилт хангалтгүй байна гэж дүгнэсэн байгаа. Тэр нь болохоороо төрийн </w:t>
      </w:r>
      <w:r w:rsidRPr="0087226A">
        <w:rPr>
          <w:rFonts w:ascii="Arial" w:hAnsi="Arial" w:cs="Arial"/>
          <w:color w:val="000000" w:themeColor="text1"/>
        </w:rPr>
        <w:lastRenderedPageBreak/>
        <w:t>болон орон нутгийн өмчит тэдгээрийн оролцоотой хуулийн этгээдүүдийн үндсэн хөрөнгийн бүртгэлийг цахимжуулаад. Ер нь хөрөнгийн бүртгэл бас төдийлөн сайнгүй байна. Нэн ялангуяа нэгдсэн цахим санг бий болгох хэрэгтэй. Энийг зохион байгуул</w:t>
      </w:r>
      <w:r w:rsidR="00F45BD5">
        <w:rPr>
          <w:rFonts w:ascii="Arial" w:hAnsi="Arial" w:cs="Arial"/>
          <w:color w:val="000000" w:themeColor="text1"/>
          <w:lang w:val="mn-MN"/>
        </w:rPr>
        <w:t>ах</w:t>
      </w:r>
      <w:r w:rsidRPr="0087226A">
        <w:rPr>
          <w:rFonts w:ascii="Arial" w:hAnsi="Arial" w:cs="Arial"/>
          <w:color w:val="000000" w:themeColor="text1"/>
        </w:rPr>
        <w:t xml:space="preserve">, улс орны хэмжээнд эд хөрөнгийн улсын үзлэг тооллогыг зохион байгуулах асуудлыг шийдье гэсэн. Энэ бол хэрэгжээгүй явж байна.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Хоёр дахь зүйл нь болохоороо зэрэг төрийн өмчит болон тэдгээрийн оролцоотой байгууллагуудын өр, төлбөрийг барагдуулах, алдагдлыг бууруулах үйл ажиллагааг зохион байгуулж яв гэсэн энэний бас гүйцэтгэл 100 хувьтай биелж чадахгүй байна.  Энэ санхүүгийн аудитаар гаргаж ирж байсан тоо. Яах вэ, танд тодорхой бүр төсвийн ерөнхийлөн захирагч болгоноор нь хэлээд өгөх боломж байна. Зарим нэгийг нь дурдахад жишээлбэл энэ дээр эхнээс нь дурдахад Боловсрол, шинжлэх ухааны сайдад өнгөрсөн онд бид нар нийт дүнгээрээ 21 тэрбум, 544 тэрбум төгрөгийн акт, албан шаардлага, зөвлөмжийн дүнг нь нийлээд өгсөн. Энэний хэрэгжилт нь 97.3 хувьтай байх жишээтэй.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Хууль зүйн сайд 87.6 гээд явахад, энэ дээр Эрүүл мэндийн сайд бас 65 хувийн биелэлттэй явж байна. Энэ дээр нийтдээ төлбөрийн акт 267 сая төгрөг өгөгдсөн, биелэлт нь 48 хувьтай явж байна. Албан шаардлага 148 тэрбум төгрөг дээр тавигдсан байна. 65 хувийн биелэлтэй гэсэн иймэрхүү тоон мэдээллүүдийг хэлээд явж болно. Нийтдээ 29 төсвийн ерөнхийлөн захирагч дээр ийм тоо гарч ирж байгаа юм. Бид нар үр өгөөжийн асуудлыг тооцоод явахаараа зэрэг нэгдсэн төсвийн тэнцвэржүүлсэн орлогын 1 төгрөг тутамд 1 төгрөг 23 мөнгөний зардал гарсан. Энэ нь өмнөх оноосоо 16.3 хувиар буурсан байна гэсэн ийм нэгдсэн төсвийн тэнцэл дээр үр ашгийн тооцоо хийсэн.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pStyle w:val="NormalWeb"/>
        <w:shd w:val="clear" w:color="auto" w:fill="FFFFFF"/>
        <w:spacing w:before="0" w:beforeAutospacing="0" w:after="0" w:afterAutospacing="0"/>
        <w:ind w:firstLine="562"/>
        <w:jc w:val="both"/>
        <w:rPr>
          <w:rFonts w:ascii="Arial" w:hAnsi="Arial" w:cs="Arial"/>
          <w:color w:val="000000" w:themeColor="text1"/>
        </w:rPr>
      </w:pPr>
      <w:r w:rsidRPr="0087226A">
        <w:rPr>
          <w:rFonts w:ascii="Arial" w:hAnsi="Arial" w:cs="Arial"/>
          <w:color w:val="000000" w:themeColor="text1"/>
        </w:rPr>
        <w:t xml:space="preserve">Ер нь цааш цаашид яах аргагүй төсөв, хөрөнгө оруулалтаа хийж байгаа…/минут </w:t>
      </w:r>
      <w:proofErr w:type="gramStart"/>
      <w:r w:rsidRPr="0087226A">
        <w:rPr>
          <w:rFonts w:ascii="Arial" w:hAnsi="Arial" w:cs="Arial"/>
          <w:color w:val="000000" w:themeColor="text1"/>
        </w:rPr>
        <w:t>дуусав./</w:t>
      </w:r>
      <w:proofErr w:type="gramEnd"/>
      <w:r w:rsidRPr="0087226A">
        <w:rPr>
          <w:rFonts w:ascii="Arial" w:hAnsi="Arial" w:cs="Arial"/>
          <w:b/>
          <w:bCs/>
          <w:color w:val="000000" w:themeColor="text1"/>
        </w:rPr>
        <w:tab/>
      </w:r>
    </w:p>
    <w:p w:rsidR="00230806" w:rsidRPr="0087226A" w:rsidRDefault="00230806" w:rsidP="00230806">
      <w:pPr>
        <w:pStyle w:val="NormalWeb"/>
        <w:shd w:val="clear" w:color="auto" w:fill="FFFFFF"/>
        <w:spacing w:before="0" w:beforeAutospacing="0" w:after="0" w:afterAutospacing="0"/>
        <w:ind w:firstLine="562"/>
        <w:jc w:val="both"/>
        <w:rPr>
          <w:rFonts w:ascii="Arial" w:hAnsi="Arial" w:cs="Arial"/>
          <w:color w:val="000000" w:themeColor="text1"/>
        </w:rPr>
      </w:pPr>
    </w:p>
    <w:p w:rsidR="00230806" w:rsidRPr="0087226A" w:rsidRDefault="00230806" w:rsidP="00230806">
      <w:pPr>
        <w:pStyle w:val="NormalWeb"/>
        <w:shd w:val="clear" w:color="auto" w:fill="FFFFFF"/>
        <w:spacing w:before="0" w:beforeAutospacing="0" w:after="0" w:afterAutospacing="0"/>
        <w:ind w:firstLine="562"/>
        <w:jc w:val="both"/>
        <w:rPr>
          <w:rFonts w:ascii="Arial" w:hAnsi="Arial" w:cs="Arial"/>
          <w:color w:val="000000" w:themeColor="text1"/>
        </w:rPr>
      </w:pPr>
      <w:r w:rsidRPr="0087226A">
        <w:rPr>
          <w:rFonts w:ascii="Arial" w:hAnsi="Arial" w:cs="Arial"/>
          <w:b/>
          <w:bCs/>
          <w:color w:val="000000" w:themeColor="text1"/>
          <w:lang w:val="mn-MN"/>
        </w:rPr>
        <w:t>Ж.Ганбаатар</w:t>
      </w:r>
      <w:r w:rsidRPr="0087226A">
        <w:rPr>
          <w:rFonts w:ascii="Arial" w:hAnsi="Arial" w:cs="Arial"/>
          <w:b/>
          <w:bCs/>
          <w:color w:val="000000" w:themeColor="text1"/>
        </w:rPr>
        <w:t xml:space="preserve">: </w:t>
      </w:r>
      <w:r w:rsidRPr="0087226A">
        <w:rPr>
          <w:rFonts w:ascii="Arial" w:hAnsi="Arial" w:cs="Arial"/>
          <w:color w:val="000000" w:themeColor="text1"/>
        </w:rPr>
        <w:t xml:space="preserve">Чинзориг гишүүн тодруулъя. </w:t>
      </w:r>
    </w:p>
    <w:p w:rsidR="00230806" w:rsidRPr="0087226A" w:rsidRDefault="00230806" w:rsidP="00230806">
      <w:pPr>
        <w:pStyle w:val="NormalWeb"/>
        <w:shd w:val="clear" w:color="auto" w:fill="FFFFFF"/>
        <w:spacing w:before="0" w:beforeAutospacing="0" w:after="0" w:afterAutospacing="0"/>
        <w:ind w:firstLine="562"/>
        <w:jc w:val="both"/>
        <w:rPr>
          <w:rFonts w:ascii="Arial" w:hAnsi="Arial" w:cs="Arial"/>
          <w:color w:val="000000" w:themeColor="text1"/>
        </w:rPr>
      </w:pPr>
    </w:p>
    <w:p w:rsidR="00230806" w:rsidRPr="0087226A" w:rsidRDefault="00230806" w:rsidP="00230806">
      <w:pPr>
        <w:pStyle w:val="NormalWeb"/>
        <w:shd w:val="clear" w:color="auto" w:fill="FFFFFF"/>
        <w:spacing w:before="0" w:beforeAutospacing="0" w:after="0" w:afterAutospacing="0"/>
        <w:ind w:firstLine="562"/>
        <w:jc w:val="both"/>
        <w:rPr>
          <w:rFonts w:ascii="Arial" w:hAnsi="Arial" w:cs="Arial"/>
          <w:color w:val="000000" w:themeColor="text1"/>
        </w:rPr>
      </w:pPr>
      <w:r w:rsidRPr="0087226A">
        <w:rPr>
          <w:rFonts w:ascii="Arial" w:hAnsi="Arial" w:cs="Arial"/>
          <w:b/>
          <w:bCs/>
          <w:color w:val="000000" w:themeColor="text1"/>
        </w:rPr>
        <w:t xml:space="preserve">С.Чинзориг: </w:t>
      </w:r>
      <w:r w:rsidRPr="0087226A">
        <w:rPr>
          <w:rFonts w:ascii="Arial" w:hAnsi="Arial" w:cs="Arial"/>
          <w:color w:val="000000" w:themeColor="text1"/>
        </w:rPr>
        <w:t xml:space="preserve">Цаашдаа Занданбат даргаа 2 юман дээр л анхаармаар байгаа юм. Танайх ирэх жилийн төсвийн төсөл орж ирэхлээр бас танайх чинь бас дүгнэлт оруулдаг шүү дээ? Тэр дүгнэлтийн Засгийн газрын ирэх жилийн Засгийн газрын хөтөлбөртэйгөө, нөгөө жилийн төлөвлөгөөтэйгөө, үндсэн чиглэлтэйгээ хэрхэн бас бодлоготойгоо нийлж орж ирж байна уу гэдэг дүгнэлтийн юмнуудыг хийдэг. Хавар нь санхүүгийн гүйцэтгэлийн тайланг оруулж ирэхдээ өнгөрсөн жилийн төсвийн гүйцэтгэл нь өнгөрсөн жилийнхээ нөгөө жилийн төлөвлөгөө, мөрийн хөтөлбөр, үндсэн чиглэлийнхээ биелэлттэй хэр нийцэж хэрэгжүүлсэн байна. Үр дүн нь, үр ашиг нь ямар үр дүнтэй хэрэгжүүлсэн, хэрэгжсэн байна вэ? 1 төгрөгийн төрийн төсөв ямар өгөөжтэй байсан байна вэ? Нөгөө зорилтууд маань хэр биелж вэ гэж тэрэнтэйгээ нийцүүлж оруулж ирдэг баймаар байна. Хэрвээ шаардлагатай бол Ганбаатар дарга тэр хуульд нь тэр үр дүнгийн аудит хийх боломжгүй юм шиг байгаа бол тэр хуульд нь өөрчлөлт оруулаад засаж болно…/минут </w:t>
      </w:r>
      <w:proofErr w:type="gramStart"/>
      <w:r w:rsidRPr="0087226A">
        <w:rPr>
          <w:rFonts w:ascii="Arial" w:hAnsi="Arial" w:cs="Arial"/>
          <w:color w:val="000000" w:themeColor="text1"/>
        </w:rPr>
        <w:t>дуусав./</w:t>
      </w:r>
      <w:proofErr w:type="gramEnd"/>
      <w:r w:rsidRPr="0087226A">
        <w:rPr>
          <w:rFonts w:ascii="Arial" w:hAnsi="Arial" w:cs="Arial"/>
          <w:b/>
          <w:bCs/>
          <w:color w:val="000000" w:themeColor="text1"/>
        </w:rPr>
        <w:tab/>
      </w:r>
    </w:p>
    <w:p w:rsidR="00230806" w:rsidRPr="0087226A" w:rsidRDefault="00230806" w:rsidP="00230806">
      <w:pPr>
        <w:pStyle w:val="NormalWeb"/>
        <w:shd w:val="clear" w:color="auto" w:fill="FFFFFF"/>
        <w:spacing w:before="0" w:beforeAutospacing="0" w:after="0" w:afterAutospacing="0"/>
        <w:ind w:firstLine="562"/>
        <w:jc w:val="both"/>
        <w:rPr>
          <w:rFonts w:ascii="Arial" w:hAnsi="Arial" w:cs="Arial"/>
          <w:color w:val="000000" w:themeColor="text1"/>
        </w:rPr>
      </w:pPr>
    </w:p>
    <w:p w:rsidR="00230806" w:rsidRPr="0087226A" w:rsidRDefault="00230806" w:rsidP="00230806">
      <w:pPr>
        <w:pStyle w:val="NormalWeb"/>
        <w:shd w:val="clear" w:color="auto" w:fill="FFFFFF"/>
        <w:spacing w:before="0" w:beforeAutospacing="0" w:after="0" w:afterAutospacing="0"/>
        <w:ind w:firstLine="562"/>
        <w:jc w:val="both"/>
        <w:rPr>
          <w:rFonts w:ascii="Arial" w:hAnsi="Arial" w:cs="Arial"/>
          <w:color w:val="000000" w:themeColor="text1"/>
        </w:rPr>
      </w:pPr>
      <w:r w:rsidRPr="0087226A">
        <w:rPr>
          <w:rFonts w:ascii="Arial" w:hAnsi="Arial" w:cs="Arial"/>
          <w:b/>
          <w:bCs/>
          <w:color w:val="000000" w:themeColor="text1"/>
        </w:rPr>
        <w:tab/>
      </w:r>
      <w:r w:rsidRPr="0087226A">
        <w:rPr>
          <w:rFonts w:ascii="Arial" w:hAnsi="Arial" w:cs="Arial"/>
          <w:b/>
          <w:bCs/>
          <w:color w:val="000000" w:themeColor="text1"/>
          <w:lang w:val="mn-MN"/>
        </w:rPr>
        <w:t>Ж.Ганбаатар</w:t>
      </w:r>
      <w:r w:rsidRPr="0087226A">
        <w:rPr>
          <w:rFonts w:ascii="Arial" w:hAnsi="Arial" w:cs="Arial"/>
          <w:b/>
          <w:bCs/>
          <w:color w:val="000000" w:themeColor="text1"/>
        </w:rPr>
        <w:t xml:space="preserve">: </w:t>
      </w:r>
      <w:r w:rsidRPr="0087226A">
        <w:rPr>
          <w:rFonts w:ascii="Arial" w:hAnsi="Arial" w:cs="Arial"/>
          <w:color w:val="000000" w:themeColor="text1"/>
        </w:rPr>
        <w:t>Баярлалаа. Чинзориг гишүүн ер нь сүүлийн үед маш зөв ярьдаг болсон байгаа. Манай Эдийн засгийн байнгын хорооноос бас их эдийн засгийг их ойлгодог тийм болсон байгаа. Энэ хөгжлийн яам энэ юугүйгээр хэлэхэд ер нь ингэмээр байна</w:t>
      </w:r>
      <w:r w:rsidR="00AA3A14">
        <w:rPr>
          <w:rFonts w:ascii="Arial" w:hAnsi="Arial" w:cs="Arial"/>
          <w:color w:val="000000" w:themeColor="text1"/>
          <w:lang w:val="mn-MN"/>
        </w:rPr>
        <w:t>.</w:t>
      </w:r>
      <w:r w:rsidR="00AA3A14">
        <w:rPr>
          <w:rFonts w:ascii="Arial" w:hAnsi="Arial" w:cs="Arial"/>
          <w:color w:val="000000" w:themeColor="text1"/>
        </w:rPr>
        <w:t xml:space="preserve"> Хөгжлийн яам</w:t>
      </w:r>
      <w:r w:rsidR="00AA3A14">
        <w:rPr>
          <w:rFonts w:ascii="Arial" w:hAnsi="Arial" w:cs="Arial"/>
          <w:color w:val="000000" w:themeColor="text1"/>
          <w:lang w:val="mn-MN"/>
        </w:rPr>
        <w:t xml:space="preserve"> ц</w:t>
      </w:r>
      <w:r w:rsidRPr="0087226A">
        <w:rPr>
          <w:rFonts w:ascii="Arial" w:hAnsi="Arial" w:cs="Arial"/>
          <w:color w:val="000000" w:themeColor="text1"/>
        </w:rPr>
        <w:t xml:space="preserve">аашдаа энэ ямар зам барихыг Хөгжлийн яам бодлогоороо </w:t>
      </w:r>
      <w:r w:rsidRPr="0087226A">
        <w:rPr>
          <w:rFonts w:ascii="Arial" w:hAnsi="Arial" w:cs="Arial"/>
          <w:color w:val="000000" w:themeColor="text1"/>
        </w:rPr>
        <w:lastRenderedPageBreak/>
        <w:t>тодорхойлмоор байна шүү дээ. Ямар соёлын төв барих юм, ямар спорт цогцолбор барих юм, хаана барих юм? Энэ сайд нар уул нь энэ бодлогуудаа оруулах гээд танай яаманд ханддаг байх ёстой шүү дээ. Тэр бодлогыг нь оруулахгүй тэр яамны юм батлагддаггүй л байх ёстой. Сангийн яам танаас гаргаж ирсэн бодлогыг хэрэгжүүлнэ мөнгөөр. Түүнээс биш Сангийн яам мэддэг юм биш шүү дээ. Тэлмүүн</w:t>
      </w:r>
      <w:r w:rsidR="00AA3A14">
        <w:rPr>
          <w:rFonts w:ascii="Arial" w:hAnsi="Arial" w:cs="Arial"/>
          <w:color w:val="000000" w:themeColor="text1"/>
          <w:lang w:val="mn-MN"/>
        </w:rPr>
        <w:t xml:space="preserve"> </w:t>
      </w:r>
      <w:r w:rsidRPr="0087226A">
        <w:rPr>
          <w:rFonts w:ascii="Arial" w:hAnsi="Arial" w:cs="Arial"/>
          <w:color w:val="000000" w:themeColor="text1"/>
        </w:rPr>
        <w:t>ээ. Хууль нь өөр шүү дээ энэ чинь. Тэгэхлээр энэ хэдий энэ 21 оны гүйцэтгэл гэдэг бид 23 онд яаж зөв хөрөнгө оруулалт хийх вэ? Яаж мөнгө төгрөгийг зөв зарцуулах уу? Чинзориг гишүүн сая хэлээд байна шүү дээ. 1 төгрөг хэр их үр ашигтай байсан бэ гэж. Энэ Хөгжлийн яам энэ хуулиа бариад энэ манлайлагч яам гэдгийгээ харуулах хэрэгтэй байна шүү дээ. Айн? Хэнд дарагдаад, хэний хавчуурганд яваад байдаг юм? Та чинь</w:t>
      </w:r>
      <w:r w:rsidR="00AA3A14">
        <w:rPr>
          <w:rFonts w:ascii="Arial" w:hAnsi="Arial" w:cs="Arial"/>
          <w:color w:val="000000" w:themeColor="text1"/>
        </w:rPr>
        <w:t xml:space="preserve"> бодлого тодорхойлох манлайлал</w:t>
      </w:r>
      <w:r w:rsidR="00AA3A14">
        <w:rPr>
          <w:rFonts w:ascii="Arial" w:hAnsi="Arial" w:cs="Arial"/>
          <w:color w:val="000000" w:themeColor="text1"/>
          <w:lang w:val="mn-MN"/>
        </w:rPr>
        <w:t xml:space="preserve"> </w:t>
      </w:r>
      <w:r w:rsidRPr="0087226A">
        <w:rPr>
          <w:rFonts w:ascii="Arial" w:hAnsi="Arial" w:cs="Arial"/>
          <w:color w:val="000000" w:themeColor="text1"/>
        </w:rPr>
        <w:t xml:space="preserve">гол яам шүү дээ. Наад хүмүүс чинь. Та байж бай даа би үгээ 4минутад багтаагаад хэлээд дуусгачихна. </w:t>
      </w:r>
    </w:p>
    <w:p w:rsidR="00230806" w:rsidRPr="0087226A" w:rsidRDefault="00230806" w:rsidP="00230806">
      <w:pPr>
        <w:pStyle w:val="NormalWeb"/>
        <w:shd w:val="clear" w:color="auto" w:fill="FFFFFF"/>
        <w:spacing w:before="0" w:beforeAutospacing="0" w:after="0" w:afterAutospacing="0"/>
        <w:ind w:firstLine="562"/>
        <w:jc w:val="both"/>
        <w:rPr>
          <w:rFonts w:ascii="Arial" w:hAnsi="Arial" w:cs="Arial"/>
          <w:color w:val="000000" w:themeColor="text1"/>
        </w:rPr>
      </w:pPr>
    </w:p>
    <w:p w:rsidR="00230806" w:rsidRPr="0087226A" w:rsidRDefault="00230806" w:rsidP="00230806">
      <w:pPr>
        <w:pStyle w:val="NormalWeb"/>
        <w:shd w:val="clear" w:color="auto" w:fill="FFFFFF"/>
        <w:spacing w:before="0" w:beforeAutospacing="0" w:after="0" w:afterAutospacing="0"/>
        <w:ind w:firstLine="562"/>
        <w:jc w:val="both"/>
        <w:rPr>
          <w:rFonts w:ascii="Arial" w:hAnsi="Arial" w:cs="Arial"/>
          <w:color w:val="000000" w:themeColor="text1"/>
        </w:rPr>
      </w:pPr>
      <w:r w:rsidRPr="0087226A">
        <w:rPr>
          <w:rFonts w:ascii="Arial" w:hAnsi="Arial" w:cs="Arial"/>
          <w:color w:val="000000" w:themeColor="text1"/>
        </w:rPr>
        <w:t>Тэгэхлээр энэ хэрэггүй, ашиггүй энэ спорт цогцолбор, соёлын төв гэдэг юм уу, зам харгуй энэ тэрийг бодлогоор дэмжихгүй байх хэрэгтэй. Энд тэнд явж байхад энэ спорт цогцолбор их гоё гээд л хийнэ. Зардлыг нь яаж даах гэж байгааг би мэдэхгүй юм. Тэр 4 давхар, 5 давхар спорт цогцолборын зардал яах юм бэ? Тэр ёстой бараг сургуулиас илүү зардал шүү. Манай энэ Налайх руу явдаг замд 5 давхар спорт цогцолбор байх юм. Үгүй ээ, яаж тэр, тэнд хэн очиж, яма</w:t>
      </w:r>
      <w:r w:rsidR="00AA3A14">
        <w:rPr>
          <w:rFonts w:ascii="Arial" w:hAnsi="Arial" w:cs="Arial"/>
          <w:color w:val="000000" w:themeColor="text1"/>
        </w:rPr>
        <w:t>р мөнгө төлж бассейнд нь сэлж</w:t>
      </w:r>
      <w:r w:rsidR="00AA3A14">
        <w:rPr>
          <w:rFonts w:ascii="Arial" w:hAnsi="Arial" w:cs="Arial"/>
          <w:color w:val="000000" w:themeColor="text1"/>
          <w:lang w:val="mn-MN"/>
        </w:rPr>
        <w:t>, я</w:t>
      </w:r>
      <w:r w:rsidRPr="0087226A">
        <w:rPr>
          <w:rFonts w:ascii="Arial" w:hAnsi="Arial" w:cs="Arial"/>
          <w:color w:val="000000" w:themeColor="text1"/>
        </w:rPr>
        <w:t xml:space="preserve">аж тэр спорт цогцолборт үйлчлүүлэх гэж байгаа юм бол? Мэдэхгүй. Ямар бодлогоор тэнд барьсан юм Хөгжлийн яам? Иймэрхүү зүйлүүдийг дэмжихгүй байх ёстой шүү дээ. </w:t>
      </w:r>
    </w:p>
    <w:p w:rsidR="00230806" w:rsidRPr="0087226A" w:rsidRDefault="00230806" w:rsidP="00230806">
      <w:pPr>
        <w:pStyle w:val="NormalWeb"/>
        <w:shd w:val="clear" w:color="auto" w:fill="FFFFFF"/>
        <w:spacing w:before="0" w:beforeAutospacing="0" w:after="0" w:afterAutospacing="0"/>
        <w:ind w:firstLine="562"/>
        <w:jc w:val="both"/>
        <w:rPr>
          <w:rFonts w:ascii="Arial" w:hAnsi="Arial" w:cs="Arial"/>
          <w:color w:val="000000" w:themeColor="text1"/>
        </w:rPr>
      </w:pPr>
    </w:p>
    <w:p w:rsidR="00230806" w:rsidRPr="0087226A" w:rsidRDefault="00230806" w:rsidP="00230806">
      <w:pPr>
        <w:pStyle w:val="NormalWeb"/>
        <w:shd w:val="clear" w:color="auto" w:fill="FFFFFF"/>
        <w:spacing w:before="0" w:beforeAutospacing="0" w:after="0" w:afterAutospacing="0"/>
        <w:ind w:firstLine="562"/>
        <w:jc w:val="both"/>
        <w:rPr>
          <w:rFonts w:ascii="Arial" w:hAnsi="Arial" w:cs="Arial"/>
          <w:color w:val="000000" w:themeColor="text1"/>
        </w:rPr>
      </w:pPr>
      <w:r w:rsidRPr="0087226A">
        <w:rPr>
          <w:rFonts w:ascii="Arial" w:hAnsi="Arial" w:cs="Arial"/>
          <w:color w:val="000000" w:themeColor="text1"/>
        </w:rPr>
        <w:t xml:space="preserve">Тэгэхгүй бол сонгогдсон гишүүд уул нь л мажоритар тогтолцооны сул тал шүү дээ. Иргэдээ дэмжинэ гээд л. Үгүйсгэх арга байхгүй. Тэгэхлээр энэ Хөгжлийн яам тэр. Одоо энэ аудит, энэ Хөгжлийн яам, Сангийн яам асуудлыг жоохон системээр нь хараад асуудалд хандмаар байгаа байхгүй юу. Тэгэхгүй хуульд ингэж заагаагүй, хууль ийм байна, тийм байна. Ерөөсөө залхуу хүмүүсийн үг шүү дээ ер нь. Хуульд тийм юм байхгүй, надад тийм эрх мэдэл байхгүй. Хуульд тийм юм заагаагүй, юм заагаагүй. Үгүй ээ аудитын дүгнэлт хэрэгжүүлэхгүй бол хэвлэлийн бага хурал хий л дээ. Би аудитын даргыг хүн таньдаггүй хүн байх ёстой гээд байгаа шүү дээ. Яах гэж хөндлөнгийн аудит гадаадаас авч ирдэг юм бэ гэдгийг би ойлгох хэрэгтэй шүү дээ. </w:t>
      </w:r>
    </w:p>
    <w:p w:rsidR="00230806" w:rsidRPr="0087226A" w:rsidRDefault="00230806" w:rsidP="00230806">
      <w:pPr>
        <w:pStyle w:val="NormalWeb"/>
        <w:shd w:val="clear" w:color="auto" w:fill="FFFFFF"/>
        <w:spacing w:before="0" w:beforeAutospacing="0" w:after="0" w:afterAutospacing="0"/>
        <w:ind w:firstLine="562"/>
        <w:jc w:val="both"/>
        <w:rPr>
          <w:rFonts w:ascii="Arial" w:hAnsi="Arial" w:cs="Arial"/>
          <w:color w:val="000000" w:themeColor="text1"/>
        </w:rPr>
      </w:pPr>
    </w:p>
    <w:p w:rsidR="00230806" w:rsidRPr="0087226A" w:rsidRDefault="00230806" w:rsidP="00230806">
      <w:pPr>
        <w:pStyle w:val="NormalWeb"/>
        <w:shd w:val="clear" w:color="auto" w:fill="FFFFFF"/>
        <w:spacing w:before="0" w:beforeAutospacing="0" w:after="0" w:afterAutospacing="0"/>
        <w:ind w:firstLine="562"/>
        <w:jc w:val="both"/>
        <w:rPr>
          <w:rFonts w:ascii="Arial" w:hAnsi="Arial" w:cs="Arial"/>
          <w:color w:val="000000" w:themeColor="text1"/>
        </w:rPr>
      </w:pPr>
      <w:r w:rsidRPr="0087226A">
        <w:rPr>
          <w:rFonts w:ascii="Arial" w:hAnsi="Arial" w:cs="Arial"/>
          <w:color w:val="000000" w:themeColor="text1"/>
        </w:rPr>
        <w:t>Одоо энэ томоохон төсөл хөтөлбөр юм уу, энэ хувийн аж ахуйн нэгжүүд чинь яагаад гаднаас аудит а</w:t>
      </w:r>
      <w:r w:rsidR="00AA3A14">
        <w:rPr>
          <w:rFonts w:ascii="Arial" w:hAnsi="Arial" w:cs="Arial"/>
          <w:color w:val="000000" w:themeColor="text1"/>
        </w:rPr>
        <w:t>вчраад, ажиллуулаад байдаг юм</w:t>
      </w:r>
      <w:r w:rsidR="00AA3A14">
        <w:rPr>
          <w:rFonts w:ascii="Arial" w:hAnsi="Arial" w:cs="Arial"/>
          <w:color w:val="000000" w:themeColor="text1"/>
          <w:lang w:val="mn-MN"/>
        </w:rPr>
        <w:t>? Т</w:t>
      </w:r>
      <w:r w:rsidRPr="0087226A">
        <w:rPr>
          <w:rFonts w:ascii="Arial" w:hAnsi="Arial" w:cs="Arial"/>
          <w:color w:val="000000" w:themeColor="text1"/>
        </w:rPr>
        <w:t xml:space="preserve">эр чинь яг хөндлөнгөөс харна гэсэн л үг шүү дээ. Тэгэхгүй насаараа төрд ажиллачихсан бүх хүнээ таньдаг хүн аудит хийнэ гэхлээр. Яах вэ гэдэг асуудал үүсэж байгаа шүү дээ. Яамнууд энэ өөрсдийнхөө дотоод ажилд аудитыг бүр уриад аудит хийлгэх ёстой байхгүй юу. Бүр урьж байгаад. Миний энэ алдааг гаргаад ир та гээд. Хаана нь ямар алдаа байна гээд. Маш бүр хүчтэйгээр энэ аудит хийгээд өгөөч гээд. Хэн, хаана нь юу хийгээд байна, энэ ямар алдаа дутагдал манай яаманд байна гээд.  Ийм байсан нь зөв болов уу. Хөгжлийн яам энэ манлайлагч яам гэдгээ харуулах хэрэгтэй. Энэ сайдууд ер нь наад засгийн хурал дээр чинь ярьдаг юм уу, ярьдаггүй юм уу? </w:t>
      </w:r>
    </w:p>
    <w:p w:rsidR="00230806" w:rsidRPr="0087226A" w:rsidRDefault="00230806" w:rsidP="00230806">
      <w:pPr>
        <w:pStyle w:val="NormalWeb"/>
        <w:shd w:val="clear" w:color="auto" w:fill="FFFFFF"/>
        <w:spacing w:before="0" w:beforeAutospacing="0" w:after="0" w:afterAutospacing="0"/>
        <w:ind w:firstLine="562"/>
        <w:jc w:val="both"/>
        <w:rPr>
          <w:rFonts w:ascii="Arial" w:hAnsi="Arial" w:cs="Arial"/>
          <w:color w:val="000000" w:themeColor="text1"/>
        </w:rPr>
      </w:pPr>
    </w:p>
    <w:p w:rsidR="00230806" w:rsidRPr="0087226A" w:rsidRDefault="00230806" w:rsidP="00230806">
      <w:pPr>
        <w:pStyle w:val="NormalWeb"/>
        <w:shd w:val="clear" w:color="auto" w:fill="FFFFFF"/>
        <w:spacing w:before="0" w:beforeAutospacing="0" w:after="0" w:afterAutospacing="0"/>
        <w:ind w:firstLine="562"/>
        <w:jc w:val="both"/>
        <w:rPr>
          <w:rFonts w:ascii="Arial" w:hAnsi="Arial" w:cs="Arial"/>
          <w:color w:val="000000" w:themeColor="text1"/>
        </w:rPr>
      </w:pPr>
      <w:r w:rsidRPr="0087226A">
        <w:rPr>
          <w:rFonts w:ascii="Arial" w:hAnsi="Arial" w:cs="Arial"/>
          <w:color w:val="000000" w:themeColor="text1"/>
        </w:rPr>
        <w:t>Одоо энэ манлайлагчийн яам шүү дээ. Би л ярья даа. Энэ бодлого тодорхойлно шүү дээ ер нь. Ирэх жилийн бодлогыг Хөгжлийн яам тодорхойлно. Сангийн яам биш. Энэ хөгжлийн яам энэ сайдууд чинь танд бодлогоо суулгуулах гээд танай яамтай хамтран ажиллах ёстой шүү дээ. Нэг ч шугам, сүлжээ бодлогогүй бол барихгүй байх ёстой шүү дээ. Ашиггүй гээд зам хийхгүй байх ёстой. Гоё зам барьж байна гээд байдаг. Тэр нь үнэхээр хэд дэх асуудал юм. Хэдэн машин</w:t>
      </w:r>
      <w:r w:rsidR="00AA3A14">
        <w:rPr>
          <w:rFonts w:ascii="Arial" w:hAnsi="Arial" w:cs="Arial"/>
          <w:color w:val="000000" w:themeColor="text1"/>
        </w:rPr>
        <w:t xml:space="preserve"> явж байгаа юм</w:t>
      </w:r>
      <w:r w:rsidR="00AA3A14">
        <w:rPr>
          <w:rFonts w:ascii="Arial" w:hAnsi="Arial" w:cs="Arial"/>
          <w:color w:val="000000" w:themeColor="text1"/>
          <w:lang w:val="mn-MN"/>
        </w:rPr>
        <w:t xml:space="preserve"> т</w:t>
      </w:r>
      <w:r w:rsidR="00AA3A14">
        <w:rPr>
          <w:rFonts w:ascii="Arial" w:hAnsi="Arial" w:cs="Arial"/>
          <w:color w:val="000000" w:themeColor="text1"/>
        </w:rPr>
        <w:t>эр замаар чинь</w:t>
      </w:r>
      <w:r w:rsidR="00AA3A14">
        <w:rPr>
          <w:rFonts w:ascii="Arial" w:hAnsi="Arial" w:cs="Arial"/>
          <w:color w:val="000000" w:themeColor="text1"/>
          <w:lang w:val="mn-MN"/>
        </w:rPr>
        <w:t>?</w:t>
      </w:r>
      <w:r w:rsidRPr="0087226A">
        <w:rPr>
          <w:rFonts w:ascii="Arial" w:hAnsi="Arial" w:cs="Arial"/>
          <w:color w:val="000000" w:themeColor="text1"/>
        </w:rPr>
        <w:t xml:space="preserve"> </w:t>
      </w:r>
      <w:r w:rsidRPr="0087226A">
        <w:rPr>
          <w:rFonts w:ascii="Arial" w:hAnsi="Arial" w:cs="Arial"/>
          <w:color w:val="000000" w:themeColor="text1"/>
        </w:rPr>
        <w:lastRenderedPageBreak/>
        <w:t>Ямар хүмүүс үйлчлүүлбэл тэнд хэдэн хүн, хаана хүрч байгаа вэ гэдгийг Хөгжлийн яам бодож байх ёстой шүү дээ энийг.  Энийг огт дэмжихгүй байна</w:t>
      </w:r>
      <w:r w:rsidR="00AA3A14">
        <w:rPr>
          <w:rFonts w:ascii="Arial" w:hAnsi="Arial" w:cs="Arial"/>
          <w:color w:val="000000" w:themeColor="text1"/>
          <w:lang w:val="mn-MN"/>
        </w:rPr>
        <w:t>,</w:t>
      </w:r>
      <w:r w:rsidRPr="0087226A">
        <w:rPr>
          <w:rFonts w:ascii="Arial" w:hAnsi="Arial" w:cs="Arial"/>
          <w:color w:val="000000" w:themeColor="text1"/>
        </w:rPr>
        <w:t xml:space="preserve"> 1 номерын асуудал биш байна. Бид тодорхой хөгжилд хүрснийхээ дараа энэ замыг хийх ёстой. Энэ соёлын төвийг хийх ёстой. Энэ бүтээн байгуулалтыг хийх ёстой, энийг ог</w:t>
      </w:r>
      <w:r w:rsidR="00AA3A14">
        <w:rPr>
          <w:rFonts w:ascii="Arial" w:hAnsi="Arial" w:cs="Arial"/>
          <w:color w:val="000000" w:themeColor="text1"/>
        </w:rPr>
        <w:t>т хийж болохгүй гээд. Ү</w:t>
      </w:r>
      <w:r w:rsidRPr="0087226A">
        <w:rPr>
          <w:rFonts w:ascii="Arial" w:hAnsi="Arial" w:cs="Arial"/>
          <w:color w:val="000000" w:themeColor="text1"/>
        </w:rPr>
        <w:t xml:space="preserve">г, асуулт нэг явчих шиг боллоо. Үг, асуулт нэг явчихлаа. </w:t>
      </w:r>
    </w:p>
    <w:p w:rsidR="00230806" w:rsidRPr="0087226A" w:rsidRDefault="00230806" w:rsidP="00230806">
      <w:pPr>
        <w:pStyle w:val="NormalWeb"/>
        <w:shd w:val="clear" w:color="auto" w:fill="FFFFFF"/>
        <w:spacing w:before="0" w:beforeAutospacing="0" w:after="0" w:afterAutospacing="0"/>
        <w:ind w:firstLine="562"/>
        <w:jc w:val="both"/>
        <w:rPr>
          <w:rFonts w:ascii="Arial" w:hAnsi="Arial" w:cs="Arial"/>
          <w:color w:val="000000" w:themeColor="text1"/>
        </w:rPr>
      </w:pPr>
    </w:p>
    <w:p w:rsidR="00230806" w:rsidRPr="0087226A" w:rsidRDefault="00230806" w:rsidP="00230806">
      <w:pPr>
        <w:pStyle w:val="NormalWeb"/>
        <w:shd w:val="clear" w:color="auto" w:fill="FFFFFF"/>
        <w:spacing w:before="0" w:beforeAutospacing="0" w:after="0" w:afterAutospacing="0"/>
        <w:ind w:firstLine="562"/>
        <w:jc w:val="both"/>
        <w:rPr>
          <w:rFonts w:ascii="Arial" w:hAnsi="Arial" w:cs="Arial"/>
          <w:color w:val="000000" w:themeColor="text1"/>
        </w:rPr>
      </w:pPr>
      <w:r w:rsidRPr="0087226A">
        <w:rPr>
          <w:rFonts w:ascii="Arial" w:hAnsi="Arial" w:cs="Arial"/>
          <w:bCs/>
          <w:iCs/>
          <w:color w:val="000000" w:themeColor="text1"/>
        </w:rPr>
        <w:t xml:space="preserve">Монгол Улсын 2021 оны нэгдсэн төсвийн гүйцэтгэл, Засгийн газрын 2021 оны санхүүгийн нэгтгэсэн </w:t>
      </w:r>
      <w:r w:rsidRPr="0087226A">
        <w:rPr>
          <w:rFonts w:ascii="Arial" w:hAnsi="Arial" w:cs="Arial"/>
          <w:color w:val="000000" w:themeColor="text1"/>
        </w:rPr>
        <w:t xml:space="preserve">тайланг хэлэлцсэн талаарх Байнгын хорооноос гаргах санал, дүгнэлтийг Төсвийн байнгын хороон дээр Булгантуяа гишүүн танилцуулна. Нэгдүгээр асуудал дууслаа. Баярлалаа. </w:t>
      </w:r>
    </w:p>
    <w:p w:rsidR="00230806" w:rsidRPr="0087226A" w:rsidRDefault="00230806" w:rsidP="00230806">
      <w:pPr>
        <w:pStyle w:val="NormalWeb"/>
        <w:shd w:val="clear" w:color="auto" w:fill="FFFFFF"/>
        <w:spacing w:before="0" w:beforeAutospacing="0" w:after="0" w:afterAutospacing="0"/>
        <w:ind w:firstLine="562"/>
        <w:jc w:val="both"/>
        <w:rPr>
          <w:rFonts w:ascii="Arial" w:hAnsi="Arial" w:cs="Arial"/>
          <w:color w:val="000000" w:themeColor="text1"/>
        </w:rPr>
      </w:pPr>
    </w:p>
    <w:p w:rsidR="00230806" w:rsidRPr="0087226A" w:rsidRDefault="00230806" w:rsidP="00230806">
      <w:pPr>
        <w:pStyle w:val="NormalWeb"/>
        <w:shd w:val="clear" w:color="auto" w:fill="FFFFFF"/>
        <w:spacing w:before="0" w:beforeAutospacing="0" w:after="0" w:afterAutospacing="0"/>
        <w:ind w:firstLine="562"/>
        <w:jc w:val="both"/>
        <w:rPr>
          <w:rFonts w:ascii="Arial" w:hAnsi="Arial" w:cs="Arial"/>
          <w:color w:val="000000" w:themeColor="text1"/>
        </w:rPr>
      </w:pPr>
      <w:r w:rsidRPr="0087226A">
        <w:rPr>
          <w:rFonts w:ascii="Arial" w:hAnsi="Arial" w:cs="Arial"/>
          <w:color w:val="000000" w:themeColor="text1"/>
        </w:rPr>
        <w:t xml:space="preserve">Үг, санал хамт явсан байна. Хэлсэн. Дараагийн асуудалд оръё. </w:t>
      </w:r>
    </w:p>
    <w:p w:rsidR="00230806" w:rsidRPr="0087226A" w:rsidRDefault="00230806" w:rsidP="00230806">
      <w:pPr>
        <w:pStyle w:val="NormalWeb"/>
        <w:shd w:val="clear" w:color="auto" w:fill="FFFFFF"/>
        <w:spacing w:before="0" w:beforeAutospacing="0" w:after="0" w:afterAutospacing="0"/>
        <w:ind w:firstLine="562"/>
        <w:jc w:val="both"/>
        <w:rPr>
          <w:rFonts w:ascii="Arial" w:hAnsi="Arial" w:cs="Arial"/>
          <w:color w:val="000000" w:themeColor="text1"/>
        </w:rPr>
      </w:pPr>
    </w:p>
    <w:p w:rsidR="00230806" w:rsidRPr="0087226A" w:rsidRDefault="00230806" w:rsidP="00230806">
      <w:pPr>
        <w:pStyle w:val="NormalWeb"/>
        <w:shd w:val="clear" w:color="auto" w:fill="FFFFFF"/>
        <w:spacing w:before="0" w:beforeAutospacing="0" w:after="0" w:afterAutospacing="0"/>
        <w:ind w:firstLine="562"/>
        <w:jc w:val="both"/>
        <w:rPr>
          <w:rFonts w:ascii="Arial" w:hAnsi="Arial" w:cs="Arial"/>
          <w:b/>
          <w:color w:val="000000" w:themeColor="text1"/>
        </w:rPr>
      </w:pPr>
      <w:proofErr w:type="gramStart"/>
      <w:r w:rsidRPr="0087226A">
        <w:rPr>
          <w:rFonts w:ascii="Arial" w:hAnsi="Arial" w:cs="Arial"/>
          <w:b/>
          <w:iCs/>
          <w:color w:val="000000" w:themeColor="text1"/>
        </w:rPr>
        <w:t>Гурав.“</w:t>
      </w:r>
      <w:proofErr w:type="gramEnd"/>
      <w:r w:rsidRPr="0087226A">
        <w:rPr>
          <w:rFonts w:ascii="Arial" w:hAnsi="Arial" w:cs="Arial"/>
          <w:b/>
          <w:iCs/>
          <w:color w:val="000000" w:themeColor="text1"/>
        </w:rPr>
        <w:t xml:space="preserve">Татварын суурийг багасгах, ашиг шилжүүлэх явдлаас урьдчилан сэргийлэх зорилгоор татварын гэрээтэй холбоотой арга хэмжээг хэрэгжүүлэх тухай олон талт конвенц”-д нэгдэн орох тухай </w:t>
      </w:r>
      <w:r w:rsidRPr="0087226A">
        <w:rPr>
          <w:rFonts w:ascii="Arial" w:hAnsi="Arial" w:cs="Arial"/>
          <w:b/>
          <w:color w:val="000000" w:themeColor="text1"/>
        </w:rPr>
        <w:t xml:space="preserve">төслийн хэлэлцүүлгийг явуулъя. </w:t>
      </w:r>
    </w:p>
    <w:p w:rsidR="00230806" w:rsidRPr="0087226A" w:rsidRDefault="00230806" w:rsidP="00230806">
      <w:pPr>
        <w:pStyle w:val="NormalWeb"/>
        <w:shd w:val="clear" w:color="auto" w:fill="FFFFFF"/>
        <w:spacing w:before="0" w:beforeAutospacing="0" w:after="0" w:afterAutospacing="0"/>
        <w:ind w:firstLine="562"/>
        <w:jc w:val="both"/>
        <w:rPr>
          <w:rFonts w:ascii="Arial" w:hAnsi="Arial" w:cs="Arial"/>
          <w:color w:val="000000" w:themeColor="text1"/>
        </w:rPr>
      </w:pPr>
    </w:p>
    <w:p w:rsidR="00230806" w:rsidRPr="0087226A" w:rsidRDefault="00230806" w:rsidP="00230806">
      <w:pPr>
        <w:pStyle w:val="NormalWeb"/>
        <w:shd w:val="clear" w:color="auto" w:fill="FFFFFF"/>
        <w:spacing w:before="0" w:beforeAutospacing="0" w:after="0" w:afterAutospacing="0"/>
        <w:ind w:firstLine="562"/>
        <w:jc w:val="both"/>
        <w:rPr>
          <w:rFonts w:ascii="Arial" w:hAnsi="Arial" w:cs="Arial"/>
          <w:color w:val="000000" w:themeColor="text1"/>
        </w:rPr>
      </w:pPr>
      <w:r w:rsidRPr="0087226A">
        <w:rPr>
          <w:rFonts w:ascii="Arial" w:hAnsi="Arial" w:cs="Arial"/>
          <w:color w:val="000000" w:themeColor="text1"/>
        </w:rPr>
        <w:t xml:space="preserve">Хоёрдугаар асуудалтай холбоотой хүмүүс сууж байгаарай. Гуравдугаар асуудалтай. Татварын суурийг багасгах. Хэлэлцээрийн төслийн талаарх төсөл санаалагчдын танилцуулгыг Улсын Их Хурлын гишүүн Сангийн сайд Жавхлан сайд хийнэ. Айн? Тавинбэх сайд хийе. 2 номер дээр суучих. </w:t>
      </w:r>
    </w:p>
    <w:p w:rsidR="00230806" w:rsidRPr="0087226A" w:rsidRDefault="00230806" w:rsidP="00230806">
      <w:pPr>
        <w:pStyle w:val="NormalWeb"/>
        <w:shd w:val="clear" w:color="auto" w:fill="FFFFFF"/>
        <w:spacing w:before="0" w:beforeAutospacing="0" w:after="0" w:afterAutospacing="0"/>
        <w:ind w:firstLine="562"/>
        <w:jc w:val="both"/>
        <w:rPr>
          <w:rFonts w:ascii="Arial" w:hAnsi="Arial" w:cs="Arial"/>
          <w:color w:val="000000" w:themeColor="text1"/>
        </w:rPr>
      </w:pPr>
    </w:p>
    <w:p w:rsidR="00230806" w:rsidRPr="0087226A" w:rsidRDefault="00230806" w:rsidP="00230806">
      <w:pPr>
        <w:ind w:firstLine="562"/>
        <w:jc w:val="both"/>
        <w:rPr>
          <w:rFonts w:ascii="Arial" w:hAnsi="Arial" w:cs="Arial"/>
          <w:color w:val="000000" w:themeColor="text1"/>
        </w:rPr>
      </w:pPr>
      <w:r w:rsidRPr="0087226A">
        <w:rPr>
          <w:rFonts w:ascii="Arial" w:hAnsi="Arial" w:cs="Arial"/>
          <w:b/>
          <w:bCs/>
          <w:color w:val="000000" w:themeColor="text1"/>
        </w:rPr>
        <w:t xml:space="preserve">Н.Тавинбэх: </w:t>
      </w:r>
      <w:r w:rsidRPr="0087226A">
        <w:rPr>
          <w:rFonts w:ascii="Arial" w:hAnsi="Arial" w:cs="Arial"/>
          <w:color w:val="000000" w:themeColor="text1"/>
        </w:rPr>
        <w:t xml:space="preserve">Байнгын хорооны дарга, эрхэм гишүүд ээ, </w:t>
      </w:r>
    </w:p>
    <w:p w:rsidR="00230806" w:rsidRPr="0087226A" w:rsidRDefault="00230806" w:rsidP="00230806">
      <w:pPr>
        <w:ind w:firstLine="562"/>
        <w:jc w:val="both"/>
        <w:rPr>
          <w:rFonts w:ascii="Arial" w:hAnsi="Arial" w:cs="Arial"/>
          <w:color w:val="000000" w:themeColor="text1"/>
        </w:rPr>
      </w:pPr>
    </w:p>
    <w:p w:rsidR="00230806" w:rsidRPr="0087226A" w:rsidRDefault="00230806" w:rsidP="00230806">
      <w:pPr>
        <w:ind w:firstLine="562"/>
        <w:jc w:val="both"/>
        <w:rPr>
          <w:rFonts w:ascii="Arial" w:hAnsi="Arial" w:cs="Arial"/>
          <w:color w:val="000000" w:themeColor="text1"/>
        </w:rPr>
      </w:pPr>
      <w:r w:rsidRPr="0087226A">
        <w:rPr>
          <w:rFonts w:ascii="Arial" w:hAnsi="Arial" w:cs="Arial"/>
          <w:color w:val="000000" w:themeColor="text1"/>
        </w:rPr>
        <w:t xml:space="preserve">Сүүлийн жилүүдэд дэлхийн улс орнуудад татвараас зайлсхийх, зугтах явдалтай тэмцэх, татварын суурийг хамгаалах чиглэлээр олон улсын хамтын ажиллагаа өргөжиж, эрчимтэй хөгжиж байгаа билээ. </w:t>
      </w:r>
    </w:p>
    <w:p w:rsidR="00230806" w:rsidRPr="0087226A" w:rsidRDefault="00230806" w:rsidP="00230806">
      <w:pPr>
        <w:ind w:firstLine="562"/>
        <w:jc w:val="both"/>
        <w:rPr>
          <w:rFonts w:ascii="Arial" w:hAnsi="Arial" w:cs="Arial"/>
          <w:color w:val="000000" w:themeColor="text1"/>
        </w:rPr>
      </w:pPr>
    </w:p>
    <w:p w:rsidR="00230806" w:rsidRPr="0087226A" w:rsidRDefault="00230806" w:rsidP="00230806">
      <w:pPr>
        <w:ind w:firstLine="562"/>
        <w:jc w:val="both"/>
        <w:rPr>
          <w:rFonts w:ascii="Arial" w:hAnsi="Arial" w:cs="Arial"/>
          <w:color w:val="000000" w:themeColor="text1"/>
        </w:rPr>
      </w:pPr>
      <w:r w:rsidRPr="0087226A">
        <w:rPr>
          <w:rFonts w:ascii="Arial" w:hAnsi="Arial" w:cs="Arial"/>
          <w:color w:val="000000" w:themeColor="text1"/>
        </w:rPr>
        <w:t xml:space="preserve">Тухайлбал, 2009 оны дэлхийн санхүүгийн хямралаас үүдэлтэйгээр их долоогийн санаачилгаар эдийн засгийн хамтын ажиллагаа, хөгжлийн байгууллага татварын суурийг багасгах, ашиг шилжүүлэх явдлын эсрэг BEPS олон улсын байгууллагыг байгуулсан. </w:t>
      </w:r>
    </w:p>
    <w:p w:rsidR="00230806" w:rsidRPr="0087226A" w:rsidRDefault="00230806" w:rsidP="00230806">
      <w:pPr>
        <w:ind w:firstLine="562"/>
        <w:jc w:val="both"/>
        <w:rPr>
          <w:rFonts w:ascii="Arial" w:hAnsi="Arial" w:cs="Arial"/>
          <w:color w:val="000000" w:themeColor="text1"/>
        </w:rPr>
      </w:pPr>
    </w:p>
    <w:p w:rsidR="00230806" w:rsidRPr="0087226A" w:rsidRDefault="00230806" w:rsidP="00230806">
      <w:pPr>
        <w:ind w:firstLine="562"/>
        <w:jc w:val="both"/>
        <w:rPr>
          <w:rFonts w:ascii="Arial" w:hAnsi="Arial" w:cs="Arial"/>
          <w:color w:val="000000" w:themeColor="text1"/>
        </w:rPr>
      </w:pPr>
      <w:r w:rsidRPr="0087226A">
        <w:rPr>
          <w:rFonts w:ascii="Arial" w:hAnsi="Arial" w:cs="Arial"/>
          <w:color w:val="000000" w:themeColor="text1"/>
        </w:rPr>
        <w:t>Улмаар BEPS-ийн зүгээс татварын суурийг хамгаалах, ашиг шилжүүлэх явдлын эсрэг 15 үйл ажиллагааны багц дүрмийг боловсруулсан. Одоогийн байдлаар 141 улс гишүүнээр нэгдэн ороод байна.</w:t>
      </w:r>
    </w:p>
    <w:p w:rsidR="00230806" w:rsidRPr="0087226A" w:rsidRDefault="00230806" w:rsidP="00230806">
      <w:pPr>
        <w:ind w:firstLine="562"/>
        <w:jc w:val="both"/>
        <w:rPr>
          <w:rFonts w:ascii="Arial" w:hAnsi="Arial" w:cs="Arial"/>
          <w:color w:val="000000" w:themeColor="text1"/>
        </w:rPr>
      </w:pPr>
    </w:p>
    <w:p w:rsidR="00230806" w:rsidRPr="0087226A" w:rsidRDefault="00230806" w:rsidP="00230806">
      <w:pPr>
        <w:ind w:firstLine="562"/>
        <w:jc w:val="both"/>
        <w:rPr>
          <w:rFonts w:ascii="Arial" w:hAnsi="Arial" w:cs="Arial"/>
          <w:color w:val="000000" w:themeColor="text1"/>
        </w:rPr>
      </w:pPr>
      <w:r w:rsidRPr="0087226A">
        <w:rPr>
          <w:rFonts w:ascii="Arial" w:hAnsi="Arial" w:cs="Arial"/>
          <w:color w:val="000000" w:themeColor="text1"/>
        </w:rPr>
        <w:t xml:space="preserve">Монгол Улсын хувьд Европын холбооны татварын зорилгоор хамтран ажилладаггүй улс орнуудын жагсаалт буюу татварын саарал жагсаалтаас 2018 онд гарахдаа BEPS-ийн дүрэм, журмуудыг хэрэгжүүлэх үүрэг, амлалтыг Европын холбооны өмнө хүлээсэн. </w:t>
      </w:r>
    </w:p>
    <w:p w:rsidR="00230806" w:rsidRPr="0087226A" w:rsidRDefault="00230806" w:rsidP="00230806">
      <w:pPr>
        <w:ind w:firstLine="562"/>
        <w:jc w:val="both"/>
        <w:rPr>
          <w:rFonts w:ascii="Arial" w:hAnsi="Arial" w:cs="Arial"/>
          <w:color w:val="000000" w:themeColor="text1"/>
        </w:rPr>
      </w:pPr>
    </w:p>
    <w:p w:rsidR="00230806" w:rsidRPr="0087226A" w:rsidRDefault="00230806" w:rsidP="00230806">
      <w:pPr>
        <w:ind w:firstLine="562"/>
        <w:jc w:val="both"/>
        <w:rPr>
          <w:rFonts w:ascii="Arial" w:hAnsi="Arial" w:cs="Arial"/>
          <w:color w:val="000000" w:themeColor="text1"/>
        </w:rPr>
      </w:pPr>
      <w:r w:rsidRPr="0087226A">
        <w:rPr>
          <w:rFonts w:ascii="Arial" w:hAnsi="Arial" w:cs="Arial"/>
          <w:color w:val="000000" w:themeColor="text1"/>
        </w:rPr>
        <w:t xml:space="preserve">Үүний дагуу Монгол Улсын Засгийн газрын 2018 оны 1 дүгээр BEPS-д 111 дэх гишүүнээр нэгдэн орж, BEPS-ийн стандартуудыг 2019 онд дотоодын хууль тогтоомжид тусгаснаар энэхүү жагсаалтаас гарсан билээ. </w:t>
      </w:r>
    </w:p>
    <w:p w:rsidR="00230806" w:rsidRPr="0087226A" w:rsidRDefault="00230806" w:rsidP="00230806">
      <w:pPr>
        <w:ind w:firstLine="562"/>
        <w:jc w:val="both"/>
        <w:rPr>
          <w:rFonts w:ascii="Arial" w:hAnsi="Arial" w:cs="Arial"/>
          <w:color w:val="000000" w:themeColor="text1"/>
        </w:rPr>
      </w:pPr>
    </w:p>
    <w:p w:rsidR="00230806" w:rsidRPr="0087226A" w:rsidRDefault="00230806" w:rsidP="00230806">
      <w:pPr>
        <w:ind w:firstLine="562"/>
        <w:jc w:val="both"/>
        <w:rPr>
          <w:rFonts w:ascii="Arial" w:hAnsi="Arial" w:cs="Arial"/>
          <w:color w:val="000000" w:themeColor="text1"/>
        </w:rPr>
      </w:pPr>
      <w:r w:rsidRPr="0087226A">
        <w:rPr>
          <w:rFonts w:ascii="Arial" w:hAnsi="Arial" w:cs="Arial"/>
          <w:color w:val="000000" w:themeColor="text1"/>
        </w:rPr>
        <w:t>Хэдийгээр Монгол Улс дотоодын хууль тогтоомжийг олон улсын шаардлагад нийцүүлсэн шинэчилсэн хэдий ч 1991 оноос 2003 оны хооронд бусад улс орнуудтай байгуулсан 26</w:t>
      </w:r>
      <w:r w:rsidR="00482A4F">
        <w:rPr>
          <w:rFonts w:ascii="Arial" w:hAnsi="Arial" w:cs="Arial"/>
          <w:color w:val="000000" w:themeColor="text1"/>
          <w:lang w:val="mn-MN"/>
        </w:rPr>
        <w:t>,</w:t>
      </w:r>
      <w:r w:rsidRPr="0087226A">
        <w:rPr>
          <w:rFonts w:ascii="Arial" w:hAnsi="Arial" w:cs="Arial"/>
          <w:color w:val="000000" w:themeColor="text1"/>
        </w:rPr>
        <w:t xml:space="preserve"> хоёр талт давхар татварын гэрээнүүдийг BEPS-ийн 6,14 дүгээр </w:t>
      </w:r>
      <w:r w:rsidRPr="0087226A">
        <w:rPr>
          <w:rFonts w:ascii="Arial" w:hAnsi="Arial" w:cs="Arial"/>
          <w:color w:val="000000" w:themeColor="text1"/>
        </w:rPr>
        <w:lastRenderedPageBreak/>
        <w:t>стандартад нийцүүлэх тухай Европын холбоо болон эдийн засгийн хамтын ажиллагаа, хөгж</w:t>
      </w:r>
      <w:r w:rsidR="00482A4F">
        <w:rPr>
          <w:rFonts w:ascii="Arial" w:hAnsi="Arial" w:cs="Arial"/>
          <w:color w:val="000000" w:themeColor="text1"/>
        </w:rPr>
        <w:t>лийн байгууллагын өмнө хүлээсэн</w:t>
      </w:r>
      <w:r w:rsidR="00482A4F">
        <w:rPr>
          <w:rFonts w:ascii="Arial" w:hAnsi="Arial" w:cs="Arial"/>
          <w:color w:val="000000" w:themeColor="text1"/>
          <w:lang w:val="mn-MN"/>
        </w:rPr>
        <w:t xml:space="preserve"> </w:t>
      </w:r>
      <w:r w:rsidRPr="0087226A">
        <w:rPr>
          <w:rFonts w:ascii="Arial" w:hAnsi="Arial" w:cs="Arial"/>
          <w:color w:val="000000" w:themeColor="text1"/>
        </w:rPr>
        <w:t>үүргийн биелүүлэлт хүлээгдэж байна.</w:t>
      </w:r>
    </w:p>
    <w:p w:rsidR="00230806" w:rsidRPr="0087226A" w:rsidRDefault="00230806" w:rsidP="00230806">
      <w:pPr>
        <w:ind w:firstLine="562"/>
        <w:jc w:val="both"/>
        <w:rPr>
          <w:rFonts w:ascii="Arial" w:hAnsi="Arial" w:cs="Arial"/>
          <w:color w:val="000000" w:themeColor="text1"/>
        </w:rPr>
      </w:pPr>
    </w:p>
    <w:p w:rsidR="00230806" w:rsidRPr="0087226A" w:rsidRDefault="00230806" w:rsidP="00230806">
      <w:pPr>
        <w:ind w:firstLine="562"/>
        <w:jc w:val="both"/>
        <w:rPr>
          <w:rFonts w:ascii="Arial" w:hAnsi="Arial" w:cs="Arial"/>
          <w:color w:val="000000" w:themeColor="text1"/>
        </w:rPr>
      </w:pPr>
      <w:r w:rsidRPr="0087226A">
        <w:rPr>
          <w:rFonts w:ascii="Arial" w:hAnsi="Arial" w:cs="Arial"/>
          <w:color w:val="000000" w:themeColor="text1"/>
        </w:rPr>
        <w:t>Энэ талаар ч 2019 оны 6 сарын 27-ны өдөр Улаанбаатар хотноо байгуул</w:t>
      </w:r>
      <w:r w:rsidR="00482A4F">
        <w:rPr>
          <w:rFonts w:ascii="Arial" w:hAnsi="Arial" w:cs="Arial"/>
          <w:color w:val="000000" w:themeColor="text1"/>
        </w:rPr>
        <w:t>сан</w:t>
      </w:r>
      <w:r w:rsidR="00482A4F">
        <w:rPr>
          <w:rFonts w:ascii="Arial" w:hAnsi="Arial" w:cs="Arial"/>
          <w:color w:val="000000" w:themeColor="text1"/>
          <w:lang w:val="mn-MN"/>
        </w:rPr>
        <w:t xml:space="preserve"> </w:t>
      </w:r>
      <w:r w:rsidRPr="0087226A">
        <w:rPr>
          <w:rFonts w:ascii="Arial" w:hAnsi="Arial" w:cs="Arial"/>
          <w:color w:val="000000" w:themeColor="text1"/>
        </w:rPr>
        <w:t xml:space="preserve">Монгол Улс Европын холбооны хамтын ажиллагааны хамтарсан хорооны хурлын үеэр Европын холбооны зүгээс татварын суурийг багасгах, ашиг шилжүүлэх явдлаас урьдчилан сэргийлэх зорилгоор татварын гэрээтэй холбоотой арга хэмжээг хэрэгжүүлэх тухай олон талт конвенцод нэгдэж орох шаардлагатай байгааг дурдаж, улмаар үүнийг хэрэгжүүлээгүй тохиолдолд татварын саарал жагсаалтад буцаж орох эрсдэл байгаа тухай мэдэгдсэн болно. </w:t>
      </w:r>
    </w:p>
    <w:p w:rsidR="00230806" w:rsidRPr="0087226A" w:rsidRDefault="00230806" w:rsidP="00230806">
      <w:pPr>
        <w:ind w:firstLine="562"/>
        <w:jc w:val="both"/>
        <w:rPr>
          <w:rFonts w:ascii="Arial" w:hAnsi="Arial" w:cs="Arial"/>
          <w:color w:val="000000" w:themeColor="text1"/>
        </w:rPr>
      </w:pPr>
    </w:p>
    <w:p w:rsidR="00230806" w:rsidRPr="0087226A" w:rsidRDefault="00230806" w:rsidP="00230806">
      <w:pPr>
        <w:ind w:firstLine="562"/>
        <w:jc w:val="both"/>
        <w:rPr>
          <w:rFonts w:ascii="Arial" w:hAnsi="Arial" w:cs="Arial"/>
          <w:color w:val="000000" w:themeColor="text1"/>
        </w:rPr>
      </w:pPr>
      <w:r w:rsidRPr="0087226A">
        <w:rPr>
          <w:rFonts w:ascii="Arial" w:hAnsi="Arial" w:cs="Arial"/>
          <w:color w:val="000000" w:themeColor="text1"/>
        </w:rPr>
        <w:t xml:space="preserve">Мөн Улсын Их Хурлын дэд дарга Аюурсайхан өнгөрсөн хугацаанд Европын холбоонд айлчлал хийх үеэр Европын холбооны төлөөлөлтэй энэхүү олон талт конвенцид нэгдэн орох талаар санал солилцож, энэхүү конвенцод нэгдэн орох нь олон нийтийн ач холбогдолтой тул бэлтгэл ажлыг хангах, Улсын Их Хуралтай зөвшилцөх ажлыг шуурхай зохион байгуулах саналыг Монгол Улсын Ерөнхий сайдад ирүүлж байсан болно. </w:t>
      </w:r>
    </w:p>
    <w:p w:rsidR="00230806" w:rsidRPr="0087226A" w:rsidRDefault="00230806" w:rsidP="00230806">
      <w:pPr>
        <w:ind w:firstLine="562"/>
        <w:jc w:val="both"/>
        <w:rPr>
          <w:rFonts w:ascii="Arial" w:hAnsi="Arial" w:cs="Arial"/>
          <w:color w:val="000000" w:themeColor="text1"/>
        </w:rPr>
      </w:pPr>
    </w:p>
    <w:p w:rsidR="00230806" w:rsidRPr="0087226A" w:rsidRDefault="00230806" w:rsidP="00230806">
      <w:pPr>
        <w:ind w:firstLine="562"/>
        <w:jc w:val="both"/>
        <w:rPr>
          <w:rFonts w:ascii="Arial" w:hAnsi="Arial" w:cs="Arial"/>
          <w:color w:val="000000" w:themeColor="text1"/>
        </w:rPr>
      </w:pPr>
      <w:r w:rsidRPr="0087226A">
        <w:rPr>
          <w:rFonts w:ascii="Arial" w:hAnsi="Arial" w:cs="Arial"/>
          <w:color w:val="000000" w:themeColor="text1"/>
        </w:rPr>
        <w:t xml:space="preserve">Татварын саарал жагсаалтад орсон Монгол Улс нь Европын холбооны тогтвортой хөгжлийн сан, Стратегийн хөрөнгө оруулалтын сангаас санхүүжилт, хөрөнгө оруулалт татахад хүндрэлтэй нөхцөл байдал үүсэх, хөрөнгө оруулалтын урсгал буурах, санхүүгийн гүйлгээнд тодорхой хэмжээний хязгаарлах зэрэг сөрөг үр дагаврууд гарах юм.  </w:t>
      </w:r>
    </w:p>
    <w:p w:rsidR="00230806" w:rsidRPr="0087226A" w:rsidRDefault="00230806" w:rsidP="00230806">
      <w:pPr>
        <w:ind w:firstLine="562"/>
        <w:jc w:val="both"/>
        <w:rPr>
          <w:rFonts w:ascii="Arial" w:hAnsi="Arial" w:cs="Arial"/>
          <w:color w:val="000000" w:themeColor="text1"/>
        </w:rPr>
      </w:pPr>
    </w:p>
    <w:p w:rsidR="00230806" w:rsidRPr="0087226A" w:rsidRDefault="00230806" w:rsidP="00230806">
      <w:pPr>
        <w:ind w:firstLine="562"/>
        <w:jc w:val="both"/>
        <w:rPr>
          <w:rFonts w:ascii="Arial" w:hAnsi="Arial" w:cs="Arial"/>
          <w:color w:val="000000" w:themeColor="text1"/>
        </w:rPr>
      </w:pPr>
      <w:r w:rsidRPr="0087226A">
        <w:rPr>
          <w:rFonts w:ascii="Arial" w:hAnsi="Arial" w:cs="Arial"/>
          <w:color w:val="000000" w:themeColor="text1"/>
        </w:rPr>
        <w:t xml:space="preserve">Тус конвенцод нэгдэн орсноор татвараас зайлсхийхийн эсрэг ерөнхий дүрмийг нэвтрүүлэх, төлөөний газар, ногдол ашиг, хөрөнгийн татвартай холбоотойгоор давхар татварын гэрээ ашиглан татвараас зайлсхийх эрсдэлийг бууруулах, харилцан тохиролцох үйл ажиллагааг идэвхжүүлэх зэрэг олон өөрчлөлтийг Монгол Улсад бусад улсуудтай байгуулсан 26 давхар татварын гэрээнд нэвтрүүлэх боломж бүрдэнэ. </w:t>
      </w:r>
    </w:p>
    <w:p w:rsidR="00230806" w:rsidRPr="0087226A" w:rsidRDefault="00230806" w:rsidP="00230806">
      <w:pPr>
        <w:ind w:firstLine="562"/>
        <w:jc w:val="both"/>
        <w:rPr>
          <w:rFonts w:ascii="Arial" w:hAnsi="Arial" w:cs="Arial"/>
          <w:color w:val="000000" w:themeColor="text1"/>
        </w:rPr>
      </w:pPr>
    </w:p>
    <w:p w:rsidR="00230806" w:rsidRPr="0087226A" w:rsidRDefault="00230806" w:rsidP="00230806">
      <w:pPr>
        <w:ind w:firstLine="562"/>
        <w:jc w:val="both"/>
        <w:rPr>
          <w:rFonts w:ascii="Arial" w:hAnsi="Arial" w:cs="Arial"/>
          <w:color w:val="000000" w:themeColor="text1"/>
        </w:rPr>
      </w:pPr>
      <w:r w:rsidRPr="0087226A">
        <w:rPr>
          <w:rFonts w:ascii="Arial" w:hAnsi="Arial" w:cs="Arial"/>
          <w:color w:val="000000" w:themeColor="text1"/>
        </w:rPr>
        <w:t xml:space="preserve">Ингэснээр Монгол Улсын давхар татварын гэрээнүүдийг урвуулан ашиглаж татвараас зайлсхийх, татвар шилжүүлэх явдлаас урьдчилан сэргийлэх, татварын суурийг хамгаалах чухал ач холбогдолтой гэж үзэж байна. </w:t>
      </w:r>
    </w:p>
    <w:p w:rsidR="00230806" w:rsidRPr="0087226A" w:rsidRDefault="00230806" w:rsidP="00230806">
      <w:pPr>
        <w:ind w:firstLine="562"/>
        <w:jc w:val="both"/>
        <w:rPr>
          <w:rFonts w:ascii="Arial" w:hAnsi="Arial" w:cs="Arial"/>
          <w:color w:val="000000" w:themeColor="text1"/>
        </w:rPr>
      </w:pPr>
    </w:p>
    <w:p w:rsidR="00230806" w:rsidRPr="0087226A" w:rsidRDefault="00230806" w:rsidP="00230806">
      <w:pPr>
        <w:ind w:firstLine="562"/>
        <w:jc w:val="both"/>
        <w:rPr>
          <w:rFonts w:ascii="Arial" w:hAnsi="Arial" w:cs="Arial"/>
          <w:color w:val="000000" w:themeColor="text1"/>
        </w:rPr>
      </w:pPr>
      <w:r w:rsidRPr="0087226A">
        <w:rPr>
          <w:rFonts w:ascii="Arial" w:hAnsi="Arial" w:cs="Arial"/>
          <w:color w:val="000000" w:themeColor="text1"/>
        </w:rPr>
        <w:t xml:space="preserve">Иймд эдийн засгийн хамтын ажиллагаа, хөгжлийн байгууллагын татварын суурийг багасгах, ашиг шилжүүлэх явдлаас урьдчилан сэргийлэх зорилгоор татварын гэрээтэй холбоотой арга хэмжээг хэрэгжүүлэх тухай олон улсын олон талт конвенцод нэгдэн орох талаар зөвшилцөх саналыг хэлэлцэн шийдвэрлэж өгнө үү. </w:t>
      </w:r>
    </w:p>
    <w:p w:rsidR="00230806" w:rsidRPr="0087226A" w:rsidRDefault="00230806" w:rsidP="00230806">
      <w:pPr>
        <w:ind w:firstLine="562"/>
        <w:jc w:val="both"/>
        <w:rPr>
          <w:rFonts w:ascii="Arial" w:hAnsi="Arial" w:cs="Arial"/>
          <w:color w:val="000000" w:themeColor="text1"/>
        </w:rPr>
      </w:pPr>
    </w:p>
    <w:p w:rsidR="00230806" w:rsidRPr="0087226A" w:rsidRDefault="00230806" w:rsidP="00230806">
      <w:pPr>
        <w:ind w:firstLine="562"/>
        <w:jc w:val="both"/>
        <w:rPr>
          <w:rFonts w:ascii="Arial" w:hAnsi="Arial" w:cs="Arial"/>
          <w:color w:val="000000" w:themeColor="text1"/>
        </w:rPr>
      </w:pPr>
      <w:r w:rsidRPr="0087226A">
        <w:rPr>
          <w:rFonts w:ascii="Arial" w:hAnsi="Arial" w:cs="Arial"/>
          <w:color w:val="000000" w:themeColor="text1"/>
        </w:rPr>
        <w:t xml:space="preserve">Анхаарал тавьсанд баярлалаа. </w:t>
      </w:r>
    </w:p>
    <w:p w:rsidR="00230806" w:rsidRPr="0087226A" w:rsidRDefault="00230806" w:rsidP="00230806">
      <w:pPr>
        <w:ind w:firstLine="562"/>
        <w:jc w:val="both"/>
        <w:rPr>
          <w:rFonts w:ascii="Arial" w:hAnsi="Arial" w:cs="Arial"/>
          <w:color w:val="000000" w:themeColor="text1"/>
        </w:rPr>
      </w:pPr>
    </w:p>
    <w:p w:rsidR="00230806" w:rsidRPr="0087226A" w:rsidRDefault="00230806" w:rsidP="00230806">
      <w:pPr>
        <w:ind w:firstLine="562"/>
        <w:jc w:val="both"/>
        <w:rPr>
          <w:rFonts w:ascii="Arial" w:hAnsi="Arial" w:cs="Arial"/>
          <w:color w:val="000000" w:themeColor="text1"/>
          <w:highlight w:val="magenta"/>
        </w:rPr>
      </w:pPr>
      <w:r w:rsidRPr="0087226A">
        <w:rPr>
          <w:rFonts w:ascii="Arial" w:hAnsi="Arial" w:cs="Arial"/>
          <w:b/>
          <w:bCs/>
          <w:color w:val="000000" w:themeColor="text1"/>
          <w:lang w:val="mn-MN"/>
        </w:rPr>
        <w:t>Ж.Ганбаатар</w:t>
      </w:r>
      <w:r w:rsidRPr="0087226A">
        <w:rPr>
          <w:rFonts w:ascii="Arial" w:hAnsi="Arial" w:cs="Arial"/>
          <w:b/>
          <w:bCs/>
          <w:color w:val="000000" w:themeColor="text1"/>
        </w:rPr>
        <w:t xml:space="preserve">: </w:t>
      </w:r>
      <w:r w:rsidRPr="0087226A">
        <w:rPr>
          <w:rFonts w:ascii="Arial" w:hAnsi="Arial" w:cs="Arial"/>
          <w:color w:val="000000" w:themeColor="text1"/>
        </w:rPr>
        <w:t xml:space="preserve">Маш гоё уншлаа. Асуулт, үг хоёр тусдаа байна шүү. Яг энэ </w:t>
      </w:r>
      <w:r w:rsidRPr="0087226A">
        <w:rPr>
          <w:rFonts w:ascii="Arial" w:hAnsi="Arial" w:cs="Arial"/>
          <w:color w:val="000000" w:themeColor="text1"/>
          <w:lang w:val="mn-MN"/>
        </w:rPr>
        <w:t xml:space="preserve">юуны </w:t>
      </w:r>
      <w:r w:rsidRPr="0087226A">
        <w:rPr>
          <w:rFonts w:ascii="Arial" w:hAnsi="Arial" w:cs="Arial"/>
          <w:color w:val="000000" w:themeColor="text1"/>
        </w:rPr>
        <w:t>дэгээрээ. Асуулт асуух гишүүд нэрсээ өгөхийг хүсье. Үг дараа нь байна. Баттөмөр гишүүнээр тасаллаа. Би 1 асуулт асуугаадахъя. Баттөмөр гишүүнээ уучлаарай.</w:t>
      </w:r>
      <w:r w:rsidRPr="0087226A">
        <w:rPr>
          <w:rFonts w:ascii="Arial" w:hAnsi="Arial" w:cs="Arial"/>
          <w:color w:val="000000" w:themeColor="text1"/>
          <w:highlight w:val="magenta"/>
        </w:rPr>
        <w:t xml:space="preserve"> </w:t>
      </w:r>
    </w:p>
    <w:p w:rsidR="00230806" w:rsidRPr="0087226A" w:rsidRDefault="00230806" w:rsidP="00230806">
      <w:pPr>
        <w:ind w:firstLine="562"/>
        <w:jc w:val="both"/>
        <w:rPr>
          <w:rFonts w:ascii="Arial" w:hAnsi="Arial" w:cs="Arial"/>
          <w:color w:val="000000" w:themeColor="text1"/>
        </w:rPr>
      </w:pPr>
    </w:p>
    <w:p w:rsidR="00230806" w:rsidRPr="0087226A" w:rsidRDefault="00230806" w:rsidP="00230806">
      <w:pPr>
        <w:ind w:firstLine="562"/>
        <w:jc w:val="both"/>
        <w:rPr>
          <w:rFonts w:ascii="Arial" w:hAnsi="Arial" w:cs="Arial"/>
          <w:color w:val="000000" w:themeColor="text1"/>
        </w:rPr>
      </w:pPr>
      <w:r w:rsidRPr="0087226A">
        <w:rPr>
          <w:rFonts w:ascii="Arial" w:hAnsi="Arial" w:cs="Arial"/>
          <w:color w:val="000000" w:themeColor="text1"/>
        </w:rPr>
        <w:t xml:space="preserve">Энэ конвенцод </w:t>
      </w:r>
      <w:r w:rsidRPr="0087226A">
        <w:rPr>
          <w:rFonts w:ascii="Arial" w:hAnsi="Arial" w:cs="Arial"/>
          <w:color w:val="000000" w:themeColor="text1"/>
          <w:lang w:val="mn-MN"/>
        </w:rPr>
        <w:t>нэг</w:t>
      </w:r>
      <w:r w:rsidRPr="0087226A">
        <w:rPr>
          <w:rFonts w:ascii="Arial" w:hAnsi="Arial" w:cs="Arial"/>
          <w:color w:val="000000" w:themeColor="text1"/>
        </w:rPr>
        <w:t xml:space="preserve">дэж орсноор манай гадаадын хөрөнгө оруулагч нарт болгоомжлол төрүүлэх зүйл байна уу? </w:t>
      </w:r>
      <w:r w:rsidRPr="0087226A">
        <w:rPr>
          <w:rFonts w:ascii="Arial" w:hAnsi="Arial" w:cs="Arial"/>
          <w:color w:val="000000" w:themeColor="text1"/>
          <w:lang w:val="mn-MN"/>
        </w:rPr>
        <w:t>Г</w:t>
      </w:r>
      <w:r w:rsidRPr="0087226A">
        <w:rPr>
          <w:rFonts w:ascii="Arial" w:hAnsi="Arial" w:cs="Arial"/>
          <w:color w:val="000000" w:themeColor="text1"/>
        </w:rPr>
        <w:t>аднаас хөрөнгө оруулалт бүр но</w:t>
      </w:r>
      <w:r w:rsidRPr="0087226A">
        <w:rPr>
          <w:rFonts w:ascii="Arial" w:hAnsi="Arial" w:cs="Arial"/>
          <w:color w:val="000000" w:themeColor="text1"/>
          <w:lang w:val="mn-MN"/>
        </w:rPr>
        <w:t>й</w:t>
      </w:r>
      <w:r w:rsidRPr="0087226A">
        <w:rPr>
          <w:rFonts w:ascii="Arial" w:hAnsi="Arial" w:cs="Arial"/>
          <w:color w:val="000000" w:themeColor="text1"/>
        </w:rPr>
        <w:t>л</w:t>
      </w:r>
      <w:r w:rsidRPr="0087226A">
        <w:rPr>
          <w:rFonts w:ascii="Arial" w:hAnsi="Arial" w:cs="Arial"/>
          <w:color w:val="000000" w:themeColor="text1"/>
          <w:lang w:val="mn-MN"/>
        </w:rPr>
        <w:t xml:space="preserve"> </w:t>
      </w:r>
      <w:r w:rsidRPr="0087226A">
        <w:rPr>
          <w:rFonts w:ascii="Arial" w:hAnsi="Arial" w:cs="Arial"/>
          <w:color w:val="000000" w:themeColor="text1"/>
        </w:rPr>
        <w:t xml:space="preserve">байна гээд бид нар яриад байгаа шүү дээ. Тэгтэл улам ийм хүндрэл үүсчих вий гэж. </w:t>
      </w:r>
    </w:p>
    <w:p w:rsidR="00230806" w:rsidRPr="0087226A" w:rsidRDefault="00230806" w:rsidP="00230806">
      <w:pPr>
        <w:ind w:firstLine="562"/>
        <w:jc w:val="both"/>
        <w:rPr>
          <w:rFonts w:ascii="Arial" w:hAnsi="Arial" w:cs="Arial"/>
          <w:color w:val="000000" w:themeColor="text1"/>
        </w:rPr>
      </w:pPr>
    </w:p>
    <w:p w:rsidR="00230806" w:rsidRPr="0087226A" w:rsidRDefault="00230806" w:rsidP="00230806">
      <w:pPr>
        <w:ind w:firstLine="562"/>
        <w:jc w:val="both"/>
        <w:rPr>
          <w:rFonts w:ascii="Arial" w:hAnsi="Arial" w:cs="Arial"/>
          <w:color w:val="000000" w:themeColor="text1"/>
          <w:lang w:val="mn-MN"/>
        </w:rPr>
      </w:pPr>
      <w:r w:rsidRPr="0087226A">
        <w:rPr>
          <w:rFonts w:ascii="Arial" w:hAnsi="Arial" w:cs="Arial"/>
          <w:color w:val="000000" w:themeColor="text1"/>
          <w:lang w:val="mn-MN"/>
        </w:rPr>
        <w:lastRenderedPageBreak/>
        <w:t>Н</w:t>
      </w:r>
      <w:r w:rsidRPr="0087226A">
        <w:rPr>
          <w:rFonts w:ascii="Arial" w:hAnsi="Arial" w:cs="Arial"/>
          <w:color w:val="000000" w:themeColor="text1"/>
        </w:rPr>
        <w:t>өгөө талдаа ойлго</w:t>
      </w:r>
      <w:r w:rsidRPr="0087226A">
        <w:rPr>
          <w:rFonts w:ascii="Arial" w:hAnsi="Arial" w:cs="Arial"/>
          <w:color w:val="000000" w:themeColor="text1"/>
          <w:lang w:val="mn-MN"/>
        </w:rPr>
        <w:t>ож</w:t>
      </w:r>
      <w:r w:rsidRPr="0087226A">
        <w:rPr>
          <w:rFonts w:ascii="Arial" w:hAnsi="Arial" w:cs="Arial"/>
          <w:color w:val="000000" w:themeColor="text1"/>
        </w:rPr>
        <w:t xml:space="preserve"> </w:t>
      </w:r>
      <w:r w:rsidRPr="0087226A">
        <w:rPr>
          <w:rFonts w:ascii="Arial" w:hAnsi="Arial" w:cs="Arial"/>
          <w:color w:val="000000" w:themeColor="text1"/>
          <w:lang w:val="mn-MN"/>
        </w:rPr>
        <w:t>байна л даа</w:t>
      </w:r>
      <w:r w:rsidRPr="0087226A">
        <w:rPr>
          <w:rFonts w:ascii="Arial" w:hAnsi="Arial" w:cs="Arial"/>
          <w:color w:val="000000" w:themeColor="text1"/>
        </w:rPr>
        <w:t xml:space="preserve">. </w:t>
      </w:r>
      <w:r w:rsidRPr="0087226A">
        <w:rPr>
          <w:rFonts w:ascii="Arial" w:hAnsi="Arial" w:cs="Arial"/>
          <w:color w:val="000000" w:themeColor="text1"/>
          <w:lang w:val="mn-MN"/>
        </w:rPr>
        <w:t>Э</w:t>
      </w:r>
      <w:r w:rsidRPr="0087226A">
        <w:rPr>
          <w:rFonts w:ascii="Arial" w:hAnsi="Arial" w:cs="Arial"/>
          <w:color w:val="000000" w:themeColor="text1"/>
        </w:rPr>
        <w:t xml:space="preserve">нэ янз янзын байдлаар хар мөнгө ороод ирчих вий гэж олон улсын байгууллагууд шахаж байгаа юм байна. </w:t>
      </w:r>
      <w:r w:rsidRPr="0087226A">
        <w:rPr>
          <w:rFonts w:ascii="Arial" w:hAnsi="Arial" w:cs="Arial"/>
          <w:color w:val="000000" w:themeColor="text1"/>
          <w:lang w:val="mn-MN"/>
        </w:rPr>
        <w:t>З</w:t>
      </w:r>
      <w:r w:rsidRPr="0087226A">
        <w:rPr>
          <w:rFonts w:ascii="Arial" w:hAnsi="Arial" w:cs="Arial"/>
          <w:color w:val="000000" w:themeColor="text1"/>
        </w:rPr>
        <w:t xml:space="preserve">өв байх. Гэтэл </w:t>
      </w:r>
      <w:r w:rsidRPr="0087226A">
        <w:rPr>
          <w:rFonts w:ascii="Arial" w:hAnsi="Arial" w:cs="Arial"/>
          <w:color w:val="000000" w:themeColor="text1"/>
          <w:lang w:val="mn-MN"/>
        </w:rPr>
        <w:t>М</w:t>
      </w:r>
      <w:r w:rsidRPr="0087226A">
        <w:rPr>
          <w:rFonts w:ascii="Arial" w:hAnsi="Arial" w:cs="Arial"/>
          <w:color w:val="000000" w:themeColor="text1"/>
        </w:rPr>
        <w:t>онголд чинь мөнгө орж ирэхгүй байна шүү дээ. Гаднын хөрөнгө оруулалт</w:t>
      </w:r>
      <w:r w:rsidRPr="0087226A">
        <w:rPr>
          <w:rFonts w:ascii="Arial" w:hAnsi="Arial" w:cs="Arial"/>
          <w:color w:val="000000" w:themeColor="text1"/>
          <w:lang w:val="mn-MN"/>
        </w:rPr>
        <w:t>. “О</w:t>
      </w:r>
      <w:r w:rsidRPr="0087226A">
        <w:rPr>
          <w:rFonts w:ascii="Arial" w:hAnsi="Arial" w:cs="Arial"/>
          <w:color w:val="000000" w:themeColor="text1"/>
        </w:rPr>
        <w:t>юу Толгой”-г үл тооцвол бараг но</w:t>
      </w:r>
      <w:r w:rsidRPr="0087226A">
        <w:rPr>
          <w:rFonts w:ascii="Arial" w:hAnsi="Arial" w:cs="Arial"/>
          <w:color w:val="000000" w:themeColor="text1"/>
          <w:lang w:val="mn-MN"/>
        </w:rPr>
        <w:t>йл.</w:t>
      </w:r>
      <w:r w:rsidRPr="0087226A">
        <w:rPr>
          <w:rFonts w:ascii="Arial" w:hAnsi="Arial" w:cs="Arial"/>
          <w:color w:val="000000" w:themeColor="text1"/>
        </w:rPr>
        <w:t xml:space="preserve"> </w:t>
      </w:r>
      <w:r w:rsidRPr="0087226A">
        <w:rPr>
          <w:rFonts w:ascii="Arial" w:hAnsi="Arial" w:cs="Arial"/>
          <w:color w:val="000000" w:themeColor="text1"/>
          <w:lang w:val="mn-MN"/>
        </w:rPr>
        <w:t>2</w:t>
      </w:r>
      <w:r w:rsidRPr="0087226A">
        <w:rPr>
          <w:rFonts w:ascii="Arial" w:hAnsi="Arial" w:cs="Arial"/>
          <w:color w:val="000000" w:themeColor="text1"/>
        </w:rPr>
        <w:t xml:space="preserve"> номероо би танаас асуугаад байгаа юм. Хоёулаа энэ талаар бас ярилцсан.</w:t>
      </w:r>
      <w:r w:rsidRPr="0087226A">
        <w:rPr>
          <w:rFonts w:ascii="Arial" w:hAnsi="Arial" w:cs="Arial"/>
          <w:color w:val="000000" w:themeColor="text1"/>
          <w:lang w:val="mn-MN"/>
        </w:rPr>
        <w:t xml:space="preserve"> Т</w:t>
      </w:r>
      <w:r w:rsidRPr="0087226A">
        <w:rPr>
          <w:rFonts w:ascii="Arial" w:hAnsi="Arial" w:cs="Arial"/>
          <w:color w:val="000000" w:themeColor="text1"/>
        </w:rPr>
        <w:t>эг</w:t>
      </w:r>
      <w:r w:rsidR="00482A4F">
        <w:rPr>
          <w:rFonts w:ascii="Arial" w:hAnsi="Arial" w:cs="Arial"/>
          <w:color w:val="000000" w:themeColor="text1"/>
        </w:rPr>
        <w:t>эхлээр ийм сөрөг тал байх вий.</w:t>
      </w:r>
      <w:r w:rsidR="00482A4F">
        <w:rPr>
          <w:rFonts w:ascii="Arial" w:hAnsi="Arial" w:cs="Arial"/>
          <w:color w:val="000000" w:themeColor="text1"/>
          <w:lang w:val="mn-MN"/>
        </w:rPr>
        <w:t xml:space="preserve"> </w:t>
      </w:r>
      <w:r w:rsidRPr="0087226A">
        <w:rPr>
          <w:rFonts w:ascii="Arial" w:hAnsi="Arial" w:cs="Arial"/>
          <w:color w:val="000000" w:themeColor="text1"/>
          <w:lang w:val="mn-MN"/>
        </w:rPr>
        <w:t>Э</w:t>
      </w:r>
      <w:r w:rsidRPr="0087226A">
        <w:rPr>
          <w:rFonts w:ascii="Arial" w:hAnsi="Arial" w:cs="Arial"/>
          <w:color w:val="000000" w:themeColor="text1"/>
        </w:rPr>
        <w:t>нийг яах вэ? Энд нээгдсэнээ</w:t>
      </w:r>
      <w:r w:rsidRPr="0087226A">
        <w:rPr>
          <w:rFonts w:ascii="Arial" w:hAnsi="Arial" w:cs="Arial"/>
          <w:color w:val="000000" w:themeColor="text1"/>
          <w:lang w:val="mn-MN"/>
        </w:rPr>
        <w:t xml:space="preserve">р </w:t>
      </w:r>
      <w:r w:rsidRPr="0087226A">
        <w:rPr>
          <w:rFonts w:ascii="Arial" w:hAnsi="Arial" w:cs="Arial"/>
          <w:color w:val="000000" w:themeColor="text1"/>
        </w:rPr>
        <w:t xml:space="preserve">гаднын хөрөнгө оруулагч нар чинь бид нар </w:t>
      </w:r>
      <w:r w:rsidRPr="0087226A">
        <w:rPr>
          <w:rFonts w:ascii="Arial" w:hAnsi="Arial" w:cs="Arial"/>
          <w:color w:val="000000" w:themeColor="text1"/>
          <w:lang w:val="mn-MN"/>
        </w:rPr>
        <w:t>2</w:t>
      </w:r>
      <w:r w:rsidRPr="0087226A">
        <w:rPr>
          <w:rFonts w:ascii="Arial" w:hAnsi="Arial" w:cs="Arial"/>
          <w:color w:val="000000" w:themeColor="text1"/>
        </w:rPr>
        <w:t xml:space="preserve"> тал</w:t>
      </w:r>
      <w:r w:rsidRPr="0087226A">
        <w:rPr>
          <w:rFonts w:ascii="Arial" w:hAnsi="Arial" w:cs="Arial"/>
          <w:color w:val="000000" w:themeColor="text1"/>
          <w:lang w:val="mn-MN"/>
        </w:rPr>
        <w:t>д</w:t>
      </w:r>
      <w:r w:rsidRPr="0087226A">
        <w:rPr>
          <w:rFonts w:ascii="Arial" w:hAnsi="Arial" w:cs="Arial"/>
          <w:color w:val="000000" w:themeColor="text1"/>
        </w:rPr>
        <w:t xml:space="preserve"> татвар төлөх юм байна. Энэ манай сул тал болчих вий гэж болгоомжилж бай</w:t>
      </w:r>
      <w:r w:rsidR="00482A4F">
        <w:rPr>
          <w:rFonts w:ascii="Arial" w:hAnsi="Arial" w:cs="Arial"/>
          <w:color w:val="000000" w:themeColor="text1"/>
        </w:rPr>
        <w:t>на шүү. Энэ дээр хариулт өгөөч</w:t>
      </w:r>
      <w:r w:rsidR="00482A4F">
        <w:rPr>
          <w:rFonts w:ascii="Arial" w:hAnsi="Arial" w:cs="Arial"/>
          <w:color w:val="000000" w:themeColor="text1"/>
          <w:lang w:val="mn-MN"/>
        </w:rPr>
        <w:t xml:space="preserve">. </w:t>
      </w:r>
      <w:r w:rsidRPr="0087226A">
        <w:rPr>
          <w:rFonts w:ascii="Arial" w:hAnsi="Arial" w:cs="Arial"/>
          <w:color w:val="000000" w:themeColor="text1"/>
          <w:lang w:val="mn-MN"/>
        </w:rPr>
        <w:t>2</w:t>
      </w:r>
      <w:r w:rsidRPr="0087226A">
        <w:rPr>
          <w:rFonts w:ascii="Arial" w:hAnsi="Arial" w:cs="Arial"/>
          <w:color w:val="000000" w:themeColor="text1"/>
        </w:rPr>
        <w:t xml:space="preserve"> номер</w:t>
      </w:r>
      <w:r w:rsidRPr="0087226A">
        <w:rPr>
          <w:rFonts w:ascii="Arial" w:hAnsi="Arial" w:cs="Arial"/>
          <w:color w:val="000000" w:themeColor="text1"/>
          <w:lang w:val="mn-MN"/>
        </w:rPr>
        <w:t>.</w:t>
      </w:r>
    </w:p>
    <w:p w:rsidR="00230806" w:rsidRPr="0087226A" w:rsidRDefault="00230806" w:rsidP="00230806">
      <w:pPr>
        <w:ind w:firstLine="562"/>
        <w:jc w:val="both"/>
        <w:rPr>
          <w:rFonts w:ascii="Arial" w:hAnsi="Arial" w:cs="Arial"/>
          <w:color w:val="000000" w:themeColor="text1"/>
          <w:lang w:val="mn-MN"/>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 </w:t>
      </w:r>
      <w:r w:rsidRPr="0087226A">
        <w:rPr>
          <w:rFonts w:ascii="Arial" w:hAnsi="Arial" w:cs="Arial"/>
          <w:b/>
          <w:bCs/>
          <w:color w:val="000000" w:themeColor="text1"/>
        </w:rPr>
        <w:t xml:space="preserve">Б.Тэлмүүн: </w:t>
      </w:r>
      <w:r w:rsidRPr="0087226A">
        <w:rPr>
          <w:rFonts w:ascii="Arial" w:hAnsi="Arial" w:cs="Arial"/>
          <w:color w:val="000000" w:themeColor="text1"/>
        </w:rPr>
        <w:t xml:space="preserve">Сангийн яам </w:t>
      </w:r>
      <w:r w:rsidRPr="0087226A">
        <w:rPr>
          <w:rFonts w:ascii="Arial" w:hAnsi="Arial" w:cs="Arial"/>
          <w:color w:val="000000" w:themeColor="text1"/>
          <w:lang w:val="mn-MN"/>
        </w:rPr>
        <w:t>Т</w:t>
      </w:r>
      <w:r w:rsidRPr="0087226A">
        <w:rPr>
          <w:rFonts w:ascii="Arial" w:hAnsi="Arial" w:cs="Arial"/>
          <w:color w:val="000000" w:themeColor="text1"/>
        </w:rPr>
        <w:t>элмүүн</w:t>
      </w:r>
      <w:r w:rsidRPr="0087226A">
        <w:rPr>
          <w:rFonts w:ascii="Arial" w:hAnsi="Arial" w:cs="Arial"/>
          <w:color w:val="000000" w:themeColor="text1"/>
          <w:lang w:val="mn-MN"/>
        </w:rPr>
        <w:t>. Г</w:t>
      </w:r>
      <w:r w:rsidRPr="0087226A">
        <w:rPr>
          <w:rFonts w:ascii="Arial" w:hAnsi="Arial" w:cs="Arial"/>
          <w:color w:val="000000" w:themeColor="text1"/>
        </w:rPr>
        <w:t xml:space="preserve">анбаатар гишүүний асуултад хариулъя. </w:t>
      </w:r>
      <w:r w:rsidRPr="0087226A">
        <w:rPr>
          <w:rFonts w:ascii="Arial" w:hAnsi="Arial" w:cs="Arial"/>
          <w:color w:val="000000" w:themeColor="text1"/>
          <w:lang w:val="mn-MN"/>
        </w:rPr>
        <w:t>Э</w:t>
      </w:r>
      <w:r w:rsidRPr="0087226A">
        <w:rPr>
          <w:rFonts w:ascii="Arial" w:hAnsi="Arial" w:cs="Arial"/>
          <w:color w:val="000000" w:themeColor="text1"/>
        </w:rPr>
        <w:t>нэ конвенцод</w:t>
      </w:r>
      <w:r w:rsidRPr="0087226A">
        <w:rPr>
          <w:rFonts w:ascii="Arial" w:hAnsi="Arial" w:cs="Arial"/>
          <w:color w:val="000000" w:themeColor="text1"/>
          <w:lang w:val="mn-MN"/>
        </w:rPr>
        <w:t xml:space="preserve"> нэг</w:t>
      </w:r>
      <w:r w:rsidRPr="0087226A">
        <w:rPr>
          <w:rFonts w:ascii="Arial" w:hAnsi="Arial" w:cs="Arial"/>
          <w:color w:val="000000" w:themeColor="text1"/>
        </w:rPr>
        <w:t>дэж орсноор яг</w:t>
      </w:r>
      <w:r w:rsidRPr="0087226A">
        <w:rPr>
          <w:rFonts w:ascii="Arial" w:hAnsi="Arial" w:cs="Arial"/>
          <w:color w:val="000000" w:themeColor="text1"/>
          <w:lang w:val="mn-MN"/>
        </w:rPr>
        <w:t xml:space="preserve"> </w:t>
      </w:r>
      <w:r w:rsidRPr="0087226A">
        <w:rPr>
          <w:rFonts w:ascii="Arial" w:hAnsi="Arial" w:cs="Arial"/>
          <w:color w:val="000000" w:themeColor="text1"/>
        </w:rPr>
        <w:t xml:space="preserve">татвараас зайлсхийх </w:t>
      </w:r>
      <w:r w:rsidRPr="0087226A">
        <w:rPr>
          <w:rFonts w:ascii="Arial" w:hAnsi="Arial" w:cs="Arial"/>
          <w:color w:val="000000" w:themeColor="text1"/>
          <w:lang w:val="mn-MN"/>
        </w:rPr>
        <w:t>схем</w:t>
      </w:r>
      <w:r w:rsidRPr="0087226A">
        <w:rPr>
          <w:rFonts w:ascii="Arial" w:hAnsi="Arial" w:cs="Arial"/>
          <w:color w:val="000000" w:themeColor="text1"/>
        </w:rPr>
        <w:t xml:space="preserve"> ашигладаггүй</w:t>
      </w:r>
      <w:r w:rsidRPr="0087226A">
        <w:rPr>
          <w:rFonts w:ascii="Arial" w:hAnsi="Arial" w:cs="Arial"/>
          <w:color w:val="000000" w:themeColor="text1"/>
          <w:lang w:val="mn-MN"/>
        </w:rPr>
        <w:t xml:space="preserve"> х</w:t>
      </w:r>
      <w:r w:rsidRPr="0087226A">
        <w:rPr>
          <w:rFonts w:ascii="Arial" w:hAnsi="Arial" w:cs="Arial"/>
          <w:color w:val="000000" w:themeColor="text1"/>
        </w:rPr>
        <w:t>өрөнгө оруулагчдын хувьд ямар</w:t>
      </w:r>
      <w:r w:rsidRPr="0087226A">
        <w:rPr>
          <w:rFonts w:ascii="Arial" w:hAnsi="Arial" w:cs="Arial"/>
          <w:color w:val="000000" w:themeColor="text1"/>
          <w:lang w:val="mn-MN"/>
        </w:rPr>
        <w:t xml:space="preserve"> нэг</w:t>
      </w:r>
      <w:r w:rsidRPr="0087226A">
        <w:rPr>
          <w:rFonts w:ascii="Arial" w:hAnsi="Arial" w:cs="Arial"/>
          <w:color w:val="000000" w:themeColor="text1"/>
        </w:rPr>
        <w:t xml:space="preserve">эн сөрөг нөлөө </w:t>
      </w:r>
      <w:r w:rsidRPr="0087226A">
        <w:rPr>
          <w:rFonts w:ascii="Arial" w:hAnsi="Arial" w:cs="Arial"/>
          <w:color w:val="000000" w:themeColor="text1"/>
          <w:lang w:val="mn-MN"/>
        </w:rPr>
        <w:t>учрахгүй</w:t>
      </w:r>
      <w:r w:rsidRPr="0087226A">
        <w:rPr>
          <w:rFonts w:ascii="Arial" w:hAnsi="Arial" w:cs="Arial"/>
          <w:color w:val="000000" w:themeColor="text1"/>
        </w:rPr>
        <w:t xml:space="preserve">. </w:t>
      </w:r>
      <w:r w:rsidRPr="0087226A">
        <w:rPr>
          <w:rFonts w:ascii="Arial" w:hAnsi="Arial" w:cs="Arial"/>
          <w:color w:val="000000" w:themeColor="text1"/>
          <w:lang w:val="mn-MN"/>
        </w:rPr>
        <w:t>О</w:t>
      </w:r>
      <w:r w:rsidRPr="0087226A">
        <w:rPr>
          <w:rFonts w:ascii="Arial" w:hAnsi="Arial" w:cs="Arial"/>
          <w:color w:val="000000" w:themeColor="text1"/>
        </w:rPr>
        <w:t xml:space="preserve">лон улсын хэмжээнд энэ BEPS </w:t>
      </w:r>
      <w:r w:rsidRPr="0087226A">
        <w:rPr>
          <w:rFonts w:ascii="Arial" w:hAnsi="Arial" w:cs="Arial"/>
          <w:color w:val="000000" w:themeColor="text1"/>
          <w:lang w:val="mn-MN"/>
        </w:rPr>
        <w:t>гээд байгууллагад</w:t>
      </w:r>
      <w:r w:rsidRPr="0087226A">
        <w:rPr>
          <w:rFonts w:ascii="Arial" w:hAnsi="Arial" w:cs="Arial"/>
          <w:color w:val="000000" w:themeColor="text1"/>
        </w:rPr>
        <w:t xml:space="preserve"> </w:t>
      </w:r>
      <w:r w:rsidRPr="0087226A">
        <w:rPr>
          <w:rFonts w:ascii="Arial" w:hAnsi="Arial" w:cs="Arial"/>
          <w:color w:val="000000" w:themeColor="text1"/>
          <w:lang w:val="mn-MN"/>
        </w:rPr>
        <w:t>140</w:t>
      </w:r>
      <w:r w:rsidRPr="0087226A">
        <w:rPr>
          <w:rFonts w:ascii="Arial" w:hAnsi="Arial" w:cs="Arial"/>
          <w:color w:val="000000" w:themeColor="text1"/>
        </w:rPr>
        <w:t xml:space="preserve"> гаруй улс</w:t>
      </w:r>
      <w:r w:rsidRPr="0087226A">
        <w:rPr>
          <w:rFonts w:ascii="Arial" w:hAnsi="Arial" w:cs="Arial"/>
          <w:color w:val="000000" w:themeColor="text1"/>
          <w:lang w:val="mn-MN"/>
        </w:rPr>
        <w:t xml:space="preserve"> нэг</w:t>
      </w:r>
      <w:r w:rsidRPr="0087226A">
        <w:rPr>
          <w:rFonts w:ascii="Arial" w:hAnsi="Arial" w:cs="Arial"/>
          <w:color w:val="000000" w:themeColor="text1"/>
        </w:rPr>
        <w:t>дэж орсон</w:t>
      </w:r>
      <w:r w:rsidRPr="0087226A">
        <w:rPr>
          <w:rFonts w:ascii="Arial" w:hAnsi="Arial" w:cs="Arial"/>
          <w:color w:val="000000" w:themeColor="text1"/>
          <w:lang w:val="mn-MN"/>
        </w:rPr>
        <w:t>. Г</w:t>
      </w:r>
      <w:r w:rsidRPr="0087226A">
        <w:rPr>
          <w:rFonts w:ascii="Arial" w:hAnsi="Arial" w:cs="Arial"/>
          <w:color w:val="000000" w:themeColor="text1"/>
        </w:rPr>
        <w:t>ишүүн орнууд бүгд энэ стандартуудыг хэрэгжүүлэх үүрэг хүлээсэн байг</w:t>
      </w:r>
      <w:r w:rsidRPr="0087226A">
        <w:rPr>
          <w:rFonts w:ascii="Arial" w:hAnsi="Arial" w:cs="Arial"/>
          <w:color w:val="000000" w:themeColor="text1"/>
          <w:lang w:val="mn-MN"/>
        </w:rPr>
        <w:t>аа.</w:t>
      </w:r>
      <w:r w:rsidRPr="0087226A">
        <w:rPr>
          <w:rFonts w:ascii="Arial" w:hAnsi="Arial" w:cs="Arial"/>
          <w:color w:val="000000" w:themeColor="text1"/>
        </w:rPr>
        <w:t xml:space="preserve"> Тэгэхээр харин эсрэгээрээ энэ конвенцод</w:t>
      </w:r>
      <w:r w:rsidRPr="0087226A">
        <w:rPr>
          <w:rFonts w:ascii="Arial" w:hAnsi="Arial" w:cs="Arial"/>
          <w:color w:val="000000" w:themeColor="text1"/>
          <w:lang w:val="mn-MN"/>
        </w:rPr>
        <w:t xml:space="preserve"> нэг</w:t>
      </w:r>
      <w:r w:rsidRPr="0087226A">
        <w:rPr>
          <w:rFonts w:ascii="Arial" w:hAnsi="Arial" w:cs="Arial"/>
          <w:color w:val="000000" w:themeColor="text1"/>
        </w:rPr>
        <w:t xml:space="preserve">дэж орохгүй тохиолдолд энэ </w:t>
      </w:r>
      <w:r w:rsidRPr="0087226A">
        <w:rPr>
          <w:rFonts w:ascii="Arial" w:hAnsi="Arial" w:cs="Arial"/>
          <w:color w:val="000000" w:themeColor="text1"/>
          <w:lang w:val="mn-MN"/>
        </w:rPr>
        <w:t>Е</w:t>
      </w:r>
      <w:r w:rsidRPr="0087226A">
        <w:rPr>
          <w:rFonts w:ascii="Arial" w:hAnsi="Arial" w:cs="Arial"/>
          <w:color w:val="000000" w:themeColor="text1"/>
        </w:rPr>
        <w:t>вропын холбоо болон эдийн засгийн хамтын ажиллагаа, хөгжлийн байгууллагын өмнө хүлээсэн үүргээ манай</w:t>
      </w:r>
      <w:r w:rsidRPr="0087226A">
        <w:rPr>
          <w:rFonts w:ascii="Arial" w:hAnsi="Arial" w:cs="Arial"/>
          <w:color w:val="000000" w:themeColor="text1"/>
          <w:lang w:val="mn-MN"/>
        </w:rPr>
        <w:t xml:space="preserve">х </w:t>
      </w:r>
      <w:r w:rsidRPr="0087226A">
        <w:rPr>
          <w:rFonts w:ascii="Arial" w:hAnsi="Arial" w:cs="Arial"/>
          <w:color w:val="000000" w:themeColor="text1"/>
        </w:rPr>
        <w:t xml:space="preserve">хэрэгжүүлэхгүй. </w:t>
      </w:r>
      <w:r w:rsidRPr="0087226A">
        <w:rPr>
          <w:rFonts w:ascii="Arial" w:hAnsi="Arial" w:cs="Arial"/>
          <w:color w:val="000000" w:themeColor="text1"/>
          <w:lang w:val="mn-MN"/>
        </w:rPr>
        <w:t>Е</w:t>
      </w:r>
      <w:r w:rsidRPr="0087226A">
        <w:rPr>
          <w:rFonts w:ascii="Arial" w:hAnsi="Arial" w:cs="Arial"/>
          <w:color w:val="000000" w:themeColor="text1"/>
        </w:rPr>
        <w:t xml:space="preserve">вропын холбооноос манай улсад жилд </w:t>
      </w:r>
      <w:r w:rsidRPr="0087226A">
        <w:rPr>
          <w:rFonts w:ascii="Arial" w:hAnsi="Arial" w:cs="Arial"/>
          <w:color w:val="000000" w:themeColor="text1"/>
          <w:lang w:val="mn-MN"/>
        </w:rPr>
        <w:t>3</w:t>
      </w:r>
      <w:r w:rsidRPr="0087226A">
        <w:rPr>
          <w:rFonts w:ascii="Arial" w:hAnsi="Arial" w:cs="Arial"/>
          <w:color w:val="000000" w:themeColor="text1"/>
        </w:rPr>
        <w:t xml:space="preserve"> гаруй тэрбум </w:t>
      </w:r>
      <w:r w:rsidRPr="0087226A">
        <w:rPr>
          <w:rFonts w:ascii="Arial" w:hAnsi="Arial" w:cs="Arial"/>
          <w:color w:val="000000" w:themeColor="text1"/>
          <w:lang w:val="mn-MN"/>
        </w:rPr>
        <w:t>е</w:t>
      </w:r>
      <w:r w:rsidRPr="0087226A">
        <w:rPr>
          <w:rFonts w:ascii="Arial" w:hAnsi="Arial" w:cs="Arial"/>
          <w:color w:val="000000" w:themeColor="text1"/>
        </w:rPr>
        <w:t>врогийн хөрөнг</w:t>
      </w:r>
      <w:r w:rsidR="00482A4F">
        <w:rPr>
          <w:rFonts w:ascii="Arial" w:hAnsi="Arial" w:cs="Arial"/>
          <w:color w:val="000000" w:themeColor="text1"/>
        </w:rPr>
        <w:t>ө оруулалтын ийм урсгал байдаг.</w:t>
      </w:r>
      <w:r w:rsidR="00482A4F">
        <w:rPr>
          <w:rFonts w:ascii="Arial" w:hAnsi="Arial" w:cs="Arial"/>
          <w:color w:val="000000" w:themeColor="text1"/>
          <w:lang w:val="mn-MN"/>
        </w:rPr>
        <w:t xml:space="preserve"> </w:t>
      </w:r>
      <w:r w:rsidRPr="0087226A">
        <w:rPr>
          <w:rFonts w:ascii="Arial" w:hAnsi="Arial" w:cs="Arial"/>
          <w:color w:val="000000" w:themeColor="text1"/>
        </w:rPr>
        <w:t>Тэгэхээр энэ урсгалд хөрөнгө оруулалт</w:t>
      </w:r>
      <w:r w:rsidRPr="0087226A">
        <w:rPr>
          <w:rFonts w:ascii="Arial" w:hAnsi="Arial" w:cs="Arial"/>
          <w:color w:val="000000" w:themeColor="text1"/>
          <w:lang w:val="mn-MN"/>
        </w:rPr>
        <w:t xml:space="preserve"> </w:t>
      </w:r>
      <w:r w:rsidRPr="0087226A">
        <w:rPr>
          <w:rFonts w:ascii="Arial" w:hAnsi="Arial" w:cs="Arial"/>
          <w:color w:val="000000" w:themeColor="text1"/>
        </w:rPr>
        <w:t xml:space="preserve">сөргөөр нөлөөлж, харин эсрэгээрээ </w:t>
      </w:r>
      <w:r w:rsidRPr="0087226A">
        <w:rPr>
          <w:rFonts w:ascii="Arial" w:hAnsi="Arial" w:cs="Arial"/>
          <w:color w:val="000000" w:themeColor="text1"/>
          <w:lang w:val="mn-MN"/>
        </w:rPr>
        <w:t>Е</w:t>
      </w:r>
      <w:r w:rsidRPr="0087226A">
        <w:rPr>
          <w:rFonts w:ascii="Arial" w:hAnsi="Arial" w:cs="Arial"/>
          <w:color w:val="000000" w:themeColor="text1"/>
        </w:rPr>
        <w:t>вропын холбооноос санхүүжилт авдаг компаниудын хувьд сөрөг нөлөө үзүүлэх</w:t>
      </w:r>
      <w:r w:rsidRPr="0087226A">
        <w:rPr>
          <w:rFonts w:ascii="Arial" w:hAnsi="Arial" w:cs="Arial"/>
          <w:color w:val="000000" w:themeColor="text1"/>
          <w:lang w:val="mn-MN"/>
        </w:rPr>
        <w:t xml:space="preserve"> энэ </w:t>
      </w:r>
      <w:r w:rsidRPr="0087226A">
        <w:rPr>
          <w:rFonts w:ascii="Arial" w:hAnsi="Arial" w:cs="Arial"/>
          <w:color w:val="000000" w:themeColor="text1"/>
        </w:rPr>
        <w:t>эрсдэл гарна гэж үзэж байг</w:t>
      </w:r>
      <w:r w:rsidRPr="0087226A">
        <w:rPr>
          <w:rFonts w:ascii="Arial" w:hAnsi="Arial" w:cs="Arial"/>
          <w:color w:val="000000" w:themeColor="text1"/>
          <w:lang w:val="mn-MN"/>
        </w:rPr>
        <w:t>аа.</w:t>
      </w:r>
      <w:r w:rsidRPr="0087226A">
        <w:rPr>
          <w:rFonts w:ascii="Arial" w:hAnsi="Arial" w:cs="Arial"/>
          <w:color w:val="000000" w:themeColor="text1"/>
        </w:rPr>
        <w:t xml:space="preserve">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b/>
          <w:bCs/>
          <w:color w:val="000000" w:themeColor="text1"/>
        </w:rPr>
      </w:pPr>
      <w:r w:rsidRPr="0087226A">
        <w:rPr>
          <w:rFonts w:ascii="Arial" w:hAnsi="Arial" w:cs="Arial"/>
          <w:b/>
          <w:bCs/>
          <w:color w:val="000000" w:themeColor="text1"/>
          <w:lang w:val="mn-MN"/>
        </w:rPr>
        <w:t>Ж.Ганбаатар</w:t>
      </w:r>
      <w:r w:rsidRPr="0087226A">
        <w:rPr>
          <w:rFonts w:ascii="Arial" w:hAnsi="Arial" w:cs="Arial"/>
          <w:b/>
          <w:bCs/>
          <w:color w:val="000000" w:themeColor="text1"/>
        </w:rPr>
        <w:t>:</w:t>
      </w:r>
      <w:r w:rsidRPr="0087226A">
        <w:rPr>
          <w:rFonts w:ascii="Arial" w:hAnsi="Arial" w:cs="Arial"/>
          <w:b/>
          <w:bCs/>
          <w:color w:val="000000" w:themeColor="text1"/>
          <w:lang w:val="mn-MN"/>
        </w:rPr>
        <w:t xml:space="preserve"> </w:t>
      </w:r>
      <w:r w:rsidRPr="0087226A">
        <w:rPr>
          <w:rFonts w:ascii="Arial" w:hAnsi="Arial" w:cs="Arial"/>
          <w:color w:val="000000" w:themeColor="text1"/>
        </w:rPr>
        <w:t>Жоохон углуургаар нь ойлгох л хэрэгтэй л дээ</w:t>
      </w:r>
      <w:r w:rsidRPr="0087226A">
        <w:rPr>
          <w:rFonts w:ascii="Arial" w:hAnsi="Arial" w:cs="Arial"/>
          <w:color w:val="000000" w:themeColor="text1"/>
          <w:lang w:val="mn-MN"/>
        </w:rPr>
        <w:t>. А</w:t>
      </w:r>
      <w:r w:rsidRPr="0087226A">
        <w:rPr>
          <w:rFonts w:ascii="Arial" w:hAnsi="Arial" w:cs="Arial"/>
          <w:color w:val="000000" w:themeColor="text1"/>
        </w:rPr>
        <w:t>йн</w:t>
      </w:r>
      <w:r w:rsidRPr="0087226A">
        <w:rPr>
          <w:rFonts w:ascii="Arial" w:hAnsi="Arial" w:cs="Arial"/>
          <w:color w:val="000000" w:themeColor="text1"/>
          <w:lang w:val="mn-MN"/>
        </w:rPr>
        <w:t xml:space="preserve">? </w:t>
      </w:r>
      <w:r w:rsidRPr="0087226A">
        <w:rPr>
          <w:rFonts w:ascii="Arial" w:hAnsi="Arial" w:cs="Arial"/>
          <w:color w:val="000000" w:themeColor="text1"/>
        </w:rPr>
        <w:t xml:space="preserve">Тэгэхгүй </w:t>
      </w:r>
      <w:r w:rsidRPr="0087226A">
        <w:rPr>
          <w:rFonts w:ascii="Arial" w:hAnsi="Arial" w:cs="Arial"/>
          <w:color w:val="000000" w:themeColor="text1"/>
          <w:lang w:val="mn-MN"/>
        </w:rPr>
        <w:t>бол. Яах бэ,</w:t>
      </w:r>
      <w:r w:rsidRPr="0087226A">
        <w:rPr>
          <w:rFonts w:ascii="Arial" w:hAnsi="Arial" w:cs="Arial"/>
          <w:color w:val="000000" w:themeColor="text1"/>
        </w:rPr>
        <w:t xml:space="preserve"> өнгөцхөн харахад тийм л байгаа байх л д</w:t>
      </w:r>
      <w:r w:rsidRPr="0087226A">
        <w:rPr>
          <w:rFonts w:ascii="Arial" w:hAnsi="Arial" w:cs="Arial"/>
          <w:color w:val="000000" w:themeColor="text1"/>
          <w:lang w:val="mn-MN"/>
        </w:rPr>
        <w:t>аа.</w:t>
      </w:r>
      <w:r w:rsidRPr="0087226A">
        <w:rPr>
          <w:rFonts w:ascii="Arial" w:hAnsi="Arial" w:cs="Arial"/>
          <w:color w:val="000000" w:themeColor="text1"/>
        </w:rPr>
        <w:t xml:space="preserve"> Тэгэхдэ</w:t>
      </w:r>
      <w:r w:rsidRPr="0087226A">
        <w:rPr>
          <w:rFonts w:ascii="Arial" w:hAnsi="Arial" w:cs="Arial"/>
          <w:color w:val="000000" w:themeColor="text1"/>
          <w:lang w:val="mn-MN"/>
        </w:rPr>
        <w:t>э н</w:t>
      </w:r>
      <w:r w:rsidRPr="0087226A">
        <w:rPr>
          <w:rFonts w:ascii="Arial" w:hAnsi="Arial" w:cs="Arial"/>
          <w:color w:val="000000" w:themeColor="text1"/>
        </w:rPr>
        <w:t>аана чинь би гаднын хөрөнгө оруулалтад санаа зовж асууж байгаа шүү дээ. Т</w:t>
      </w:r>
      <w:r w:rsidRPr="0087226A">
        <w:rPr>
          <w:rFonts w:ascii="Arial" w:hAnsi="Arial" w:cs="Arial"/>
          <w:color w:val="000000" w:themeColor="text1"/>
          <w:lang w:val="mn-MN"/>
        </w:rPr>
        <w:t>э</w:t>
      </w:r>
      <w:r w:rsidRPr="0087226A">
        <w:rPr>
          <w:rFonts w:ascii="Arial" w:hAnsi="Arial" w:cs="Arial"/>
          <w:color w:val="000000" w:themeColor="text1"/>
        </w:rPr>
        <w:t>х</w:t>
      </w:r>
      <w:r w:rsidRPr="0087226A">
        <w:rPr>
          <w:rFonts w:ascii="Arial" w:hAnsi="Arial" w:cs="Arial"/>
          <w:color w:val="000000" w:themeColor="text1"/>
          <w:lang w:val="mn-MN"/>
        </w:rPr>
        <w:t>,</w:t>
      </w:r>
      <w:r w:rsidRPr="0087226A">
        <w:rPr>
          <w:rFonts w:ascii="Arial" w:hAnsi="Arial" w:cs="Arial"/>
          <w:color w:val="000000" w:themeColor="text1"/>
        </w:rPr>
        <w:t xml:space="preserve"> зөөлөн байх ёстой. Бусад улсуудаас ялгаатай давуу талтай байх ёстой байхгүй юу</w:t>
      </w:r>
      <w:r w:rsidRPr="0087226A">
        <w:rPr>
          <w:rFonts w:ascii="Arial" w:hAnsi="Arial" w:cs="Arial"/>
          <w:color w:val="000000" w:themeColor="text1"/>
          <w:lang w:val="mn-MN"/>
        </w:rPr>
        <w:t xml:space="preserve"> </w:t>
      </w:r>
      <w:r w:rsidRPr="0087226A">
        <w:rPr>
          <w:rFonts w:ascii="Arial" w:hAnsi="Arial" w:cs="Arial"/>
          <w:color w:val="000000" w:themeColor="text1"/>
        </w:rPr>
        <w:t>Монгол Улс</w:t>
      </w:r>
      <w:r w:rsidRPr="0087226A">
        <w:rPr>
          <w:rFonts w:ascii="Arial" w:hAnsi="Arial" w:cs="Arial"/>
          <w:color w:val="000000" w:themeColor="text1"/>
          <w:lang w:val="mn-MN"/>
        </w:rPr>
        <w:t>.</w:t>
      </w:r>
      <w:r w:rsidR="00482A4F">
        <w:rPr>
          <w:rFonts w:ascii="Arial" w:hAnsi="Arial" w:cs="Arial"/>
          <w:color w:val="000000" w:themeColor="text1"/>
          <w:lang w:val="mn-MN"/>
        </w:rPr>
        <w:t xml:space="preserve"> </w:t>
      </w:r>
      <w:r w:rsidRPr="0087226A">
        <w:rPr>
          <w:rFonts w:ascii="Arial" w:hAnsi="Arial" w:cs="Arial"/>
          <w:color w:val="000000" w:themeColor="text1"/>
          <w:lang w:val="mn-MN"/>
        </w:rPr>
        <w:t>Х</w:t>
      </w:r>
      <w:r w:rsidRPr="0087226A">
        <w:rPr>
          <w:rFonts w:ascii="Arial" w:hAnsi="Arial" w:cs="Arial"/>
          <w:color w:val="000000" w:themeColor="text1"/>
        </w:rPr>
        <w:t>өнгөн байх ёстой. Орж ирж байгаа мөнгийг бүгдийг нь хянаад</w:t>
      </w:r>
      <w:r w:rsidRPr="0087226A">
        <w:rPr>
          <w:rFonts w:ascii="Arial" w:hAnsi="Arial" w:cs="Arial"/>
          <w:color w:val="000000" w:themeColor="text1"/>
          <w:lang w:val="mn-MN"/>
        </w:rPr>
        <w:t>,</w:t>
      </w:r>
      <w:r w:rsidRPr="0087226A">
        <w:rPr>
          <w:rFonts w:ascii="Arial" w:hAnsi="Arial" w:cs="Arial"/>
          <w:color w:val="000000" w:themeColor="text1"/>
        </w:rPr>
        <w:t xml:space="preserve"> цагдаад байж болохгүй байхгүй юу</w:t>
      </w:r>
      <w:r w:rsidRPr="0087226A">
        <w:rPr>
          <w:rFonts w:ascii="Arial" w:hAnsi="Arial" w:cs="Arial"/>
          <w:color w:val="000000" w:themeColor="text1"/>
          <w:lang w:val="mn-MN"/>
        </w:rPr>
        <w:t xml:space="preserve"> у</w:t>
      </w:r>
      <w:r w:rsidRPr="0087226A">
        <w:rPr>
          <w:rFonts w:ascii="Arial" w:hAnsi="Arial" w:cs="Arial"/>
          <w:color w:val="000000" w:themeColor="text1"/>
        </w:rPr>
        <w:t xml:space="preserve">ул нь </w:t>
      </w:r>
      <w:r w:rsidRPr="0087226A">
        <w:rPr>
          <w:rFonts w:ascii="Arial" w:hAnsi="Arial" w:cs="Arial"/>
          <w:color w:val="000000" w:themeColor="text1"/>
          <w:lang w:val="mn-MN"/>
        </w:rPr>
        <w:t>бол. М</w:t>
      </w:r>
      <w:r w:rsidRPr="0087226A">
        <w:rPr>
          <w:rFonts w:ascii="Arial" w:hAnsi="Arial" w:cs="Arial"/>
          <w:color w:val="000000" w:themeColor="text1"/>
        </w:rPr>
        <w:t xml:space="preserve">өнгө орж ирээгүй байхад л орж ирэх гэж байгаа мөнгөө л тэгсэн үү, ингэсэн үү л гээд л. </w:t>
      </w:r>
      <w:r w:rsidRPr="0087226A">
        <w:rPr>
          <w:rFonts w:ascii="Arial" w:hAnsi="Arial" w:cs="Arial"/>
          <w:color w:val="000000" w:themeColor="text1"/>
          <w:lang w:val="mn-MN"/>
        </w:rPr>
        <w:t>Т</w:t>
      </w:r>
      <w:r w:rsidR="00482A4F">
        <w:rPr>
          <w:rFonts w:ascii="Arial" w:hAnsi="Arial" w:cs="Arial"/>
          <w:color w:val="000000" w:themeColor="text1"/>
        </w:rPr>
        <w:t>эгэхдээ яах вэ</w:t>
      </w:r>
      <w:r w:rsidR="00482A4F">
        <w:rPr>
          <w:rFonts w:ascii="Arial" w:hAnsi="Arial" w:cs="Arial"/>
          <w:color w:val="000000" w:themeColor="text1"/>
          <w:lang w:val="mn-MN"/>
        </w:rPr>
        <w:t xml:space="preserve"> </w:t>
      </w:r>
      <w:r w:rsidRPr="0087226A">
        <w:rPr>
          <w:rFonts w:ascii="Arial" w:hAnsi="Arial" w:cs="Arial"/>
          <w:color w:val="000000" w:themeColor="text1"/>
        </w:rPr>
        <w:t>тэр гаднын улсуудын тавьж байгаа шаардлага зөв шүү дээ</w:t>
      </w:r>
      <w:r w:rsidRPr="0087226A">
        <w:rPr>
          <w:rFonts w:ascii="Arial" w:hAnsi="Arial" w:cs="Arial"/>
          <w:color w:val="000000" w:themeColor="text1"/>
          <w:lang w:val="mn-MN"/>
        </w:rPr>
        <w:t>.</w:t>
      </w:r>
      <w:r w:rsidRPr="0087226A">
        <w:rPr>
          <w:rFonts w:ascii="Arial" w:hAnsi="Arial" w:cs="Arial"/>
          <w:color w:val="000000" w:themeColor="text1"/>
        </w:rPr>
        <w:t xml:space="preserve"> </w:t>
      </w:r>
      <w:r w:rsidRPr="0087226A">
        <w:rPr>
          <w:rFonts w:ascii="Arial" w:hAnsi="Arial" w:cs="Arial"/>
          <w:color w:val="000000" w:themeColor="text1"/>
          <w:lang w:val="mn-MN"/>
        </w:rPr>
        <w:t>Т</w:t>
      </w:r>
      <w:r w:rsidRPr="0087226A">
        <w:rPr>
          <w:rFonts w:ascii="Arial" w:hAnsi="Arial" w:cs="Arial"/>
          <w:color w:val="000000" w:themeColor="text1"/>
        </w:rPr>
        <w:t>эр чинь тэд</w:t>
      </w:r>
      <w:r w:rsidRPr="0087226A">
        <w:rPr>
          <w:rFonts w:ascii="Arial" w:hAnsi="Arial" w:cs="Arial"/>
          <w:color w:val="000000" w:themeColor="text1"/>
          <w:lang w:val="mn-MN"/>
        </w:rPr>
        <w:t>нийхээс</w:t>
      </w:r>
      <w:r w:rsidRPr="0087226A">
        <w:rPr>
          <w:rFonts w:ascii="Arial" w:hAnsi="Arial" w:cs="Arial"/>
          <w:color w:val="000000" w:themeColor="text1"/>
        </w:rPr>
        <w:t xml:space="preserve"> л зугтаагаад байгаа байхгүй юу. Тэр мөнгө чинь тэндээс зугтаад байгаа байхгүй юу. Т</w:t>
      </w:r>
      <w:r w:rsidRPr="0087226A">
        <w:rPr>
          <w:rFonts w:ascii="Arial" w:hAnsi="Arial" w:cs="Arial"/>
          <w:color w:val="000000" w:themeColor="text1"/>
          <w:lang w:val="mn-MN"/>
        </w:rPr>
        <w:t>э</w:t>
      </w:r>
      <w:r w:rsidRPr="0087226A">
        <w:rPr>
          <w:rFonts w:ascii="Arial" w:hAnsi="Arial" w:cs="Arial"/>
          <w:color w:val="000000" w:themeColor="text1"/>
        </w:rPr>
        <w:t>х</w:t>
      </w:r>
      <w:r w:rsidRPr="0087226A">
        <w:rPr>
          <w:rFonts w:ascii="Arial" w:hAnsi="Arial" w:cs="Arial"/>
          <w:color w:val="000000" w:themeColor="text1"/>
          <w:lang w:val="mn-MN"/>
        </w:rPr>
        <w:t>. Т</w:t>
      </w:r>
      <w:r w:rsidRPr="0087226A">
        <w:rPr>
          <w:rFonts w:ascii="Arial" w:hAnsi="Arial" w:cs="Arial"/>
          <w:color w:val="000000" w:themeColor="text1"/>
        </w:rPr>
        <w:t>эд нар чинь</w:t>
      </w:r>
      <w:r w:rsidRPr="0087226A">
        <w:rPr>
          <w:rFonts w:ascii="Arial" w:hAnsi="Arial" w:cs="Arial"/>
          <w:color w:val="000000" w:themeColor="text1"/>
          <w:lang w:val="mn-MN"/>
        </w:rPr>
        <w:t xml:space="preserve"> т</w:t>
      </w:r>
      <w:r w:rsidR="00482A4F">
        <w:rPr>
          <w:rFonts w:ascii="Arial" w:hAnsi="Arial" w:cs="Arial"/>
          <w:color w:val="000000" w:themeColor="text1"/>
        </w:rPr>
        <w:t>эгэхлээр янз янзын</w:t>
      </w:r>
      <w:r w:rsidR="00482A4F">
        <w:rPr>
          <w:rFonts w:ascii="Arial" w:hAnsi="Arial" w:cs="Arial"/>
          <w:color w:val="000000" w:themeColor="text1"/>
          <w:lang w:val="mn-MN"/>
        </w:rPr>
        <w:t xml:space="preserve"> </w:t>
      </w:r>
      <w:r w:rsidRPr="0087226A">
        <w:rPr>
          <w:rFonts w:ascii="Arial" w:hAnsi="Arial" w:cs="Arial"/>
          <w:color w:val="000000" w:themeColor="text1"/>
        </w:rPr>
        <w:t>конвенц үүсгээд</w:t>
      </w:r>
      <w:r w:rsidRPr="0087226A">
        <w:rPr>
          <w:rFonts w:ascii="Arial" w:hAnsi="Arial" w:cs="Arial"/>
          <w:color w:val="000000" w:themeColor="text1"/>
          <w:lang w:val="mn-MN"/>
        </w:rPr>
        <w:t>,</w:t>
      </w:r>
      <w:r w:rsidRPr="0087226A">
        <w:rPr>
          <w:rFonts w:ascii="Arial" w:hAnsi="Arial" w:cs="Arial"/>
          <w:color w:val="000000" w:themeColor="text1"/>
        </w:rPr>
        <w:t xml:space="preserve"> холбоо байгуулаад тэр зугтаж байгаа мөнгөө мэдээж өөр дээрээ авч үлдэхийг хэн ч гэсэн </w:t>
      </w:r>
      <w:r w:rsidRPr="0087226A">
        <w:rPr>
          <w:rFonts w:ascii="Arial" w:hAnsi="Arial" w:cs="Arial"/>
          <w:color w:val="000000" w:themeColor="text1"/>
          <w:lang w:val="mn-MN"/>
        </w:rPr>
        <w:t xml:space="preserve">хүснэ </w:t>
      </w:r>
      <w:r w:rsidRPr="0087226A">
        <w:rPr>
          <w:rFonts w:ascii="Arial" w:hAnsi="Arial" w:cs="Arial"/>
          <w:color w:val="000000" w:themeColor="text1"/>
        </w:rPr>
        <w:t>шүү дээ.</w:t>
      </w:r>
    </w:p>
    <w:p w:rsidR="00230806" w:rsidRPr="0087226A" w:rsidRDefault="00230806" w:rsidP="00230806">
      <w:pPr>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Би сайн талыг нь ойлгож байна </w:t>
      </w:r>
      <w:r w:rsidRPr="0087226A">
        <w:rPr>
          <w:rFonts w:ascii="Arial" w:hAnsi="Arial" w:cs="Arial"/>
          <w:color w:val="000000" w:themeColor="text1"/>
          <w:lang w:val="mn-MN"/>
        </w:rPr>
        <w:t>Т</w:t>
      </w:r>
      <w:r w:rsidRPr="0087226A">
        <w:rPr>
          <w:rFonts w:ascii="Arial" w:hAnsi="Arial" w:cs="Arial"/>
          <w:color w:val="000000" w:themeColor="text1"/>
        </w:rPr>
        <w:t>элмүүн дарга</w:t>
      </w:r>
      <w:r w:rsidRPr="0087226A">
        <w:rPr>
          <w:rFonts w:ascii="Arial" w:hAnsi="Arial" w:cs="Arial"/>
          <w:color w:val="000000" w:themeColor="text1"/>
          <w:lang w:val="mn-MN"/>
        </w:rPr>
        <w:t>а. М</w:t>
      </w:r>
      <w:r w:rsidRPr="0087226A">
        <w:rPr>
          <w:rFonts w:ascii="Arial" w:hAnsi="Arial" w:cs="Arial"/>
          <w:color w:val="000000" w:themeColor="text1"/>
        </w:rPr>
        <w:t>аш сайн ойлгож байна. Давуу тал нь мэдээж манайх янз янзын жагсаалтад орчхов уу, яах вэ гэвэл зөв л дөө. Европын холбооны дэмжлэг зогсчих вий</w:t>
      </w:r>
      <w:r w:rsidRPr="0087226A">
        <w:rPr>
          <w:rFonts w:ascii="Arial" w:hAnsi="Arial" w:cs="Arial"/>
          <w:color w:val="000000" w:themeColor="text1"/>
          <w:lang w:val="mn-MN"/>
        </w:rPr>
        <w:t xml:space="preserve"> </w:t>
      </w:r>
      <w:r w:rsidRPr="0087226A">
        <w:rPr>
          <w:rFonts w:ascii="Arial" w:hAnsi="Arial" w:cs="Arial"/>
          <w:color w:val="000000" w:themeColor="text1"/>
        </w:rPr>
        <w:t>зөв</w:t>
      </w:r>
      <w:r w:rsidRPr="0087226A">
        <w:rPr>
          <w:rFonts w:ascii="Arial" w:hAnsi="Arial" w:cs="Arial"/>
          <w:color w:val="000000" w:themeColor="text1"/>
          <w:lang w:val="mn-MN"/>
        </w:rPr>
        <w:t>. Т</w:t>
      </w:r>
      <w:r w:rsidR="00A87954">
        <w:rPr>
          <w:rFonts w:ascii="Arial" w:hAnsi="Arial" w:cs="Arial"/>
          <w:color w:val="000000" w:themeColor="text1"/>
        </w:rPr>
        <w:t>эгэхдээ</w:t>
      </w:r>
      <w:r w:rsidR="00A87954">
        <w:rPr>
          <w:rFonts w:ascii="Arial" w:hAnsi="Arial" w:cs="Arial"/>
          <w:color w:val="000000" w:themeColor="text1"/>
          <w:lang w:val="mn-MN"/>
        </w:rPr>
        <w:t xml:space="preserve"> </w:t>
      </w:r>
      <w:r w:rsidRPr="0087226A">
        <w:rPr>
          <w:rFonts w:ascii="Arial" w:hAnsi="Arial" w:cs="Arial"/>
          <w:color w:val="000000" w:themeColor="text1"/>
        </w:rPr>
        <w:t>асуудлыг ба</w:t>
      </w:r>
      <w:r w:rsidR="00A87954">
        <w:rPr>
          <w:rFonts w:ascii="Arial" w:hAnsi="Arial" w:cs="Arial"/>
          <w:color w:val="000000" w:themeColor="text1"/>
        </w:rPr>
        <w:t>с жоохон углуургаар нь ойлгож</w:t>
      </w:r>
      <w:r w:rsidR="00A87954">
        <w:rPr>
          <w:rFonts w:ascii="Arial" w:hAnsi="Arial" w:cs="Arial"/>
          <w:color w:val="000000" w:themeColor="text1"/>
          <w:lang w:val="mn-MN"/>
        </w:rPr>
        <w:t>. Т</w:t>
      </w:r>
      <w:r w:rsidRPr="0087226A">
        <w:rPr>
          <w:rFonts w:ascii="Arial" w:hAnsi="Arial" w:cs="Arial"/>
          <w:color w:val="000000" w:themeColor="text1"/>
        </w:rPr>
        <w:t xml:space="preserve">эгэхдээ би яах вэ энийг дэмжих л хэрэгтэй байх </w:t>
      </w:r>
      <w:r w:rsidRPr="0087226A">
        <w:rPr>
          <w:rFonts w:ascii="Arial" w:hAnsi="Arial" w:cs="Arial"/>
          <w:color w:val="000000" w:themeColor="text1"/>
          <w:lang w:val="mn-MN"/>
        </w:rPr>
        <w:t>хэ</w:t>
      </w:r>
      <w:r w:rsidRPr="0087226A">
        <w:rPr>
          <w:rFonts w:ascii="Arial" w:hAnsi="Arial" w:cs="Arial"/>
          <w:color w:val="000000" w:themeColor="text1"/>
        </w:rPr>
        <w:t>р</w:t>
      </w:r>
      <w:r w:rsidRPr="0087226A">
        <w:rPr>
          <w:rFonts w:ascii="Arial" w:hAnsi="Arial" w:cs="Arial"/>
          <w:color w:val="000000" w:themeColor="text1"/>
          <w:lang w:val="mn-MN"/>
        </w:rPr>
        <w:t>эгтэй. Ц</w:t>
      </w:r>
      <w:r w:rsidR="00A87954">
        <w:rPr>
          <w:rFonts w:ascii="Arial" w:hAnsi="Arial" w:cs="Arial"/>
          <w:color w:val="000000" w:themeColor="text1"/>
        </w:rPr>
        <w:t>аашдаа бид нар л бүх юмыг л</w:t>
      </w:r>
      <w:r w:rsidR="00A87954">
        <w:rPr>
          <w:rFonts w:ascii="Arial" w:hAnsi="Arial" w:cs="Arial"/>
          <w:color w:val="000000" w:themeColor="text1"/>
          <w:lang w:val="mn-MN"/>
        </w:rPr>
        <w:t xml:space="preserve">, </w:t>
      </w:r>
      <w:r w:rsidRPr="0087226A">
        <w:rPr>
          <w:rFonts w:ascii="Arial" w:hAnsi="Arial" w:cs="Arial"/>
          <w:color w:val="000000" w:themeColor="text1"/>
        </w:rPr>
        <w:t>өө</w:t>
      </w:r>
      <w:r w:rsidR="00A87954">
        <w:rPr>
          <w:rFonts w:ascii="Arial" w:hAnsi="Arial" w:cs="Arial"/>
          <w:color w:val="000000" w:themeColor="text1"/>
        </w:rPr>
        <w:t xml:space="preserve">рсдөө юм байхгүй байж байж л бүх юмыг л </w:t>
      </w:r>
      <w:r w:rsidRPr="0087226A">
        <w:rPr>
          <w:rFonts w:ascii="Arial" w:hAnsi="Arial" w:cs="Arial"/>
          <w:color w:val="000000" w:themeColor="text1"/>
        </w:rPr>
        <w:t xml:space="preserve">бүх олон улсын, баян улсуудын юунд нийцүүлэх гээд л байвал бүх мөнгө чинь тэр лүүгээ л яваад байна шүү дээ. Энэ чинь </w:t>
      </w:r>
      <w:r w:rsidRPr="0087226A">
        <w:rPr>
          <w:rFonts w:ascii="Arial" w:hAnsi="Arial" w:cs="Arial"/>
          <w:color w:val="000000" w:themeColor="text1"/>
          <w:lang w:val="mn-MN"/>
        </w:rPr>
        <w:t xml:space="preserve">хамаагүй </w:t>
      </w:r>
      <w:r w:rsidRPr="0087226A">
        <w:rPr>
          <w:rFonts w:ascii="Arial" w:hAnsi="Arial" w:cs="Arial"/>
          <w:color w:val="000000" w:themeColor="text1"/>
        </w:rPr>
        <w:t xml:space="preserve">өөр шүү дээ.  </w:t>
      </w:r>
      <w:r w:rsidRPr="0087226A">
        <w:rPr>
          <w:rFonts w:ascii="Arial" w:hAnsi="Arial" w:cs="Arial"/>
          <w:color w:val="000000" w:themeColor="text1"/>
          <w:lang w:val="mn-MN"/>
        </w:rPr>
        <w:t>М</w:t>
      </w:r>
      <w:r w:rsidRPr="0087226A">
        <w:rPr>
          <w:rFonts w:ascii="Arial" w:hAnsi="Arial" w:cs="Arial"/>
          <w:color w:val="000000" w:themeColor="text1"/>
        </w:rPr>
        <w:t>анайд</w:t>
      </w:r>
      <w:r w:rsidRPr="0087226A">
        <w:rPr>
          <w:rFonts w:ascii="Arial" w:hAnsi="Arial" w:cs="Arial"/>
          <w:color w:val="000000" w:themeColor="text1"/>
          <w:lang w:val="mn-MN"/>
        </w:rPr>
        <w:t xml:space="preserve"> </w:t>
      </w:r>
      <w:r w:rsidRPr="0087226A">
        <w:rPr>
          <w:rFonts w:ascii="Arial" w:hAnsi="Arial" w:cs="Arial"/>
          <w:color w:val="000000" w:themeColor="text1"/>
        </w:rPr>
        <w:t xml:space="preserve">ямар давуу тал үлдэх вэ? Давуу талгүй </w:t>
      </w:r>
      <w:r w:rsidRPr="0087226A">
        <w:rPr>
          <w:rFonts w:ascii="Arial" w:hAnsi="Arial" w:cs="Arial"/>
          <w:color w:val="000000" w:themeColor="text1"/>
          <w:lang w:val="mn-MN"/>
        </w:rPr>
        <w:t xml:space="preserve">бол </w:t>
      </w:r>
      <w:r w:rsidRPr="0087226A">
        <w:rPr>
          <w:rFonts w:ascii="Arial" w:hAnsi="Arial" w:cs="Arial"/>
          <w:color w:val="000000" w:themeColor="text1"/>
        </w:rPr>
        <w:t xml:space="preserve">манайд хэн хөрөнгө оруулалт хийх вэ? Мэдээж </w:t>
      </w:r>
      <w:r w:rsidRPr="0087226A">
        <w:rPr>
          <w:rFonts w:ascii="Arial" w:hAnsi="Arial" w:cs="Arial"/>
          <w:color w:val="000000" w:themeColor="text1"/>
          <w:lang w:val="mn-MN"/>
        </w:rPr>
        <w:t>Е</w:t>
      </w:r>
      <w:r w:rsidRPr="0087226A">
        <w:rPr>
          <w:rFonts w:ascii="Arial" w:hAnsi="Arial" w:cs="Arial"/>
          <w:color w:val="000000" w:themeColor="text1"/>
        </w:rPr>
        <w:t>вропын х</w:t>
      </w:r>
      <w:r w:rsidR="004E6903">
        <w:rPr>
          <w:rFonts w:ascii="Arial" w:hAnsi="Arial" w:cs="Arial"/>
          <w:color w:val="000000" w:themeColor="text1"/>
        </w:rPr>
        <w:t>олбоонд хийсэн л дээр шүү дээ.</w:t>
      </w:r>
      <w:r w:rsidR="004E6903">
        <w:rPr>
          <w:rFonts w:ascii="Arial" w:hAnsi="Arial" w:cs="Arial"/>
          <w:color w:val="000000" w:themeColor="text1"/>
          <w:lang w:val="mn-MN"/>
        </w:rPr>
        <w:t xml:space="preserve"> </w:t>
      </w:r>
      <w:r w:rsidRPr="0087226A">
        <w:rPr>
          <w:rFonts w:ascii="Arial" w:hAnsi="Arial" w:cs="Arial"/>
          <w:color w:val="000000" w:themeColor="text1"/>
          <w:lang w:val="mn-MN"/>
        </w:rPr>
        <w:t>И</w:t>
      </w:r>
      <w:r w:rsidRPr="0087226A">
        <w:rPr>
          <w:rFonts w:ascii="Arial" w:hAnsi="Arial" w:cs="Arial"/>
          <w:color w:val="000000" w:themeColor="text1"/>
        </w:rPr>
        <w:t>йм асуудал байгаа шүү</w:t>
      </w:r>
      <w:r w:rsidRPr="0087226A">
        <w:rPr>
          <w:rFonts w:ascii="Arial" w:hAnsi="Arial" w:cs="Arial"/>
          <w:color w:val="000000" w:themeColor="text1"/>
          <w:lang w:val="mn-MN"/>
        </w:rPr>
        <w:t>. Т</w:t>
      </w:r>
      <w:r w:rsidRPr="0087226A">
        <w:rPr>
          <w:rFonts w:ascii="Arial" w:hAnsi="Arial" w:cs="Arial"/>
          <w:color w:val="000000" w:themeColor="text1"/>
        </w:rPr>
        <w:t>үүнээс биш конвенцод</w:t>
      </w:r>
      <w:r w:rsidRPr="0087226A">
        <w:rPr>
          <w:rFonts w:ascii="Arial" w:hAnsi="Arial" w:cs="Arial"/>
          <w:color w:val="000000" w:themeColor="text1"/>
          <w:lang w:val="mn-MN"/>
        </w:rPr>
        <w:t xml:space="preserve"> нэг</w:t>
      </w:r>
      <w:r w:rsidRPr="0087226A">
        <w:rPr>
          <w:rFonts w:ascii="Arial" w:hAnsi="Arial" w:cs="Arial"/>
          <w:color w:val="000000" w:themeColor="text1"/>
        </w:rPr>
        <w:t xml:space="preserve">дээд цэвэр мөнгө оруулна, явуулна гэдэг нь зөв л дөө. Тэр буруу зүйл байхгүй л дээ. </w:t>
      </w:r>
      <w:r w:rsidRPr="0087226A">
        <w:rPr>
          <w:rFonts w:ascii="Arial" w:hAnsi="Arial" w:cs="Arial"/>
          <w:color w:val="000000" w:themeColor="text1"/>
          <w:lang w:val="mn-MN"/>
        </w:rPr>
        <w:t>Б</w:t>
      </w:r>
      <w:r w:rsidRPr="0087226A">
        <w:rPr>
          <w:rFonts w:ascii="Arial" w:hAnsi="Arial" w:cs="Arial"/>
          <w:color w:val="000000" w:themeColor="text1"/>
        </w:rPr>
        <w:t>ат</w:t>
      </w:r>
      <w:r w:rsidRPr="0087226A">
        <w:rPr>
          <w:rFonts w:ascii="Arial" w:hAnsi="Arial" w:cs="Arial"/>
          <w:color w:val="000000" w:themeColor="text1"/>
          <w:lang w:val="mn-MN"/>
        </w:rPr>
        <w:t xml:space="preserve">төмөр гишүүн асуултаа </w:t>
      </w:r>
      <w:r w:rsidRPr="0087226A">
        <w:rPr>
          <w:rFonts w:ascii="Arial" w:hAnsi="Arial" w:cs="Arial"/>
          <w:color w:val="000000" w:themeColor="text1"/>
        </w:rPr>
        <w:t>асууя</w:t>
      </w:r>
      <w:r w:rsidRPr="0087226A">
        <w:rPr>
          <w:rFonts w:ascii="Arial" w:hAnsi="Arial" w:cs="Arial"/>
          <w:color w:val="000000" w:themeColor="text1"/>
          <w:lang w:val="mn-MN"/>
        </w:rPr>
        <w:t>.</w:t>
      </w:r>
      <w:r w:rsidRPr="0087226A">
        <w:rPr>
          <w:rFonts w:ascii="Arial" w:hAnsi="Arial" w:cs="Arial"/>
          <w:color w:val="000000" w:themeColor="text1"/>
        </w:rPr>
        <w:t xml:space="preserve">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rPr>
        <w:t>Б.Баттөмөр:</w:t>
      </w:r>
      <w:r w:rsidRPr="0087226A">
        <w:rPr>
          <w:rFonts w:ascii="Arial" w:hAnsi="Arial" w:cs="Arial"/>
          <w:b/>
          <w:bCs/>
          <w:color w:val="000000" w:themeColor="text1"/>
          <w:lang w:val="mn-MN"/>
        </w:rPr>
        <w:t xml:space="preserve"> </w:t>
      </w:r>
      <w:r w:rsidRPr="0087226A">
        <w:rPr>
          <w:rFonts w:ascii="Arial" w:hAnsi="Arial" w:cs="Arial"/>
          <w:bCs/>
          <w:color w:val="000000" w:themeColor="text1"/>
          <w:lang w:val="mn-MN"/>
        </w:rPr>
        <w:t>Э</w:t>
      </w:r>
      <w:r w:rsidRPr="0087226A">
        <w:rPr>
          <w:rFonts w:ascii="Arial" w:hAnsi="Arial" w:cs="Arial"/>
          <w:color w:val="000000" w:themeColor="text1"/>
        </w:rPr>
        <w:t>нэ татварын суурийг багасгах</w:t>
      </w:r>
      <w:r w:rsidRPr="0087226A">
        <w:rPr>
          <w:rFonts w:ascii="Arial" w:hAnsi="Arial" w:cs="Arial"/>
          <w:color w:val="000000" w:themeColor="text1"/>
          <w:lang w:val="mn-MN"/>
        </w:rPr>
        <w:t>,</w:t>
      </w:r>
      <w:r w:rsidRPr="0087226A">
        <w:rPr>
          <w:rFonts w:ascii="Arial" w:hAnsi="Arial" w:cs="Arial"/>
          <w:color w:val="000000" w:themeColor="text1"/>
        </w:rPr>
        <w:t xml:space="preserve"> ашиг шилжүүлэхийн эсрэг BEPS хэлэлцээр </w:t>
      </w:r>
      <w:r w:rsidRPr="0087226A">
        <w:rPr>
          <w:rFonts w:ascii="Arial" w:hAnsi="Arial" w:cs="Arial"/>
          <w:color w:val="000000" w:themeColor="text1"/>
          <w:lang w:val="mn-MN"/>
        </w:rPr>
        <w:t>2015</w:t>
      </w:r>
      <w:r w:rsidRPr="0087226A">
        <w:rPr>
          <w:rFonts w:ascii="Arial" w:hAnsi="Arial" w:cs="Arial"/>
          <w:color w:val="000000" w:themeColor="text1"/>
        </w:rPr>
        <w:t xml:space="preserve"> оноос эхлээд хэрэгжиж эхэлсэн. Манайх </w:t>
      </w:r>
      <w:r w:rsidRPr="0087226A">
        <w:rPr>
          <w:rFonts w:ascii="Arial" w:hAnsi="Arial" w:cs="Arial"/>
          <w:color w:val="000000" w:themeColor="text1"/>
          <w:lang w:val="mn-MN"/>
        </w:rPr>
        <w:t>2017</w:t>
      </w:r>
      <w:r w:rsidRPr="0087226A">
        <w:rPr>
          <w:rFonts w:ascii="Arial" w:hAnsi="Arial" w:cs="Arial"/>
          <w:color w:val="000000" w:themeColor="text1"/>
        </w:rPr>
        <w:t xml:space="preserve"> онд</w:t>
      </w:r>
      <w:r w:rsidRPr="0087226A">
        <w:rPr>
          <w:rFonts w:ascii="Arial" w:hAnsi="Arial" w:cs="Arial"/>
          <w:color w:val="000000" w:themeColor="text1"/>
          <w:lang w:val="mn-MN"/>
        </w:rPr>
        <w:t xml:space="preserve"> нэг</w:t>
      </w:r>
      <w:r w:rsidRPr="0087226A">
        <w:rPr>
          <w:rFonts w:ascii="Arial" w:hAnsi="Arial" w:cs="Arial"/>
          <w:color w:val="000000" w:themeColor="text1"/>
        </w:rPr>
        <w:t xml:space="preserve">дсэн. Өнөөдрийн байдлаар </w:t>
      </w:r>
      <w:r w:rsidRPr="0087226A">
        <w:rPr>
          <w:rFonts w:ascii="Arial" w:hAnsi="Arial" w:cs="Arial"/>
          <w:color w:val="000000" w:themeColor="text1"/>
          <w:lang w:val="mn-MN"/>
        </w:rPr>
        <w:t>141</w:t>
      </w:r>
      <w:r w:rsidRPr="0087226A">
        <w:rPr>
          <w:rFonts w:ascii="Arial" w:hAnsi="Arial" w:cs="Arial"/>
          <w:color w:val="000000" w:themeColor="text1"/>
        </w:rPr>
        <w:t xml:space="preserve"> улс нэгдсэн гэж байг</w:t>
      </w:r>
      <w:r w:rsidRPr="0087226A">
        <w:rPr>
          <w:rFonts w:ascii="Arial" w:hAnsi="Arial" w:cs="Arial"/>
          <w:color w:val="000000" w:themeColor="text1"/>
          <w:lang w:val="mn-MN"/>
        </w:rPr>
        <w:t>аа.</w:t>
      </w:r>
      <w:r w:rsidRPr="0087226A">
        <w:rPr>
          <w:rFonts w:ascii="Arial" w:hAnsi="Arial" w:cs="Arial"/>
          <w:color w:val="000000" w:themeColor="text1"/>
        </w:rPr>
        <w:t xml:space="preserve"> Ер н</w:t>
      </w:r>
      <w:r w:rsidRPr="0087226A">
        <w:rPr>
          <w:rFonts w:ascii="Arial" w:hAnsi="Arial" w:cs="Arial"/>
          <w:color w:val="000000" w:themeColor="text1"/>
          <w:lang w:val="mn-MN"/>
        </w:rPr>
        <w:t>ь нэг</w:t>
      </w:r>
      <w:r w:rsidRPr="0087226A">
        <w:rPr>
          <w:rFonts w:ascii="Arial" w:hAnsi="Arial" w:cs="Arial"/>
          <w:color w:val="000000" w:themeColor="text1"/>
        </w:rPr>
        <w:t xml:space="preserve">дсэн улс орнууд өөрийнхөө дотоодынхоо хуульд тусгах ийм л үүрэг хүлээдэг. </w:t>
      </w:r>
      <w:r w:rsidRPr="0087226A">
        <w:rPr>
          <w:rFonts w:ascii="Arial" w:hAnsi="Arial" w:cs="Arial"/>
          <w:color w:val="000000" w:themeColor="text1"/>
          <w:lang w:val="mn-MN"/>
        </w:rPr>
        <w:t>19</w:t>
      </w:r>
      <w:r w:rsidRPr="0087226A">
        <w:rPr>
          <w:rFonts w:ascii="Arial" w:hAnsi="Arial" w:cs="Arial"/>
          <w:color w:val="000000" w:themeColor="text1"/>
        </w:rPr>
        <w:t xml:space="preserve"> онд Улсын Их Хуралд өргөн </w:t>
      </w:r>
      <w:r w:rsidRPr="0087226A">
        <w:rPr>
          <w:rFonts w:ascii="Arial" w:hAnsi="Arial" w:cs="Arial"/>
          <w:color w:val="000000" w:themeColor="text1"/>
        </w:rPr>
        <w:lastRenderedPageBreak/>
        <w:t>баригдаж</w:t>
      </w:r>
      <w:r w:rsidRPr="0087226A">
        <w:rPr>
          <w:rFonts w:ascii="Arial" w:hAnsi="Arial" w:cs="Arial"/>
          <w:color w:val="000000" w:themeColor="text1"/>
          <w:lang w:val="mn-MN"/>
        </w:rPr>
        <w:t xml:space="preserve">, 20 </w:t>
      </w:r>
      <w:r w:rsidRPr="0087226A">
        <w:rPr>
          <w:rFonts w:ascii="Arial" w:hAnsi="Arial" w:cs="Arial"/>
          <w:color w:val="000000" w:themeColor="text1"/>
        </w:rPr>
        <w:t xml:space="preserve">оны </w:t>
      </w:r>
      <w:r w:rsidRPr="0087226A">
        <w:rPr>
          <w:rFonts w:ascii="Arial" w:hAnsi="Arial" w:cs="Arial"/>
          <w:color w:val="000000" w:themeColor="text1"/>
          <w:lang w:val="mn-MN"/>
        </w:rPr>
        <w:t xml:space="preserve">1 </w:t>
      </w:r>
      <w:r w:rsidRPr="0087226A">
        <w:rPr>
          <w:rFonts w:ascii="Arial" w:hAnsi="Arial" w:cs="Arial"/>
          <w:color w:val="000000" w:themeColor="text1"/>
        </w:rPr>
        <w:t>сарын</w:t>
      </w:r>
      <w:r w:rsidRPr="0087226A">
        <w:rPr>
          <w:rFonts w:ascii="Arial" w:hAnsi="Arial" w:cs="Arial"/>
          <w:color w:val="000000" w:themeColor="text1"/>
          <w:lang w:val="mn-MN"/>
        </w:rPr>
        <w:t xml:space="preserve"> 1-</w:t>
      </w:r>
      <w:r w:rsidRPr="0087226A">
        <w:rPr>
          <w:rFonts w:ascii="Arial" w:hAnsi="Arial" w:cs="Arial"/>
          <w:color w:val="000000" w:themeColor="text1"/>
        </w:rPr>
        <w:t>ний өдр</w:t>
      </w:r>
      <w:r w:rsidRPr="0087226A">
        <w:rPr>
          <w:rFonts w:ascii="Arial" w:hAnsi="Arial" w:cs="Arial"/>
          <w:color w:val="000000" w:themeColor="text1"/>
          <w:lang w:val="mn-MN"/>
        </w:rPr>
        <w:t>өөс</w:t>
      </w:r>
      <w:r w:rsidRPr="0087226A">
        <w:rPr>
          <w:rFonts w:ascii="Arial" w:hAnsi="Arial" w:cs="Arial"/>
          <w:color w:val="000000" w:themeColor="text1"/>
        </w:rPr>
        <w:t xml:space="preserve"> мөрдөж эхэлсэн </w:t>
      </w:r>
      <w:r w:rsidRPr="0087226A">
        <w:rPr>
          <w:rFonts w:ascii="Arial" w:hAnsi="Arial" w:cs="Arial"/>
          <w:color w:val="000000" w:themeColor="text1"/>
          <w:lang w:val="mn-MN"/>
        </w:rPr>
        <w:t>А</w:t>
      </w:r>
      <w:r w:rsidRPr="0087226A">
        <w:rPr>
          <w:rFonts w:ascii="Arial" w:hAnsi="Arial" w:cs="Arial"/>
          <w:color w:val="000000" w:themeColor="text1"/>
        </w:rPr>
        <w:t xml:space="preserve">ж ахуйн нэгжийн орлогын албан татвар, хувь хүний орлогын албан татвар, </w:t>
      </w:r>
      <w:r w:rsidRPr="0087226A">
        <w:rPr>
          <w:rFonts w:ascii="Arial" w:hAnsi="Arial" w:cs="Arial"/>
          <w:color w:val="000000" w:themeColor="text1"/>
          <w:lang w:val="mn-MN"/>
        </w:rPr>
        <w:t>Т</w:t>
      </w:r>
      <w:r w:rsidRPr="0087226A">
        <w:rPr>
          <w:rFonts w:ascii="Arial" w:hAnsi="Arial" w:cs="Arial"/>
          <w:color w:val="000000" w:themeColor="text1"/>
        </w:rPr>
        <w:t>атварын ерөнхий хуулиудад энэ өөрчлөлтийг тусгаж хэрэгжүүлсэн гэж ингэж ойлгож байг</w:t>
      </w:r>
      <w:r w:rsidRPr="0087226A">
        <w:rPr>
          <w:rFonts w:ascii="Arial" w:hAnsi="Arial" w:cs="Arial"/>
          <w:color w:val="000000" w:themeColor="text1"/>
          <w:lang w:val="mn-MN"/>
        </w:rPr>
        <w:t>аа.</w:t>
      </w:r>
      <w:r w:rsidRPr="0087226A">
        <w:rPr>
          <w:rFonts w:ascii="Arial" w:hAnsi="Arial" w:cs="Arial"/>
          <w:color w:val="000000" w:themeColor="text1"/>
        </w:rPr>
        <w:t xml:space="preserve">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Тэгэхээр энэ дижитал эдийн засгийн э</w:t>
      </w:r>
      <w:r w:rsidRPr="0087226A">
        <w:rPr>
          <w:rFonts w:ascii="Arial" w:hAnsi="Arial" w:cs="Arial"/>
          <w:color w:val="000000" w:themeColor="text1"/>
          <w:lang w:val="mn-MN"/>
        </w:rPr>
        <w:t>рин</w:t>
      </w:r>
      <w:r w:rsidRPr="0087226A">
        <w:rPr>
          <w:rFonts w:ascii="Arial" w:hAnsi="Arial" w:cs="Arial"/>
          <w:color w:val="000000" w:themeColor="text1"/>
        </w:rPr>
        <w:t xml:space="preserve"> үед энэ интернэт худалдааны асуудал байгаа шүү дээ</w:t>
      </w:r>
      <w:r w:rsidRPr="0087226A">
        <w:rPr>
          <w:rFonts w:ascii="Arial" w:hAnsi="Arial" w:cs="Arial"/>
          <w:color w:val="000000" w:themeColor="text1"/>
          <w:lang w:val="mn-MN"/>
        </w:rPr>
        <w:t xml:space="preserve"> т</w:t>
      </w:r>
      <w:r w:rsidRPr="0087226A">
        <w:rPr>
          <w:rFonts w:ascii="Arial" w:hAnsi="Arial" w:cs="Arial"/>
          <w:color w:val="000000" w:themeColor="text1"/>
        </w:rPr>
        <w:t>ийм ээ</w:t>
      </w:r>
      <w:r w:rsidRPr="0087226A">
        <w:rPr>
          <w:rFonts w:ascii="Arial" w:hAnsi="Arial" w:cs="Arial"/>
          <w:color w:val="000000" w:themeColor="text1"/>
          <w:lang w:val="mn-MN"/>
        </w:rPr>
        <w:t>?</w:t>
      </w:r>
      <w:r w:rsidRPr="0087226A">
        <w:rPr>
          <w:rFonts w:ascii="Arial" w:hAnsi="Arial" w:cs="Arial"/>
          <w:color w:val="000000" w:themeColor="text1"/>
        </w:rPr>
        <w:t xml:space="preserve"> </w:t>
      </w:r>
      <w:r w:rsidRPr="0087226A">
        <w:rPr>
          <w:rFonts w:ascii="Arial" w:hAnsi="Arial" w:cs="Arial"/>
          <w:color w:val="000000" w:themeColor="text1"/>
          <w:lang w:val="mn-MN"/>
        </w:rPr>
        <w:t>О</w:t>
      </w:r>
      <w:r w:rsidRPr="0087226A">
        <w:rPr>
          <w:rFonts w:ascii="Arial" w:hAnsi="Arial" w:cs="Arial"/>
          <w:color w:val="000000" w:themeColor="text1"/>
        </w:rPr>
        <w:t>нлайн худалдаа гээд.</w:t>
      </w:r>
      <w:r w:rsidRPr="0087226A">
        <w:rPr>
          <w:rFonts w:ascii="Arial" w:hAnsi="Arial" w:cs="Arial"/>
          <w:color w:val="000000" w:themeColor="text1"/>
          <w:lang w:val="mn-MN"/>
        </w:rPr>
        <w:t xml:space="preserve"> А</w:t>
      </w:r>
      <w:r w:rsidRPr="0087226A">
        <w:rPr>
          <w:rFonts w:ascii="Arial" w:hAnsi="Arial" w:cs="Arial"/>
          <w:color w:val="000000" w:themeColor="text1"/>
        </w:rPr>
        <w:t xml:space="preserve">зын хөгжлийн банкны гаргасан судалгаагаар </w:t>
      </w:r>
      <w:r w:rsidRPr="0087226A">
        <w:rPr>
          <w:rFonts w:ascii="Arial" w:hAnsi="Arial" w:cs="Arial"/>
          <w:color w:val="000000" w:themeColor="text1"/>
          <w:lang w:val="mn-MN"/>
        </w:rPr>
        <w:t>М</w:t>
      </w:r>
      <w:r w:rsidRPr="0087226A">
        <w:rPr>
          <w:rFonts w:ascii="Arial" w:hAnsi="Arial" w:cs="Arial"/>
          <w:color w:val="000000" w:themeColor="text1"/>
        </w:rPr>
        <w:t xml:space="preserve">онгол </w:t>
      </w:r>
      <w:r w:rsidRPr="0087226A">
        <w:rPr>
          <w:rFonts w:ascii="Arial" w:hAnsi="Arial" w:cs="Arial"/>
          <w:color w:val="000000" w:themeColor="text1"/>
          <w:lang w:val="mn-MN"/>
        </w:rPr>
        <w:t>У</w:t>
      </w:r>
      <w:r w:rsidRPr="0087226A">
        <w:rPr>
          <w:rFonts w:ascii="Arial" w:hAnsi="Arial" w:cs="Arial"/>
          <w:color w:val="000000" w:themeColor="text1"/>
        </w:rPr>
        <w:t xml:space="preserve">лсад тэр онлайн худалдаа </w:t>
      </w:r>
      <w:r w:rsidRPr="0087226A">
        <w:rPr>
          <w:rFonts w:ascii="Arial" w:hAnsi="Arial" w:cs="Arial"/>
          <w:color w:val="000000" w:themeColor="text1"/>
          <w:lang w:val="mn-MN"/>
        </w:rPr>
        <w:t>20</w:t>
      </w:r>
      <w:r w:rsidRPr="0087226A">
        <w:rPr>
          <w:rFonts w:ascii="Arial" w:hAnsi="Arial" w:cs="Arial"/>
          <w:color w:val="000000" w:themeColor="text1"/>
        </w:rPr>
        <w:t xml:space="preserve"> орчим хувь байна, бага байна</w:t>
      </w:r>
      <w:r w:rsidRPr="0087226A">
        <w:rPr>
          <w:rFonts w:ascii="Arial" w:hAnsi="Arial" w:cs="Arial"/>
          <w:color w:val="000000" w:themeColor="text1"/>
          <w:lang w:val="mn-MN"/>
        </w:rPr>
        <w:t xml:space="preserve"> </w:t>
      </w:r>
      <w:r w:rsidRPr="0087226A">
        <w:rPr>
          <w:rFonts w:ascii="Arial" w:hAnsi="Arial" w:cs="Arial"/>
          <w:color w:val="000000" w:themeColor="text1"/>
        </w:rPr>
        <w:t>гэсэн ийм дүгнэлт гаргасан байдаг юм байна. Тэгэхээр энэ чиглэлд</w:t>
      </w:r>
      <w:r w:rsidRPr="0087226A">
        <w:rPr>
          <w:rFonts w:ascii="Arial" w:hAnsi="Arial" w:cs="Arial"/>
          <w:color w:val="000000" w:themeColor="text1"/>
          <w:lang w:val="mn-MN"/>
        </w:rPr>
        <w:t>,</w:t>
      </w:r>
      <w:r w:rsidRPr="0087226A">
        <w:rPr>
          <w:rFonts w:ascii="Arial" w:hAnsi="Arial" w:cs="Arial"/>
          <w:color w:val="000000" w:themeColor="text1"/>
        </w:rPr>
        <w:t xml:space="preserve"> ангилалд орж энэ онлайн</w:t>
      </w:r>
      <w:r w:rsidRPr="0087226A">
        <w:rPr>
          <w:rFonts w:ascii="Arial" w:hAnsi="Arial" w:cs="Arial"/>
          <w:color w:val="000000" w:themeColor="text1"/>
          <w:lang w:val="mn-MN"/>
        </w:rPr>
        <w:t>,</w:t>
      </w:r>
      <w:r w:rsidRPr="0087226A">
        <w:rPr>
          <w:rFonts w:ascii="Arial" w:hAnsi="Arial" w:cs="Arial"/>
          <w:color w:val="000000" w:themeColor="text1"/>
        </w:rPr>
        <w:t xml:space="preserve"> дижитал эдийн засгийн энэ эр</w:t>
      </w:r>
      <w:r w:rsidRPr="0087226A">
        <w:rPr>
          <w:rFonts w:ascii="Arial" w:hAnsi="Arial" w:cs="Arial"/>
          <w:color w:val="000000" w:themeColor="text1"/>
          <w:lang w:val="mn-MN"/>
        </w:rPr>
        <w:t>ин</w:t>
      </w:r>
      <w:r w:rsidRPr="0087226A">
        <w:rPr>
          <w:rFonts w:ascii="Arial" w:hAnsi="Arial" w:cs="Arial"/>
          <w:color w:val="000000" w:themeColor="text1"/>
        </w:rPr>
        <w:t xml:space="preserve"> үед энэ интер</w:t>
      </w:r>
      <w:r w:rsidRPr="0087226A">
        <w:rPr>
          <w:rFonts w:ascii="Arial" w:hAnsi="Arial" w:cs="Arial"/>
          <w:color w:val="000000" w:themeColor="text1"/>
          <w:lang w:val="mn-MN"/>
        </w:rPr>
        <w:t>нэт</w:t>
      </w:r>
      <w:r w:rsidRPr="0087226A">
        <w:rPr>
          <w:rFonts w:ascii="Arial" w:hAnsi="Arial" w:cs="Arial"/>
          <w:color w:val="000000" w:themeColor="text1"/>
        </w:rPr>
        <w:t xml:space="preserve"> худалдааны асуудал хүчтэй тавигдаж байгаа юм л д</w:t>
      </w:r>
      <w:r w:rsidRPr="0087226A">
        <w:rPr>
          <w:rFonts w:ascii="Arial" w:hAnsi="Arial" w:cs="Arial"/>
          <w:color w:val="000000" w:themeColor="text1"/>
          <w:lang w:val="mn-MN"/>
        </w:rPr>
        <w:t>аа.</w:t>
      </w:r>
      <w:r w:rsidRPr="0087226A">
        <w:rPr>
          <w:rFonts w:ascii="Arial" w:hAnsi="Arial" w:cs="Arial"/>
          <w:color w:val="000000" w:themeColor="text1"/>
        </w:rPr>
        <w:t xml:space="preserve"> Шинэ хуульд энэ чиглэлээр бид их олигтой тус</w:t>
      </w:r>
      <w:r w:rsidR="00774A05">
        <w:rPr>
          <w:rFonts w:ascii="Arial" w:hAnsi="Arial" w:cs="Arial"/>
          <w:color w:val="000000" w:themeColor="text1"/>
        </w:rPr>
        <w:t>гаж чадаагүй л юм байна л даа</w:t>
      </w:r>
      <w:r w:rsidR="00774A05">
        <w:rPr>
          <w:rFonts w:ascii="Arial" w:hAnsi="Arial" w:cs="Arial"/>
          <w:color w:val="000000" w:themeColor="text1"/>
          <w:lang w:val="mn-MN"/>
        </w:rPr>
        <w:t>. Т</w:t>
      </w:r>
      <w:r w:rsidRPr="0087226A">
        <w:rPr>
          <w:rFonts w:ascii="Arial" w:hAnsi="Arial" w:cs="Arial"/>
          <w:color w:val="000000" w:themeColor="text1"/>
        </w:rPr>
        <w:t>ийм үү? Тэгж ойлгож байна л д</w:t>
      </w:r>
      <w:r w:rsidRPr="0087226A">
        <w:rPr>
          <w:rFonts w:ascii="Arial" w:hAnsi="Arial" w:cs="Arial"/>
          <w:color w:val="000000" w:themeColor="text1"/>
          <w:lang w:val="mn-MN"/>
        </w:rPr>
        <w:t>аа.</w:t>
      </w:r>
      <w:r w:rsidRPr="0087226A">
        <w:rPr>
          <w:rFonts w:ascii="Arial" w:hAnsi="Arial" w:cs="Arial"/>
          <w:color w:val="000000" w:themeColor="text1"/>
        </w:rPr>
        <w:t xml:space="preserve"> Тэгэхээр энийг яаж хэрэгжүүлэх вэ гэсэн </w:t>
      </w:r>
      <w:r w:rsidRPr="0087226A">
        <w:rPr>
          <w:rFonts w:ascii="Arial" w:hAnsi="Arial" w:cs="Arial"/>
          <w:color w:val="000000" w:themeColor="text1"/>
          <w:lang w:val="mn-MN"/>
        </w:rPr>
        <w:t>эх</w:t>
      </w:r>
      <w:r w:rsidRPr="0087226A">
        <w:rPr>
          <w:rFonts w:ascii="Arial" w:hAnsi="Arial" w:cs="Arial"/>
          <w:color w:val="000000" w:themeColor="text1"/>
        </w:rPr>
        <w:t>ний асуулт бай</w:t>
      </w:r>
      <w:r w:rsidRPr="0087226A">
        <w:rPr>
          <w:rFonts w:ascii="Arial" w:hAnsi="Arial" w:cs="Arial"/>
          <w:color w:val="000000" w:themeColor="text1"/>
          <w:lang w:val="mn-MN"/>
        </w:rPr>
        <w:t>на.</w:t>
      </w:r>
      <w:r w:rsidRPr="0087226A">
        <w:rPr>
          <w:rFonts w:ascii="Arial" w:hAnsi="Arial" w:cs="Arial"/>
          <w:color w:val="000000" w:themeColor="text1"/>
        </w:rPr>
        <w:t xml:space="preserve">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Хоёр дахь асуудал юу вэ гэхээр энэ оффшор бүсүүдэд аж ахуйн</w:t>
      </w:r>
      <w:r w:rsidRPr="0087226A">
        <w:rPr>
          <w:rFonts w:ascii="Arial" w:hAnsi="Arial" w:cs="Arial"/>
          <w:color w:val="000000" w:themeColor="text1"/>
          <w:lang w:val="mn-MN"/>
        </w:rPr>
        <w:t xml:space="preserve"> нэг</w:t>
      </w:r>
      <w:r w:rsidRPr="0087226A">
        <w:rPr>
          <w:rFonts w:ascii="Arial" w:hAnsi="Arial" w:cs="Arial"/>
          <w:color w:val="000000" w:themeColor="text1"/>
        </w:rPr>
        <w:t>ж байгууллага</w:t>
      </w:r>
      <w:r w:rsidRPr="0087226A">
        <w:rPr>
          <w:rFonts w:ascii="Arial" w:hAnsi="Arial" w:cs="Arial"/>
          <w:color w:val="000000" w:themeColor="text1"/>
          <w:lang w:val="mn-MN"/>
        </w:rPr>
        <w:t xml:space="preserve"> </w:t>
      </w:r>
      <w:r w:rsidRPr="0087226A">
        <w:rPr>
          <w:rFonts w:ascii="Arial" w:hAnsi="Arial" w:cs="Arial"/>
          <w:color w:val="000000" w:themeColor="text1"/>
        </w:rPr>
        <w:t>татвараас зугтах асуудал</w:t>
      </w:r>
      <w:r w:rsidRPr="0087226A">
        <w:rPr>
          <w:rFonts w:ascii="Arial" w:hAnsi="Arial" w:cs="Arial"/>
          <w:color w:val="000000" w:themeColor="text1"/>
          <w:lang w:val="mn-MN"/>
        </w:rPr>
        <w:t xml:space="preserve"> </w:t>
      </w:r>
      <w:r w:rsidRPr="0087226A">
        <w:rPr>
          <w:rFonts w:ascii="Arial" w:hAnsi="Arial" w:cs="Arial"/>
          <w:color w:val="000000" w:themeColor="text1"/>
        </w:rPr>
        <w:t xml:space="preserve">буурай хөгжилтэй орнууд </w:t>
      </w:r>
      <w:r w:rsidRPr="0087226A">
        <w:rPr>
          <w:rFonts w:ascii="Arial" w:hAnsi="Arial" w:cs="Arial"/>
          <w:color w:val="000000" w:themeColor="text1"/>
          <w:lang w:val="mn-MN"/>
        </w:rPr>
        <w:t xml:space="preserve">болон </w:t>
      </w:r>
      <w:r w:rsidRPr="0087226A">
        <w:rPr>
          <w:rFonts w:ascii="Arial" w:hAnsi="Arial" w:cs="Arial"/>
          <w:color w:val="000000" w:themeColor="text1"/>
        </w:rPr>
        <w:t xml:space="preserve">хөгжиж байгаа орнууд их байдаг. </w:t>
      </w:r>
      <w:r w:rsidRPr="0087226A">
        <w:rPr>
          <w:rFonts w:ascii="Arial" w:hAnsi="Arial" w:cs="Arial"/>
          <w:color w:val="000000" w:themeColor="text1"/>
          <w:lang w:val="mn-MN"/>
        </w:rPr>
        <w:t>Э</w:t>
      </w:r>
      <w:r w:rsidRPr="0087226A">
        <w:rPr>
          <w:rFonts w:ascii="Arial" w:hAnsi="Arial" w:cs="Arial"/>
          <w:color w:val="000000" w:themeColor="text1"/>
        </w:rPr>
        <w:t xml:space="preserve">нэ чиглэлээр бид нар шинэ хуульд оруулж өгсөн. </w:t>
      </w:r>
      <w:r w:rsidRPr="0087226A">
        <w:rPr>
          <w:rFonts w:ascii="Arial" w:hAnsi="Arial" w:cs="Arial"/>
          <w:color w:val="000000" w:themeColor="text1"/>
          <w:lang w:val="mn-MN"/>
        </w:rPr>
        <w:t>Б</w:t>
      </w:r>
      <w:r w:rsidRPr="0087226A">
        <w:rPr>
          <w:rFonts w:ascii="Arial" w:hAnsi="Arial" w:cs="Arial"/>
          <w:color w:val="000000" w:themeColor="text1"/>
        </w:rPr>
        <w:t>и ажлын хэс</w:t>
      </w:r>
      <w:r w:rsidRPr="0087226A">
        <w:rPr>
          <w:rFonts w:ascii="Arial" w:hAnsi="Arial" w:cs="Arial"/>
          <w:color w:val="000000" w:themeColor="text1"/>
          <w:lang w:val="mn-MN"/>
        </w:rPr>
        <w:t>эг</w:t>
      </w:r>
      <w:r w:rsidRPr="0087226A">
        <w:rPr>
          <w:rFonts w:ascii="Arial" w:hAnsi="Arial" w:cs="Arial"/>
          <w:color w:val="000000" w:themeColor="text1"/>
        </w:rPr>
        <w:t xml:space="preserve"> ахалж байсан хүний хувьд энийг сайн санаж бай</w:t>
      </w:r>
      <w:r w:rsidRPr="0087226A">
        <w:rPr>
          <w:rFonts w:ascii="Arial" w:hAnsi="Arial" w:cs="Arial"/>
          <w:color w:val="000000" w:themeColor="text1"/>
          <w:lang w:val="mn-MN"/>
        </w:rPr>
        <w:t>на. Э</w:t>
      </w:r>
      <w:r w:rsidRPr="0087226A">
        <w:rPr>
          <w:rFonts w:ascii="Arial" w:hAnsi="Arial" w:cs="Arial"/>
          <w:color w:val="000000" w:themeColor="text1"/>
        </w:rPr>
        <w:t>н</w:t>
      </w:r>
      <w:r w:rsidRPr="0087226A">
        <w:rPr>
          <w:rFonts w:ascii="Arial" w:hAnsi="Arial" w:cs="Arial"/>
          <w:color w:val="000000" w:themeColor="text1"/>
          <w:lang w:val="mn-MN"/>
        </w:rPr>
        <w:t>эн</w:t>
      </w:r>
      <w:r w:rsidRPr="0087226A">
        <w:rPr>
          <w:rFonts w:ascii="Arial" w:hAnsi="Arial" w:cs="Arial"/>
          <w:color w:val="000000" w:themeColor="text1"/>
        </w:rPr>
        <w:t>ий</w:t>
      </w:r>
      <w:r w:rsidRPr="0087226A">
        <w:rPr>
          <w:rFonts w:ascii="Arial" w:hAnsi="Arial" w:cs="Arial"/>
          <w:color w:val="000000" w:themeColor="text1"/>
          <w:lang w:val="mn-MN"/>
        </w:rPr>
        <w:t xml:space="preserve"> </w:t>
      </w:r>
      <w:r w:rsidRPr="0087226A">
        <w:rPr>
          <w:rFonts w:ascii="Arial" w:hAnsi="Arial" w:cs="Arial"/>
          <w:color w:val="000000" w:themeColor="text1"/>
        </w:rPr>
        <w:t>хэрэгжилт ямар байна</w:t>
      </w:r>
      <w:r w:rsidRPr="0087226A">
        <w:rPr>
          <w:rFonts w:ascii="Arial" w:hAnsi="Arial" w:cs="Arial"/>
          <w:color w:val="000000" w:themeColor="text1"/>
          <w:lang w:val="mn-MN"/>
        </w:rPr>
        <w:t xml:space="preserve"> </w:t>
      </w:r>
      <w:r w:rsidRPr="0087226A">
        <w:rPr>
          <w:rFonts w:ascii="Arial" w:hAnsi="Arial" w:cs="Arial"/>
          <w:color w:val="000000" w:themeColor="text1"/>
        </w:rPr>
        <w:t>гэсэн хоёр дахь асуулт бай</w:t>
      </w:r>
      <w:r w:rsidRPr="0087226A">
        <w:rPr>
          <w:rFonts w:ascii="Arial" w:hAnsi="Arial" w:cs="Arial"/>
          <w:color w:val="000000" w:themeColor="text1"/>
          <w:lang w:val="mn-MN"/>
        </w:rPr>
        <w:t>на.</w:t>
      </w:r>
      <w:r w:rsidRPr="0087226A">
        <w:rPr>
          <w:rFonts w:ascii="Arial" w:hAnsi="Arial" w:cs="Arial"/>
          <w:color w:val="000000" w:themeColor="text1"/>
        </w:rPr>
        <w:t xml:space="preserve">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Гурав дахь асуудал бол юу вэ гэхээр энэ том компаниудад зээлийн хүүг нь төлбөрөөр дамжуулж хасагдах зардлыг нэмэгдүүлдэг</w:t>
      </w:r>
      <w:r w:rsidRPr="0087226A">
        <w:rPr>
          <w:rFonts w:ascii="Arial" w:hAnsi="Arial" w:cs="Arial"/>
          <w:color w:val="000000" w:themeColor="text1"/>
          <w:lang w:val="mn-MN"/>
        </w:rPr>
        <w:t xml:space="preserve"> т</w:t>
      </w:r>
      <w:r w:rsidRPr="0087226A">
        <w:rPr>
          <w:rFonts w:ascii="Arial" w:hAnsi="Arial" w:cs="Arial"/>
          <w:color w:val="000000" w:themeColor="text1"/>
        </w:rPr>
        <w:t>ийм ээ</w:t>
      </w:r>
      <w:r w:rsidRPr="0087226A">
        <w:rPr>
          <w:rFonts w:ascii="Arial" w:hAnsi="Arial" w:cs="Arial"/>
          <w:color w:val="000000" w:themeColor="text1"/>
          <w:lang w:val="mn-MN"/>
        </w:rPr>
        <w:t>? Н</w:t>
      </w:r>
      <w:r w:rsidRPr="0087226A">
        <w:rPr>
          <w:rFonts w:ascii="Arial" w:hAnsi="Arial" w:cs="Arial"/>
          <w:color w:val="000000" w:themeColor="text1"/>
        </w:rPr>
        <w:t>ийт борлуулалтаас нь</w:t>
      </w:r>
      <w:r w:rsidRPr="0087226A">
        <w:rPr>
          <w:rFonts w:ascii="Arial" w:hAnsi="Arial" w:cs="Arial"/>
          <w:color w:val="000000" w:themeColor="text1"/>
          <w:lang w:val="mn-MN"/>
        </w:rPr>
        <w:t>,</w:t>
      </w:r>
      <w:r w:rsidRPr="0087226A">
        <w:rPr>
          <w:rFonts w:ascii="Arial" w:hAnsi="Arial" w:cs="Arial"/>
          <w:color w:val="000000" w:themeColor="text1"/>
        </w:rPr>
        <w:t xml:space="preserve"> зардлуудаас нь</w:t>
      </w:r>
      <w:r w:rsidRPr="0087226A">
        <w:rPr>
          <w:rFonts w:ascii="Arial" w:hAnsi="Arial" w:cs="Arial"/>
          <w:color w:val="000000" w:themeColor="text1"/>
          <w:lang w:val="mn-MN"/>
        </w:rPr>
        <w:t xml:space="preserve"> э</w:t>
      </w:r>
      <w:r w:rsidRPr="0087226A">
        <w:rPr>
          <w:rFonts w:ascii="Arial" w:hAnsi="Arial" w:cs="Arial"/>
          <w:color w:val="000000" w:themeColor="text1"/>
        </w:rPr>
        <w:t>нэ дотор энэ хүүгийн зардал гээд л юм явж байгаа юм л д</w:t>
      </w:r>
      <w:r w:rsidRPr="0087226A">
        <w:rPr>
          <w:rFonts w:ascii="Arial" w:hAnsi="Arial" w:cs="Arial"/>
          <w:color w:val="000000" w:themeColor="text1"/>
          <w:lang w:val="mn-MN"/>
        </w:rPr>
        <w:t>аа.</w:t>
      </w:r>
      <w:r w:rsidRPr="0087226A">
        <w:rPr>
          <w:rFonts w:ascii="Arial" w:hAnsi="Arial" w:cs="Arial"/>
          <w:color w:val="000000" w:themeColor="text1"/>
        </w:rPr>
        <w:t xml:space="preserve"> Тэгэхээр энэ хүүгийн зардлыг нэмдэг, барьдаг</w:t>
      </w:r>
      <w:r w:rsidRPr="0087226A">
        <w:rPr>
          <w:rFonts w:ascii="Arial" w:hAnsi="Arial" w:cs="Arial"/>
          <w:color w:val="000000" w:themeColor="text1"/>
          <w:lang w:val="mn-MN"/>
        </w:rPr>
        <w:t xml:space="preserve"> э</w:t>
      </w:r>
      <w:r w:rsidRPr="0087226A">
        <w:rPr>
          <w:rFonts w:ascii="Arial" w:hAnsi="Arial" w:cs="Arial"/>
          <w:color w:val="000000" w:themeColor="text1"/>
        </w:rPr>
        <w:t>нэ дээр татварын маргаан гардаг асуудлууд байгаад байгаа юм</w:t>
      </w:r>
      <w:r w:rsidRPr="0087226A">
        <w:rPr>
          <w:rFonts w:ascii="Arial" w:hAnsi="Arial" w:cs="Arial"/>
          <w:color w:val="000000" w:themeColor="text1"/>
          <w:lang w:val="mn-MN"/>
        </w:rPr>
        <w:t>. Т</w:t>
      </w:r>
      <w:r w:rsidRPr="0087226A">
        <w:rPr>
          <w:rFonts w:ascii="Arial" w:hAnsi="Arial" w:cs="Arial"/>
          <w:color w:val="000000" w:themeColor="text1"/>
        </w:rPr>
        <w:t>ухайлбал “</w:t>
      </w:r>
      <w:r w:rsidRPr="0087226A">
        <w:rPr>
          <w:rFonts w:ascii="Arial" w:hAnsi="Arial" w:cs="Arial"/>
          <w:color w:val="000000" w:themeColor="text1"/>
          <w:lang w:val="mn-MN"/>
        </w:rPr>
        <w:t>О</w:t>
      </w:r>
      <w:r w:rsidRPr="0087226A">
        <w:rPr>
          <w:rFonts w:ascii="Arial" w:hAnsi="Arial" w:cs="Arial"/>
          <w:color w:val="000000" w:themeColor="text1"/>
        </w:rPr>
        <w:t xml:space="preserve">юу Толгой” гэхэд л </w:t>
      </w:r>
      <w:r w:rsidRPr="0087226A">
        <w:rPr>
          <w:rFonts w:ascii="Arial" w:hAnsi="Arial" w:cs="Arial"/>
          <w:color w:val="000000" w:themeColor="text1"/>
          <w:lang w:val="mn-MN"/>
        </w:rPr>
        <w:t>12</w:t>
      </w:r>
      <w:r w:rsidRPr="0087226A">
        <w:rPr>
          <w:rFonts w:ascii="Arial" w:hAnsi="Arial" w:cs="Arial"/>
          <w:color w:val="000000" w:themeColor="text1"/>
        </w:rPr>
        <w:t xml:space="preserve"> тэрбум төгрөгийн гадаад зээлтэй байгаа юм.  </w:t>
      </w:r>
      <w:r w:rsidRPr="0087226A">
        <w:rPr>
          <w:rFonts w:ascii="Arial" w:hAnsi="Arial" w:cs="Arial"/>
          <w:color w:val="000000" w:themeColor="text1"/>
          <w:lang w:val="mn-MN"/>
        </w:rPr>
        <w:t>Э</w:t>
      </w:r>
      <w:r w:rsidRPr="0087226A">
        <w:rPr>
          <w:rFonts w:ascii="Arial" w:hAnsi="Arial" w:cs="Arial"/>
          <w:color w:val="000000" w:themeColor="text1"/>
        </w:rPr>
        <w:t>нэ бол</w:t>
      </w:r>
      <w:r w:rsidRPr="0087226A">
        <w:rPr>
          <w:rFonts w:ascii="Arial" w:hAnsi="Arial" w:cs="Arial"/>
          <w:color w:val="000000" w:themeColor="text1"/>
          <w:lang w:val="mn-MN"/>
        </w:rPr>
        <w:t xml:space="preserve"> </w:t>
      </w:r>
      <w:r w:rsidRPr="0087226A">
        <w:rPr>
          <w:rFonts w:ascii="Arial" w:hAnsi="Arial" w:cs="Arial"/>
          <w:color w:val="000000" w:themeColor="text1"/>
        </w:rPr>
        <w:t>нөгөө “</w:t>
      </w:r>
      <w:r w:rsidRPr="0087226A">
        <w:rPr>
          <w:rFonts w:ascii="Arial" w:hAnsi="Arial" w:cs="Arial"/>
          <w:color w:val="000000" w:themeColor="text1"/>
          <w:lang w:val="mn-MN"/>
        </w:rPr>
        <w:t>О</w:t>
      </w:r>
      <w:r w:rsidRPr="0087226A">
        <w:rPr>
          <w:rFonts w:ascii="Arial" w:hAnsi="Arial" w:cs="Arial"/>
          <w:color w:val="000000" w:themeColor="text1"/>
        </w:rPr>
        <w:t>юу Толгой”-н борлуулалтын орлогоос хасагдаад явж байгаа юм л д</w:t>
      </w:r>
      <w:r w:rsidRPr="0087226A">
        <w:rPr>
          <w:rFonts w:ascii="Arial" w:hAnsi="Arial" w:cs="Arial"/>
          <w:color w:val="000000" w:themeColor="text1"/>
          <w:lang w:val="mn-MN"/>
        </w:rPr>
        <w:t>аа. Э</w:t>
      </w:r>
      <w:r w:rsidRPr="0087226A">
        <w:rPr>
          <w:rFonts w:ascii="Arial" w:hAnsi="Arial" w:cs="Arial"/>
          <w:color w:val="000000" w:themeColor="text1"/>
        </w:rPr>
        <w:t>нийг бид нар бас хуульд тусгаж өгсөн юм. Эн</w:t>
      </w:r>
      <w:r w:rsidRPr="0087226A">
        <w:rPr>
          <w:rFonts w:ascii="Arial" w:hAnsi="Arial" w:cs="Arial"/>
          <w:color w:val="000000" w:themeColor="text1"/>
          <w:lang w:val="mn-MN"/>
        </w:rPr>
        <w:t xml:space="preserve">эний </w:t>
      </w:r>
      <w:r w:rsidRPr="0087226A">
        <w:rPr>
          <w:rFonts w:ascii="Arial" w:hAnsi="Arial" w:cs="Arial"/>
          <w:color w:val="000000" w:themeColor="text1"/>
        </w:rPr>
        <w:t xml:space="preserve">хэрэгжилт ямар байна гэсэн асуулт байна.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lang w:val="mn-MN"/>
        </w:rPr>
      </w:pPr>
      <w:r w:rsidRPr="0087226A">
        <w:rPr>
          <w:rFonts w:ascii="Arial" w:hAnsi="Arial" w:cs="Arial"/>
          <w:color w:val="000000" w:themeColor="text1"/>
          <w:lang w:val="mn-MN"/>
        </w:rPr>
        <w:t>Э</w:t>
      </w:r>
      <w:r w:rsidRPr="0087226A">
        <w:rPr>
          <w:rFonts w:ascii="Arial" w:hAnsi="Arial" w:cs="Arial"/>
          <w:color w:val="000000" w:themeColor="text1"/>
        </w:rPr>
        <w:t>рсдэлийн менежментийг бид нар энэ шинэ хуульдаа тусгаж өгсөн шүү дээ, тийм ээ</w:t>
      </w:r>
      <w:r w:rsidRPr="0087226A">
        <w:rPr>
          <w:rFonts w:ascii="Arial" w:hAnsi="Arial" w:cs="Arial"/>
          <w:color w:val="000000" w:themeColor="text1"/>
          <w:lang w:val="mn-MN"/>
        </w:rPr>
        <w:t>? Э</w:t>
      </w:r>
      <w:r w:rsidRPr="0087226A">
        <w:rPr>
          <w:rFonts w:ascii="Arial" w:hAnsi="Arial" w:cs="Arial"/>
          <w:color w:val="000000" w:themeColor="text1"/>
        </w:rPr>
        <w:t>нэ чинь яах вэ зүгээр хуульд тус</w:t>
      </w:r>
      <w:r w:rsidRPr="0087226A">
        <w:rPr>
          <w:rFonts w:ascii="Arial" w:hAnsi="Arial" w:cs="Arial"/>
          <w:color w:val="000000" w:themeColor="text1"/>
          <w:lang w:val="mn-MN"/>
        </w:rPr>
        <w:t>сан.</w:t>
      </w:r>
      <w:r w:rsidRPr="0087226A">
        <w:rPr>
          <w:rFonts w:ascii="Arial" w:hAnsi="Arial" w:cs="Arial"/>
          <w:color w:val="000000" w:themeColor="text1"/>
        </w:rPr>
        <w:t xml:space="preserve"> </w:t>
      </w:r>
      <w:r w:rsidRPr="0087226A">
        <w:rPr>
          <w:rFonts w:ascii="Arial" w:hAnsi="Arial" w:cs="Arial"/>
          <w:color w:val="000000" w:themeColor="text1"/>
          <w:lang w:val="mn-MN"/>
        </w:rPr>
        <w:t>У</w:t>
      </w:r>
      <w:r w:rsidRPr="0087226A">
        <w:rPr>
          <w:rFonts w:ascii="Arial" w:hAnsi="Arial" w:cs="Arial"/>
          <w:color w:val="000000" w:themeColor="text1"/>
        </w:rPr>
        <w:t>рьд нь бол</w:t>
      </w:r>
      <w:r w:rsidRPr="0087226A">
        <w:rPr>
          <w:rFonts w:ascii="Arial" w:hAnsi="Arial" w:cs="Arial"/>
          <w:color w:val="000000" w:themeColor="text1"/>
          <w:lang w:val="mn-MN"/>
        </w:rPr>
        <w:t xml:space="preserve"> 2011</w:t>
      </w:r>
      <w:r w:rsidRPr="0087226A">
        <w:rPr>
          <w:rFonts w:ascii="Arial" w:hAnsi="Arial" w:cs="Arial"/>
          <w:color w:val="000000" w:themeColor="text1"/>
        </w:rPr>
        <w:t xml:space="preserve"> онд надыг</w:t>
      </w:r>
      <w:r w:rsidRPr="0087226A">
        <w:rPr>
          <w:rFonts w:ascii="Arial" w:hAnsi="Arial" w:cs="Arial"/>
          <w:color w:val="000000" w:themeColor="text1"/>
          <w:lang w:val="mn-MN"/>
        </w:rPr>
        <w:t xml:space="preserve"> Т</w:t>
      </w:r>
      <w:r w:rsidRPr="0087226A">
        <w:rPr>
          <w:rFonts w:ascii="Arial" w:hAnsi="Arial" w:cs="Arial"/>
          <w:color w:val="000000" w:themeColor="text1"/>
        </w:rPr>
        <w:t>атварын ерөнхий газрын даргаар ажиллаж байхад бид нэвтрүүлсэн юм. Энэ эрсдэлийн менежментийн асуудал</w:t>
      </w:r>
      <w:r w:rsidRPr="0087226A">
        <w:rPr>
          <w:rFonts w:ascii="Arial" w:hAnsi="Arial" w:cs="Arial"/>
          <w:color w:val="000000" w:themeColor="text1"/>
          <w:lang w:val="mn-MN"/>
        </w:rPr>
        <w:t xml:space="preserve"> э</w:t>
      </w:r>
      <w:r w:rsidRPr="0087226A">
        <w:rPr>
          <w:rFonts w:ascii="Arial" w:hAnsi="Arial" w:cs="Arial"/>
          <w:color w:val="000000" w:themeColor="text1"/>
        </w:rPr>
        <w:t>нэ хуулийн хэрэгжилт ер нь ямархуу байдалтай байна? Заяабал дарга энэ дээр тодорхой хариулт өгөөч</w:t>
      </w:r>
      <w:r w:rsidRPr="0087226A">
        <w:rPr>
          <w:rFonts w:ascii="Arial" w:hAnsi="Arial" w:cs="Arial"/>
          <w:color w:val="000000" w:themeColor="text1"/>
          <w:lang w:val="mn-MN"/>
        </w:rPr>
        <w:t xml:space="preserve">. </w:t>
      </w:r>
    </w:p>
    <w:p w:rsidR="00230806" w:rsidRPr="0087226A" w:rsidRDefault="00230806" w:rsidP="00230806">
      <w:pPr>
        <w:ind w:firstLine="720"/>
        <w:jc w:val="both"/>
        <w:rPr>
          <w:rFonts w:ascii="Arial" w:hAnsi="Arial" w:cs="Arial"/>
          <w:color w:val="000000" w:themeColor="text1"/>
          <w:lang w:val="mn-MN"/>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Хортой горим гээд асуудал байгаа юм. Энэ </w:t>
      </w:r>
      <w:r w:rsidRPr="0087226A">
        <w:rPr>
          <w:rFonts w:ascii="Arial" w:hAnsi="Arial" w:cs="Arial"/>
          <w:color w:val="000000" w:themeColor="text1"/>
          <w:lang w:val="mn-MN"/>
        </w:rPr>
        <w:t>Ч</w:t>
      </w:r>
      <w:r w:rsidRPr="0087226A">
        <w:rPr>
          <w:rFonts w:ascii="Arial" w:hAnsi="Arial" w:cs="Arial"/>
          <w:color w:val="000000" w:themeColor="text1"/>
        </w:rPr>
        <w:t xml:space="preserve">өлөөт бүсийн хуульд бас өөрчлөлт оруулаад тодорхой хэмжээгээр шийдсэн гэдэг ийм яригдаж байгаа шүү дээ. Хуулийн </w:t>
      </w:r>
      <w:r w:rsidRPr="0087226A">
        <w:rPr>
          <w:rFonts w:ascii="Arial" w:hAnsi="Arial" w:cs="Arial"/>
          <w:color w:val="000000" w:themeColor="text1"/>
          <w:lang w:val="mn-MN"/>
        </w:rPr>
        <w:t>бид</w:t>
      </w:r>
      <w:r w:rsidRPr="0087226A">
        <w:rPr>
          <w:rFonts w:ascii="Arial" w:hAnsi="Arial" w:cs="Arial"/>
          <w:color w:val="000000" w:themeColor="text1"/>
        </w:rPr>
        <w:t xml:space="preserve"> бас өөрчлөлт оруулсан шүү дээ. Энэний хэрэгжилт ямар байна гэсэн ийм асуултуудад хариулт авъя.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lang w:val="mn-MN"/>
        </w:rPr>
        <w:t>Ж.Ганбаатар</w:t>
      </w:r>
      <w:r w:rsidRPr="0087226A">
        <w:rPr>
          <w:rFonts w:ascii="Arial" w:hAnsi="Arial" w:cs="Arial"/>
          <w:b/>
          <w:bCs/>
          <w:color w:val="000000" w:themeColor="text1"/>
        </w:rPr>
        <w:t>:</w:t>
      </w:r>
      <w:r w:rsidRPr="0087226A">
        <w:rPr>
          <w:rFonts w:ascii="Arial" w:hAnsi="Arial" w:cs="Arial"/>
          <w:b/>
          <w:bCs/>
          <w:color w:val="000000" w:themeColor="text1"/>
          <w:lang w:val="mn-MN"/>
        </w:rPr>
        <w:t xml:space="preserve"> </w:t>
      </w:r>
      <w:r w:rsidRPr="0087226A">
        <w:rPr>
          <w:rFonts w:ascii="Arial" w:hAnsi="Arial" w:cs="Arial"/>
          <w:color w:val="000000" w:themeColor="text1"/>
          <w:lang w:val="mn-MN"/>
        </w:rPr>
        <w:t>Х</w:t>
      </w:r>
      <w:r w:rsidRPr="0087226A">
        <w:rPr>
          <w:rFonts w:ascii="Arial" w:hAnsi="Arial" w:cs="Arial"/>
          <w:color w:val="000000" w:themeColor="text1"/>
        </w:rPr>
        <w:t xml:space="preserve">эн хариулах вэ? </w:t>
      </w:r>
      <w:r w:rsidRPr="0087226A">
        <w:rPr>
          <w:rFonts w:ascii="Arial" w:hAnsi="Arial" w:cs="Arial"/>
          <w:color w:val="000000" w:themeColor="text1"/>
          <w:lang w:val="mn-MN"/>
        </w:rPr>
        <w:t>З</w:t>
      </w:r>
      <w:r w:rsidRPr="0087226A">
        <w:rPr>
          <w:rFonts w:ascii="Arial" w:hAnsi="Arial" w:cs="Arial"/>
          <w:color w:val="000000" w:themeColor="text1"/>
        </w:rPr>
        <w:t>аяа</w:t>
      </w:r>
      <w:r w:rsidRPr="0087226A">
        <w:rPr>
          <w:rFonts w:ascii="Arial" w:hAnsi="Arial" w:cs="Arial"/>
          <w:color w:val="000000" w:themeColor="text1"/>
          <w:lang w:val="mn-MN"/>
        </w:rPr>
        <w:t>бал</w:t>
      </w:r>
      <w:r w:rsidRPr="0087226A">
        <w:rPr>
          <w:rFonts w:ascii="Arial" w:hAnsi="Arial" w:cs="Arial"/>
          <w:color w:val="000000" w:themeColor="text1"/>
        </w:rPr>
        <w:t xml:space="preserve"> дарга бэлдэж байгаарай. </w:t>
      </w:r>
      <w:r w:rsidRPr="0087226A">
        <w:rPr>
          <w:rFonts w:ascii="Arial" w:hAnsi="Arial" w:cs="Arial"/>
          <w:color w:val="000000" w:themeColor="text1"/>
          <w:lang w:val="mn-MN"/>
        </w:rPr>
        <w:t>2 номер</w:t>
      </w:r>
      <w:r w:rsidRPr="0087226A">
        <w:rPr>
          <w:rFonts w:ascii="Arial" w:hAnsi="Arial" w:cs="Arial"/>
          <w:color w:val="000000" w:themeColor="text1"/>
        </w:rPr>
        <w:t xml:space="preserve">.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rPr>
        <w:t>Б.Тэлмүүн:</w:t>
      </w:r>
      <w:r w:rsidRPr="0087226A">
        <w:rPr>
          <w:rFonts w:ascii="Arial" w:hAnsi="Arial" w:cs="Arial"/>
          <w:b/>
          <w:bCs/>
          <w:color w:val="000000" w:themeColor="text1"/>
          <w:lang w:val="mn-MN"/>
        </w:rPr>
        <w:t xml:space="preserve"> </w:t>
      </w:r>
      <w:r w:rsidRPr="0087226A">
        <w:rPr>
          <w:rFonts w:ascii="Arial" w:hAnsi="Arial" w:cs="Arial"/>
          <w:color w:val="000000" w:themeColor="text1"/>
          <w:lang w:val="mn-MN"/>
        </w:rPr>
        <w:t>Б</w:t>
      </w:r>
      <w:r w:rsidRPr="0087226A">
        <w:rPr>
          <w:rFonts w:ascii="Arial" w:hAnsi="Arial" w:cs="Arial"/>
          <w:color w:val="000000" w:themeColor="text1"/>
        </w:rPr>
        <w:t xml:space="preserve">аттөмөр </w:t>
      </w:r>
      <w:r w:rsidRPr="0087226A">
        <w:rPr>
          <w:rFonts w:ascii="Arial" w:hAnsi="Arial" w:cs="Arial"/>
          <w:color w:val="000000" w:themeColor="text1"/>
          <w:lang w:val="mn-MN"/>
        </w:rPr>
        <w:t>гишүүний</w:t>
      </w:r>
      <w:r w:rsidRPr="0087226A">
        <w:rPr>
          <w:rFonts w:ascii="Arial" w:hAnsi="Arial" w:cs="Arial"/>
          <w:color w:val="000000" w:themeColor="text1"/>
        </w:rPr>
        <w:t xml:space="preserve"> асуултад хариулъя. </w:t>
      </w:r>
      <w:r w:rsidRPr="0087226A">
        <w:rPr>
          <w:rFonts w:ascii="Arial" w:hAnsi="Arial" w:cs="Arial"/>
          <w:color w:val="000000" w:themeColor="text1"/>
          <w:lang w:val="mn-MN"/>
        </w:rPr>
        <w:t>Я</w:t>
      </w:r>
      <w:r w:rsidRPr="0087226A">
        <w:rPr>
          <w:rFonts w:ascii="Arial" w:hAnsi="Arial" w:cs="Arial"/>
          <w:color w:val="000000" w:themeColor="text1"/>
        </w:rPr>
        <w:t xml:space="preserve">г цахим эдийн засгийн татвартай холбоотойгоор энэ BEPS-ийн </w:t>
      </w:r>
      <w:r w:rsidRPr="0087226A">
        <w:rPr>
          <w:rFonts w:ascii="Arial" w:hAnsi="Arial" w:cs="Arial"/>
          <w:color w:val="000000" w:themeColor="text1"/>
          <w:lang w:val="mn-MN"/>
        </w:rPr>
        <w:t>15</w:t>
      </w:r>
      <w:r w:rsidRPr="0087226A">
        <w:rPr>
          <w:rFonts w:ascii="Arial" w:hAnsi="Arial" w:cs="Arial"/>
          <w:color w:val="000000" w:themeColor="text1"/>
        </w:rPr>
        <w:t xml:space="preserve"> дүрмийн </w:t>
      </w:r>
      <w:r w:rsidRPr="0087226A">
        <w:rPr>
          <w:rFonts w:ascii="Arial" w:hAnsi="Arial" w:cs="Arial"/>
          <w:color w:val="000000" w:themeColor="text1"/>
          <w:lang w:val="mn-MN"/>
        </w:rPr>
        <w:t xml:space="preserve">1 </w:t>
      </w:r>
      <w:r w:rsidRPr="0087226A">
        <w:rPr>
          <w:rFonts w:ascii="Arial" w:hAnsi="Arial" w:cs="Arial"/>
          <w:color w:val="000000" w:themeColor="text1"/>
        </w:rPr>
        <w:t xml:space="preserve">номерт нь байдаг. </w:t>
      </w:r>
      <w:r w:rsidRPr="0087226A">
        <w:rPr>
          <w:rFonts w:ascii="Arial" w:hAnsi="Arial" w:cs="Arial"/>
          <w:color w:val="000000" w:themeColor="text1"/>
          <w:lang w:val="mn-MN"/>
        </w:rPr>
        <w:t>Э</w:t>
      </w:r>
      <w:r w:rsidRPr="0087226A">
        <w:rPr>
          <w:rFonts w:ascii="Arial" w:hAnsi="Arial" w:cs="Arial"/>
          <w:color w:val="000000" w:themeColor="text1"/>
        </w:rPr>
        <w:t>нэ</w:t>
      </w:r>
      <w:r w:rsidRPr="0087226A">
        <w:rPr>
          <w:rFonts w:ascii="Arial" w:hAnsi="Arial" w:cs="Arial"/>
          <w:color w:val="000000" w:themeColor="text1"/>
          <w:lang w:val="mn-MN"/>
        </w:rPr>
        <w:t xml:space="preserve"> </w:t>
      </w:r>
      <w:r w:rsidRPr="0087226A">
        <w:rPr>
          <w:rFonts w:ascii="Arial" w:hAnsi="Arial" w:cs="Arial"/>
          <w:color w:val="000000" w:themeColor="text1"/>
        </w:rPr>
        <w:t xml:space="preserve">цахим эдийн засгийн татварын асуудал </w:t>
      </w:r>
      <w:r w:rsidRPr="0087226A">
        <w:rPr>
          <w:rFonts w:ascii="Arial" w:hAnsi="Arial" w:cs="Arial"/>
          <w:color w:val="000000" w:themeColor="text1"/>
          <w:lang w:val="mn-MN"/>
        </w:rPr>
        <w:t xml:space="preserve">одоо </w:t>
      </w:r>
      <w:r w:rsidRPr="0087226A">
        <w:rPr>
          <w:rFonts w:ascii="Arial" w:hAnsi="Arial" w:cs="Arial"/>
          <w:color w:val="000000" w:themeColor="text1"/>
        </w:rPr>
        <w:t>шийдэгдээгүй үлдсэн</w:t>
      </w:r>
      <w:r w:rsidRPr="0087226A">
        <w:rPr>
          <w:rFonts w:ascii="Arial" w:hAnsi="Arial" w:cs="Arial"/>
          <w:color w:val="000000" w:themeColor="text1"/>
          <w:lang w:val="mn-MN"/>
        </w:rPr>
        <w:t>. О</w:t>
      </w:r>
      <w:r w:rsidRPr="0087226A">
        <w:rPr>
          <w:rFonts w:ascii="Arial" w:hAnsi="Arial" w:cs="Arial"/>
          <w:color w:val="000000" w:themeColor="text1"/>
        </w:rPr>
        <w:t>лон улсын хэмжээнд</w:t>
      </w:r>
      <w:r w:rsidRPr="0087226A">
        <w:rPr>
          <w:rFonts w:ascii="Arial" w:hAnsi="Arial" w:cs="Arial"/>
          <w:color w:val="000000" w:themeColor="text1"/>
          <w:lang w:val="mn-MN"/>
        </w:rPr>
        <w:t xml:space="preserve"> нэг</w:t>
      </w:r>
      <w:r w:rsidRPr="0087226A">
        <w:rPr>
          <w:rFonts w:ascii="Arial" w:hAnsi="Arial" w:cs="Arial"/>
          <w:color w:val="000000" w:themeColor="text1"/>
        </w:rPr>
        <w:t xml:space="preserve">дсэн ойлголцолд хүрээгүй байсан. Ер нь үндсэндээ ганц асуудал нь байсан. </w:t>
      </w:r>
      <w:r w:rsidRPr="0087226A">
        <w:rPr>
          <w:rFonts w:ascii="Arial" w:hAnsi="Arial" w:cs="Arial"/>
          <w:color w:val="000000" w:themeColor="text1"/>
          <w:lang w:val="mn-MN"/>
        </w:rPr>
        <w:t>Я</w:t>
      </w:r>
      <w:r w:rsidRPr="0087226A">
        <w:rPr>
          <w:rFonts w:ascii="Arial" w:hAnsi="Arial" w:cs="Arial"/>
          <w:color w:val="000000" w:themeColor="text1"/>
        </w:rPr>
        <w:t>г энэ цаг үед BEPS-ийн</w:t>
      </w:r>
      <w:r w:rsidRPr="0087226A">
        <w:rPr>
          <w:rFonts w:ascii="Arial" w:hAnsi="Arial" w:cs="Arial"/>
          <w:color w:val="000000" w:themeColor="text1"/>
          <w:lang w:val="mn-MN"/>
        </w:rPr>
        <w:t xml:space="preserve"> у</w:t>
      </w:r>
      <w:r w:rsidRPr="0087226A">
        <w:rPr>
          <w:rFonts w:ascii="Arial" w:hAnsi="Arial" w:cs="Arial"/>
          <w:color w:val="000000" w:themeColor="text1"/>
        </w:rPr>
        <w:t>дирдах хороогоор маргааш хуралдаад бас нэлээн юунууд нь явж байг</w:t>
      </w:r>
      <w:r w:rsidRPr="0087226A">
        <w:rPr>
          <w:rFonts w:ascii="Arial" w:hAnsi="Arial" w:cs="Arial"/>
          <w:color w:val="000000" w:themeColor="text1"/>
          <w:lang w:val="mn-MN"/>
        </w:rPr>
        <w:t>аа.</w:t>
      </w:r>
      <w:r w:rsidR="00774A05">
        <w:rPr>
          <w:rFonts w:ascii="Arial" w:hAnsi="Arial" w:cs="Arial"/>
          <w:color w:val="000000" w:themeColor="text1"/>
          <w:lang w:val="mn-MN"/>
        </w:rPr>
        <w:t xml:space="preserve"> </w:t>
      </w:r>
      <w:r w:rsidRPr="0087226A">
        <w:rPr>
          <w:rFonts w:ascii="Arial" w:hAnsi="Arial" w:cs="Arial"/>
          <w:color w:val="000000" w:themeColor="text1"/>
        </w:rPr>
        <w:t>Тэгэхээр</w:t>
      </w:r>
      <w:r w:rsidRPr="0087226A">
        <w:rPr>
          <w:rFonts w:ascii="Arial" w:hAnsi="Arial" w:cs="Arial"/>
          <w:color w:val="000000" w:themeColor="text1"/>
          <w:lang w:val="mn-MN"/>
        </w:rPr>
        <w:t xml:space="preserve"> </w:t>
      </w:r>
      <w:r w:rsidRPr="0087226A">
        <w:rPr>
          <w:rFonts w:ascii="Arial" w:hAnsi="Arial" w:cs="Arial"/>
          <w:color w:val="000000" w:themeColor="text1"/>
        </w:rPr>
        <w:t>энэтэй холбоотой бас дахиад олон талт конвенц</w:t>
      </w:r>
      <w:r w:rsidRPr="0087226A">
        <w:rPr>
          <w:rFonts w:ascii="Arial" w:hAnsi="Arial" w:cs="Arial"/>
          <w:color w:val="000000" w:themeColor="text1"/>
          <w:lang w:val="mn-MN"/>
        </w:rPr>
        <w:t xml:space="preserve"> </w:t>
      </w:r>
      <w:r w:rsidRPr="0087226A">
        <w:rPr>
          <w:rFonts w:ascii="Arial" w:hAnsi="Arial" w:cs="Arial"/>
          <w:color w:val="000000" w:themeColor="text1"/>
        </w:rPr>
        <w:t>олон улсууд байгууллагаар ингэж</w:t>
      </w:r>
      <w:r w:rsidRPr="0087226A">
        <w:rPr>
          <w:rFonts w:ascii="Arial" w:hAnsi="Arial" w:cs="Arial"/>
          <w:color w:val="000000" w:themeColor="text1"/>
          <w:lang w:val="mn-MN"/>
        </w:rPr>
        <w:t xml:space="preserve"> нэг</w:t>
      </w:r>
      <w:r w:rsidRPr="0087226A">
        <w:rPr>
          <w:rFonts w:ascii="Arial" w:hAnsi="Arial" w:cs="Arial"/>
          <w:color w:val="000000" w:themeColor="text1"/>
        </w:rPr>
        <w:t>дсэн ойлголт G</w:t>
      </w:r>
      <w:r w:rsidRPr="0087226A">
        <w:rPr>
          <w:rFonts w:ascii="Arial" w:hAnsi="Arial" w:cs="Arial"/>
          <w:color w:val="000000" w:themeColor="text1"/>
          <w:lang w:val="mn-MN"/>
        </w:rPr>
        <w:t>7,</w:t>
      </w:r>
      <w:r w:rsidRPr="0087226A">
        <w:rPr>
          <w:rFonts w:ascii="Arial" w:hAnsi="Arial" w:cs="Arial"/>
          <w:color w:val="000000" w:themeColor="text1"/>
        </w:rPr>
        <w:t xml:space="preserve"> G</w:t>
      </w:r>
      <w:r w:rsidRPr="0087226A">
        <w:rPr>
          <w:rFonts w:ascii="Arial" w:hAnsi="Arial" w:cs="Arial"/>
          <w:color w:val="000000" w:themeColor="text1"/>
          <w:lang w:val="mn-MN"/>
        </w:rPr>
        <w:t>20</w:t>
      </w:r>
      <w:r w:rsidRPr="0087226A">
        <w:rPr>
          <w:rFonts w:ascii="Arial" w:hAnsi="Arial" w:cs="Arial"/>
          <w:color w:val="000000" w:themeColor="text1"/>
        </w:rPr>
        <w:t xml:space="preserve"> дээр гарсан байг</w:t>
      </w:r>
      <w:r w:rsidRPr="0087226A">
        <w:rPr>
          <w:rFonts w:ascii="Arial" w:hAnsi="Arial" w:cs="Arial"/>
          <w:color w:val="000000" w:themeColor="text1"/>
          <w:lang w:val="mn-MN"/>
        </w:rPr>
        <w:t>аа.</w:t>
      </w:r>
      <w:r w:rsidRPr="0087226A">
        <w:rPr>
          <w:rFonts w:ascii="Arial" w:hAnsi="Arial" w:cs="Arial"/>
          <w:color w:val="000000" w:themeColor="text1"/>
        </w:rPr>
        <w:t xml:space="preserve"> Тэгэхээр бид нар </w:t>
      </w:r>
      <w:r w:rsidRPr="0087226A">
        <w:rPr>
          <w:rFonts w:ascii="Arial" w:hAnsi="Arial" w:cs="Arial"/>
          <w:color w:val="000000" w:themeColor="text1"/>
        </w:rPr>
        <w:lastRenderedPageBreak/>
        <w:t>энэ дээр</w:t>
      </w:r>
      <w:r w:rsidRPr="0087226A">
        <w:rPr>
          <w:rFonts w:ascii="Arial" w:hAnsi="Arial" w:cs="Arial"/>
          <w:color w:val="000000" w:themeColor="text1"/>
          <w:lang w:val="mn-MN"/>
        </w:rPr>
        <w:t xml:space="preserve"> </w:t>
      </w:r>
      <w:r w:rsidRPr="002567CA">
        <w:rPr>
          <w:rFonts w:ascii="Arial" w:hAnsi="Arial" w:cs="Arial"/>
          <w:color w:val="000000" w:themeColor="text1"/>
          <w:lang w:val="mn-MN"/>
        </w:rPr>
        <w:t>С</w:t>
      </w:r>
      <w:r w:rsidRPr="002567CA">
        <w:rPr>
          <w:rFonts w:ascii="Arial" w:hAnsi="Arial" w:cs="Arial"/>
          <w:color w:val="000000" w:themeColor="text1"/>
        </w:rPr>
        <w:t>ангийн яам бол</w:t>
      </w:r>
      <w:r w:rsidRPr="002567CA">
        <w:rPr>
          <w:rFonts w:ascii="Arial" w:hAnsi="Arial" w:cs="Arial"/>
          <w:color w:val="000000" w:themeColor="text1"/>
          <w:lang w:val="mn-MN"/>
        </w:rPr>
        <w:t xml:space="preserve"> </w:t>
      </w:r>
      <w:r w:rsidRPr="002567CA">
        <w:rPr>
          <w:rFonts w:ascii="Arial" w:hAnsi="Arial" w:cs="Arial"/>
          <w:color w:val="000000" w:themeColor="text1"/>
        </w:rPr>
        <w:t>BEPS-ийн удирдах зөвлөлийн гишүүнээр ажилладаг. Энэ дээр нэлээн өндөр бай</w:t>
      </w:r>
      <w:r w:rsidR="002414ED" w:rsidRPr="002567CA">
        <w:rPr>
          <w:rFonts w:ascii="Arial" w:hAnsi="Arial" w:cs="Arial"/>
          <w:color w:val="000000" w:themeColor="text1"/>
          <w:lang w:val="mn-MN"/>
        </w:rPr>
        <w:t>да</w:t>
      </w:r>
      <w:r w:rsidRPr="002567CA">
        <w:rPr>
          <w:rFonts w:ascii="Arial" w:hAnsi="Arial" w:cs="Arial"/>
          <w:color w:val="000000" w:themeColor="text1"/>
        </w:rPr>
        <w:t>лтай оролцож байг</w:t>
      </w:r>
      <w:r w:rsidRPr="002567CA">
        <w:rPr>
          <w:rFonts w:ascii="Arial" w:hAnsi="Arial" w:cs="Arial"/>
          <w:color w:val="000000" w:themeColor="text1"/>
          <w:lang w:val="mn-MN"/>
        </w:rPr>
        <w:t>аа.</w:t>
      </w:r>
      <w:bookmarkStart w:id="0" w:name="_GoBack"/>
      <w:bookmarkEnd w:id="0"/>
      <w:r w:rsidRPr="0087226A">
        <w:rPr>
          <w:rFonts w:ascii="Arial" w:hAnsi="Arial" w:cs="Arial"/>
          <w:color w:val="000000" w:themeColor="text1"/>
        </w:rPr>
        <w:t xml:space="preserve">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b/>
          <w:bCs/>
          <w:color w:val="000000" w:themeColor="text1"/>
        </w:rPr>
      </w:pPr>
      <w:r w:rsidRPr="0087226A">
        <w:rPr>
          <w:rFonts w:ascii="Arial" w:hAnsi="Arial" w:cs="Arial"/>
          <w:color w:val="000000" w:themeColor="text1"/>
          <w:lang w:val="mn-MN"/>
        </w:rPr>
        <w:t>Э</w:t>
      </w:r>
      <w:r w:rsidRPr="0087226A">
        <w:rPr>
          <w:rFonts w:ascii="Arial" w:hAnsi="Arial" w:cs="Arial"/>
          <w:color w:val="000000" w:themeColor="text1"/>
        </w:rPr>
        <w:t>нэ конвенц олон улсад батлагдан</w:t>
      </w:r>
      <w:r w:rsidRPr="0087226A">
        <w:rPr>
          <w:rFonts w:ascii="Arial" w:hAnsi="Arial" w:cs="Arial"/>
          <w:color w:val="000000" w:themeColor="text1"/>
          <w:lang w:val="mn-MN"/>
        </w:rPr>
        <w:t xml:space="preserve"> х</w:t>
      </w:r>
      <w:r w:rsidRPr="0087226A">
        <w:rPr>
          <w:rFonts w:ascii="Arial" w:hAnsi="Arial" w:cs="Arial"/>
          <w:color w:val="000000" w:themeColor="text1"/>
        </w:rPr>
        <w:t>эрэгжсэний дараа бид нар бас</w:t>
      </w:r>
      <w:r w:rsidRPr="0087226A">
        <w:rPr>
          <w:rFonts w:ascii="Arial" w:hAnsi="Arial" w:cs="Arial"/>
          <w:color w:val="000000" w:themeColor="text1"/>
          <w:lang w:val="mn-MN"/>
        </w:rPr>
        <w:t xml:space="preserve"> нэг</w:t>
      </w:r>
      <w:r w:rsidRPr="0087226A">
        <w:rPr>
          <w:rFonts w:ascii="Arial" w:hAnsi="Arial" w:cs="Arial"/>
          <w:color w:val="000000" w:themeColor="text1"/>
        </w:rPr>
        <w:t xml:space="preserve">дэж орох асуудлыг ярина. </w:t>
      </w:r>
      <w:r w:rsidRPr="0087226A">
        <w:rPr>
          <w:rFonts w:ascii="Arial" w:hAnsi="Arial" w:cs="Arial"/>
          <w:color w:val="000000" w:themeColor="text1"/>
          <w:lang w:val="mn-MN"/>
        </w:rPr>
        <w:t>Э</w:t>
      </w:r>
      <w:r w:rsidRPr="0087226A">
        <w:rPr>
          <w:rFonts w:ascii="Arial" w:hAnsi="Arial" w:cs="Arial"/>
          <w:color w:val="000000" w:themeColor="text1"/>
        </w:rPr>
        <w:t>нэ</w:t>
      </w:r>
      <w:r w:rsidRPr="0087226A">
        <w:rPr>
          <w:rFonts w:ascii="Arial" w:hAnsi="Arial" w:cs="Arial"/>
          <w:color w:val="000000" w:themeColor="text1"/>
          <w:lang w:val="mn-MN"/>
        </w:rPr>
        <w:t xml:space="preserve"> </w:t>
      </w:r>
      <w:r w:rsidRPr="0087226A">
        <w:rPr>
          <w:rFonts w:ascii="Arial" w:hAnsi="Arial" w:cs="Arial"/>
          <w:color w:val="000000" w:themeColor="text1"/>
        </w:rPr>
        <w:t xml:space="preserve">цахим эдийн засагтай холбоотой үндсэн асуудал яг жижиг улсууд дээр хэрэгжилт яах вэ гэдэг нэлээн тийм төвөгтэй. Жижиг улсуудын татварын байгууллагуудын яг чадавхтай холбоотой асуудлууд гардаг. Жишээлэх юм </w:t>
      </w:r>
      <w:r w:rsidRPr="0087226A">
        <w:rPr>
          <w:rFonts w:ascii="Arial" w:hAnsi="Arial" w:cs="Arial"/>
          <w:color w:val="000000" w:themeColor="text1"/>
          <w:lang w:val="mn-MN"/>
        </w:rPr>
        <w:t xml:space="preserve">бол </w:t>
      </w:r>
      <w:r w:rsidRPr="0087226A">
        <w:rPr>
          <w:rFonts w:ascii="Arial" w:hAnsi="Arial" w:cs="Arial"/>
          <w:color w:val="000000" w:themeColor="text1"/>
        </w:rPr>
        <w:t xml:space="preserve">“NETFLIX” гэх юм уу, “Amazon” гэдэг компани </w:t>
      </w:r>
      <w:r w:rsidRPr="0087226A">
        <w:rPr>
          <w:rFonts w:ascii="Arial" w:hAnsi="Arial" w:cs="Arial"/>
          <w:color w:val="000000" w:themeColor="text1"/>
          <w:lang w:val="mn-MN"/>
        </w:rPr>
        <w:t>М</w:t>
      </w:r>
      <w:r w:rsidR="00414DF8">
        <w:rPr>
          <w:rFonts w:ascii="Arial" w:hAnsi="Arial" w:cs="Arial"/>
          <w:color w:val="000000" w:themeColor="text1"/>
        </w:rPr>
        <w:t xml:space="preserve">онгол </w:t>
      </w:r>
      <w:r w:rsidR="00414DF8">
        <w:rPr>
          <w:rFonts w:ascii="Arial" w:hAnsi="Arial" w:cs="Arial"/>
          <w:color w:val="000000" w:themeColor="text1"/>
          <w:lang w:val="mn-MN"/>
        </w:rPr>
        <w:t>У</w:t>
      </w:r>
      <w:r w:rsidRPr="0087226A">
        <w:rPr>
          <w:rFonts w:ascii="Arial" w:hAnsi="Arial" w:cs="Arial"/>
          <w:color w:val="000000" w:themeColor="text1"/>
        </w:rPr>
        <w:t xml:space="preserve">лсад ямар ч оффис байгуулахгүй, төлөвлөгөөний газар байгуулахгүйгээр </w:t>
      </w:r>
      <w:r w:rsidRPr="0087226A">
        <w:rPr>
          <w:rFonts w:ascii="Arial" w:hAnsi="Arial" w:cs="Arial"/>
          <w:color w:val="000000" w:themeColor="text1"/>
          <w:lang w:val="mn-MN"/>
        </w:rPr>
        <w:t>М</w:t>
      </w:r>
      <w:r w:rsidRPr="0087226A">
        <w:rPr>
          <w:rFonts w:ascii="Arial" w:hAnsi="Arial" w:cs="Arial"/>
          <w:color w:val="000000" w:themeColor="text1"/>
        </w:rPr>
        <w:t>онголд явуулж байгаа үйл ажиллагаанаас Монгол Улс татвар авах тухай асуудал яригддаг. Тэгэхээр энэ яг дан ганц аль улс дангаараа хэрэгжүүлэх боломжгүй. Бусад улс орнуудтай хамтарч хэрэгжүүлэхээр ийм дүрэм</w:t>
      </w:r>
      <w:r w:rsidRPr="0087226A">
        <w:rPr>
          <w:rFonts w:ascii="Arial" w:hAnsi="Arial" w:cs="Arial"/>
          <w:color w:val="000000" w:themeColor="text1"/>
          <w:lang w:val="mn-MN"/>
        </w:rPr>
        <w:t>,</w:t>
      </w:r>
      <w:r w:rsidRPr="0087226A">
        <w:rPr>
          <w:rFonts w:ascii="Arial" w:hAnsi="Arial" w:cs="Arial"/>
          <w:color w:val="000000" w:themeColor="text1"/>
        </w:rPr>
        <w:t xml:space="preserve"> журмууд байг</w:t>
      </w:r>
      <w:r w:rsidRPr="0087226A">
        <w:rPr>
          <w:rFonts w:ascii="Arial" w:hAnsi="Arial" w:cs="Arial"/>
          <w:color w:val="000000" w:themeColor="text1"/>
          <w:lang w:val="mn-MN"/>
        </w:rPr>
        <w:t>аа.</w:t>
      </w:r>
      <w:r w:rsidRPr="0087226A">
        <w:rPr>
          <w:rFonts w:ascii="Arial" w:hAnsi="Arial" w:cs="Arial"/>
          <w:color w:val="000000" w:themeColor="text1"/>
        </w:rPr>
        <w:t xml:space="preserve"> Энэ яг</w:t>
      </w:r>
      <w:r w:rsidRPr="0087226A">
        <w:rPr>
          <w:rFonts w:ascii="Arial" w:hAnsi="Arial" w:cs="Arial"/>
          <w:color w:val="000000" w:themeColor="text1"/>
          <w:lang w:val="mn-MN"/>
        </w:rPr>
        <w:t xml:space="preserve"> </w:t>
      </w:r>
      <w:r w:rsidRPr="0087226A">
        <w:rPr>
          <w:rFonts w:ascii="Arial" w:hAnsi="Arial" w:cs="Arial"/>
          <w:color w:val="000000" w:themeColor="text1"/>
        </w:rPr>
        <w:t>нэлээн эцэслэх шатандаа орчихсон энэ байг</w:t>
      </w:r>
      <w:r w:rsidRPr="0087226A">
        <w:rPr>
          <w:rFonts w:ascii="Arial" w:hAnsi="Arial" w:cs="Arial"/>
          <w:color w:val="000000" w:themeColor="text1"/>
          <w:lang w:val="mn-MN"/>
        </w:rPr>
        <w:t>аа. М</w:t>
      </w:r>
      <w:r w:rsidRPr="0087226A">
        <w:rPr>
          <w:rFonts w:ascii="Arial" w:hAnsi="Arial" w:cs="Arial"/>
          <w:color w:val="000000" w:themeColor="text1"/>
        </w:rPr>
        <w:t xml:space="preserve">аргаашийн удирдах зөвлөлийн хурлаар бас энэ дараагийн асуудлууд яригдана.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lang w:val="mn-MN"/>
        </w:rPr>
        <w:t>Т</w:t>
      </w:r>
      <w:r w:rsidRPr="0087226A">
        <w:rPr>
          <w:rFonts w:ascii="Arial" w:hAnsi="Arial" w:cs="Arial"/>
          <w:color w:val="000000" w:themeColor="text1"/>
        </w:rPr>
        <w:t>ав дахь асуултын хувьд</w:t>
      </w:r>
      <w:r w:rsidRPr="0087226A">
        <w:rPr>
          <w:rFonts w:ascii="Arial" w:hAnsi="Arial" w:cs="Arial"/>
          <w:color w:val="000000" w:themeColor="text1"/>
          <w:lang w:val="mn-MN"/>
        </w:rPr>
        <w:t xml:space="preserve"> </w:t>
      </w:r>
      <w:r w:rsidRPr="0087226A">
        <w:rPr>
          <w:rFonts w:ascii="Arial" w:hAnsi="Arial" w:cs="Arial"/>
          <w:color w:val="000000" w:themeColor="text1"/>
        </w:rPr>
        <w:t>энэ BEPS буюу татварын суурийг багасгах</w:t>
      </w:r>
      <w:r w:rsidRPr="0087226A">
        <w:rPr>
          <w:rFonts w:ascii="Arial" w:hAnsi="Arial" w:cs="Arial"/>
          <w:color w:val="000000" w:themeColor="text1"/>
          <w:lang w:val="mn-MN"/>
        </w:rPr>
        <w:t xml:space="preserve">, </w:t>
      </w:r>
      <w:r w:rsidRPr="0087226A">
        <w:rPr>
          <w:rFonts w:ascii="Arial" w:hAnsi="Arial" w:cs="Arial"/>
          <w:color w:val="000000" w:themeColor="text1"/>
        </w:rPr>
        <w:t xml:space="preserve">ашиг шилжүүлэхийн эсрэг энэ байгууллагын удирдах зөвлөлийн гишүүнээр </w:t>
      </w:r>
      <w:r w:rsidRPr="0087226A">
        <w:rPr>
          <w:rFonts w:ascii="Arial" w:hAnsi="Arial" w:cs="Arial"/>
          <w:color w:val="000000" w:themeColor="text1"/>
          <w:lang w:val="mn-MN"/>
        </w:rPr>
        <w:t>С</w:t>
      </w:r>
      <w:r w:rsidRPr="0087226A">
        <w:rPr>
          <w:rFonts w:ascii="Arial" w:hAnsi="Arial" w:cs="Arial"/>
          <w:color w:val="000000" w:themeColor="text1"/>
        </w:rPr>
        <w:t>анг</w:t>
      </w:r>
      <w:r w:rsidR="00414DF8">
        <w:rPr>
          <w:rFonts w:ascii="Arial" w:hAnsi="Arial" w:cs="Arial"/>
          <w:color w:val="000000" w:themeColor="text1"/>
        </w:rPr>
        <w:t>ийн яам ажилладаг. Сангийн яам</w:t>
      </w:r>
      <w:r w:rsidR="00414DF8">
        <w:rPr>
          <w:rFonts w:ascii="Arial" w:hAnsi="Arial" w:cs="Arial"/>
          <w:color w:val="000000" w:themeColor="text1"/>
          <w:lang w:val="mn-MN"/>
        </w:rPr>
        <w:t>ны н</w:t>
      </w:r>
      <w:r w:rsidRPr="0087226A">
        <w:rPr>
          <w:rFonts w:ascii="Arial" w:hAnsi="Arial" w:cs="Arial"/>
          <w:color w:val="000000" w:themeColor="text1"/>
        </w:rPr>
        <w:t xml:space="preserve">ийт </w:t>
      </w:r>
      <w:r w:rsidRPr="0087226A">
        <w:rPr>
          <w:rFonts w:ascii="Arial" w:hAnsi="Arial" w:cs="Arial"/>
          <w:color w:val="000000" w:themeColor="text1"/>
          <w:lang w:val="mn-MN"/>
        </w:rPr>
        <w:t>21</w:t>
      </w:r>
      <w:r w:rsidRPr="0087226A">
        <w:rPr>
          <w:rFonts w:ascii="Arial" w:hAnsi="Arial" w:cs="Arial"/>
          <w:color w:val="000000" w:themeColor="text1"/>
        </w:rPr>
        <w:t xml:space="preserve"> гишүүнтэй ийм</w:t>
      </w:r>
      <w:r w:rsidRPr="0087226A">
        <w:rPr>
          <w:rFonts w:ascii="Arial" w:hAnsi="Arial" w:cs="Arial"/>
          <w:color w:val="000000" w:themeColor="text1"/>
          <w:lang w:val="mn-MN"/>
        </w:rPr>
        <w:t xml:space="preserve"> удирдах </w:t>
      </w:r>
      <w:r w:rsidRPr="0087226A">
        <w:rPr>
          <w:rFonts w:ascii="Arial" w:hAnsi="Arial" w:cs="Arial"/>
          <w:color w:val="000000" w:themeColor="text1"/>
        </w:rPr>
        <w:t xml:space="preserve">зөвлөл байдаг.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lang w:val="mn-MN"/>
        </w:rPr>
        <w:t>Т</w:t>
      </w:r>
      <w:r w:rsidRPr="0087226A">
        <w:rPr>
          <w:rFonts w:ascii="Arial" w:hAnsi="Arial" w:cs="Arial"/>
          <w:color w:val="000000" w:themeColor="text1"/>
        </w:rPr>
        <w:t>ав дахь асуултын хувьд</w:t>
      </w:r>
      <w:r w:rsidRPr="0087226A">
        <w:rPr>
          <w:rFonts w:ascii="Arial" w:hAnsi="Arial" w:cs="Arial"/>
          <w:color w:val="000000" w:themeColor="text1"/>
          <w:lang w:val="mn-MN"/>
        </w:rPr>
        <w:t>. Х</w:t>
      </w:r>
      <w:r w:rsidRPr="0087226A">
        <w:rPr>
          <w:rFonts w:ascii="Arial" w:hAnsi="Arial" w:cs="Arial"/>
          <w:color w:val="000000" w:themeColor="text1"/>
        </w:rPr>
        <w:t>ор хөнөөлтэй татварын горимыг хүчингүй болгох ийм үүрэг</w:t>
      </w:r>
      <w:r w:rsidRPr="0087226A">
        <w:rPr>
          <w:rFonts w:ascii="Arial" w:hAnsi="Arial" w:cs="Arial"/>
          <w:color w:val="000000" w:themeColor="text1"/>
          <w:lang w:val="mn-MN"/>
        </w:rPr>
        <w:t>,</w:t>
      </w:r>
      <w:r w:rsidRPr="0087226A">
        <w:rPr>
          <w:rFonts w:ascii="Arial" w:hAnsi="Arial" w:cs="Arial"/>
          <w:color w:val="000000" w:themeColor="text1"/>
        </w:rPr>
        <w:t xml:space="preserve"> амлалт хүлээгээд </w:t>
      </w:r>
      <w:r w:rsidRPr="0087226A">
        <w:rPr>
          <w:rFonts w:ascii="Arial" w:hAnsi="Arial" w:cs="Arial"/>
          <w:color w:val="000000" w:themeColor="text1"/>
          <w:lang w:val="mn-MN"/>
        </w:rPr>
        <w:t xml:space="preserve">19 </w:t>
      </w:r>
      <w:r w:rsidRPr="0087226A">
        <w:rPr>
          <w:rFonts w:ascii="Arial" w:hAnsi="Arial" w:cs="Arial"/>
          <w:color w:val="000000" w:themeColor="text1"/>
        </w:rPr>
        <w:t>онд манайх чөлөөт бүстэй холбоотой</w:t>
      </w:r>
      <w:r w:rsidRPr="0087226A">
        <w:rPr>
          <w:rFonts w:ascii="Arial" w:hAnsi="Arial" w:cs="Arial"/>
          <w:color w:val="000000" w:themeColor="text1"/>
          <w:lang w:val="mn-MN"/>
        </w:rPr>
        <w:t xml:space="preserve"> </w:t>
      </w:r>
      <w:r w:rsidRPr="0087226A">
        <w:rPr>
          <w:rFonts w:ascii="Arial" w:hAnsi="Arial" w:cs="Arial"/>
          <w:color w:val="000000" w:themeColor="text1"/>
        </w:rPr>
        <w:t>аж ахуйн</w:t>
      </w:r>
      <w:r w:rsidRPr="0087226A">
        <w:rPr>
          <w:rFonts w:ascii="Arial" w:hAnsi="Arial" w:cs="Arial"/>
          <w:color w:val="000000" w:themeColor="text1"/>
          <w:lang w:val="mn-MN"/>
        </w:rPr>
        <w:t xml:space="preserve"> нэг</w:t>
      </w:r>
      <w:r w:rsidRPr="0087226A">
        <w:rPr>
          <w:rFonts w:ascii="Arial" w:hAnsi="Arial" w:cs="Arial"/>
          <w:color w:val="000000" w:themeColor="text1"/>
        </w:rPr>
        <w:t xml:space="preserve">жийн чөлөөлөлтийг хүчингүй болгосон байдаг. </w:t>
      </w:r>
      <w:r w:rsidRPr="0087226A">
        <w:rPr>
          <w:rFonts w:ascii="Arial" w:hAnsi="Arial" w:cs="Arial"/>
          <w:color w:val="000000" w:themeColor="text1"/>
          <w:lang w:val="mn-MN"/>
        </w:rPr>
        <w:t>Э</w:t>
      </w:r>
      <w:r w:rsidRPr="0087226A">
        <w:rPr>
          <w:rFonts w:ascii="Arial" w:hAnsi="Arial" w:cs="Arial"/>
          <w:color w:val="000000" w:themeColor="text1"/>
        </w:rPr>
        <w:t>нэтэй холбоотойгоор жил болгон манай улс</w:t>
      </w:r>
      <w:r w:rsidRPr="0087226A">
        <w:rPr>
          <w:rFonts w:ascii="Arial" w:hAnsi="Arial" w:cs="Arial"/>
          <w:color w:val="000000" w:themeColor="text1"/>
          <w:lang w:val="mn-MN"/>
        </w:rPr>
        <w:t xml:space="preserve"> </w:t>
      </w:r>
      <w:r w:rsidRPr="0087226A">
        <w:rPr>
          <w:rFonts w:ascii="Arial" w:hAnsi="Arial" w:cs="Arial"/>
          <w:color w:val="000000" w:themeColor="text1"/>
        </w:rPr>
        <w:t>тайлангаа явуулж байг</w:t>
      </w:r>
      <w:r w:rsidRPr="0087226A">
        <w:rPr>
          <w:rFonts w:ascii="Arial" w:hAnsi="Arial" w:cs="Arial"/>
          <w:color w:val="000000" w:themeColor="text1"/>
          <w:lang w:val="mn-MN"/>
        </w:rPr>
        <w:t xml:space="preserve">аа. </w:t>
      </w:r>
      <w:r w:rsidRPr="0087226A">
        <w:rPr>
          <w:rFonts w:ascii="Arial" w:hAnsi="Arial" w:cs="Arial"/>
          <w:color w:val="000000" w:themeColor="text1"/>
        </w:rPr>
        <w:t>Тухайн жилдээ ямар татварын хөнгөлөл</w:t>
      </w:r>
      <w:r w:rsidRPr="0087226A">
        <w:rPr>
          <w:rFonts w:ascii="Arial" w:hAnsi="Arial" w:cs="Arial"/>
          <w:color w:val="000000" w:themeColor="text1"/>
          <w:lang w:val="mn-MN"/>
        </w:rPr>
        <w:t xml:space="preserve">т </w:t>
      </w:r>
      <w:r w:rsidRPr="0087226A">
        <w:rPr>
          <w:rFonts w:ascii="Arial" w:hAnsi="Arial" w:cs="Arial"/>
          <w:color w:val="000000" w:themeColor="text1"/>
        </w:rPr>
        <w:t>шинээр нэмэгдэв</w:t>
      </w:r>
      <w:r w:rsidRPr="0087226A">
        <w:rPr>
          <w:rFonts w:ascii="Arial" w:hAnsi="Arial" w:cs="Arial"/>
          <w:color w:val="000000" w:themeColor="text1"/>
          <w:lang w:val="mn-MN"/>
        </w:rPr>
        <w:t xml:space="preserve">, </w:t>
      </w:r>
      <w:r w:rsidRPr="0087226A">
        <w:rPr>
          <w:rFonts w:ascii="Arial" w:hAnsi="Arial" w:cs="Arial"/>
          <w:color w:val="000000" w:themeColor="text1"/>
        </w:rPr>
        <w:t>ямар татварын хөнгөлөлт</w:t>
      </w:r>
      <w:r w:rsidRPr="0087226A">
        <w:rPr>
          <w:rFonts w:ascii="Arial" w:hAnsi="Arial" w:cs="Arial"/>
          <w:color w:val="000000" w:themeColor="text1"/>
          <w:lang w:val="mn-MN"/>
        </w:rPr>
        <w:t>,</w:t>
      </w:r>
      <w:r w:rsidRPr="0087226A">
        <w:rPr>
          <w:rFonts w:ascii="Arial" w:hAnsi="Arial" w:cs="Arial"/>
          <w:color w:val="000000" w:themeColor="text1"/>
        </w:rPr>
        <w:t xml:space="preserve"> чөлөөлөлт</w:t>
      </w:r>
      <w:r w:rsidRPr="0087226A">
        <w:rPr>
          <w:rFonts w:ascii="Arial" w:hAnsi="Arial" w:cs="Arial"/>
          <w:color w:val="000000" w:themeColor="text1"/>
          <w:lang w:val="mn-MN"/>
        </w:rPr>
        <w:t xml:space="preserve"> У</w:t>
      </w:r>
      <w:r w:rsidRPr="0087226A">
        <w:rPr>
          <w:rFonts w:ascii="Arial" w:hAnsi="Arial" w:cs="Arial"/>
          <w:color w:val="000000" w:themeColor="text1"/>
        </w:rPr>
        <w:t xml:space="preserve">лсын </w:t>
      </w:r>
      <w:r w:rsidRPr="0087226A">
        <w:rPr>
          <w:rFonts w:ascii="Arial" w:hAnsi="Arial" w:cs="Arial"/>
          <w:color w:val="000000" w:themeColor="text1"/>
          <w:lang w:val="mn-MN"/>
        </w:rPr>
        <w:t>И</w:t>
      </w:r>
      <w:r w:rsidRPr="0087226A">
        <w:rPr>
          <w:rFonts w:ascii="Arial" w:hAnsi="Arial" w:cs="Arial"/>
          <w:color w:val="000000" w:themeColor="text1"/>
        </w:rPr>
        <w:t xml:space="preserve">х </w:t>
      </w:r>
      <w:r w:rsidRPr="0087226A">
        <w:rPr>
          <w:rFonts w:ascii="Arial" w:hAnsi="Arial" w:cs="Arial"/>
          <w:color w:val="000000" w:themeColor="text1"/>
          <w:lang w:val="mn-MN"/>
        </w:rPr>
        <w:t>Х</w:t>
      </w:r>
      <w:r w:rsidRPr="0087226A">
        <w:rPr>
          <w:rFonts w:ascii="Arial" w:hAnsi="Arial" w:cs="Arial"/>
          <w:color w:val="000000" w:themeColor="text1"/>
        </w:rPr>
        <w:t>урлаар нь</w:t>
      </w:r>
      <w:r w:rsidRPr="0087226A">
        <w:rPr>
          <w:rFonts w:ascii="Arial" w:hAnsi="Arial" w:cs="Arial"/>
          <w:color w:val="000000" w:themeColor="text1"/>
          <w:lang w:val="mn-MN"/>
        </w:rPr>
        <w:t xml:space="preserve"> </w:t>
      </w:r>
      <w:r w:rsidRPr="0087226A">
        <w:rPr>
          <w:rFonts w:ascii="Arial" w:hAnsi="Arial" w:cs="Arial"/>
          <w:color w:val="000000" w:themeColor="text1"/>
        </w:rPr>
        <w:t xml:space="preserve">хэлэлцэгдэж байна гэдэг энэ мэдээллийг тогтмол өгдөг.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lang w:val="mn-MN"/>
        </w:rPr>
      </w:pPr>
      <w:r w:rsidRPr="0087226A">
        <w:rPr>
          <w:rFonts w:ascii="Arial" w:hAnsi="Arial" w:cs="Arial"/>
          <w:color w:val="000000" w:themeColor="text1"/>
          <w:lang w:val="mn-MN"/>
        </w:rPr>
        <w:t>О</w:t>
      </w:r>
      <w:r w:rsidRPr="0087226A">
        <w:rPr>
          <w:rFonts w:ascii="Arial" w:hAnsi="Arial" w:cs="Arial"/>
          <w:color w:val="000000" w:themeColor="text1"/>
        </w:rPr>
        <w:t>доогийн байдлаар ямар</w:t>
      </w:r>
      <w:r w:rsidRPr="0087226A">
        <w:rPr>
          <w:rFonts w:ascii="Arial" w:hAnsi="Arial" w:cs="Arial"/>
          <w:color w:val="000000" w:themeColor="text1"/>
          <w:lang w:val="mn-MN"/>
        </w:rPr>
        <w:t xml:space="preserve"> нэг</w:t>
      </w:r>
      <w:r w:rsidRPr="0087226A">
        <w:rPr>
          <w:rFonts w:ascii="Arial" w:hAnsi="Arial" w:cs="Arial"/>
          <w:color w:val="000000" w:themeColor="text1"/>
        </w:rPr>
        <w:t>эн</w:t>
      </w:r>
      <w:r w:rsidRPr="0087226A">
        <w:rPr>
          <w:rFonts w:ascii="Arial" w:hAnsi="Arial" w:cs="Arial"/>
          <w:color w:val="000000" w:themeColor="text1"/>
          <w:lang w:val="mn-MN"/>
        </w:rPr>
        <w:t xml:space="preserve"> </w:t>
      </w:r>
      <w:r w:rsidRPr="0087226A">
        <w:rPr>
          <w:rFonts w:ascii="Arial" w:hAnsi="Arial" w:cs="Arial"/>
          <w:color w:val="000000" w:themeColor="text1"/>
        </w:rPr>
        <w:t>энэтэй холбоотой зөрчилдсөн</w:t>
      </w:r>
      <w:r w:rsidRPr="0087226A">
        <w:rPr>
          <w:rFonts w:ascii="Arial" w:hAnsi="Arial" w:cs="Arial"/>
          <w:color w:val="000000" w:themeColor="text1"/>
          <w:lang w:val="mn-MN"/>
        </w:rPr>
        <w:t xml:space="preserve"> </w:t>
      </w:r>
      <w:r w:rsidRPr="0087226A">
        <w:rPr>
          <w:rFonts w:ascii="Arial" w:hAnsi="Arial" w:cs="Arial"/>
          <w:color w:val="000000" w:themeColor="text1"/>
        </w:rPr>
        <w:t>татварын</w:t>
      </w:r>
      <w:r w:rsidRPr="0087226A">
        <w:rPr>
          <w:rFonts w:ascii="Arial" w:hAnsi="Arial" w:cs="Arial"/>
          <w:color w:val="000000" w:themeColor="text1"/>
          <w:lang w:val="mn-MN"/>
        </w:rPr>
        <w:t xml:space="preserve"> хөнгөлөлт, чөлөөлө</w:t>
      </w:r>
      <w:r w:rsidRPr="0087226A">
        <w:rPr>
          <w:rFonts w:ascii="Arial" w:hAnsi="Arial" w:cs="Arial"/>
          <w:color w:val="000000" w:themeColor="text1"/>
        </w:rPr>
        <w:t>л</w:t>
      </w:r>
      <w:r w:rsidRPr="0087226A">
        <w:rPr>
          <w:rFonts w:ascii="Arial" w:hAnsi="Arial" w:cs="Arial"/>
          <w:color w:val="000000" w:themeColor="text1"/>
          <w:lang w:val="mn-MN"/>
        </w:rPr>
        <w:t xml:space="preserve">т </w:t>
      </w:r>
      <w:r w:rsidRPr="0087226A">
        <w:rPr>
          <w:rFonts w:ascii="Arial" w:hAnsi="Arial" w:cs="Arial"/>
          <w:color w:val="000000" w:themeColor="text1"/>
        </w:rPr>
        <w:t>байхгүй.</w:t>
      </w:r>
      <w:r w:rsidRPr="0087226A">
        <w:rPr>
          <w:rFonts w:ascii="Arial" w:hAnsi="Arial" w:cs="Arial"/>
          <w:color w:val="000000" w:themeColor="text1"/>
          <w:lang w:val="mn-MN"/>
        </w:rPr>
        <w:t xml:space="preserve"> С</w:t>
      </w:r>
      <w:r w:rsidRPr="0087226A">
        <w:rPr>
          <w:rFonts w:ascii="Arial" w:hAnsi="Arial" w:cs="Arial"/>
          <w:color w:val="000000" w:themeColor="text1"/>
        </w:rPr>
        <w:t xml:space="preserve">үүлд </w:t>
      </w:r>
      <w:r w:rsidRPr="0087226A">
        <w:rPr>
          <w:rFonts w:ascii="Arial" w:hAnsi="Arial" w:cs="Arial"/>
          <w:color w:val="000000" w:themeColor="text1"/>
          <w:lang w:val="mn-MN"/>
        </w:rPr>
        <w:t>Ү</w:t>
      </w:r>
      <w:r w:rsidRPr="0087226A">
        <w:rPr>
          <w:rFonts w:ascii="Arial" w:hAnsi="Arial" w:cs="Arial"/>
          <w:color w:val="000000" w:themeColor="text1"/>
        </w:rPr>
        <w:t>йлдвэр</w:t>
      </w:r>
      <w:r w:rsidRPr="0087226A">
        <w:rPr>
          <w:rFonts w:ascii="Arial" w:hAnsi="Arial" w:cs="Arial"/>
          <w:color w:val="000000" w:themeColor="text1"/>
          <w:lang w:val="mn-MN"/>
        </w:rPr>
        <w:t>лэл,</w:t>
      </w:r>
      <w:r w:rsidRPr="0087226A">
        <w:rPr>
          <w:rFonts w:ascii="Arial" w:hAnsi="Arial" w:cs="Arial"/>
          <w:color w:val="000000" w:themeColor="text1"/>
        </w:rPr>
        <w:t xml:space="preserve"> технологийн паркийн тухай хуулийг дагалдуулж орсон</w:t>
      </w:r>
      <w:r w:rsidRPr="0087226A">
        <w:rPr>
          <w:rFonts w:ascii="Arial" w:hAnsi="Arial" w:cs="Arial"/>
          <w:color w:val="000000" w:themeColor="text1"/>
          <w:lang w:val="mn-MN"/>
        </w:rPr>
        <w:t xml:space="preserve"> з</w:t>
      </w:r>
      <w:r w:rsidRPr="0087226A">
        <w:rPr>
          <w:rFonts w:ascii="Arial" w:hAnsi="Arial" w:cs="Arial"/>
          <w:color w:val="000000" w:themeColor="text1"/>
        </w:rPr>
        <w:t>арим</w:t>
      </w:r>
      <w:r w:rsidRPr="0087226A">
        <w:rPr>
          <w:rFonts w:ascii="Arial" w:hAnsi="Arial" w:cs="Arial"/>
          <w:color w:val="000000" w:themeColor="text1"/>
          <w:lang w:val="mn-MN"/>
        </w:rPr>
        <w:t xml:space="preserve"> нэг </w:t>
      </w:r>
      <w:r w:rsidRPr="0087226A">
        <w:rPr>
          <w:rFonts w:ascii="Arial" w:hAnsi="Arial" w:cs="Arial"/>
          <w:color w:val="000000" w:themeColor="text1"/>
        </w:rPr>
        <w:t>өөрчлөлт энэ дээр бол</w:t>
      </w:r>
      <w:r w:rsidRPr="0087226A">
        <w:rPr>
          <w:rFonts w:ascii="Arial" w:hAnsi="Arial" w:cs="Arial"/>
          <w:color w:val="000000" w:themeColor="text1"/>
          <w:lang w:val="mn-MN"/>
        </w:rPr>
        <w:t xml:space="preserve"> </w:t>
      </w:r>
      <w:r w:rsidRPr="0087226A">
        <w:rPr>
          <w:rFonts w:ascii="Arial" w:hAnsi="Arial" w:cs="Arial"/>
          <w:color w:val="000000" w:themeColor="text1"/>
        </w:rPr>
        <w:t xml:space="preserve">сөрөг нөлөө үзүүлэхээр ийм заалтууд орсон. </w:t>
      </w:r>
      <w:r w:rsidRPr="0087226A">
        <w:rPr>
          <w:rFonts w:ascii="Arial" w:hAnsi="Arial" w:cs="Arial"/>
          <w:color w:val="000000" w:themeColor="text1"/>
          <w:lang w:val="mn-MN"/>
        </w:rPr>
        <w:t>Э</w:t>
      </w:r>
      <w:r w:rsidRPr="0087226A">
        <w:rPr>
          <w:rFonts w:ascii="Arial" w:hAnsi="Arial" w:cs="Arial"/>
          <w:color w:val="000000" w:themeColor="text1"/>
        </w:rPr>
        <w:t>нийг бид нар бас ажлын хэсэг дээр байр сууриа илэрхийлсэн байг</w:t>
      </w:r>
      <w:r w:rsidRPr="0087226A">
        <w:rPr>
          <w:rFonts w:ascii="Arial" w:hAnsi="Arial" w:cs="Arial"/>
          <w:color w:val="000000" w:themeColor="text1"/>
          <w:lang w:val="mn-MN"/>
        </w:rPr>
        <w:t>аа.</w:t>
      </w:r>
    </w:p>
    <w:p w:rsidR="00230806" w:rsidRPr="0087226A" w:rsidRDefault="00230806" w:rsidP="00230806">
      <w:pPr>
        <w:ind w:firstLine="720"/>
        <w:jc w:val="both"/>
        <w:rPr>
          <w:rFonts w:ascii="Arial" w:hAnsi="Arial" w:cs="Arial"/>
          <w:color w:val="000000" w:themeColor="text1"/>
          <w:lang w:val="mn-MN"/>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lang w:val="mn-MN"/>
        </w:rPr>
        <w:t>Ж.Ганбаатар</w:t>
      </w:r>
      <w:r w:rsidRPr="0087226A">
        <w:rPr>
          <w:rFonts w:ascii="Arial" w:hAnsi="Arial" w:cs="Arial"/>
          <w:b/>
          <w:bCs/>
          <w:color w:val="000000" w:themeColor="text1"/>
        </w:rPr>
        <w:t xml:space="preserve">: </w:t>
      </w:r>
      <w:r w:rsidRPr="0087226A">
        <w:rPr>
          <w:rFonts w:ascii="Arial" w:hAnsi="Arial" w:cs="Arial"/>
          <w:color w:val="000000" w:themeColor="text1"/>
          <w:lang w:val="mn-MN"/>
        </w:rPr>
        <w:t xml:space="preserve">Заяабал </w:t>
      </w:r>
      <w:r w:rsidRPr="0087226A">
        <w:rPr>
          <w:rFonts w:ascii="Arial" w:hAnsi="Arial" w:cs="Arial"/>
          <w:color w:val="000000" w:themeColor="text1"/>
        </w:rPr>
        <w:t xml:space="preserve">дарга </w:t>
      </w:r>
      <w:r w:rsidRPr="0087226A">
        <w:rPr>
          <w:rFonts w:ascii="Arial" w:hAnsi="Arial" w:cs="Arial"/>
          <w:color w:val="000000" w:themeColor="text1"/>
          <w:lang w:val="mn-MN"/>
        </w:rPr>
        <w:t xml:space="preserve">3 </w:t>
      </w:r>
      <w:r w:rsidRPr="0087226A">
        <w:rPr>
          <w:rFonts w:ascii="Arial" w:hAnsi="Arial" w:cs="Arial"/>
          <w:color w:val="000000" w:themeColor="text1"/>
        </w:rPr>
        <w:t>номер</w:t>
      </w:r>
      <w:r w:rsidRPr="0087226A">
        <w:rPr>
          <w:rFonts w:ascii="Arial" w:hAnsi="Arial" w:cs="Arial"/>
          <w:color w:val="000000" w:themeColor="text1"/>
          <w:lang w:val="mn-MN"/>
        </w:rPr>
        <w:t>. Д</w:t>
      </w:r>
      <w:r w:rsidRPr="0087226A">
        <w:rPr>
          <w:rFonts w:ascii="Arial" w:hAnsi="Arial" w:cs="Arial"/>
          <w:color w:val="000000" w:themeColor="text1"/>
        </w:rPr>
        <w:t>архгүй байж байг</w:t>
      </w:r>
      <w:r w:rsidRPr="0087226A">
        <w:rPr>
          <w:rFonts w:ascii="Arial" w:hAnsi="Arial" w:cs="Arial"/>
          <w:color w:val="000000" w:themeColor="text1"/>
          <w:lang w:val="mn-MN"/>
        </w:rPr>
        <w:t xml:space="preserve">аад. 3 </w:t>
      </w:r>
      <w:r w:rsidRPr="0087226A">
        <w:rPr>
          <w:rFonts w:ascii="Arial" w:hAnsi="Arial" w:cs="Arial"/>
          <w:color w:val="000000" w:themeColor="text1"/>
        </w:rPr>
        <w:t xml:space="preserve">номер </w:t>
      </w:r>
      <w:r w:rsidRPr="0087226A">
        <w:rPr>
          <w:rFonts w:ascii="Arial" w:hAnsi="Arial" w:cs="Arial"/>
          <w:color w:val="000000" w:themeColor="text1"/>
          <w:lang w:val="mn-MN"/>
        </w:rPr>
        <w:t xml:space="preserve">2 </w:t>
      </w:r>
      <w:r w:rsidRPr="0087226A">
        <w:rPr>
          <w:rFonts w:ascii="Arial" w:hAnsi="Arial" w:cs="Arial"/>
          <w:color w:val="000000" w:themeColor="text1"/>
        </w:rPr>
        <w:t>минут</w:t>
      </w:r>
      <w:r w:rsidRPr="0087226A">
        <w:rPr>
          <w:rFonts w:ascii="Arial" w:hAnsi="Arial" w:cs="Arial"/>
          <w:color w:val="000000" w:themeColor="text1"/>
          <w:lang w:val="mn-MN"/>
        </w:rPr>
        <w:t>.</w:t>
      </w:r>
      <w:r w:rsidRPr="0087226A">
        <w:rPr>
          <w:rFonts w:ascii="Arial" w:hAnsi="Arial" w:cs="Arial"/>
          <w:color w:val="000000" w:themeColor="text1"/>
        </w:rPr>
        <w:t xml:space="preserve">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rPr>
        <w:t xml:space="preserve">Б.Заяабал: </w:t>
      </w:r>
      <w:r w:rsidRPr="0087226A">
        <w:rPr>
          <w:rFonts w:ascii="Arial" w:hAnsi="Arial" w:cs="Arial"/>
          <w:color w:val="000000" w:themeColor="text1"/>
          <w:lang w:val="mn-MN"/>
        </w:rPr>
        <w:t>Б</w:t>
      </w:r>
      <w:r w:rsidRPr="0087226A">
        <w:rPr>
          <w:rFonts w:ascii="Arial" w:hAnsi="Arial" w:cs="Arial"/>
          <w:color w:val="000000" w:themeColor="text1"/>
        </w:rPr>
        <w:t>аттөмөр гишүүний асуултад хариулъя</w:t>
      </w:r>
      <w:r w:rsidRPr="0087226A">
        <w:rPr>
          <w:rFonts w:ascii="Arial" w:hAnsi="Arial" w:cs="Arial"/>
          <w:color w:val="000000" w:themeColor="text1"/>
          <w:lang w:val="mn-MN"/>
        </w:rPr>
        <w:t>. Т</w:t>
      </w:r>
      <w:r w:rsidRPr="0087226A">
        <w:rPr>
          <w:rFonts w:ascii="Arial" w:hAnsi="Arial" w:cs="Arial"/>
          <w:color w:val="000000" w:themeColor="text1"/>
        </w:rPr>
        <w:t xml:space="preserve">атварын газрын дарга </w:t>
      </w:r>
      <w:r w:rsidRPr="0087226A">
        <w:rPr>
          <w:rFonts w:ascii="Arial" w:hAnsi="Arial" w:cs="Arial"/>
          <w:color w:val="000000" w:themeColor="text1"/>
          <w:lang w:val="mn-MN"/>
        </w:rPr>
        <w:t>За</w:t>
      </w:r>
      <w:r w:rsidRPr="0087226A">
        <w:rPr>
          <w:rFonts w:ascii="Arial" w:hAnsi="Arial" w:cs="Arial"/>
          <w:color w:val="000000" w:themeColor="text1"/>
        </w:rPr>
        <w:t>яа</w:t>
      </w:r>
      <w:r w:rsidRPr="0087226A">
        <w:rPr>
          <w:rFonts w:ascii="Arial" w:hAnsi="Arial" w:cs="Arial"/>
          <w:color w:val="000000" w:themeColor="text1"/>
          <w:lang w:val="mn-MN"/>
        </w:rPr>
        <w:t>бал</w:t>
      </w:r>
      <w:r w:rsidRPr="0087226A">
        <w:rPr>
          <w:rFonts w:ascii="Arial" w:hAnsi="Arial" w:cs="Arial"/>
          <w:color w:val="000000" w:themeColor="text1"/>
        </w:rPr>
        <w:t xml:space="preserve"> байн</w:t>
      </w:r>
      <w:r w:rsidRPr="0087226A">
        <w:rPr>
          <w:rFonts w:ascii="Arial" w:hAnsi="Arial" w:cs="Arial"/>
          <w:color w:val="000000" w:themeColor="text1"/>
          <w:lang w:val="mn-MN"/>
        </w:rPr>
        <w:t>а. Э</w:t>
      </w:r>
      <w:r w:rsidRPr="0087226A">
        <w:rPr>
          <w:rFonts w:ascii="Arial" w:hAnsi="Arial" w:cs="Arial"/>
          <w:color w:val="000000" w:themeColor="text1"/>
        </w:rPr>
        <w:t>рсдэлийн менежментийн үйл ажиллагааг татварын албаны үйл ажиллагаанд хэрэгжүүлээд бид нар шинэ хуулийг хэрэгжүүлэхтэй зэрэгцээд хэрэгжүүлж эхэлсэн байг</w:t>
      </w:r>
      <w:r w:rsidRPr="0087226A">
        <w:rPr>
          <w:rFonts w:ascii="Arial" w:hAnsi="Arial" w:cs="Arial"/>
          <w:color w:val="000000" w:themeColor="text1"/>
          <w:lang w:val="mn-MN"/>
        </w:rPr>
        <w:t>аа.</w:t>
      </w:r>
      <w:r w:rsidRPr="0087226A">
        <w:rPr>
          <w:rFonts w:ascii="Arial" w:hAnsi="Arial" w:cs="Arial"/>
          <w:color w:val="000000" w:themeColor="text1"/>
        </w:rPr>
        <w:t xml:space="preserve"> </w:t>
      </w:r>
      <w:r w:rsidRPr="0087226A">
        <w:rPr>
          <w:rFonts w:ascii="Arial" w:hAnsi="Arial" w:cs="Arial"/>
          <w:color w:val="000000" w:themeColor="text1"/>
          <w:lang w:val="mn-MN"/>
        </w:rPr>
        <w:t xml:space="preserve"> М</w:t>
      </w:r>
      <w:r w:rsidRPr="0087226A">
        <w:rPr>
          <w:rFonts w:ascii="Arial" w:hAnsi="Arial" w:cs="Arial"/>
          <w:color w:val="000000" w:themeColor="text1"/>
        </w:rPr>
        <w:t>анай татварын алба бол</w:t>
      </w:r>
      <w:r w:rsidRPr="0087226A">
        <w:rPr>
          <w:rFonts w:ascii="Arial" w:hAnsi="Arial" w:cs="Arial"/>
          <w:color w:val="000000" w:themeColor="text1"/>
          <w:lang w:val="mn-MN"/>
        </w:rPr>
        <w:t xml:space="preserve"> </w:t>
      </w:r>
      <w:r w:rsidRPr="0087226A">
        <w:rPr>
          <w:rFonts w:ascii="Arial" w:hAnsi="Arial" w:cs="Arial"/>
          <w:color w:val="000000" w:themeColor="text1"/>
        </w:rPr>
        <w:t>тайлан өгч байг</w:t>
      </w:r>
      <w:r w:rsidRPr="0087226A">
        <w:rPr>
          <w:rFonts w:ascii="Arial" w:hAnsi="Arial" w:cs="Arial"/>
          <w:color w:val="000000" w:themeColor="text1"/>
          <w:lang w:val="mn-MN"/>
        </w:rPr>
        <w:t>аа</w:t>
      </w:r>
      <w:r w:rsidR="0044675A">
        <w:rPr>
          <w:rFonts w:ascii="Arial" w:hAnsi="Arial" w:cs="Arial"/>
          <w:color w:val="000000" w:themeColor="text1"/>
          <w:lang w:val="mn-MN"/>
        </w:rPr>
        <w:t>,</w:t>
      </w:r>
      <w:r w:rsidRPr="0087226A">
        <w:rPr>
          <w:rFonts w:ascii="Arial" w:hAnsi="Arial" w:cs="Arial"/>
          <w:color w:val="000000" w:themeColor="text1"/>
        </w:rPr>
        <w:t xml:space="preserve"> </w:t>
      </w:r>
      <w:r w:rsidRPr="0087226A">
        <w:rPr>
          <w:rFonts w:ascii="Arial" w:hAnsi="Arial" w:cs="Arial"/>
          <w:color w:val="000000" w:themeColor="text1"/>
          <w:lang w:val="mn-MN"/>
        </w:rPr>
        <w:t xml:space="preserve"> ц</w:t>
      </w:r>
      <w:r w:rsidRPr="0087226A">
        <w:rPr>
          <w:rFonts w:ascii="Arial" w:hAnsi="Arial" w:cs="Arial"/>
          <w:color w:val="000000" w:themeColor="text1"/>
        </w:rPr>
        <w:t>аг хугацаа бүрд нь яг тайлангаа хүлээж авахдаа бид нар зэрэгцээд тэр тайлангийн үнэн</w:t>
      </w:r>
      <w:r w:rsidRPr="0087226A">
        <w:rPr>
          <w:rFonts w:ascii="Arial" w:hAnsi="Arial" w:cs="Arial"/>
          <w:color w:val="000000" w:themeColor="text1"/>
          <w:lang w:val="mn-MN"/>
        </w:rPr>
        <w:t>,</w:t>
      </w:r>
      <w:r w:rsidRPr="0087226A">
        <w:rPr>
          <w:rFonts w:ascii="Arial" w:hAnsi="Arial" w:cs="Arial"/>
          <w:color w:val="000000" w:themeColor="text1"/>
        </w:rPr>
        <w:t xml:space="preserve"> зөв байдлыг автоматаар бид нар программаар бид нар хянадаг болчихсон байг</w:t>
      </w:r>
      <w:r w:rsidRPr="0087226A">
        <w:rPr>
          <w:rFonts w:ascii="Arial" w:hAnsi="Arial" w:cs="Arial"/>
          <w:color w:val="000000" w:themeColor="text1"/>
          <w:lang w:val="mn-MN"/>
        </w:rPr>
        <w:t>аа. Ингээд</w:t>
      </w:r>
      <w:r w:rsidRPr="0087226A">
        <w:rPr>
          <w:rFonts w:ascii="Arial" w:hAnsi="Arial" w:cs="Arial"/>
          <w:color w:val="000000" w:themeColor="text1"/>
        </w:rPr>
        <w:t xml:space="preserve"> тайлангаа өгч байгаа цаг тухай бүрд нь тайлангийн үнэн</w:t>
      </w:r>
      <w:r w:rsidRPr="0087226A">
        <w:rPr>
          <w:rFonts w:ascii="Arial" w:hAnsi="Arial" w:cs="Arial"/>
          <w:color w:val="000000" w:themeColor="text1"/>
          <w:lang w:val="mn-MN"/>
        </w:rPr>
        <w:t>,</w:t>
      </w:r>
      <w:r w:rsidRPr="0087226A">
        <w:rPr>
          <w:rFonts w:ascii="Arial" w:hAnsi="Arial" w:cs="Arial"/>
          <w:color w:val="000000" w:themeColor="text1"/>
        </w:rPr>
        <w:t xml:space="preserve"> зөв байдлыг бид нар программ автоматаар шалгаад</w:t>
      </w:r>
      <w:r w:rsidRPr="0087226A">
        <w:rPr>
          <w:rFonts w:ascii="Arial" w:hAnsi="Arial" w:cs="Arial"/>
          <w:color w:val="000000" w:themeColor="text1"/>
          <w:lang w:val="mn-MN"/>
        </w:rPr>
        <w:t>,</w:t>
      </w:r>
      <w:r w:rsidRPr="0087226A">
        <w:rPr>
          <w:rFonts w:ascii="Arial" w:hAnsi="Arial" w:cs="Arial"/>
          <w:color w:val="000000" w:themeColor="text1"/>
        </w:rPr>
        <w:t xml:space="preserve"> буруу байвал</w:t>
      </w:r>
      <w:r w:rsidRPr="0087226A">
        <w:rPr>
          <w:rFonts w:ascii="Arial" w:hAnsi="Arial" w:cs="Arial"/>
          <w:color w:val="000000" w:themeColor="text1"/>
          <w:lang w:val="mn-MN"/>
        </w:rPr>
        <w:t xml:space="preserve"> </w:t>
      </w:r>
      <w:r w:rsidRPr="0087226A">
        <w:rPr>
          <w:rFonts w:ascii="Arial" w:hAnsi="Arial" w:cs="Arial"/>
          <w:color w:val="000000" w:themeColor="text1"/>
        </w:rPr>
        <w:t>татвар төлөгч рүү буцаадаг</w:t>
      </w:r>
      <w:r w:rsidRPr="0087226A">
        <w:rPr>
          <w:rFonts w:ascii="Arial" w:hAnsi="Arial" w:cs="Arial"/>
          <w:color w:val="000000" w:themeColor="text1"/>
          <w:lang w:val="mn-MN"/>
        </w:rPr>
        <w:t xml:space="preserve">, </w:t>
      </w:r>
      <w:r w:rsidRPr="0087226A">
        <w:rPr>
          <w:rFonts w:ascii="Arial" w:hAnsi="Arial" w:cs="Arial"/>
          <w:color w:val="000000" w:themeColor="text1"/>
        </w:rPr>
        <w:t>засахыг нь сануулдаг</w:t>
      </w:r>
      <w:r w:rsidRPr="0087226A">
        <w:rPr>
          <w:rFonts w:ascii="Arial" w:hAnsi="Arial" w:cs="Arial"/>
          <w:color w:val="000000" w:themeColor="text1"/>
          <w:lang w:val="mn-MN"/>
        </w:rPr>
        <w:t>,</w:t>
      </w:r>
      <w:r w:rsidRPr="0087226A">
        <w:rPr>
          <w:rFonts w:ascii="Arial" w:hAnsi="Arial" w:cs="Arial"/>
          <w:color w:val="000000" w:themeColor="text1"/>
        </w:rPr>
        <w:t xml:space="preserve"> засаагүй нөхцөлд</w:t>
      </w:r>
      <w:r w:rsidRPr="0087226A">
        <w:rPr>
          <w:rFonts w:ascii="Arial" w:hAnsi="Arial" w:cs="Arial"/>
          <w:color w:val="000000" w:themeColor="text1"/>
          <w:lang w:val="mn-MN"/>
        </w:rPr>
        <w:t xml:space="preserve">, </w:t>
      </w:r>
      <w:r w:rsidRPr="0087226A">
        <w:rPr>
          <w:rFonts w:ascii="Arial" w:hAnsi="Arial" w:cs="Arial"/>
          <w:color w:val="000000" w:themeColor="text1"/>
        </w:rPr>
        <w:t>засаагүй дахиж ирүүлсэн нөхцөлд өөрт нь дахиж мэдэгдээд татварын хяналт шалгалтаар ороод явдаг ийм системийг бид нар бүрдүүлсэн байг</w:t>
      </w:r>
      <w:r w:rsidRPr="0087226A">
        <w:rPr>
          <w:rFonts w:ascii="Arial" w:hAnsi="Arial" w:cs="Arial"/>
          <w:color w:val="000000" w:themeColor="text1"/>
          <w:lang w:val="mn-MN"/>
        </w:rPr>
        <w:t>аа.</w:t>
      </w:r>
      <w:r w:rsidRPr="0087226A">
        <w:rPr>
          <w:rFonts w:ascii="Arial" w:hAnsi="Arial" w:cs="Arial"/>
          <w:color w:val="000000" w:themeColor="text1"/>
        </w:rPr>
        <w:t xml:space="preserve">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Энэний үр дүнд манай татварын хяналт шалгалтын үйл ажиллагаа</w:t>
      </w:r>
      <w:r w:rsidRPr="0087226A">
        <w:rPr>
          <w:rFonts w:ascii="Arial" w:hAnsi="Arial" w:cs="Arial"/>
          <w:color w:val="000000" w:themeColor="text1"/>
          <w:lang w:val="mn-MN"/>
        </w:rPr>
        <w:t>нд</w:t>
      </w:r>
      <w:r w:rsidRPr="0087226A">
        <w:rPr>
          <w:rFonts w:ascii="Arial" w:hAnsi="Arial" w:cs="Arial"/>
          <w:color w:val="000000" w:themeColor="text1"/>
        </w:rPr>
        <w:t xml:space="preserve"> ч гэсэн эрс сайжралт гарсан. </w:t>
      </w:r>
      <w:r w:rsidRPr="0087226A">
        <w:rPr>
          <w:rFonts w:ascii="Arial" w:hAnsi="Arial" w:cs="Arial"/>
          <w:color w:val="000000" w:themeColor="text1"/>
          <w:lang w:val="mn-MN"/>
        </w:rPr>
        <w:t>2017</w:t>
      </w:r>
      <w:r w:rsidRPr="0087226A">
        <w:rPr>
          <w:rFonts w:ascii="Arial" w:hAnsi="Arial" w:cs="Arial"/>
          <w:color w:val="000000" w:themeColor="text1"/>
        </w:rPr>
        <w:t xml:space="preserve"> оны дата</w:t>
      </w:r>
      <w:r w:rsidRPr="0087226A">
        <w:rPr>
          <w:rFonts w:ascii="Arial" w:hAnsi="Arial" w:cs="Arial"/>
          <w:color w:val="000000" w:themeColor="text1"/>
          <w:lang w:val="mn-MN"/>
        </w:rPr>
        <w:t>,</w:t>
      </w:r>
      <w:r w:rsidRPr="0087226A">
        <w:rPr>
          <w:rFonts w:ascii="Arial" w:hAnsi="Arial" w:cs="Arial"/>
          <w:color w:val="000000" w:themeColor="text1"/>
        </w:rPr>
        <w:t xml:space="preserve"> тоон мэдээг хэлэхэд </w:t>
      </w:r>
      <w:r w:rsidRPr="0087226A">
        <w:rPr>
          <w:rFonts w:ascii="Arial" w:hAnsi="Arial" w:cs="Arial"/>
          <w:color w:val="000000" w:themeColor="text1"/>
          <w:lang w:val="mn-MN"/>
        </w:rPr>
        <w:t>2017</w:t>
      </w:r>
      <w:r w:rsidRPr="0087226A">
        <w:rPr>
          <w:rFonts w:ascii="Arial" w:hAnsi="Arial" w:cs="Arial"/>
          <w:color w:val="000000" w:themeColor="text1"/>
        </w:rPr>
        <w:t xml:space="preserve"> онд манай </w:t>
      </w:r>
      <w:r w:rsidRPr="0087226A">
        <w:rPr>
          <w:rFonts w:ascii="Arial" w:hAnsi="Arial" w:cs="Arial"/>
          <w:color w:val="000000" w:themeColor="text1"/>
          <w:lang w:val="mn-MN"/>
        </w:rPr>
        <w:t>т</w:t>
      </w:r>
      <w:r w:rsidRPr="0087226A">
        <w:rPr>
          <w:rFonts w:ascii="Arial" w:hAnsi="Arial" w:cs="Arial"/>
          <w:color w:val="000000" w:themeColor="text1"/>
        </w:rPr>
        <w:t xml:space="preserve">атварын алба нийтдээ </w:t>
      </w:r>
      <w:r w:rsidRPr="0087226A">
        <w:rPr>
          <w:rFonts w:ascii="Arial" w:hAnsi="Arial" w:cs="Arial"/>
          <w:color w:val="000000" w:themeColor="text1"/>
          <w:lang w:val="mn-MN"/>
        </w:rPr>
        <w:t>9000</w:t>
      </w:r>
      <w:r w:rsidRPr="0087226A">
        <w:rPr>
          <w:rFonts w:ascii="Arial" w:hAnsi="Arial" w:cs="Arial"/>
          <w:color w:val="000000" w:themeColor="text1"/>
        </w:rPr>
        <w:t xml:space="preserve"> татвар төлөгчийг шалгаж байсан байдаг. </w:t>
      </w:r>
      <w:r w:rsidRPr="0087226A">
        <w:rPr>
          <w:rFonts w:ascii="Arial" w:hAnsi="Arial" w:cs="Arial"/>
          <w:color w:val="000000" w:themeColor="text1"/>
          <w:lang w:val="mn-MN"/>
        </w:rPr>
        <w:t>Э</w:t>
      </w:r>
      <w:r w:rsidRPr="0087226A">
        <w:rPr>
          <w:rFonts w:ascii="Arial" w:hAnsi="Arial" w:cs="Arial"/>
          <w:color w:val="000000" w:themeColor="text1"/>
        </w:rPr>
        <w:t>рсдэл</w:t>
      </w:r>
      <w:r w:rsidRPr="0087226A">
        <w:rPr>
          <w:rFonts w:ascii="Arial" w:hAnsi="Arial" w:cs="Arial"/>
          <w:color w:val="000000" w:themeColor="text1"/>
          <w:lang w:val="mn-MN"/>
        </w:rPr>
        <w:t>д</w:t>
      </w:r>
      <w:r w:rsidRPr="0087226A">
        <w:rPr>
          <w:rFonts w:ascii="Arial" w:hAnsi="Arial" w:cs="Arial"/>
          <w:color w:val="000000" w:themeColor="text1"/>
        </w:rPr>
        <w:t xml:space="preserve"> суурилсан энэ шалгалтыг бид нар хийж эхэлсэнтэй холбоотойгоор өнгөрсөн </w:t>
      </w:r>
      <w:r w:rsidRPr="0087226A">
        <w:rPr>
          <w:rFonts w:ascii="Arial" w:hAnsi="Arial" w:cs="Arial"/>
          <w:color w:val="000000" w:themeColor="text1"/>
          <w:lang w:val="mn-MN"/>
        </w:rPr>
        <w:t>2021</w:t>
      </w:r>
      <w:r w:rsidRPr="0087226A">
        <w:rPr>
          <w:rFonts w:ascii="Arial" w:hAnsi="Arial" w:cs="Arial"/>
          <w:color w:val="000000" w:themeColor="text1"/>
        </w:rPr>
        <w:t xml:space="preserve"> онд гэхэд </w:t>
      </w:r>
      <w:r w:rsidRPr="0087226A">
        <w:rPr>
          <w:rFonts w:ascii="Arial" w:hAnsi="Arial" w:cs="Arial"/>
          <w:color w:val="000000" w:themeColor="text1"/>
          <w:lang w:val="mn-MN"/>
        </w:rPr>
        <w:t>1600</w:t>
      </w:r>
      <w:r w:rsidRPr="0087226A">
        <w:rPr>
          <w:rFonts w:ascii="Arial" w:hAnsi="Arial" w:cs="Arial"/>
          <w:color w:val="000000" w:themeColor="text1"/>
        </w:rPr>
        <w:t xml:space="preserve"> </w:t>
      </w:r>
      <w:r w:rsidRPr="0087226A">
        <w:rPr>
          <w:rFonts w:ascii="Arial" w:hAnsi="Arial" w:cs="Arial"/>
          <w:color w:val="000000" w:themeColor="text1"/>
        </w:rPr>
        <w:lastRenderedPageBreak/>
        <w:t>хуулийн этгээд, аж ахуйн</w:t>
      </w:r>
      <w:r w:rsidRPr="0087226A">
        <w:rPr>
          <w:rFonts w:ascii="Arial" w:hAnsi="Arial" w:cs="Arial"/>
          <w:color w:val="000000" w:themeColor="text1"/>
          <w:lang w:val="mn-MN"/>
        </w:rPr>
        <w:t xml:space="preserve"> нэг</w:t>
      </w:r>
      <w:r w:rsidRPr="0087226A">
        <w:rPr>
          <w:rFonts w:ascii="Arial" w:hAnsi="Arial" w:cs="Arial"/>
          <w:color w:val="000000" w:themeColor="text1"/>
        </w:rPr>
        <w:t>жийг бид нар хянан шалгах эрсдэл</w:t>
      </w:r>
      <w:r w:rsidRPr="0087226A">
        <w:rPr>
          <w:rFonts w:ascii="Arial" w:hAnsi="Arial" w:cs="Arial"/>
          <w:color w:val="000000" w:themeColor="text1"/>
          <w:lang w:val="mn-MN"/>
        </w:rPr>
        <w:t>д</w:t>
      </w:r>
      <w:r w:rsidRPr="0087226A">
        <w:rPr>
          <w:rFonts w:ascii="Arial" w:hAnsi="Arial" w:cs="Arial"/>
          <w:color w:val="000000" w:themeColor="text1"/>
        </w:rPr>
        <w:t xml:space="preserve"> үнэлгээ хийгээд өндөр эрсдэлтэй гэж үзсэн</w:t>
      </w:r>
      <w:r w:rsidRPr="0087226A">
        <w:rPr>
          <w:rFonts w:ascii="Arial" w:hAnsi="Arial" w:cs="Arial"/>
          <w:color w:val="000000" w:themeColor="text1"/>
          <w:lang w:val="mn-MN"/>
        </w:rPr>
        <w:t>.</w:t>
      </w:r>
      <w:r w:rsidRPr="0087226A">
        <w:rPr>
          <w:rFonts w:ascii="Arial" w:hAnsi="Arial" w:cs="Arial"/>
          <w:color w:val="000000" w:themeColor="text1"/>
        </w:rPr>
        <w:t xml:space="preserve"> </w:t>
      </w:r>
      <w:r w:rsidRPr="0087226A">
        <w:rPr>
          <w:rFonts w:ascii="Arial" w:hAnsi="Arial" w:cs="Arial"/>
          <w:color w:val="000000" w:themeColor="text1"/>
          <w:lang w:val="mn-MN"/>
        </w:rPr>
        <w:t>1600</w:t>
      </w:r>
      <w:r w:rsidRPr="0087226A">
        <w:rPr>
          <w:rFonts w:ascii="Arial" w:hAnsi="Arial" w:cs="Arial"/>
          <w:color w:val="000000" w:themeColor="text1"/>
        </w:rPr>
        <w:t xml:space="preserve"> аж ахуйн</w:t>
      </w:r>
      <w:r w:rsidRPr="0087226A">
        <w:rPr>
          <w:rFonts w:ascii="Arial" w:hAnsi="Arial" w:cs="Arial"/>
          <w:color w:val="000000" w:themeColor="text1"/>
          <w:lang w:val="mn-MN"/>
        </w:rPr>
        <w:t xml:space="preserve"> нэг</w:t>
      </w:r>
      <w:r w:rsidRPr="0087226A">
        <w:rPr>
          <w:rFonts w:ascii="Arial" w:hAnsi="Arial" w:cs="Arial"/>
          <w:color w:val="000000" w:themeColor="text1"/>
        </w:rPr>
        <w:t xml:space="preserve">жүүдийг шалгасан. </w:t>
      </w:r>
      <w:r w:rsidRPr="0087226A">
        <w:rPr>
          <w:rFonts w:ascii="Arial" w:hAnsi="Arial" w:cs="Arial"/>
          <w:color w:val="000000" w:themeColor="text1"/>
          <w:lang w:val="mn-MN"/>
        </w:rPr>
        <w:t>Эн</w:t>
      </w:r>
      <w:r w:rsidRPr="0087226A">
        <w:rPr>
          <w:rFonts w:ascii="Arial" w:hAnsi="Arial" w:cs="Arial"/>
          <w:color w:val="000000" w:themeColor="text1"/>
        </w:rPr>
        <w:t xml:space="preserve">эний үр дүнд гарч ирж байгаа зөрчил нь ч гэсэн </w:t>
      </w:r>
      <w:r w:rsidRPr="0087226A">
        <w:rPr>
          <w:rFonts w:ascii="Arial" w:hAnsi="Arial" w:cs="Arial"/>
          <w:color w:val="000000" w:themeColor="text1"/>
          <w:lang w:val="mn-MN"/>
        </w:rPr>
        <w:t>9000</w:t>
      </w:r>
      <w:r w:rsidRPr="0087226A">
        <w:rPr>
          <w:rFonts w:ascii="Arial" w:hAnsi="Arial" w:cs="Arial"/>
          <w:color w:val="000000" w:themeColor="text1"/>
        </w:rPr>
        <w:t xml:space="preserve"> аж ахуйн</w:t>
      </w:r>
      <w:r w:rsidRPr="0087226A">
        <w:rPr>
          <w:rFonts w:ascii="Arial" w:hAnsi="Arial" w:cs="Arial"/>
          <w:color w:val="000000" w:themeColor="text1"/>
          <w:lang w:val="mn-MN"/>
        </w:rPr>
        <w:t xml:space="preserve"> нэг</w:t>
      </w:r>
      <w:r w:rsidRPr="0087226A">
        <w:rPr>
          <w:rFonts w:ascii="Arial" w:hAnsi="Arial" w:cs="Arial"/>
          <w:color w:val="000000" w:themeColor="text1"/>
        </w:rPr>
        <w:t xml:space="preserve">жийг шалгаад илрүүлж байсан зөрчлөөсөө </w:t>
      </w:r>
      <w:r w:rsidRPr="0087226A">
        <w:rPr>
          <w:rFonts w:ascii="Arial" w:hAnsi="Arial" w:cs="Arial"/>
          <w:color w:val="000000" w:themeColor="text1"/>
          <w:lang w:val="mn-MN"/>
        </w:rPr>
        <w:t xml:space="preserve">3 </w:t>
      </w:r>
      <w:r w:rsidRPr="0087226A">
        <w:rPr>
          <w:rFonts w:ascii="Arial" w:hAnsi="Arial" w:cs="Arial"/>
          <w:color w:val="000000" w:themeColor="text1"/>
        </w:rPr>
        <w:t xml:space="preserve">дахин илүү хэмжээний зөрчлийг бид нар илрүүлж, энийг тайланг нь засуулах ийм ажиллагаануудыг бид нар хийж байгаа гэдгийг бас энд дурдъя.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lang w:val="mn-MN"/>
        </w:rPr>
        <w:t>Е</w:t>
      </w:r>
      <w:r w:rsidRPr="0087226A">
        <w:rPr>
          <w:rFonts w:ascii="Arial" w:hAnsi="Arial" w:cs="Arial"/>
          <w:color w:val="000000" w:themeColor="text1"/>
        </w:rPr>
        <w:t xml:space="preserve">р нь </w:t>
      </w:r>
      <w:r w:rsidRPr="0087226A">
        <w:rPr>
          <w:rFonts w:ascii="Arial" w:hAnsi="Arial" w:cs="Arial"/>
          <w:color w:val="000000" w:themeColor="text1"/>
          <w:lang w:val="mn-MN"/>
        </w:rPr>
        <w:t>2022</w:t>
      </w:r>
      <w:r w:rsidRPr="0087226A">
        <w:rPr>
          <w:rFonts w:ascii="Arial" w:hAnsi="Arial" w:cs="Arial"/>
          <w:color w:val="000000" w:themeColor="text1"/>
        </w:rPr>
        <w:t xml:space="preserve"> онд Засгийн газрын төсвийн</w:t>
      </w:r>
      <w:r w:rsidRPr="0087226A">
        <w:rPr>
          <w:rFonts w:ascii="Arial" w:hAnsi="Arial" w:cs="Arial"/>
          <w:color w:val="000000" w:themeColor="text1"/>
          <w:lang w:val="mn-MN"/>
        </w:rPr>
        <w:t xml:space="preserve"> </w:t>
      </w:r>
      <w:r w:rsidR="00957248">
        <w:rPr>
          <w:rFonts w:ascii="Arial" w:hAnsi="Arial" w:cs="Arial"/>
          <w:color w:val="000000" w:themeColor="text1"/>
        </w:rPr>
        <w:t>шинэчлэлийн жилийн хүрээнд</w:t>
      </w:r>
      <w:r w:rsidR="00957248">
        <w:rPr>
          <w:rFonts w:ascii="Arial" w:hAnsi="Arial" w:cs="Arial"/>
          <w:color w:val="000000" w:themeColor="text1"/>
          <w:lang w:val="mn-MN"/>
        </w:rPr>
        <w:t xml:space="preserve"> </w:t>
      </w:r>
      <w:r w:rsidRPr="0087226A">
        <w:rPr>
          <w:rFonts w:ascii="Arial" w:hAnsi="Arial" w:cs="Arial"/>
          <w:color w:val="000000" w:themeColor="text1"/>
        </w:rPr>
        <w:t>ба</w:t>
      </w:r>
      <w:r w:rsidRPr="0087226A">
        <w:rPr>
          <w:rFonts w:ascii="Arial" w:hAnsi="Arial" w:cs="Arial"/>
          <w:color w:val="000000" w:themeColor="text1"/>
          <w:lang w:val="mn-MN"/>
        </w:rPr>
        <w:t xml:space="preserve">с </w:t>
      </w:r>
      <w:r w:rsidRPr="0087226A">
        <w:rPr>
          <w:rFonts w:ascii="Arial" w:hAnsi="Arial" w:cs="Arial"/>
          <w:color w:val="000000" w:themeColor="text1"/>
        </w:rPr>
        <w:t xml:space="preserve">манай татварын албаны хийж байгаа </w:t>
      </w:r>
      <w:r w:rsidRPr="0087226A">
        <w:rPr>
          <w:rFonts w:ascii="Arial" w:hAnsi="Arial" w:cs="Arial"/>
          <w:color w:val="000000" w:themeColor="text1"/>
          <w:lang w:val="mn-MN"/>
        </w:rPr>
        <w:t xml:space="preserve">1 </w:t>
      </w:r>
      <w:r w:rsidRPr="0087226A">
        <w:rPr>
          <w:rFonts w:ascii="Arial" w:hAnsi="Arial" w:cs="Arial"/>
          <w:color w:val="000000" w:themeColor="text1"/>
        </w:rPr>
        <w:t>ажил нь бас татвар төлөгчдөөс буруу</w:t>
      </w:r>
      <w:r w:rsidR="00957248">
        <w:rPr>
          <w:rFonts w:ascii="Arial" w:hAnsi="Arial" w:cs="Arial"/>
          <w:color w:val="000000" w:themeColor="text1"/>
        </w:rPr>
        <w:t xml:space="preserve"> тайлан аваад суугаад байх биш</w:t>
      </w:r>
      <w:r w:rsidR="00957248">
        <w:rPr>
          <w:rFonts w:ascii="Arial" w:hAnsi="Arial" w:cs="Arial"/>
          <w:color w:val="000000" w:themeColor="text1"/>
          <w:lang w:val="mn-MN"/>
        </w:rPr>
        <w:t xml:space="preserve"> т</w:t>
      </w:r>
      <w:r w:rsidRPr="0087226A">
        <w:rPr>
          <w:rFonts w:ascii="Arial" w:hAnsi="Arial" w:cs="Arial"/>
          <w:color w:val="000000" w:themeColor="text1"/>
        </w:rPr>
        <w:t>атварын албан дээр байгаа мэдээлэл дээрээ үндэслээд</w:t>
      </w:r>
      <w:r w:rsidRPr="0087226A">
        <w:rPr>
          <w:rFonts w:ascii="Arial" w:hAnsi="Arial" w:cs="Arial"/>
          <w:color w:val="000000" w:themeColor="text1"/>
          <w:lang w:val="mn-MN"/>
        </w:rPr>
        <w:t xml:space="preserve">, </w:t>
      </w:r>
      <w:r w:rsidRPr="0087226A">
        <w:rPr>
          <w:rFonts w:ascii="Arial" w:hAnsi="Arial" w:cs="Arial"/>
          <w:color w:val="000000" w:themeColor="text1"/>
        </w:rPr>
        <w:t xml:space="preserve"> борлуулалтынхаа мэдээлэл дээр үндэслээд жишээлбэл нэмэгдсэн өртгийн албан татварын тайланг татварын алба боловсруулаад татвар төлөгч рүүгээ хүргүүлдэг</w:t>
      </w:r>
      <w:r w:rsidRPr="0087226A">
        <w:rPr>
          <w:rFonts w:ascii="Arial" w:hAnsi="Arial" w:cs="Arial"/>
          <w:color w:val="000000" w:themeColor="text1"/>
          <w:lang w:val="mn-MN"/>
        </w:rPr>
        <w:t>.</w:t>
      </w:r>
      <w:r w:rsidRPr="0087226A">
        <w:rPr>
          <w:rFonts w:ascii="Arial" w:hAnsi="Arial" w:cs="Arial"/>
          <w:color w:val="000000" w:themeColor="text1"/>
        </w:rPr>
        <w:t xml:space="preserve"> </w:t>
      </w:r>
      <w:r w:rsidRPr="0087226A">
        <w:rPr>
          <w:rFonts w:ascii="Arial" w:hAnsi="Arial" w:cs="Arial"/>
          <w:color w:val="000000" w:themeColor="text1"/>
          <w:lang w:val="mn-MN"/>
        </w:rPr>
        <w:t xml:space="preserve"> Т</w:t>
      </w:r>
      <w:r w:rsidRPr="0087226A">
        <w:rPr>
          <w:rFonts w:ascii="Arial" w:hAnsi="Arial" w:cs="Arial"/>
          <w:color w:val="000000" w:themeColor="text1"/>
        </w:rPr>
        <w:t>атвар төлөгч тал</w:t>
      </w:r>
      <w:r w:rsidR="00957248">
        <w:rPr>
          <w:rFonts w:ascii="Arial" w:hAnsi="Arial" w:cs="Arial"/>
          <w:color w:val="000000" w:themeColor="text1"/>
          <w:lang w:val="mn-MN"/>
        </w:rPr>
        <w:t>,</w:t>
      </w:r>
      <w:r w:rsidRPr="0087226A">
        <w:rPr>
          <w:rFonts w:ascii="Arial" w:hAnsi="Arial" w:cs="Arial"/>
          <w:color w:val="000000" w:themeColor="text1"/>
        </w:rPr>
        <w:t xml:space="preserve"> нягтлан бодох нь тайлангаа нягтлаа</w:t>
      </w:r>
      <w:r w:rsidR="00957248">
        <w:rPr>
          <w:rFonts w:ascii="Arial" w:hAnsi="Arial" w:cs="Arial"/>
          <w:color w:val="000000" w:themeColor="text1"/>
        </w:rPr>
        <w:t>д буцаагаад татварын алба ру</w:t>
      </w:r>
      <w:r w:rsidR="00957248">
        <w:rPr>
          <w:rFonts w:ascii="Arial" w:hAnsi="Arial" w:cs="Arial"/>
          <w:color w:val="000000" w:themeColor="text1"/>
          <w:lang w:val="mn-MN"/>
        </w:rPr>
        <w:t xml:space="preserve">у </w:t>
      </w:r>
      <w:r w:rsidRPr="0087226A">
        <w:rPr>
          <w:rFonts w:ascii="Arial" w:hAnsi="Arial" w:cs="Arial"/>
          <w:color w:val="000000" w:themeColor="text1"/>
        </w:rPr>
        <w:t>ирүүлдэг</w:t>
      </w:r>
      <w:r w:rsidRPr="0087226A">
        <w:rPr>
          <w:rFonts w:ascii="Arial" w:hAnsi="Arial" w:cs="Arial"/>
          <w:color w:val="000000" w:themeColor="text1"/>
          <w:lang w:val="mn-MN"/>
        </w:rPr>
        <w:t xml:space="preserve"> и</w:t>
      </w:r>
      <w:r w:rsidRPr="0087226A">
        <w:rPr>
          <w:rFonts w:ascii="Arial" w:hAnsi="Arial" w:cs="Arial"/>
          <w:color w:val="000000" w:themeColor="text1"/>
        </w:rPr>
        <w:t>йм хэлбэр лүү бид нар бас шилжиж байгаа</w:t>
      </w:r>
      <w:r w:rsidRPr="0087226A">
        <w:rPr>
          <w:rFonts w:ascii="Arial" w:hAnsi="Arial" w:cs="Arial"/>
          <w:color w:val="000000" w:themeColor="text1"/>
          <w:lang w:val="mn-MN"/>
        </w:rPr>
        <w:t>. Э</w:t>
      </w:r>
      <w:r w:rsidRPr="0087226A">
        <w:rPr>
          <w:rFonts w:ascii="Arial" w:hAnsi="Arial" w:cs="Arial"/>
          <w:color w:val="000000" w:themeColor="text1"/>
        </w:rPr>
        <w:t xml:space="preserve">нэний…/минут дуусав./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lang w:val="mn-MN"/>
        </w:rPr>
      </w:pPr>
      <w:r w:rsidRPr="0087226A">
        <w:rPr>
          <w:rFonts w:ascii="Arial" w:hAnsi="Arial" w:cs="Arial"/>
          <w:b/>
          <w:bCs/>
          <w:color w:val="000000" w:themeColor="text1"/>
          <w:lang w:val="mn-MN"/>
        </w:rPr>
        <w:t>Ж.Ганбаатар</w:t>
      </w:r>
      <w:r w:rsidRPr="0087226A">
        <w:rPr>
          <w:rFonts w:ascii="Arial" w:hAnsi="Arial" w:cs="Arial"/>
          <w:b/>
          <w:bCs/>
          <w:color w:val="000000" w:themeColor="text1"/>
        </w:rPr>
        <w:t>:</w:t>
      </w:r>
      <w:r w:rsidRPr="0087226A">
        <w:rPr>
          <w:rFonts w:ascii="Arial" w:hAnsi="Arial" w:cs="Arial"/>
          <w:b/>
          <w:bCs/>
          <w:color w:val="000000" w:themeColor="text1"/>
          <w:lang w:val="mn-MN"/>
        </w:rPr>
        <w:t xml:space="preserve"> </w:t>
      </w:r>
      <w:r w:rsidRPr="0087226A">
        <w:rPr>
          <w:rFonts w:ascii="Arial" w:hAnsi="Arial" w:cs="Arial"/>
          <w:color w:val="000000" w:themeColor="text1"/>
          <w:lang w:val="mn-MN"/>
        </w:rPr>
        <w:t>Б</w:t>
      </w:r>
      <w:r w:rsidRPr="0087226A">
        <w:rPr>
          <w:rFonts w:ascii="Arial" w:hAnsi="Arial" w:cs="Arial"/>
          <w:color w:val="000000" w:themeColor="text1"/>
        </w:rPr>
        <w:t xml:space="preserve">аттөмөр </w:t>
      </w:r>
      <w:r w:rsidRPr="0087226A">
        <w:rPr>
          <w:rFonts w:ascii="Arial" w:hAnsi="Arial" w:cs="Arial"/>
          <w:color w:val="000000" w:themeColor="text1"/>
          <w:lang w:val="mn-MN"/>
        </w:rPr>
        <w:t>ги</w:t>
      </w:r>
      <w:r w:rsidRPr="0087226A">
        <w:rPr>
          <w:rFonts w:ascii="Arial" w:hAnsi="Arial" w:cs="Arial"/>
          <w:color w:val="000000" w:themeColor="text1"/>
        </w:rPr>
        <w:t>шүүн тодруулах уу? Болсон уу</w:t>
      </w:r>
      <w:r w:rsidRPr="0087226A">
        <w:rPr>
          <w:rFonts w:ascii="Arial" w:hAnsi="Arial" w:cs="Arial"/>
          <w:color w:val="000000" w:themeColor="text1"/>
          <w:lang w:val="mn-MN"/>
        </w:rPr>
        <w:t>? Б</w:t>
      </w:r>
      <w:r w:rsidR="00957248">
        <w:rPr>
          <w:rFonts w:ascii="Arial" w:hAnsi="Arial" w:cs="Arial"/>
          <w:color w:val="000000" w:themeColor="text1"/>
        </w:rPr>
        <w:t>айна</w:t>
      </w:r>
      <w:r w:rsidR="00957248">
        <w:rPr>
          <w:rFonts w:ascii="Arial" w:hAnsi="Arial" w:cs="Arial"/>
          <w:color w:val="000000" w:themeColor="text1"/>
          <w:lang w:val="mn-MN"/>
        </w:rPr>
        <w:t xml:space="preserve"> г</w:t>
      </w:r>
      <w:r w:rsidRPr="0087226A">
        <w:rPr>
          <w:rFonts w:ascii="Arial" w:hAnsi="Arial" w:cs="Arial"/>
          <w:color w:val="000000" w:themeColor="text1"/>
        </w:rPr>
        <w:t>ишүүд</w:t>
      </w:r>
      <w:r w:rsidR="00957248">
        <w:rPr>
          <w:rFonts w:ascii="Arial" w:hAnsi="Arial" w:cs="Arial"/>
          <w:color w:val="000000" w:themeColor="text1"/>
          <w:lang w:val="mn-MN"/>
        </w:rPr>
        <w:t xml:space="preserve">. </w:t>
      </w:r>
      <w:r w:rsidRPr="0087226A">
        <w:rPr>
          <w:rFonts w:ascii="Arial" w:hAnsi="Arial" w:cs="Arial"/>
          <w:color w:val="000000" w:themeColor="text1"/>
          <w:lang w:val="mn-MN"/>
        </w:rPr>
        <w:t>З</w:t>
      </w:r>
      <w:r w:rsidRPr="0087226A">
        <w:rPr>
          <w:rFonts w:ascii="Arial" w:hAnsi="Arial" w:cs="Arial"/>
          <w:color w:val="000000" w:themeColor="text1"/>
        </w:rPr>
        <w:t xml:space="preserve">аяабал дарга </w:t>
      </w:r>
      <w:r w:rsidRPr="0087226A">
        <w:rPr>
          <w:rFonts w:ascii="Arial" w:hAnsi="Arial" w:cs="Arial"/>
          <w:color w:val="000000" w:themeColor="text1"/>
          <w:lang w:val="mn-MN"/>
        </w:rPr>
        <w:t xml:space="preserve">1 </w:t>
      </w:r>
      <w:r w:rsidRPr="0087226A">
        <w:rPr>
          <w:rFonts w:ascii="Arial" w:hAnsi="Arial" w:cs="Arial"/>
          <w:color w:val="000000" w:themeColor="text1"/>
        </w:rPr>
        <w:t>минут гүйцээж хариулъя</w:t>
      </w:r>
      <w:r w:rsidR="00957248">
        <w:rPr>
          <w:rFonts w:ascii="Arial" w:hAnsi="Arial" w:cs="Arial"/>
          <w:color w:val="000000" w:themeColor="text1"/>
          <w:lang w:val="mn-MN"/>
        </w:rPr>
        <w:t xml:space="preserve">, </w:t>
      </w:r>
      <w:r w:rsidRPr="0087226A">
        <w:rPr>
          <w:rFonts w:ascii="Arial" w:hAnsi="Arial" w:cs="Arial"/>
          <w:color w:val="000000" w:themeColor="text1"/>
          <w:lang w:val="mn-MN"/>
        </w:rPr>
        <w:t>1</w:t>
      </w:r>
      <w:r w:rsidRPr="0087226A">
        <w:rPr>
          <w:rFonts w:ascii="Arial" w:hAnsi="Arial" w:cs="Arial"/>
          <w:color w:val="000000" w:themeColor="text1"/>
        </w:rPr>
        <w:t xml:space="preserve"> минут шүү</w:t>
      </w:r>
      <w:r w:rsidRPr="0087226A">
        <w:rPr>
          <w:rFonts w:ascii="Arial" w:hAnsi="Arial" w:cs="Arial"/>
          <w:color w:val="000000" w:themeColor="text1"/>
          <w:lang w:val="mn-MN"/>
        </w:rPr>
        <w:t>.</w:t>
      </w:r>
    </w:p>
    <w:p w:rsidR="00230806" w:rsidRPr="0087226A" w:rsidRDefault="00230806" w:rsidP="00230806">
      <w:pPr>
        <w:ind w:firstLine="720"/>
        <w:jc w:val="both"/>
        <w:rPr>
          <w:rFonts w:ascii="Arial" w:hAnsi="Arial" w:cs="Arial"/>
          <w:color w:val="000000" w:themeColor="text1"/>
          <w:lang w:val="mn-MN"/>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rPr>
        <w:t xml:space="preserve">Б.Заяабал: </w:t>
      </w:r>
      <w:r w:rsidRPr="0087226A">
        <w:rPr>
          <w:rFonts w:ascii="Arial" w:hAnsi="Arial" w:cs="Arial"/>
          <w:color w:val="000000" w:themeColor="text1"/>
        </w:rPr>
        <w:t xml:space="preserve"> АМАНАТ</w:t>
      </w:r>
      <w:r w:rsidRPr="0087226A">
        <w:rPr>
          <w:rFonts w:ascii="Arial" w:hAnsi="Arial" w:cs="Arial"/>
          <w:color w:val="000000" w:themeColor="text1"/>
          <w:lang w:val="mn-MN"/>
        </w:rPr>
        <w:t>-</w:t>
      </w:r>
      <w:r w:rsidRPr="0087226A">
        <w:rPr>
          <w:rFonts w:ascii="Arial" w:hAnsi="Arial" w:cs="Arial"/>
          <w:color w:val="000000" w:themeColor="text1"/>
        </w:rPr>
        <w:t>ы</w:t>
      </w:r>
      <w:r w:rsidRPr="0087226A">
        <w:rPr>
          <w:rFonts w:ascii="Arial" w:hAnsi="Arial" w:cs="Arial"/>
          <w:color w:val="000000" w:themeColor="text1"/>
          <w:lang w:val="mn-MN"/>
        </w:rPr>
        <w:t>н</w:t>
      </w:r>
      <w:r w:rsidRPr="0087226A">
        <w:rPr>
          <w:rFonts w:ascii="Arial" w:hAnsi="Arial" w:cs="Arial"/>
          <w:color w:val="000000" w:themeColor="text1"/>
        </w:rPr>
        <w:t xml:space="preserve"> төлбөрийг бас бид нар бас энэ удаа</w:t>
      </w:r>
      <w:r w:rsidRPr="0087226A">
        <w:rPr>
          <w:rFonts w:ascii="Arial" w:hAnsi="Arial" w:cs="Arial"/>
          <w:color w:val="000000" w:themeColor="text1"/>
          <w:lang w:val="mn-MN"/>
        </w:rPr>
        <w:t xml:space="preserve"> </w:t>
      </w:r>
      <w:r w:rsidRPr="0087226A">
        <w:rPr>
          <w:rFonts w:ascii="Arial" w:hAnsi="Arial" w:cs="Arial"/>
          <w:color w:val="000000" w:themeColor="text1"/>
        </w:rPr>
        <w:t>бас энэ тайланг нь өөр дээрээ татварын албан дээр байгаа, гаргаж байгаа экспортын мэдээ</w:t>
      </w:r>
      <w:r w:rsidRPr="0087226A">
        <w:rPr>
          <w:rFonts w:ascii="Arial" w:hAnsi="Arial" w:cs="Arial"/>
          <w:color w:val="000000" w:themeColor="text1"/>
          <w:lang w:val="mn-MN"/>
        </w:rPr>
        <w:t>,</w:t>
      </w:r>
      <w:r w:rsidRPr="0087226A">
        <w:rPr>
          <w:rFonts w:ascii="Arial" w:hAnsi="Arial" w:cs="Arial"/>
          <w:color w:val="000000" w:themeColor="text1"/>
        </w:rPr>
        <w:t xml:space="preserve"> манай гаалийн лабораторийн гаргаж байгаа нөгөө доторх агууламж дээрээс нь дэлхийн жишиг үнэ энэ гурван хэмжигдэхүүнийг үржээд тэндээсээ авах ёстой хувиараа бид нар авдаг АМАНАТ</w:t>
      </w:r>
      <w:r w:rsidRPr="0087226A">
        <w:rPr>
          <w:rFonts w:ascii="Arial" w:hAnsi="Arial" w:cs="Arial"/>
          <w:color w:val="000000" w:themeColor="text1"/>
          <w:lang w:val="mn-MN"/>
        </w:rPr>
        <w:t>-</w:t>
      </w:r>
      <w:r w:rsidRPr="0087226A">
        <w:rPr>
          <w:rFonts w:ascii="Arial" w:hAnsi="Arial" w:cs="Arial"/>
          <w:color w:val="000000" w:themeColor="text1"/>
        </w:rPr>
        <w:t>ы</w:t>
      </w:r>
      <w:r w:rsidRPr="0087226A">
        <w:rPr>
          <w:rFonts w:ascii="Arial" w:hAnsi="Arial" w:cs="Arial"/>
          <w:color w:val="000000" w:themeColor="text1"/>
          <w:lang w:val="mn-MN"/>
        </w:rPr>
        <w:t>н</w:t>
      </w:r>
      <w:r w:rsidRPr="0087226A">
        <w:rPr>
          <w:rFonts w:ascii="Arial" w:hAnsi="Arial" w:cs="Arial"/>
          <w:color w:val="000000" w:themeColor="text1"/>
        </w:rPr>
        <w:t xml:space="preserve"> тайлан байг</w:t>
      </w:r>
      <w:r w:rsidRPr="0087226A">
        <w:rPr>
          <w:rFonts w:ascii="Arial" w:hAnsi="Arial" w:cs="Arial"/>
          <w:color w:val="000000" w:themeColor="text1"/>
          <w:lang w:val="mn-MN"/>
        </w:rPr>
        <w:t xml:space="preserve">аа. </w:t>
      </w:r>
      <w:r w:rsidRPr="0087226A">
        <w:rPr>
          <w:rFonts w:ascii="Arial" w:hAnsi="Arial" w:cs="Arial"/>
          <w:color w:val="000000" w:themeColor="text1"/>
        </w:rPr>
        <w:t>Тэрийг</w:t>
      </w:r>
      <w:r w:rsidRPr="0087226A">
        <w:rPr>
          <w:rFonts w:ascii="Arial" w:hAnsi="Arial" w:cs="Arial"/>
          <w:color w:val="000000" w:themeColor="text1"/>
          <w:lang w:val="mn-MN"/>
        </w:rPr>
        <w:t xml:space="preserve"> </w:t>
      </w:r>
      <w:r w:rsidRPr="0087226A">
        <w:rPr>
          <w:rFonts w:ascii="Arial" w:hAnsi="Arial" w:cs="Arial"/>
          <w:color w:val="000000" w:themeColor="text1"/>
        </w:rPr>
        <w:t>бас татварын алба гаргаж татвар төлөгч рүүгээ хүргүүлдэг ийм систем рүү бид нар орж байна</w:t>
      </w:r>
      <w:r w:rsidRPr="0087226A">
        <w:rPr>
          <w:rFonts w:ascii="Arial" w:hAnsi="Arial" w:cs="Arial"/>
          <w:color w:val="000000" w:themeColor="text1"/>
          <w:lang w:val="mn-MN"/>
        </w:rPr>
        <w:t xml:space="preserve">. </w:t>
      </w:r>
      <w:r w:rsidRPr="0087226A">
        <w:rPr>
          <w:rFonts w:ascii="Arial" w:hAnsi="Arial" w:cs="Arial"/>
          <w:color w:val="000000" w:themeColor="text1"/>
        </w:rPr>
        <w:t>Ингэснээр</w:t>
      </w:r>
      <w:r w:rsidRPr="0087226A">
        <w:rPr>
          <w:rFonts w:ascii="Arial" w:hAnsi="Arial" w:cs="Arial"/>
          <w:color w:val="000000" w:themeColor="text1"/>
          <w:lang w:val="mn-MN"/>
        </w:rPr>
        <w:t xml:space="preserve"> </w:t>
      </w:r>
      <w:r w:rsidRPr="0087226A">
        <w:rPr>
          <w:rFonts w:ascii="Arial" w:hAnsi="Arial" w:cs="Arial"/>
          <w:color w:val="000000" w:themeColor="text1"/>
        </w:rPr>
        <w:t>бид нар өмнө нь буруу тайлангаа ирүүл</w:t>
      </w:r>
      <w:r w:rsidRPr="0087226A">
        <w:rPr>
          <w:rFonts w:ascii="Arial" w:hAnsi="Arial" w:cs="Arial"/>
          <w:color w:val="000000" w:themeColor="text1"/>
          <w:lang w:val="mn-MN"/>
        </w:rPr>
        <w:t>сэн н</w:t>
      </w:r>
      <w:r w:rsidRPr="0087226A">
        <w:rPr>
          <w:rFonts w:ascii="Arial" w:hAnsi="Arial" w:cs="Arial"/>
          <w:color w:val="000000" w:themeColor="text1"/>
        </w:rPr>
        <w:t>өхцөлд</w:t>
      </w:r>
      <w:r w:rsidRPr="0087226A">
        <w:rPr>
          <w:rFonts w:ascii="Arial" w:hAnsi="Arial" w:cs="Arial"/>
          <w:color w:val="000000" w:themeColor="text1"/>
          <w:lang w:val="mn-MN"/>
        </w:rPr>
        <w:t xml:space="preserve"> </w:t>
      </w:r>
      <w:r w:rsidRPr="0087226A">
        <w:rPr>
          <w:rFonts w:ascii="Arial" w:hAnsi="Arial" w:cs="Arial"/>
          <w:color w:val="000000" w:themeColor="text1"/>
        </w:rPr>
        <w:t xml:space="preserve">араас нь хяналт шалгалт </w:t>
      </w:r>
      <w:r w:rsidRPr="0087226A">
        <w:rPr>
          <w:rFonts w:ascii="Arial" w:hAnsi="Arial" w:cs="Arial"/>
          <w:color w:val="000000" w:themeColor="text1"/>
          <w:lang w:val="mn-MN"/>
        </w:rPr>
        <w:t>хөө</w:t>
      </w:r>
      <w:r w:rsidRPr="0087226A">
        <w:rPr>
          <w:rFonts w:ascii="Arial" w:hAnsi="Arial" w:cs="Arial"/>
          <w:color w:val="000000" w:themeColor="text1"/>
        </w:rPr>
        <w:t>ж явдаг байсан</w:t>
      </w:r>
      <w:r w:rsidRPr="0087226A">
        <w:rPr>
          <w:rFonts w:ascii="Arial" w:hAnsi="Arial" w:cs="Arial"/>
          <w:color w:val="000000" w:themeColor="text1"/>
          <w:lang w:val="mn-MN"/>
        </w:rPr>
        <w:t xml:space="preserve"> бол одоо</w:t>
      </w:r>
      <w:r w:rsidRPr="0087226A">
        <w:rPr>
          <w:rFonts w:ascii="Arial" w:hAnsi="Arial" w:cs="Arial"/>
          <w:color w:val="000000" w:themeColor="text1"/>
        </w:rPr>
        <w:t xml:space="preserve"> тэгэх шаардлагагүй, цаг хугацаа бүрдэнэ. Бид нар үнэн</w:t>
      </w:r>
      <w:r w:rsidRPr="0087226A">
        <w:rPr>
          <w:rFonts w:ascii="Arial" w:hAnsi="Arial" w:cs="Arial"/>
          <w:color w:val="000000" w:themeColor="text1"/>
          <w:lang w:val="mn-MN"/>
        </w:rPr>
        <w:t>,</w:t>
      </w:r>
      <w:r w:rsidRPr="0087226A">
        <w:rPr>
          <w:rFonts w:ascii="Arial" w:hAnsi="Arial" w:cs="Arial"/>
          <w:color w:val="000000" w:themeColor="text1"/>
        </w:rPr>
        <w:t xml:space="preserve"> зөвийг тодорхойлох ийм боломжтой болж байгаа гэдгийг хэлье.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lang w:val="mn-MN"/>
        </w:rPr>
        <w:t>Б</w:t>
      </w:r>
      <w:r w:rsidRPr="0087226A">
        <w:rPr>
          <w:rFonts w:ascii="Arial" w:hAnsi="Arial" w:cs="Arial"/>
          <w:color w:val="000000" w:themeColor="text1"/>
        </w:rPr>
        <w:t>орлуулалтын орлогоос зардлыг хасаад олон улсын татвартай холбоотой асуудлууд орсноор сайжруулалт гарсан уу гэж энэ дээр бол</w:t>
      </w:r>
      <w:r w:rsidRPr="0087226A">
        <w:rPr>
          <w:rFonts w:ascii="Arial" w:hAnsi="Arial" w:cs="Arial"/>
          <w:color w:val="000000" w:themeColor="text1"/>
          <w:lang w:val="mn-MN"/>
        </w:rPr>
        <w:t xml:space="preserve"> </w:t>
      </w:r>
      <w:r w:rsidRPr="0087226A">
        <w:rPr>
          <w:rFonts w:ascii="Arial" w:hAnsi="Arial" w:cs="Arial"/>
          <w:color w:val="000000" w:themeColor="text1"/>
        </w:rPr>
        <w:t>тодорхой сайжруулалт гарч байг</w:t>
      </w:r>
      <w:r w:rsidRPr="0087226A">
        <w:rPr>
          <w:rFonts w:ascii="Arial" w:hAnsi="Arial" w:cs="Arial"/>
          <w:color w:val="000000" w:themeColor="text1"/>
          <w:lang w:val="mn-MN"/>
        </w:rPr>
        <w:t>аа.</w:t>
      </w:r>
      <w:r w:rsidRPr="0087226A">
        <w:rPr>
          <w:rFonts w:ascii="Arial" w:hAnsi="Arial" w:cs="Arial"/>
          <w:color w:val="000000" w:themeColor="text1"/>
        </w:rPr>
        <w:t xml:space="preserve"> </w:t>
      </w:r>
      <w:r w:rsidRPr="0087226A">
        <w:rPr>
          <w:rFonts w:ascii="Arial" w:hAnsi="Arial" w:cs="Arial"/>
          <w:color w:val="000000" w:themeColor="text1"/>
          <w:lang w:val="mn-MN"/>
        </w:rPr>
        <w:t>О</w:t>
      </w:r>
      <w:r w:rsidRPr="0087226A">
        <w:rPr>
          <w:rFonts w:ascii="Arial" w:hAnsi="Arial" w:cs="Arial"/>
          <w:color w:val="000000" w:themeColor="text1"/>
        </w:rPr>
        <w:t>лон улсын татвартай холбоотой BEPS-ээс гадна үнэ шилжилтийн зарчмуудыг бид нар хэрэгжүүлж байг</w:t>
      </w:r>
      <w:r w:rsidRPr="0087226A">
        <w:rPr>
          <w:rFonts w:ascii="Arial" w:hAnsi="Arial" w:cs="Arial"/>
          <w:color w:val="000000" w:themeColor="text1"/>
          <w:lang w:val="mn-MN"/>
        </w:rPr>
        <w:t>аа.</w:t>
      </w:r>
      <w:r w:rsidRPr="0087226A">
        <w:rPr>
          <w:rFonts w:ascii="Arial" w:hAnsi="Arial" w:cs="Arial"/>
          <w:color w:val="000000" w:themeColor="text1"/>
        </w:rPr>
        <w:t xml:space="preserve"> Энэтэй холбоотой </w:t>
      </w:r>
      <w:r w:rsidRPr="0087226A">
        <w:rPr>
          <w:rFonts w:ascii="Arial" w:hAnsi="Arial" w:cs="Arial"/>
          <w:color w:val="000000" w:themeColor="text1"/>
          <w:lang w:val="mn-MN"/>
        </w:rPr>
        <w:t>4</w:t>
      </w:r>
      <w:r w:rsidRPr="0087226A">
        <w:rPr>
          <w:rFonts w:ascii="Arial" w:hAnsi="Arial" w:cs="Arial"/>
          <w:color w:val="000000" w:themeColor="text1"/>
        </w:rPr>
        <w:t xml:space="preserve"> янзын тайланг татвар төлөгчдөөс бид нар авдаг болсон. Зөвхөн “</w:t>
      </w:r>
      <w:r w:rsidRPr="0087226A">
        <w:rPr>
          <w:rFonts w:ascii="Arial" w:hAnsi="Arial" w:cs="Arial"/>
          <w:color w:val="000000" w:themeColor="text1"/>
          <w:lang w:val="mn-MN"/>
        </w:rPr>
        <w:t>О</w:t>
      </w:r>
      <w:r w:rsidRPr="0087226A">
        <w:rPr>
          <w:rFonts w:ascii="Arial" w:hAnsi="Arial" w:cs="Arial"/>
          <w:color w:val="000000" w:themeColor="text1"/>
        </w:rPr>
        <w:t xml:space="preserve">юу Толгой”-той холбоотой ярихад бид нар хяналт шалгалт хийгээд </w:t>
      </w:r>
      <w:r w:rsidRPr="0087226A">
        <w:rPr>
          <w:rFonts w:ascii="Arial" w:hAnsi="Arial" w:cs="Arial"/>
          <w:color w:val="000000" w:themeColor="text1"/>
          <w:lang w:val="mn-MN"/>
        </w:rPr>
        <w:t xml:space="preserve">1 </w:t>
      </w:r>
      <w:r w:rsidRPr="0087226A">
        <w:rPr>
          <w:rFonts w:ascii="Arial" w:hAnsi="Arial" w:cs="Arial"/>
          <w:color w:val="000000" w:themeColor="text1"/>
        </w:rPr>
        <w:t xml:space="preserve">их наяд төгрөгийн акт тавьсан гээд байдаг боловч </w:t>
      </w:r>
      <w:r w:rsidRPr="0087226A">
        <w:rPr>
          <w:rFonts w:ascii="Arial" w:hAnsi="Arial" w:cs="Arial"/>
          <w:color w:val="000000" w:themeColor="text1"/>
          <w:lang w:val="mn-MN"/>
        </w:rPr>
        <w:t>цаанаа 5 их</w:t>
      </w:r>
      <w:r w:rsidRPr="0087226A">
        <w:rPr>
          <w:rFonts w:ascii="Arial" w:hAnsi="Arial" w:cs="Arial"/>
          <w:color w:val="000000" w:themeColor="text1"/>
        </w:rPr>
        <w:t xml:space="preserve">…/минут </w:t>
      </w:r>
      <w:proofErr w:type="gramStart"/>
      <w:r w:rsidRPr="0087226A">
        <w:rPr>
          <w:rFonts w:ascii="Arial" w:hAnsi="Arial" w:cs="Arial"/>
          <w:color w:val="000000" w:themeColor="text1"/>
        </w:rPr>
        <w:t>дуусав./</w:t>
      </w:r>
      <w:proofErr w:type="gramEnd"/>
      <w:r w:rsidRPr="0087226A">
        <w:rPr>
          <w:rFonts w:ascii="Arial" w:hAnsi="Arial" w:cs="Arial"/>
          <w:color w:val="000000" w:themeColor="text1"/>
          <w:lang w:val="mn-MN"/>
        </w:rPr>
        <w:t xml:space="preserve"> </w:t>
      </w:r>
      <w:r w:rsidRPr="0087226A">
        <w:rPr>
          <w:rFonts w:ascii="Arial" w:hAnsi="Arial" w:cs="Arial"/>
          <w:color w:val="000000" w:themeColor="text1"/>
        </w:rPr>
        <w:t xml:space="preserve">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lang w:val="mn-MN"/>
        </w:rPr>
      </w:pPr>
      <w:r w:rsidRPr="0087226A">
        <w:rPr>
          <w:rFonts w:ascii="Arial" w:hAnsi="Arial" w:cs="Arial"/>
          <w:b/>
          <w:bCs/>
          <w:color w:val="000000" w:themeColor="text1"/>
          <w:lang w:val="mn-MN"/>
        </w:rPr>
        <w:t>Ж.Ганбаатар</w:t>
      </w:r>
      <w:r w:rsidRPr="0087226A">
        <w:rPr>
          <w:rFonts w:ascii="Arial" w:hAnsi="Arial" w:cs="Arial"/>
          <w:b/>
          <w:bCs/>
          <w:color w:val="000000" w:themeColor="text1"/>
        </w:rPr>
        <w:t>:</w:t>
      </w:r>
      <w:r w:rsidRPr="0087226A">
        <w:rPr>
          <w:rFonts w:ascii="Arial" w:hAnsi="Arial" w:cs="Arial"/>
          <w:b/>
          <w:bCs/>
          <w:color w:val="000000" w:themeColor="text1"/>
          <w:lang w:val="mn-MN"/>
        </w:rPr>
        <w:t xml:space="preserve"> </w:t>
      </w:r>
      <w:r w:rsidRPr="0087226A">
        <w:rPr>
          <w:rFonts w:ascii="Arial" w:hAnsi="Arial" w:cs="Arial"/>
          <w:color w:val="000000" w:themeColor="text1"/>
          <w:lang w:val="mn-MN"/>
        </w:rPr>
        <w:t>Х</w:t>
      </w:r>
      <w:r w:rsidRPr="0087226A">
        <w:rPr>
          <w:rFonts w:ascii="Arial" w:hAnsi="Arial" w:cs="Arial"/>
          <w:color w:val="000000" w:themeColor="text1"/>
        </w:rPr>
        <w:t>яналт шалгалт сайн байгаа юм байна гэж ойлголоо</w:t>
      </w:r>
      <w:r w:rsidRPr="0087226A">
        <w:rPr>
          <w:rFonts w:ascii="Arial" w:hAnsi="Arial" w:cs="Arial"/>
          <w:color w:val="000000" w:themeColor="text1"/>
          <w:lang w:val="mn-MN"/>
        </w:rPr>
        <w:t xml:space="preserve">. </w:t>
      </w:r>
      <w:r w:rsidRPr="0087226A">
        <w:rPr>
          <w:rFonts w:ascii="Arial" w:hAnsi="Arial" w:cs="Arial"/>
          <w:color w:val="000000" w:themeColor="text1"/>
        </w:rPr>
        <w:t>Тэгэхдээ тэрийгээ дагаад хөрөнгө оруулалт сайн байх ёстой тэ</w:t>
      </w:r>
      <w:r w:rsidRPr="0087226A">
        <w:rPr>
          <w:rFonts w:ascii="Arial" w:hAnsi="Arial" w:cs="Arial"/>
          <w:color w:val="000000" w:themeColor="text1"/>
          <w:lang w:val="mn-MN"/>
        </w:rPr>
        <w:t>э?</w:t>
      </w:r>
      <w:r w:rsidRPr="0087226A">
        <w:rPr>
          <w:rFonts w:ascii="Arial" w:hAnsi="Arial" w:cs="Arial"/>
          <w:color w:val="000000" w:themeColor="text1"/>
        </w:rPr>
        <w:t xml:space="preserve"> Хяналт шалгалт их сайн байж болно л доо. Бүх юмаа унагачихдаг хяналт шалгалт бас байж болохгүй</w:t>
      </w:r>
      <w:r w:rsidRPr="0087226A">
        <w:rPr>
          <w:rFonts w:ascii="Arial" w:hAnsi="Arial" w:cs="Arial"/>
          <w:color w:val="000000" w:themeColor="text1"/>
          <w:lang w:val="mn-MN"/>
        </w:rPr>
        <w:t>,</w:t>
      </w:r>
      <w:r w:rsidRPr="0087226A">
        <w:rPr>
          <w:rFonts w:ascii="Arial" w:hAnsi="Arial" w:cs="Arial"/>
          <w:color w:val="000000" w:themeColor="text1"/>
        </w:rPr>
        <w:t xml:space="preserve"> т</w:t>
      </w:r>
      <w:r w:rsidRPr="0087226A">
        <w:rPr>
          <w:rFonts w:ascii="Arial" w:hAnsi="Arial" w:cs="Arial"/>
          <w:color w:val="000000" w:themeColor="text1"/>
          <w:lang w:val="mn-MN"/>
        </w:rPr>
        <w:t>э</w:t>
      </w:r>
      <w:r w:rsidRPr="0087226A">
        <w:rPr>
          <w:rFonts w:ascii="Arial" w:hAnsi="Arial" w:cs="Arial"/>
          <w:color w:val="000000" w:themeColor="text1"/>
        </w:rPr>
        <w:t xml:space="preserve">х. </w:t>
      </w:r>
      <w:r w:rsidRPr="0087226A">
        <w:rPr>
          <w:rFonts w:ascii="Arial" w:hAnsi="Arial" w:cs="Arial"/>
          <w:color w:val="000000" w:themeColor="text1"/>
          <w:lang w:val="mn-MN"/>
        </w:rPr>
        <w:t>Г</w:t>
      </w:r>
      <w:r w:rsidRPr="0087226A">
        <w:rPr>
          <w:rFonts w:ascii="Arial" w:hAnsi="Arial" w:cs="Arial"/>
          <w:color w:val="000000" w:themeColor="text1"/>
        </w:rPr>
        <w:t>ишүүд асуулт асууж дууслаа</w:t>
      </w:r>
      <w:r w:rsidRPr="0087226A">
        <w:rPr>
          <w:rFonts w:ascii="Arial" w:hAnsi="Arial" w:cs="Arial"/>
          <w:color w:val="000000" w:themeColor="text1"/>
          <w:lang w:val="mn-MN"/>
        </w:rPr>
        <w:t>.</w:t>
      </w:r>
      <w:r w:rsidRPr="0087226A">
        <w:rPr>
          <w:rFonts w:ascii="Arial" w:hAnsi="Arial" w:cs="Arial"/>
          <w:color w:val="000000" w:themeColor="text1"/>
        </w:rPr>
        <w:t xml:space="preserve"> </w:t>
      </w:r>
      <w:r w:rsidRPr="0087226A">
        <w:rPr>
          <w:rFonts w:ascii="Arial" w:hAnsi="Arial" w:cs="Arial"/>
          <w:color w:val="000000" w:themeColor="text1"/>
          <w:lang w:val="mn-MN"/>
        </w:rPr>
        <w:t>Ү</w:t>
      </w:r>
      <w:r w:rsidRPr="0087226A">
        <w:rPr>
          <w:rFonts w:ascii="Arial" w:hAnsi="Arial" w:cs="Arial"/>
          <w:color w:val="000000" w:themeColor="text1"/>
        </w:rPr>
        <w:t xml:space="preserve">г хэлэх гишүүн байна уу? </w:t>
      </w:r>
      <w:r w:rsidRPr="0087226A">
        <w:rPr>
          <w:rFonts w:ascii="Arial" w:hAnsi="Arial" w:cs="Arial"/>
          <w:color w:val="000000" w:themeColor="text1"/>
          <w:lang w:val="mn-MN"/>
        </w:rPr>
        <w:t>Б</w:t>
      </w:r>
      <w:r w:rsidRPr="0087226A">
        <w:rPr>
          <w:rFonts w:ascii="Arial" w:hAnsi="Arial" w:cs="Arial"/>
          <w:color w:val="000000" w:themeColor="text1"/>
        </w:rPr>
        <w:t>аттөмөр гишүүнээр тасаллаа</w:t>
      </w:r>
      <w:r w:rsidRPr="0087226A">
        <w:rPr>
          <w:rFonts w:ascii="Arial" w:hAnsi="Arial" w:cs="Arial"/>
          <w:color w:val="000000" w:themeColor="text1"/>
          <w:lang w:val="mn-MN"/>
        </w:rPr>
        <w:t>. Баттөмөр г</w:t>
      </w:r>
      <w:r w:rsidRPr="0087226A">
        <w:rPr>
          <w:rFonts w:ascii="Arial" w:hAnsi="Arial" w:cs="Arial"/>
          <w:color w:val="000000" w:themeColor="text1"/>
        </w:rPr>
        <w:t>и</w:t>
      </w:r>
      <w:r w:rsidRPr="0087226A">
        <w:rPr>
          <w:rFonts w:ascii="Arial" w:hAnsi="Arial" w:cs="Arial"/>
          <w:color w:val="000000" w:themeColor="text1"/>
          <w:lang w:val="mn-MN"/>
        </w:rPr>
        <w:t>шүүн үг хэлье.</w:t>
      </w:r>
      <w:r w:rsidRPr="0087226A">
        <w:rPr>
          <w:rFonts w:ascii="Arial" w:hAnsi="Arial" w:cs="Arial"/>
          <w:color w:val="000000" w:themeColor="text1"/>
        </w:rPr>
        <w:t xml:space="preserve"> </w:t>
      </w:r>
      <w:r w:rsidRPr="0087226A">
        <w:rPr>
          <w:rFonts w:ascii="Arial" w:hAnsi="Arial" w:cs="Arial"/>
          <w:color w:val="000000" w:themeColor="text1"/>
          <w:lang w:val="mn-MN"/>
        </w:rPr>
        <w:t>Би д</w:t>
      </w:r>
      <w:r w:rsidRPr="0087226A">
        <w:rPr>
          <w:rFonts w:ascii="Arial" w:hAnsi="Arial" w:cs="Arial"/>
          <w:color w:val="000000" w:themeColor="text1"/>
        </w:rPr>
        <w:t>араа нь хоёр үг хэлээд</w:t>
      </w:r>
      <w:r w:rsidRPr="0087226A">
        <w:rPr>
          <w:rFonts w:ascii="Arial" w:hAnsi="Arial" w:cs="Arial"/>
          <w:color w:val="000000" w:themeColor="text1"/>
          <w:lang w:val="mn-MN"/>
        </w:rPr>
        <w:t>эхье.</w:t>
      </w:r>
    </w:p>
    <w:p w:rsidR="00230806" w:rsidRPr="0087226A" w:rsidRDefault="00230806" w:rsidP="00230806">
      <w:pPr>
        <w:ind w:firstLine="720"/>
        <w:jc w:val="both"/>
        <w:rPr>
          <w:rFonts w:ascii="Arial" w:hAnsi="Arial" w:cs="Arial"/>
          <w:color w:val="000000" w:themeColor="text1"/>
          <w:lang w:val="mn-MN"/>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 </w:t>
      </w:r>
      <w:r w:rsidRPr="0087226A">
        <w:rPr>
          <w:rFonts w:ascii="Arial" w:hAnsi="Arial" w:cs="Arial"/>
          <w:b/>
          <w:bCs/>
          <w:color w:val="000000" w:themeColor="text1"/>
        </w:rPr>
        <w:t>Б.Баттөмөр:</w:t>
      </w:r>
      <w:r w:rsidRPr="0087226A">
        <w:rPr>
          <w:rFonts w:ascii="Arial" w:hAnsi="Arial" w:cs="Arial"/>
          <w:b/>
          <w:bCs/>
          <w:color w:val="000000" w:themeColor="text1"/>
          <w:lang w:val="mn-MN"/>
        </w:rPr>
        <w:t xml:space="preserve"> </w:t>
      </w:r>
      <w:r w:rsidRPr="0087226A">
        <w:rPr>
          <w:rFonts w:ascii="Arial" w:hAnsi="Arial" w:cs="Arial"/>
          <w:color w:val="000000" w:themeColor="text1"/>
          <w:lang w:val="mn-MN"/>
        </w:rPr>
        <w:t>Э</w:t>
      </w:r>
      <w:r w:rsidRPr="0087226A">
        <w:rPr>
          <w:rFonts w:ascii="Arial" w:hAnsi="Arial" w:cs="Arial"/>
          <w:color w:val="000000" w:themeColor="text1"/>
        </w:rPr>
        <w:t>нэ хэлэлцээрийг дэмжиж байгаа юм</w:t>
      </w:r>
      <w:r w:rsidRPr="0087226A">
        <w:rPr>
          <w:rFonts w:ascii="Arial" w:hAnsi="Arial" w:cs="Arial"/>
          <w:color w:val="000000" w:themeColor="text1"/>
          <w:lang w:val="mn-MN"/>
        </w:rPr>
        <w:t xml:space="preserve">. </w:t>
      </w:r>
      <w:r w:rsidRPr="0087226A">
        <w:rPr>
          <w:rFonts w:ascii="Arial" w:hAnsi="Arial" w:cs="Arial"/>
          <w:color w:val="000000" w:themeColor="text1"/>
        </w:rPr>
        <w:t xml:space="preserve">Сая </w:t>
      </w:r>
      <w:r w:rsidRPr="0087226A">
        <w:rPr>
          <w:rFonts w:ascii="Arial" w:hAnsi="Arial" w:cs="Arial"/>
          <w:color w:val="000000" w:themeColor="text1"/>
          <w:lang w:val="mn-MN"/>
        </w:rPr>
        <w:t>А</w:t>
      </w:r>
      <w:r w:rsidRPr="0087226A">
        <w:rPr>
          <w:rFonts w:ascii="Arial" w:hAnsi="Arial" w:cs="Arial"/>
          <w:color w:val="000000" w:themeColor="text1"/>
        </w:rPr>
        <w:t xml:space="preserve">юурсайхан дарга </w:t>
      </w:r>
      <w:r w:rsidRPr="0087226A">
        <w:rPr>
          <w:rFonts w:ascii="Arial" w:hAnsi="Arial" w:cs="Arial"/>
          <w:color w:val="000000" w:themeColor="text1"/>
          <w:lang w:val="mn-MN"/>
        </w:rPr>
        <w:t>Е</w:t>
      </w:r>
      <w:r w:rsidRPr="0087226A">
        <w:rPr>
          <w:rFonts w:ascii="Arial" w:hAnsi="Arial" w:cs="Arial"/>
          <w:color w:val="000000" w:themeColor="text1"/>
        </w:rPr>
        <w:t xml:space="preserve">вропын холбоонд ажиллахад яригдсан гол сэдвийн </w:t>
      </w:r>
      <w:r w:rsidRPr="0087226A">
        <w:rPr>
          <w:rFonts w:ascii="Arial" w:hAnsi="Arial" w:cs="Arial"/>
          <w:color w:val="000000" w:themeColor="text1"/>
          <w:lang w:val="mn-MN"/>
        </w:rPr>
        <w:t xml:space="preserve">нэг энэ </w:t>
      </w:r>
      <w:r w:rsidRPr="0087226A">
        <w:rPr>
          <w:rFonts w:ascii="Arial" w:hAnsi="Arial" w:cs="Arial"/>
          <w:color w:val="000000" w:themeColor="text1"/>
        </w:rPr>
        <w:t xml:space="preserve">юм байгаа. Тэгэхээр энийг </w:t>
      </w:r>
      <w:r w:rsidRPr="0087226A">
        <w:rPr>
          <w:rFonts w:ascii="Arial" w:hAnsi="Arial" w:cs="Arial"/>
          <w:color w:val="000000" w:themeColor="text1"/>
          <w:lang w:val="mn-MN"/>
        </w:rPr>
        <w:t xml:space="preserve">одоо </w:t>
      </w:r>
      <w:r w:rsidRPr="0087226A">
        <w:rPr>
          <w:rFonts w:ascii="Arial" w:hAnsi="Arial" w:cs="Arial"/>
          <w:color w:val="000000" w:themeColor="text1"/>
        </w:rPr>
        <w:t>дэмжиж байна. Энэ хэлэлцээрт</w:t>
      </w:r>
      <w:r w:rsidRPr="0087226A">
        <w:rPr>
          <w:rFonts w:ascii="Arial" w:hAnsi="Arial" w:cs="Arial"/>
          <w:color w:val="000000" w:themeColor="text1"/>
          <w:lang w:val="mn-MN"/>
        </w:rPr>
        <w:t xml:space="preserve"> нэг</w:t>
      </w:r>
      <w:r w:rsidRPr="0087226A">
        <w:rPr>
          <w:rFonts w:ascii="Arial" w:hAnsi="Arial" w:cs="Arial"/>
          <w:color w:val="000000" w:themeColor="text1"/>
        </w:rPr>
        <w:t>дэн орсноор ямар</w:t>
      </w:r>
      <w:r w:rsidRPr="0087226A">
        <w:rPr>
          <w:rFonts w:ascii="Arial" w:hAnsi="Arial" w:cs="Arial"/>
          <w:color w:val="000000" w:themeColor="text1"/>
          <w:lang w:val="mn-MN"/>
        </w:rPr>
        <w:t xml:space="preserve"> нэг</w:t>
      </w:r>
      <w:r w:rsidRPr="0087226A">
        <w:rPr>
          <w:rFonts w:ascii="Arial" w:hAnsi="Arial" w:cs="Arial"/>
          <w:color w:val="000000" w:themeColor="text1"/>
        </w:rPr>
        <w:t>эн эрсдэл бол</w:t>
      </w:r>
      <w:r w:rsidRPr="0087226A">
        <w:rPr>
          <w:rFonts w:ascii="Arial" w:hAnsi="Arial" w:cs="Arial"/>
          <w:color w:val="000000" w:themeColor="text1"/>
          <w:lang w:val="mn-MN"/>
        </w:rPr>
        <w:t xml:space="preserve"> </w:t>
      </w:r>
      <w:r w:rsidRPr="0087226A">
        <w:rPr>
          <w:rFonts w:ascii="Arial" w:hAnsi="Arial" w:cs="Arial"/>
          <w:color w:val="000000" w:themeColor="text1"/>
        </w:rPr>
        <w:t>байхгүй ээ. Би бас энийг хэлье. Татварын ерөнхий газрын дарга байсан хүний хувьд</w:t>
      </w:r>
      <w:r w:rsidR="00B95281">
        <w:rPr>
          <w:rFonts w:ascii="Arial" w:hAnsi="Arial" w:cs="Arial"/>
          <w:color w:val="000000" w:themeColor="text1"/>
          <w:lang w:val="mn-MN"/>
        </w:rPr>
        <w:t xml:space="preserve"> б</w:t>
      </w:r>
      <w:r w:rsidRPr="0087226A">
        <w:rPr>
          <w:rFonts w:ascii="Arial" w:hAnsi="Arial" w:cs="Arial"/>
          <w:color w:val="000000" w:themeColor="text1"/>
        </w:rPr>
        <w:t>и</w:t>
      </w:r>
      <w:r w:rsidR="00B95281">
        <w:rPr>
          <w:rFonts w:ascii="Arial" w:hAnsi="Arial" w:cs="Arial"/>
          <w:color w:val="000000" w:themeColor="text1"/>
          <w:lang w:val="mn-MN"/>
        </w:rPr>
        <w:t>.</w:t>
      </w:r>
      <w:r w:rsidR="00B95281">
        <w:rPr>
          <w:rFonts w:ascii="Arial" w:hAnsi="Arial" w:cs="Arial"/>
          <w:color w:val="000000" w:themeColor="text1"/>
        </w:rPr>
        <w:t xml:space="preserve"> </w:t>
      </w:r>
      <w:r w:rsidR="00B95281">
        <w:rPr>
          <w:rFonts w:ascii="Arial" w:hAnsi="Arial" w:cs="Arial"/>
          <w:color w:val="000000" w:themeColor="text1"/>
          <w:lang w:val="mn-MN"/>
        </w:rPr>
        <w:t>Э</w:t>
      </w:r>
      <w:r w:rsidRPr="0087226A">
        <w:rPr>
          <w:rFonts w:ascii="Arial" w:hAnsi="Arial" w:cs="Arial"/>
          <w:color w:val="000000" w:themeColor="text1"/>
        </w:rPr>
        <w:t>нэ дээр ямар</w:t>
      </w:r>
      <w:r w:rsidRPr="0087226A">
        <w:rPr>
          <w:rFonts w:ascii="Arial" w:hAnsi="Arial" w:cs="Arial"/>
          <w:color w:val="000000" w:themeColor="text1"/>
          <w:lang w:val="mn-MN"/>
        </w:rPr>
        <w:t xml:space="preserve"> нэг</w:t>
      </w:r>
      <w:r w:rsidRPr="0087226A">
        <w:rPr>
          <w:rFonts w:ascii="Arial" w:hAnsi="Arial" w:cs="Arial"/>
          <w:color w:val="000000" w:themeColor="text1"/>
        </w:rPr>
        <w:t>эн эрсдэл байхгүй. Энийг дэмжиж</w:t>
      </w:r>
      <w:r w:rsidRPr="0087226A">
        <w:rPr>
          <w:rFonts w:ascii="Arial" w:hAnsi="Arial" w:cs="Arial"/>
          <w:color w:val="000000" w:themeColor="text1"/>
          <w:lang w:val="mn-MN"/>
        </w:rPr>
        <w:t>,</w:t>
      </w:r>
      <w:r w:rsidRPr="0087226A">
        <w:rPr>
          <w:rFonts w:ascii="Arial" w:hAnsi="Arial" w:cs="Arial"/>
          <w:color w:val="000000" w:themeColor="text1"/>
        </w:rPr>
        <w:t xml:space="preserve"> батлах нь зүйтэй гэсэн саналтай байна.</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lang w:val="mn-MN"/>
        </w:rPr>
        <w:lastRenderedPageBreak/>
        <w:t>Нэг</w:t>
      </w:r>
      <w:r w:rsidRPr="0087226A">
        <w:rPr>
          <w:rFonts w:ascii="Arial" w:hAnsi="Arial" w:cs="Arial"/>
          <w:color w:val="000000" w:themeColor="text1"/>
        </w:rPr>
        <w:t>энт татварын асуудал яригдаж байгаа учраас  Монгол Улс татварын хамгийн таатай орчинтой улс. Энд тэнд явж байхад би их том татвар төлөгч гээд цээжээ дэлдсэн улсууд их байна л д</w:t>
      </w:r>
      <w:r w:rsidRPr="0087226A">
        <w:rPr>
          <w:rFonts w:ascii="Arial" w:hAnsi="Arial" w:cs="Arial"/>
          <w:color w:val="000000" w:themeColor="text1"/>
          <w:lang w:val="mn-MN"/>
        </w:rPr>
        <w:t>аа.</w:t>
      </w:r>
      <w:r w:rsidRPr="0087226A">
        <w:rPr>
          <w:rFonts w:ascii="Arial" w:hAnsi="Arial" w:cs="Arial"/>
          <w:color w:val="000000" w:themeColor="text1"/>
        </w:rPr>
        <w:t xml:space="preserve"> Ш</w:t>
      </w:r>
      <w:r w:rsidRPr="0087226A">
        <w:rPr>
          <w:rFonts w:ascii="Arial" w:hAnsi="Arial" w:cs="Arial"/>
          <w:color w:val="000000" w:themeColor="text1"/>
          <w:lang w:val="mn-MN"/>
        </w:rPr>
        <w:t>альдаггүй</w:t>
      </w:r>
      <w:r w:rsidRPr="0087226A">
        <w:rPr>
          <w:rFonts w:ascii="Arial" w:hAnsi="Arial" w:cs="Arial"/>
          <w:color w:val="000000" w:themeColor="text1"/>
        </w:rPr>
        <w:t xml:space="preserve"> л байхгүй юу. Монгол Улсын нийт татвар төлөгчдийн </w:t>
      </w:r>
      <w:r w:rsidRPr="0087226A">
        <w:rPr>
          <w:rFonts w:ascii="Arial" w:hAnsi="Arial" w:cs="Arial"/>
          <w:color w:val="000000" w:themeColor="text1"/>
          <w:lang w:val="mn-MN"/>
        </w:rPr>
        <w:t>96</w:t>
      </w:r>
      <w:r w:rsidRPr="0087226A">
        <w:rPr>
          <w:rFonts w:ascii="Arial" w:hAnsi="Arial" w:cs="Arial"/>
          <w:color w:val="000000" w:themeColor="text1"/>
        </w:rPr>
        <w:t xml:space="preserve"> хувь нь </w:t>
      </w:r>
      <w:r w:rsidRPr="0087226A">
        <w:rPr>
          <w:rFonts w:ascii="Arial" w:hAnsi="Arial" w:cs="Arial"/>
          <w:color w:val="000000" w:themeColor="text1"/>
          <w:lang w:val="mn-MN"/>
        </w:rPr>
        <w:t xml:space="preserve">1 </w:t>
      </w:r>
      <w:r w:rsidRPr="0087226A">
        <w:rPr>
          <w:rFonts w:ascii="Arial" w:hAnsi="Arial" w:cs="Arial"/>
          <w:color w:val="000000" w:themeColor="text1"/>
        </w:rPr>
        <w:t>хувийн татвар төлөгч шүү дээ. Энийгээ</w:t>
      </w:r>
      <w:r w:rsidRPr="0087226A">
        <w:rPr>
          <w:rFonts w:ascii="Arial" w:hAnsi="Arial" w:cs="Arial"/>
          <w:color w:val="000000" w:themeColor="text1"/>
          <w:lang w:val="mn-MN"/>
        </w:rPr>
        <w:t xml:space="preserve"> </w:t>
      </w:r>
      <w:r w:rsidRPr="0087226A">
        <w:rPr>
          <w:rFonts w:ascii="Arial" w:hAnsi="Arial" w:cs="Arial"/>
          <w:color w:val="000000" w:themeColor="text1"/>
        </w:rPr>
        <w:t xml:space="preserve">манай </w:t>
      </w:r>
      <w:r w:rsidRPr="0087226A">
        <w:rPr>
          <w:rFonts w:ascii="Arial" w:hAnsi="Arial" w:cs="Arial"/>
          <w:color w:val="000000" w:themeColor="text1"/>
          <w:lang w:val="mn-MN"/>
        </w:rPr>
        <w:t>С</w:t>
      </w:r>
      <w:r w:rsidRPr="0087226A">
        <w:rPr>
          <w:rFonts w:ascii="Arial" w:hAnsi="Arial" w:cs="Arial"/>
          <w:color w:val="000000" w:themeColor="text1"/>
        </w:rPr>
        <w:t>ангийн яам, татварын байгууллага тодорхой хэмжээнд</w:t>
      </w:r>
      <w:r w:rsidRPr="0087226A">
        <w:rPr>
          <w:rFonts w:ascii="Arial" w:hAnsi="Arial" w:cs="Arial"/>
          <w:color w:val="000000" w:themeColor="text1"/>
          <w:lang w:val="mn-MN"/>
        </w:rPr>
        <w:t xml:space="preserve"> 1</w:t>
      </w:r>
      <w:r w:rsidRPr="0087226A">
        <w:rPr>
          <w:rFonts w:ascii="Arial" w:hAnsi="Arial" w:cs="Arial"/>
          <w:color w:val="000000" w:themeColor="text1"/>
        </w:rPr>
        <w:t xml:space="preserve"> хувийн татвар төлдөг, ер нь ийм татвартай улс дэлхийд их ховор шүү дээ. </w:t>
      </w:r>
      <w:r w:rsidRPr="0087226A">
        <w:rPr>
          <w:rFonts w:ascii="Arial" w:hAnsi="Arial" w:cs="Arial"/>
          <w:color w:val="000000" w:themeColor="text1"/>
          <w:lang w:val="mn-MN"/>
        </w:rPr>
        <w:t>96</w:t>
      </w:r>
      <w:r w:rsidRPr="0087226A">
        <w:rPr>
          <w:rFonts w:ascii="Arial" w:hAnsi="Arial" w:cs="Arial"/>
          <w:color w:val="000000" w:themeColor="text1"/>
        </w:rPr>
        <w:t xml:space="preserve"> хувь нь</w:t>
      </w:r>
      <w:r w:rsidRPr="0087226A">
        <w:rPr>
          <w:rFonts w:ascii="Arial" w:hAnsi="Arial" w:cs="Arial"/>
          <w:color w:val="000000" w:themeColor="text1"/>
          <w:lang w:val="mn-MN"/>
        </w:rPr>
        <w:t>. 1.5</w:t>
      </w:r>
      <w:r w:rsidRPr="0087226A">
        <w:rPr>
          <w:rFonts w:ascii="Arial" w:hAnsi="Arial" w:cs="Arial"/>
          <w:color w:val="000000" w:themeColor="text1"/>
        </w:rPr>
        <w:t xml:space="preserve"> тэрбум төгрөг хүртэл</w:t>
      </w:r>
      <w:r w:rsidRPr="0087226A">
        <w:rPr>
          <w:rFonts w:ascii="Arial" w:hAnsi="Arial" w:cs="Arial"/>
          <w:color w:val="000000" w:themeColor="text1"/>
          <w:lang w:val="mn-MN"/>
        </w:rPr>
        <w:t xml:space="preserve"> т</w:t>
      </w:r>
      <w:r w:rsidRPr="0087226A">
        <w:rPr>
          <w:rFonts w:ascii="Arial" w:hAnsi="Arial" w:cs="Arial"/>
          <w:color w:val="000000" w:themeColor="text1"/>
        </w:rPr>
        <w:t>атвар ногдох орлоготой аж ахуйн</w:t>
      </w:r>
      <w:r w:rsidRPr="0087226A">
        <w:rPr>
          <w:rFonts w:ascii="Arial" w:hAnsi="Arial" w:cs="Arial"/>
          <w:color w:val="000000" w:themeColor="text1"/>
          <w:lang w:val="mn-MN"/>
        </w:rPr>
        <w:t xml:space="preserve"> нэг</w:t>
      </w:r>
      <w:r w:rsidRPr="0087226A">
        <w:rPr>
          <w:rFonts w:ascii="Arial" w:hAnsi="Arial" w:cs="Arial"/>
          <w:color w:val="000000" w:themeColor="text1"/>
        </w:rPr>
        <w:t xml:space="preserve">ж </w:t>
      </w:r>
      <w:r w:rsidRPr="0087226A">
        <w:rPr>
          <w:rFonts w:ascii="Arial" w:hAnsi="Arial" w:cs="Arial"/>
          <w:color w:val="000000" w:themeColor="text1"/>
          <w:lang w:val="mn-MN"/>
        </w:rPr>
        <w:t xml:space="preserve">1 </w:t>
      </w:r>
      <w:r w:rsidRPr="0087226A">
        <w:rPr>
          <w:rFonts w:ascii="Arial" w:hAnsi="Arial" w:cs="Arial"/>
          <w:color w:val="000000" w:themeColor="text1"/>
        </w:rPr>
        <w:t xml:space="preserve">хувийн татвар </w:t>
      </w:r>
      <w:r w:rsidRPr="0087226A">
        <w:rPr>
          <w:rFonts w:ascii="Arial" w:hAnsi="Arial" w:cs="Arial"/>
          <w:color w:val="000000" w:themeColor="text1"/>
          <w:lang w:val="mn-MN"/>
        </w:rPr>
        <w:t>төлнө т</w:t>
      </w:r>
      <w:r w:rsidRPr="0087226A">
        <w:rPr>
          <w:rFonts w:ascii="Arial" w:hAnsi="Arial" w:cs="Arial"/>
          <w:color w:val="000000" w:themeColor="text1"/>
        </w:rPr>
        <w:t>ийм ээ</w:t>
      </w:r>
      <w:r w:rsidRPr="0087226A">
        <w:rPr>
          <w:rFonts w:ascii="Arial" w:hAnsi="Arial" w:cs="Arial"/>
          <w:color w:val="000000" w:themeColor="text1"/>
          <w:lang w:val="mn-MN"/>
        </w:rPr>
        <w:t>?</w:t>
      </w:r>
      <w:r w:rsidRPr="0087226A">
        <w:rPr>
          <w:rFonts w:ascii="Arial" w:hAnsi="Arial" w:cs="Arial"/>
          <w:color w:val="000000" w:themeColor="text1"/>
        </w:rPr>
        <w:t xml:space="preserve"> </w:t>
      </w:r>
      <w:r w:rsidRPr="0087226A">
        <w:rPr>
          <w:rFonts w:ascii="Arial" w:hAnsi="Arial" w:cs="Arial"/>
          <w:color w:val="000000" w:themeColor="text1"/>
          <w:lang w:val="mn-MN"/>
        </w:rPr>
        <w:t>Э</w:t>
      </w:r>
      <w:r w:rsidR="00B95281">
        <w:rPr>
          <w:rFonts w:ascii="Arial" w:hAnsi="Arial" w:cs="Arial"/>
          <w:color w:val="000000" w:themeColor="text1"/>
        </w:rPr>
        <w:t>нэ</w:t>
      </w:r>
      <w:r w:rsidRPr="0087226A">
        <w:rPr>
          <w:rFonts w:ascii="Arial" w:hAnsi="Arial" w:cs="Arial"/>
          <w:color w:val="000000" w:themeColor="text1"/>
          <w:lang w:val="mn-MN"/>
        </w:rPr>
        <w:t xml:space="preserve"> </w:t>
      </w:r>
      <w:r w:rsidRPr="0087226A">
        <w:rPr>
          <w:rFonts w:ascii="Arial" w:hAnsi="Arial" w:cs="Arial"/>
          <w:color w:val="000000" w:themeColor="text1"/>
        </w:rPr>
        <w:t>тэрээ сурталчлах тал дээрээ бас та бүгд анхаараач</w:t>
      </w:r>
      <w:r w:rsidRPr="0087226A">
        <w:rPr>
          <w:rFonts w:ascii="Arial" w:hAnsi="Arial" w:cs="Arial"/>
          <w:color w:val="000000" w:themeColor="text1"/>
          <w:lang w:val="mn-MN"/>
        </w:rPr>
        <w:t xml:space="preserve"> </w:t>
      </w:r>
      <w:r w:rsidRPr="0087226A">
        <w:rPr>
          <w:rFonts w:ascii="Arial" w:hAnsi="Arial" w:cs="Arial"/>
          <w:color w:val="000000" w:themeColor="text1"/>
        </w:rPr>
        <w:t xml:space="preserve">гэсэн санааг хэлэх гэж байгаа юм. </w:t>
      </w:r>
    </w:p>
    <w:p w:rsidR="00230806" w:rsidRPr="0087226A" w:rsidRDefault="00230806" w:rsidP="00230806">
      <w:pPr>
        <w:ind w:firstLine="720"/>
        <w:jc w:val="both"/>
        <w:rPr>
          <w:rFonts w:ascii="Arial" w:hAnsi="Arial" w:cs="Arial"/>
          <w:color w:val="000000" w:themeColor="text1"/>
        </w:rPr>
      </w:pPr>
    </w:p>
    <w:p w:rsidR="00230806" w:rsidRPr="0087226A" w:rsidRDefault="00B95281" w:rsidP="00230806">
      <w:pPr>
        <w:ind w:firstLine="720"/>
        <w:jc w:val="both"/>
        <w:rPr>
          <w:rFonts w:ascii="Arial" w:hAnsi="Arial" w:cs="Arial"/>
          <w:color w:val="000000" w:themeColor="text1"/>
        </w:rPr>
      </w:pPr>
      <w:r>
        <w:rPr>
          <w:rFonts w:ascii="Arial" w:hAnsi="Arial" w:cs="Arial"/>
          <w:color w:val="000000" w:themeColor="text1"/>
        </w:rPr>
        <w:t xml:space="preserve">Дараагийн асуудал. </w:t>
      </w:r>
      <w:r>
        <w:rPr>
          <w:rFonts w:ascii="Arial" w:hAnsi="Arial" w:cs="Arial"/>
          <w:color w:val="000000" w:themeColor="text1"/>
          <w:lang w:val="mn-MN"/>
        </w:rPr>
        <w:t>М</w:t>
      </w:r>
      <w:r w:rsidR="00230806" w:rsidRPr="0087226A">
        <w:rPr>
          <w:rFonts w:ascii="Arial" w:hAnsi="Arial" w:cs="Arial"/>
          <w:color w:val="000000" w:themeColor="text1"/>
        </w:rPr>
        <w:t>анай татварын албанд бол</w:t>
      </w:r>
      <w:r w:rsidR="00230806" w:rsidRPr="0087226A">
        <w:rPr>
          <w:rFonts w:ascii="Arial" w:hAnsi="Arial" w:cs="Arial"/>
          <w:color w:val="000000" w:themeColor="text1"/>
          <w:lang w:val="mn-MN"/>
        </w:rPr>
        <w:t xml:space="preserve"> </w:t>
      </w:r>
      <w:r w:rsidR="00230806" w:rsidRPr="0087226A">
        <w:rPr>
          <w:rFonts w:ascii="Arial" w:hAnsi="Arial" w:cs="Arial"/>
          <w:color w:val="000000" w:themeColor="text1"/>
        </w:rPr>
        <w:t>ажлын өөрчлөлт гарч байг</w:t>
      </w:r>
      <w:r w:rsidR="00230806" w:rsidRPr="0087226A">
        <w:rPr>
          <w:rFonts w:ascii="Arial" w:hAnsi="Arial" w:cs="Arial"/>
          <w:color w:val="000000" w:themeColor="text1"/>
          <w:lang w:val="mn-MN"/>
        </w:rPr>
        <w:t>аа.</w:t>
      </w:r>
      <w:r w:rsidR="00230806" w:rsidRPr="0087226A">
        <w:rPr>
          <w:rFonts w:ascii="Arial" w:hAnsi="Arial" w:cs="Arial"/>
          <w:color w:val="000000" w:themeColor="text1"/>
        </w:rPr>
        <w:t xml:space="preserve"> Би бас тэнд ажиллаж байсан хүмүүсийн хувьд надад мэдээллүүд байна. Сайн өөрчлөлтүүд гарч байгаа. Гэхдээ хийх ажил маш их байна</w:t>
      </w:r>
      <w:r w:rsidR="00230806" w:rsidRPr="0087226A">
        <w:rPr>
          <w:rFonts w:ascii="Arial" w:hAnsi="Arial" w:cs="Arial"/>
          <w:color w:val="000000" w:themeColor="text1"/>
          <w:lang w:val="mn-MN"/>
        </w:rPr>
        <w:t>. Б</w:t>
      </w:r>
      <w:r w:rsidR="00230806" w:rsidRPr="0087226A">
        <w:rPr>
          <w:rFonts w:ascii="Arial" w:hAnsi="Arial" w:cs="Arial"/>
          <w:color w:val="000000" w:themeColor="text1"/>
        </w:rPr>
        <w:t>и энэ юу ярих гэж байна гэхээр энэ талд эдийн засгийн асуудал ярьж байгаа юм. Манай төсвийн орлого бол</w:t>
      </w:r>
      <w:r w:rsidR="00230806" w:rsidRPr="0087226A">
        <w:rPr>
          <w:rFonts w:ascii="Arial" w:hAnsi="Arial" w:cs="Arial"/>
          <w:color w:val="000000" w:themeColor="text1"/>
          <w:lang w:val="mn-MN"/>
        </w:rPr>
        <w:t xml:space="preserve"> </w:t>
      </w:r>
      <w:r w:rsidR="00230806" w:rsidRPr="0087226A">
        <w:rPr>
          <w:rFonts w:ascii="Arial" w:hAnsi="Arial" w:cs="Arial"/>
          <w:color w:val="000000" w:themeColor="text1"/>
        </w:rPr>
        <w:t>олигтой нэмэгдэхгүй байна. Ерөнхий сайд хэлчихсэн шүү дээ. Энэ талд эдийн засаг, ялангуяа энэ тээвэр ложистик дээр байгаа асуудлуудаа бид</w:t>
      </w:r>
      <w:r w:rsidR="00230806" w:rsidRPr="0087226A">
        <w:rPr>
          <w:rFonts w:ascii="Arial" w:hAnsi="Arial" w:cs="Arial"/>
          <w:color w:val="000000" w:themeColor="text1"/>
          <w:lang w:val="mn-MN"/>
        </w:rPr>
        <w:t xml:space="preserve"> </w:t>
      </w:r>
      <w:r w:rsidR="00230806" w:rsidRPr="0087226A">
        <w:rPr>
          <w:rFonts w:ascii="Arial" w:hAnsi="Arial" w:cs="Arial"/>
          <w:color w:val="000000" w:themeColor="text1"/>
        </w:rPr>
        <w:t>шийдэж чадах юм бол</w:t>
      </w:r>
      <w:r w:rsidR="00230806" w:rsidRPr="0087226A">
        <w:rPr>
          <w:rFonts w:ascii="Arial" w:hAnsi="Arial" w:cs="Arial"/>
          <w:color w:val="000000" w:themeColor="text1"/>
          <w:lang w:val="mn-MN"/>
        </w:rPr>
        <w:t xml:space="preserve"> М</w:t>
      </w:r>
      <w:r w:rsidR="00230806" w:rsidRPr="0087226A">
        <w:rPr>
          <w:rFonts w:ascii="Arial" w:hAnsi="Arial" w:cs="Arial"/>
          <w:color w:val="000000" w:themeColor="text1"/>
        </w:rPr>
        <w:t xml:space="preserve">онголын эдийн засагт дахиад </w:t>
      </w:r>
      <w:r w:rsidR="00230806" w:rsidRPr="0087226A">
        <w:rPr>
          <w:rFonts w:ascii="Arial" w:hAnsi="Arial" w:cs="Arial"/>
          <w:color w:val="000000" w:themeColor="text1"/>
          <w:lang w:val="mn-MN"/>
        </w:rPr>
        <w:t xml:space="preserve">1 </w:t>
      </w:r>
      <w:r w:rsidR="00230806" w:rsidRPr="0087226A">
        <w:rPr>
          <w:rFonts w:ascii="Arial" w:hAnsi="Arial" w:cs="Arial"/>
          <w:color w:val="000000" w:themeColor="text1"/>
        </w:rPr>
        <w:t>дахин өсөх боломж байна</w:t>
      </w:r>
      <w:r w:rsidR="00230806" w:rsidRPr="0087226A">
        <w:rPr>
          <w:rFonts w:ascii="Arial" w:hAnsi="Arial" w:cs="Arial"/>
          <w:color w:val="000000" w:themeColor="text1"/>
          <w:lang w:val="mn-MN"/>
        </w:rPr>
        <w:t xml:space="preserve"> </w:t>
      </w:r>
      <w:r w:rsidR="00230806" w:rsidRPr="0087226A">
        <w:rPr>
          <w:rFonts w:ascii="Arial" w:hAnsi="Arial" w:cs="Arial"/>
          <w:color w:val="000000" w:themeColor="text1"/>
        </w:rPr>
        <w:t>гээд. Тийм учраас бол</w:t>
      </w:r>
      <w:r w:rsidR="00230806" w:rsidRPr="0087226A">
        <w:rPr>
          <w:rFonts w:ascii="Arial" w:hAnsi="Arial" w:cs="Arial"/>
          <w:color w:val="000000" w:themeColor="text1"/>
          <w:lang w:val="mn-MN"/>
        </w:rPr>
        <w:t xml:space="preserve"> С</w:t>
      </w:r>
      <w:r w:rsidR="00230806" w:rsidRPr="0087226A">
        <w:rPr>
          <w:rFonts w:ascii="Arial" w:hAnsi="Arial" w:cs="Arial"/>
          <w:color w:val="000000" w:themeColor="text1"/>
        </w:rPr>
        <w:t>ангийн яам, манай татварын байгууллага энэ дээр бодлого гаргаж энэ далд эдийн засагтайгаа тэмцэх</w:t>
      </w:r>
      <w:r w:rsidR="00230806" w:rsidRPr="0087226A">
        <w:rPr>
          <w:rFonts w:ascii="Arial" w:hAnsi="Arial" w:cs="Arial"/>
          <w:color w:val="000000" w:themeColor="text1"/>
          <w:lang w:val="mn-MN"/>
        </w:rPr>
        <w:t>.</w:t>
      </w:r>
      <w:r w:rsidR="00230806" w:rsidRPr="0087226A">
        <w:rPr>
          <w:rFonts w:ascii="Arial" w:hAnsi="Arial" w:cs="Arial"/>
          <w:color w:val="000000" w:themeColor="text1"/>
        </w:rPr>
        <w:t xml:space="preserve"> </w:t>
      </w:r>
      <w:r w:rsidR="00230806" w:rsidRPr="0087226A">
        <w:rPr>
          <w:rFonts w:ascii="Arial" w:hAnsi="Arial" w:cs="Arial"/>
          <w:color w:val="000000" w:themeColor="text1"/>
          <w:lang w:val="mn-MN"/>
        </w:rPr>
        <w:t>Б</w:t>
      </w:r>
      <w:r w:rsidR="00230806" w:rsidRPr="0087226A">
        <w:rPr>
          <w:rFonts w:ascii="Arial" w:hAnsi="Arial" w:cs="Arial"/>
          <w:color w:val="000000" w:themeColor="text1"/>
        </w:rPr>
        <w:t xml:space="preserve">и ийм мөнгө олсон гээд олж байгаа орлогоосоо давсан хэрэглээтэй улсууд </w:t>
      </w:r>
      <w:r w:rsidR="00230806" w:rsidRPr="0087226A">
        <w:rPr>
          <w:rFonts w:ascii="Arial" w:hAnsi="Arial" w:cs="Arial"/>
          <w:color w:val="000000" w:themeColor="text1"/>
          <w:lang w:val="mn-MN"/>
        </w:rPr>
        <w:t>М</w:t>
      </w:r>
      <w:r w:rsidR="00230806" w:rsidRPr="0087226A">
        <w:rPr>
          <w:rFonts w:ascii="Arial" w:hAnsi="Arial" w:cs="Arial"/>
          <w:color w:val="000000" w:themeColor="text1"/>
        </w:rPr>
        <w:t xml:space="preserve">онголд их байна шүү дээ. </w:t>
      </w:r>
      <w:r w:rsidR="00230806" w:rsidRPr="0087226A">
        <w:rPr>
          <w:rFonts w:ascii="Arial" w:hAnsi="Arial" w:cs="Arial"/>
          <w:color w:val="000000" w:themeColor="text1"/>
          <w:lang w:val="mn-MN"/>
        </w:rPr>
        <w:t xml:space="preserve">1 </w:t>
      </w:r>
      <w:r w:rsidR="00230806" w:rsidRPr="0087226A">
        <w:rPr>
          <w:rFonts w:ascii="Arial" w:hAnsi="Arial" w:cs="Arial"/>
          <w:color w:val="000000" w:themeColor="text1"/>
        </w:rPr>
        <w:t xml:space="preserve">жишээ гэхэд л ланд </w:t>
      </w:r>
      <w:r w:rsidR="00230806" w:rsidRPr="0087226A">
        <w:rPr>
          <w:rFonts w:ascii="Arial" w:hAnsi="Arial" w:cs="Arial"/>
          <w:color w:val="000000" w:themeColor="text1"/>
          <w:lang w:val="mn-MN"/>
        </w:rPr>
        <w:t>300</w:t>
      </w:r>
      <w:r w:rsidR="00230806" w:rsidRPr="0087226A">
        <w:rPr>
          <w:rFonts w:ascii="Arial" w:hAnsi="Arial" w:cs="Arial"/>
          <w:color w:val="000000" w:themeColor="text1"/>
        </w:rPr>
        <w:t xml:space="preserve"> машины захиалга </w:t>
      </w:r>
      <w:r w:rsidR="00230806" w:rsidRPr="0087226A">
        <w:rPr>
          <w:rFonts w:ascii="Arial" w:hAnsi="Arial" w:cs="Arial"/>
          <w:color w:val="000000" w:themeColor="text1"/>
          <w:lang w:val="mn-MN"/>
        </w:rPr>
        <w:t>24</w:t>
      </w:r>
      <w:r w:rsidR="00230806" w:rsidRPr="0087226A">
        <w:rPr>
          <w:rFonts w:ascii="Arial" w:hAnsi="Arial" w:cs="Arial"/>
          <w:color w:val="000000" w:themeColor="text1"/>
        </w:rPr>
        <w:t xml:space="preserve"> оныг бараг дуустал байхгүй болсон гэсэн шүү дээ. Захиалаад дууссан</w:t>
      </w:r>
      <w:r w:rsidR="00230806" w:rsidRPr="0087226A">
        <w:rPr>
          <w:rFonts w:ascii="Arial" w:hAnsi="Arial" w:cs="Arial"/>
          <w:color w:val="000000" w:themeColor="text1"/>
          <w:lang w:val="mn-MN"/>
        </w:rPr>
        <w:t>.</w:t>
      </w:r>
      <w:r w:rsidR="00230806" w:rsidRPr="0087226A">
        <w:rPr>
          <w:rFonts w:ascii="Arial" w:hAnsi="Arial" w:cs="Arial"/>
          <w:color w:val="000000" w:themeColor="text1"/>
        </w:rPr>
        <w:t xml:space="preserve"> </w:t>
      </w:r>
      <w:r w:rsidR="00230806" w:rsidRPr="0087226A">
        <w:rPr>
          <w:rFonts w:ascii="Arial" w:hAnsi="Arial" w:cs="Arial"/>
          <w:color w:val="000000" w:themeColor="text1"/>
          <w:lang w:val="mn-MN"/>
        </w:rPr>
        <w:t>Т</w:t>
      </w:r>
      <w:r w:rsidR="00230806" w:rsidRPr="0087226A">
        <w:rPr>
          <w:rFonts w:ascii="Arial" w:hAnsi="Arial" w:cs="Arial"/>
          <w:color w:val="000000" w:themeColor="text1"/>
        </w:rPr>
        <w:t>эр улсууд татвар төлж байна уу, үгүй юу</w:t>
      </w:r>
      <w:r w:rsidR="00230806" w:rsidRPr="0087226A">
        <w:rPr>
          <w:rFonts w:ascii="Arial" w:hAnsi="Arial" w:cs="Arial"/>
          <w:color w:val="000000" w:themeColor="text1"/>
          <w:lang w:val="mn-MN"/>
        </w:rPr>
        <w:t>?</w:t>
      </w:r>
      <w:r w:rsidR="00230806" w:rsidRPr="0087226A">
        <w:rPr>
          <w:rFonts w:ascii="Arial" w:hAnsi="Arial" w:cs="Arial"/>
          <w:color w:val="000000" w:themeColor="text1"/>
        </w:rPr>
        <w:t xml:space="preserve"> Нөгөө төр орших</w:t>
      </w:r>
      <w:r w:rsidR="00230806" w:rsidRPr="0087226A">
        <w:rPr>
          <w:rFonts w:ascii="Arial" w:hAnsi="Arial" w:cs="Arial"/>
          <w:color w:val="000000" w:themeColor="text1"/>
          <w:lang w:val="mn-MN"/>
        </w:rPr>
        <w:t xml:space="preserve"> дор </w:t>
      </w:r>
      <w:r w:rsidR="00230806" w:rsidRPr="0087226A">
        <w:rPr>
          <w:rFonts w:ascii="Arial" w:hAnsi="Arial" w:cs="Arial"/>
          <w:color w:val="000000" w:themeColor="text1"/>
        </w:rPr>
        <w:t xml:space="preserve">татвар байна, татвар дор төр байна гээд үг байдаг шүү дээ. Энэ юмаа хэрэгжүүлж ажилламаар байна. Монгол Улсын төсвийн орлогыг нэмэгдүүлэхэд гол ажиллах гол </w:t>
      </w:r>
      <w:r w:rsidR="00230806" w:rsidRPr="0087226A">
        <w:rPr>
          <w:rFonts w:ascii="Arial" w:hAnsi="Arial" w:cs="Arial"/>
          <w:color w:val="000000" w:themeColor="text1"/>
          <w:lang w:val="mn-MN"/>
        </w:rPr>
        <w:t xml:space="preserve">1 </w:t>
      </w:r>
      <w:r w:rsidR="00230806" w:rsidRPr="0087226A">
        <w:rPr>
          <w:rFonts w:ascii="Arial" w:hAnsi="Arial" w:cs="Arial"/>
          <w:color w:val="000000" w:themeColor="text1"/>
        </w:rPr>
        <w:t>асуудлын</w:t>
      </w:r>
      <w:r w:rsidR="00230806" w:rsidRPr="0087226A">
        <w:rPr>
          <w:rFonts w:ascii="Arial" w:hAnsi="Arial" w:cs="Arial"/>
          <w:color w:val="000000" w:themeColor="text1"/>
          <w:lang w:val="mn-MN"/>
        </w:rPr>
        <w:t xml:space="preserve"> 1 бол</w:t>
      </w:r>
      <w:r w:rsidR="00230806" w:rsidRPr="0087226A">
        <w:rPr>
          <w:rFonts w:ascii="Arial" w:hAnsi="Arial" w:cs="Arial"/>
          <w:color w:val="000000" w:themeColor="text1"/>
        </w:rPr>
        <w:t xml:space="preserve"> энэ далд эдийн засгийг ил болгох, сүүдрийн эдийн засгийг наранд гаргах асуудал байгаа шүү дээ. Энэ дээрээ та нар анхаарч ажиллаач.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Ялангуяа</w:t>
      </w:r>
      <w:r w:rsidRPr="0087226A">
        <w:rPr>
          <w:rFonts w:ascii="Arial" w:hAnsi="Arial" w:cs="Arial"/>
          <w:color w:val="000000" w:themeColor="text1"/>
          <w:lang w:val="mn-MN"/>
        </w:rPr>
        <w:t xml:space="preserve"> </w:t>
      </w:r>
      <w:r w:rsidRPr="0087226A">
        <w:rPr>
          <w:rFonts w:ascii="Arial" w:hAnsi="Arial" w:cs="Arial"/>
          <w:color w:val="000000" w:themeColor="text1"/>
        </w:rPr>
        <w:t>тээвэр</w:t>
      </w:r>
      <w:r w:rsidRPr="0087226A">
        <w:rPr>
          <w:rFonts w:ascii="Arial" w:hAnsi="Arial" w:cs="Arial"/>
          <w:color w:val="000000" w:themeColor="text1"/>
          <w:lang w:val="mn-MN"/>
        </w:rPr>
        <w:t>,</w:t>
      </w:r>
      <w:r w:rsidRPr="0087226A">
        <w:rPr>
          <w:rFonts w:ascii="Arial" w:hAnsi="Arial" w:cs="Arial"/>
          <w:color w:val="000000" w:themeColor="text1"/>
        </w:rPr>
        <w:t xml:space="preserve"> ложистикийн асуудал байна. Энэ уул уурхайн компаниуд дээр байна. Зардал асар их хэмжээгээ</w:t>
      </w:r>
      <w:r w:rsidR="00B95281">
        <w:rPr>
          <w:rFonts w:ascii="Arial" w:hAnsi="Arial" w:cs="Arial"/>
          <w:color w:val="000000" w:themeColor="text1"/>
          <w:lang w:val="mn-MN"/>
        </w:rPr>
        <w:t>р</w:t>
      </w:r>
      <w:r w:rsidRPr="0087226A">
        <w:rPr>
          <w:rFonts w:ascii="Arial" w:hAnsi="Arial" w:cs="Arial"/>
          <w:color w:val="000000" w:themeColor="text1"/>
        </w:rPr>
        <w:t xml:space="preserve"> нэмдэг. Энэ жижиг алтны ордууд байна шүү дээ. Ерөөсөө татвар төлдөггүй. Олборлож байгаа алтныхаа 10 хувийг нь мэдээлдэг үлдэж байгаа 90 хувь нь карманд нь үлддэг. Тэрийг тодорхойлоход бас төвөгтэй л дээ. Тэгэхдээ тэрийг өнөөдрийн 21 дүгээ</w:t>
      </w:r>
      <w:r w:rsidR="00B95281">
        <w:rPr>
          <w:rFonts w:ascii="Arial" w:hAnsi="Arial" w:cs="Arial"/>
          <w:color w:val="000000" w:themeColor="text1"/>
        </w:rPr>
        <w:t>р зуунд амьдарч байна бид нар</w:t>
      </w:r>
      <w:r w:rsidR="00B95281">
        <w:rPr>
          <w:rFonts w:ascii="Arial" w:hAnsi="Arial" w:cs="Arial"/>
          <w:color w:val="000000" w:themeColor="text1"/>
          <w:lang w:val="mn-MN"/>
        </w:rPr>
        <w:t xml:space="preserve"> о</w:t>
      </w:r>
      <w:r w:rsidRPr="0087226A">
        <w:rPr>
          <w:rFonts w:ascii="Arial" w:hAnsi="Arial" w:cs="Arial"/>
          <w:color w:val="000000" w:themeColor="text1"/>
        </w:rPr>
        <w:t xml:space="preserve">лох л хэрэгтэй. Дэлхий нийтээрээ энэ татварын маш сайн менежмент, тогтолцоо бий болчихсон байна шүү дээ. Энэ дээр ажиллах ийм шаардлага бол зайлшгүй бүрдсэн байна гэдгийг би хэлэх гээд байгаа юм. Миний хэлэх санаа ийм л санаа байна.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lang w:val="mn-MN"/>
        </w:rPr>
        <w:t>Ж.Ганбаатар</w:t>
      </w:r>
      <w:r w:rsidRPr="0087226A">
        <w:rPr>
          <w:rFonts w:ascii="Arial" w:hAnsi="Arial" w:cs="Arial"/>
          <w:b/>
          <w:bCs/>
          <w:color w:val="000000" w:themeColor="text1"/>
        </w:rPr>
        <w:t xml:space="preserve">: </w:t>
      </w:r>
      <w:r w:rsidRPr="0087226A">
        <w:rPr>
          <w:rFonts w:ascii="Arial" w:hAnsi="Arial" w:cs="Arial"/>
          <w:color w:val="000000" w:themeColor="text1"/>
        </w:rPr>
        <w:t>Би 2 зүйл хэлээдэхье. Өнөөдөр Монгол Улсад үнэхээр валют хэрэгтэй байна. Тэх. Тэгэхлээр янз янзын конвенцод янз янзын зүйлүүдэд нэгдэнэ гэдгийгээ бас олон улс нэгдсэн байх. Тэр хүмүүс чинь асуудлаа шийдчихсэн хүмүүс байгаа шүү дээ. Ихэнх нь. Хангалттай, төсөв нь дандаа ашигтай гардаг. Эдийн засгийн өсөлт нь 5, 6 ордтой, тогтворжчихсон. Гаднын хөрөнгө оруулагч нарыг цэгнэх сайн ялгаврыг гаргаж байж заримыг нь ухуулна, ухуулахгүй гэдгийгээ бүр ингээд.</w:t>
      </w:r>
    </w:p>
    <w:p w:rsidR="002A5E35" w:rsidRDefault="002A5E35" w:rsidP="00230806">
      <w:pPr>
        <w:jc w:val="both"/>
        <w:rPr>
          <w:rFonts w:ascii="Arial" w:hAnsi="Arial" w:cs="Arial"/>
          <w:color w:val="000000" w:themeColor="text1"/>
        </w:rPr>
      </w:pPr>
    </w:p>
    <w:p w:rsidR="00230806" w:rsidRPr="0087226A" w:rsidRDefault="00230806" w:rsidP="002A5E35">
      <w:pPr>
        <w:ind w:firstLine="720"/>
        <w:jc w:val="both"/>
        <w:rPr>
          <w:rFonts w:ascii="Arial" w:hAnsi="Arial" w:cs="Arial"/>
          <w:color w:val="000000" w:themeColor="text1"/>
        </w:rPr>
      </w:pPr>
      <w:r w:rsidRPr="0087226A">
        <w:rPr>
          <w:rFonts w:ascii="Arial" w:hAnsi="Arial" w:cs="Arial"/>
          <w:color w:val="000000" w:themeColor="text1"/>
        </w:rPr>
        <w:t xml:space="preserve">Энэ хөгжилтэй улсууд чинь өөрсдийгөө уул уурхайгаар хөгжүүлэх сонирхолгүй л дээ. Үгүй ээ, бид нарт ямар давуу тал байж, яаж мөнгө ирэх вэ гэдгээ бодох ёстой шүү Сангийн яам. Тэгэхгүй тэнд элсэх ёстой, энд элсэх ёстой гээд. Яаж давуу талтай, яаж хөрөнгө оруулалт ирэх вэ бид нарт. Өөрийнхөө хийх гэж байгаа юмыг өөрөө үгүйсгээд байдаг бид нар. Мэдээж Баттөмөр даргын хэлж байгаа тэр дотоод асуудлууд дээр би Баттөмөр даргатай санал нэг байна. Үгүй ээ, энэ өнөөдөр хэлэлцэж байгаа асуудал энэ </w:t>
      </w:r>
      <w:r w:rsidRPr="0087226A">
        <w:rPr>
          <w:rFonts w:ascii="Arial" w:hAnsi="Arial" w:cs="Arial"/>
          <w:color w:val="000000" w:themeColor="text1"/>
        </w:rPr>
        <w:lastRenderedPageBreak/>
        <w:t xml:space="preserve">гаднаас орж ирэх хөрөнгө оруулалтыг үргээчих вий гэж. Яах вэ өнөөдрийн хэлэлцэж байгаа асуудал нь гайгүй байх л даа. </w:t>
      </w:r>
    </w:p>
    <w:p w:rsidR="00230806" w:rsidRPr="0087226A" w:rsidRDefault="00230806" w:rsidP="00230806">
      <w:pPr>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Цаашдаа тэгээд л. Наад зарим бодлого чинь ийм шүү дээ ер нь. Тэрэнд хамруулна шүү гээд айлгаж байна шүү дээ бараг. Эдийн засгийн байнгын хороо бүгдийг нь хааж, бооно гээд ярихгүй шүү дээ Заяабал даргаа. Тийм ээ? Эдийн засгийн байнгын хороо юмыг олно, чөлөөлнө, нээнэ гэж ярина. Орлого талыг нь чухалчилна, хяналт шалгалт ярьдаг юм уу, эс үгүй бол тэр зарлага ярьдаг Байнгын хороонууд хангалттай байгаа. Өнөөдөр бид нарт доллар байхгүй. Бүх үр дүн чинь импортоос хамааралтай. Энэ үнийн өсөлтөөс болоод ард иргэдийн амьжиргаа унаж байгаа. Юмыг углуургаар нь ойлгохгүй бол тэгээд ер нь. Тэгээд л ингэх ёстой, тэгэх ёстой. Тэр муу хүн байна, тэр муу зүйл байна, тэр муу зүйлийг зогсооно гээд л. Наанаа байгаа юмыг өөрийнхөө гараар өөрөө боомилоод байж. Энэ чинь их олон жил угжирчихсан л бид нар ерөөсөө. Яаж мөнгө олох вэ гэдэг нь уул нь их том асуудал байгаа шүү. Монголд яаж хөрөнгө оруулагч нарыг татах вэ? Ямар бид нарт давуу тал үлдэх вэ гэдгийг, яаж тэр гаднын том том хөгжчихсөн улсуудтай өрсөлдөх юм бэ? Ямар ч давуу талгүй бид нарт хэн хөрөнгө оруулах вэ? Заяабал дарга, наад Сангийн яам. Энэ давуу тал гэдэг зүйлийг. Бидний 2.3 давуу тал байх ёстой шүү дээ. Бусадтай өрсөлдөхийн тулд. Яагаад тэр Сингапур, Швейцар, Хонг Конг гэдгийг дандаа яагаад тэр элдэв хангайн жагсаалтад 1 номерт нь ороод байгаа юм. Тэр хүмүүс чинь өөрсдөө тэр гаднын хөрөнгө оруулалтыг чухалчилж байна шүү дээ. Олон зуун жил тэрийг нь хөгжчихсөн. Саарал жагсаалтад Швейцар байгаа, Сингапур байгаа гээд. Энийгээ бас бодож байхгүй бол болохгүй байна. Санал хураалт явуулна. Гишүүд үг хэлж дууслаа.</w:t>
      </w:r>
    </w:p>
    <w:p w:rsidR="00230806" w:rsidRPr="0087226A" w:rsidRDefault="00230806" w:rsidP="00230806">
      <w:pPr>
        <w:ind w:firstLine="720"/>
        <w:jc w:val="both"/>
        <w:rPr>
          <w:rFonts w:ascii="Arial" w:hAnsi="Arial" w:cs="Arial"/>
          <w:b/>
          <w:iCs/>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Cs/>
          <w:iCs/>
          <w:color w:val="000000" w:themeColor="text1"/>
        </w:rPr>
        <w:t xml:space="preserve">“Татварын суурийг багасгах, ашиг шилжүүлэх явдлаас урьдчилан сэргийлэх зорилгоор татварын гэрээтэй холбоотой арга хэмжээг хэрэгжүүлэх тухай олон талт конвенц”-д нэгдэн орох тухай </w:t>
      </w:r>
      <w:r w:rsidRPr="0087226A">
        <w:rPr>
          <w:rFonts w:ascii="Arial" w:hAnsi="Arial" w:cs="Arial"/>
          <w:bCs/>
          <w:color w:val="000000" w:themeColor="text1"/>
        </w:rPr>
        <w:t>төслийн</w:t>
      </w:r>
      <w:r w:rsidRPr="0087226A">
        <w:rPr>
          <w:rFonts w:ascii="Arial" w:hAnsi="Arial" w:cs="Arial"/>
          <w:color w:val="000000" w:themeColor="text1"/>
        </w:rPr>
        <w:t xml:space="preserve"> зөвшилцлийг дэмжье гэсэн томьёоллоор санал хураалт явуулъя. Гишүүд анхааралтай байгаа хүсье. Санал хураалт.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Санал дэмжигдлээ. Байнгын хорооны санал, дүгнэлтийг Аюулгүй байдал, гадаад бодлогын байнгын хороонд Улсын Их Хурлын гишүүн, Аюулгүй байдал, гадаад бодлогын байнгын хорооны дарга Баттөмөр дарга танилцуулна. Дараагийн асуудалдаа оръё. Гишүүд анхааралтай</w:t>
      </w:r>
      <w:r w:rsidR="002A5E35">
        <w:rPr>
          <w:rFonts w:ascii="Arial" w:hAnsi="Arial" w:cs="Arial"/>
          <w:color w:val="000000" w:themeColor="text1"/>
          <w:lang w:val="mn-MN"/>
        </w:rPr>
        <w:t>,</w:t>
      </w:r>
      <w:r w:rsidRPr="0087226A">
        <w:rPr>
          <w:rFonts w:ascii="Arial" w:hAnsi="Arial" w:cs="Arial"/>
          <w:color w:val="000000" w:themeColor="text1"/>
        </w:rPr>
        <w:t xml:space="preserve"> хуралдаа идэвхтэй оролцохыг хүсье.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rPr>
        <w:t>Дөрөв.Газрын тосны бүтээгдэхүүний тухай хуульд нэмэлт, өөрчлөлт оруулах тухай хуулийн төслийн хэлэлцэх хэсгээг хийе.</w:t>
      </w:r>
      <w:r w:rsidRPr="0087226A">
        <w:rPr>
          <w:rFonts w:ascii="Arial" w:hAnsi="Arial" w:cs="Arial"/>
          <w:color w:val="000000" w:themeColor="text1"/>
        </w:rPr>
        <w:t xml:space="preserve">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Хууль санаачлагчийн илтгэлийг Уул уурхай, хүнд үйлдвэрийн сайн Ёндон сайд танилцуулна. 2 номер дээр Ёндон сайд. Энэ асууд</w:t>
      </w:r>
      <w:r w:rsidR="00AF6D25">
        <w:rPr>
          <w:rFonts w:ascii="Arial" w:hAnsi="Arial" w:cs="Arial"/>
          <w:color w:val="000000" w:themeColor="text1"/>
        </w:rPr>
        <w:t>ал бас нэлээн, засгаас орж ирж</w:t>
      </w:r>
      <w:r w:rsidR="00AF6D25">
        <w:rPr>
          <w:rFonts w:ascii="Arial" w:hAnsi="Arial" w:cs="Arial"/>
          <w:color w:val="000000" w:themeColor="text1"/>
          <w:lang w:val="mn-MN"/>
        </w:rPr>
        <w:t xml:space="preserve"> </w:t>
      </w:r>
      <w:r w:rsidRPr="0087226A">
        <w:rPr>
          <w:rFonts w:ascii="Arial" w:hAnsi="Arial" w:cs="Arial"/>
          <w:color w:val="000000" w:themeColor="text1"/>
        </w:rPr>
        <w:t xml:space="preserve">юунаас нь өмнө дуусгачих ёстой нэлээн чухал асуудал байгаа. Хийж бай, хийж бай.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rPr>
        <w:t xml:space="preserve">Г.Ёндон: </w:t>
      </w:r>
      <w:r w:rsidRPr="0087226A">
        <w:rPr>
          <w:rFonts w:ascii="Arial" w:hAnsi="Arial" w:cs="Arial"/>
          <w:color w:val="000000" w:themeColor="text1"/>
        </w:rPr>
        <w:t>Эдийн засгийн байнгын хорооны дарга, эрхэм гишүүд ээ,</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Монгол Улсын Засгийн газар, Япон улсын Засгийн газар хооронд байгуулсан хэлэлцээрийн хүрээнд Япон улсын нэн хөнгөлөл</w:t>
      </w:r>
      <w:r w:rsidR="00AF6D25">
        <w:rPr>
          <w:rFonts w:ascii="Arial" w:hAnsi="Arial" w:cs="Arial"/>
          <w:color w:val="000000" w:themeColor="text1"/>
        </w:rPr>
        <w:t>ттэй зээлийн эх үүсвэрээр Хөшиг</w:t>
      </w:r>
      <w:r w:rsidRPr="0087226A">
        <w:rPr>
          <w:rFonts w:ascii="Arial" w:hAnsi="Arial" w:cs="Arial"/>
          <w:color w:val="000000" w:themeColor="text1"/>
        </w:rPr>
        <w:t xml:space="preserve">ийн хөндийд Улаанбаатар хотын олон улсын шинэ нисэх буудал төслийг хэрэгжүүлж, ашиглалтад оруулсан.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lastRenderedPageBreak/>
        <w:t>Монгол Улс өнөөдрийн байдлаар газрын тосны бүтээгдэхүүний хэрэглээгээ 100 хувь гаднаас импортоор хангаж байгаа бөгөөд дотоодод</w:t>
      </w:r>
      <w:r w:rsidRPr="0087226A">
        <w:rPr>
          <w:rFonts w:ascii="Arial" w:hAnsi="Arial" w:cs="Arial"/>
          <w:b/>
          <w:bCs/>
          <w:color w:val="000000" w:themeColor="text1"/>
        </w:rPr>
        <w:t xml:space="preserve"> </w:t>
      </w:r>
      <w:r w:rsidRPr="0087226A">
        <w:rPr>
          <w:rFonts w:ascii="Arial" w:hAnsi="Arial" w:cs="Arial"/>
          <w:color w:val="000000" w:themeColor="text1"/>
        </w:rPr>
        <w:t xml:space="preserve">борлуулж буй газрын тосны бүтээгдэхүүний жижиглэнгийн борлуулалтын үнэ нь дэлхийн зах зээл дээрх газрын тосны үнэ, валютын ханш, Оросын Холбооны Улс болон бусад орноос нийлүүлж буй бүтээгдэхүүний импортын үнэ буюу хил, үнэ зэргээс шууд хамааралтай байдаг.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Манай улсад агаарын хөлгийн түлшний үнэ бусад оронтой харьцуулахад дунджаар 28.8 хувиар илүү үнэтэй байгаагаас шалтгаалж дотоодын иргэний агаарын тээвэрлэгчид нийт түлшний хэрэглээний 43 хувийг дотоодод, 57 хувийг гадаад улсад сумладаг бөгөөд гадаад улсын агаарын тээвэрлэгч компаниуд өөрийн онгоцоо зайлшгүй тохиолдолд манай улсад сумлаж байна.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Түүнчлэн агаарын тээврийн либералчлал, иргэний нисэхийн салбарын шинэчлэлийн зөвлөгөөнөөс гаргасан зөвлөмжид аялал жуулчлалын чиглэлээр улирал харгалзахгүйгээр жуулчдын урсгалыг тогтвортой өсгөх, агаарын тээврийн компанийн хуваарьт нислэгийн үйл ажиллагаатай уялдаатай төлөвлөж, аялал жуулчлалын захиалгад нислэгийн зохицуулалтыг өргөжүүлнэ гэж тусгагдсан.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Үүнтэй холбоотойгоор “Чингис хаан” олон улсын нисэх буудлын түлшний хэрэглээ цаашид өсөн нэмэгдэх хандлагатай байна. “Чингис хаан” олон улсын нисэх буудлын төсөлтэй холбогдуулан Засгийн газрын 2020 оны 14 дүгээр тогтоолоор шинэ нисэх онгоцны буудлын шатахуун хангамжийн талаар авах зарим арга хэмжээний тухай асуудлыг хэлэлцэн баталсан бөгөөд “Монгол газрын тос боловсруулах үйлдвэр” төрийн өмчит хязгаарлагдмал хариуцлагатай компанийн үйл ажиллагааг өргөжүүлж, шинэ нисэх онгоцны буудлын агаарын хөлгийн түлшний хангамжийн үйл ажиллагаа эрхлэх зорилгоор охин компани байгуулах арга хэмжээ авах, агаарын хөлгийн түлш нийлүүлэх, хамтран ажиллах сонирхлоо илэрхийлсэн гадаадын хөрөнгө оруулагч нартай хэлэлцээ хийх ажлыг Уул уурхай, хүнд үйлдвэрийн сайдад даалгасан.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Тус тогтоолын дагуу Уул уурхай, хүнд үйлдвэрийн сайдын 2020 оны А81 дүгээр тушаалаар “Монгол газрын тос боловсруулах үйлдвэр” төрийн өмчит хязгаарлагдмал хариуцлагатай компанийн үйл ажиллагааг өргөжүүлж, шинэ нисэх онгоцны буудлын агаарын хөлгийн түлшний хангамжийн үйл ажиллагаа эрхлэх зорилгоор охин компани байгуулсан.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“Эрчис ойл” төрийн өмчит хязгаарлагдмал хариуцлагатай компан нь “Чингис хаан” олон улсын нисэх буудлын онгоцны түлшний хангамжийн үйл ажиллагааг эрхлэх, бүтээгдэхүүн нийлүүлэх, хамтран ажиллах сонирхлоо илэрхийлсэн. Гадаадын хөрөнгө оруулагч нартай хэлэлцээ хийх ажлыг зохион байгуулах явцад Оросын Холбооны Улсын “Роснефть” нээлттэй хамтарсан нийгэмлэгээс өөрийн охин компани болох “Роснефть Аэро” компаниар дамжуулан хамтран ажиллах санал ирүүлсэн.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Улмаар “Чингис хаан” олон улсын нисэх буудлын шатахуун хангамжийн байгууламжийн үйл ажиллагааг эрхлэх хамтарсан компани байгуулах тухай харилцан ойлголцлын санамж бичгийн төслийг талууд хэлэлцэн эцэслэн тохирч, Уул уурхай, хүнд үйлдвэрийн сайд Ёндон болон нефть хамтарсан нийгэмлэг “Роснефть” компанийн ерөнхий захирал Сечин нар 2022 оны 3 дугаар сарын 10-ны өдөр Москва хотноо харилцан ойлголцлын санамж бичгийг байгуулаад байна.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lastRenderedPageBreak/>
        <w:t xml:space="preserve">Монгол Улсын газрын тосны бүтээгдэхүүний тухай хуулийн 7 дугаар зүйлийн 7.2-т Монгол Улсад газрын тосны бүтээгдэхүүний 30-аас дээш хувийг дангаараа нийлүүлж байгаа гадаадын хуулийн этгээд дотоодын зах зээлд өөрийн хөрөнгө оруулалт бүхий хуулийн этгээд болон өөрийн харьяалал, хяналтад байдаг нэгжээрээ дамжуулан бүтээгдэхүүнээ борлуулахыг хориглоно гэж заасан.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Хуулийн энэхүү заалт нь төрийн өмчит хязгаарлагдмал хариуцлагатай компани нь “Чингис хаан” олон улсын нисэх буудлын агаарын хөлгийн түлшний хангамжийн байгууламжийн үйл ажиллагааг гадаадын нийлүүлэгч, хөрөнгө оруулагч талтай хамтран хэрэгжүүлэх боломжийг хязгаарлаж байгаа юм.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Иймд “Чингис хаан” олон улсын нисэх буудлын үйл ажиллагааг өргөжүүлэх, манай улсад агаарын тээвэрлэлт хийж буй дотоод, гадаадын хөлөг өгөх болон дайран өнгөрч буй агаарын хөлгүүдийг өрсөлдөхүйц үнэтэй түлшээр цэнэглэх үйл ажиллагааг дэмжих хүрээнд Газрын тосны тухай хуулийн 7 дугаар зүйлийн 7.2 дахь хэсэгт нэмэлт оруулах саналыг боловсруулсан болно.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Анхаарал хандуулсан Байнгын хорооны эрхэм гишүүдэд баярлалаа.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lang w:val="mn-MN"/>
        </w:rPr>
        <w:t>Ж.Ганбаатар</w:t>
      </w:r>
      <w:r w:rsidRPr="0087226A">
        <w:rPr>
          <w:rFonts w:ascii="Arial" w:hAnsi="Arial" w:cs="Arial"/>
          <w:b/>
          <w:bCs/>
          <w:color w:val="000000" w:themeColor="text1"/>
        </w:rPr>
        <w:t xml:space="preserve">: </w:t>
      </w:r>
      <w:r w:rsidRPr="0087226A">
        <w:rPr>
          <w:rFonts w:ascii="Arial" w:hAnsi="Arial" w:cs="Arial"/>
          <w:color w:val="000000" w:themeColor="text1"/>
        </w:rPr>
        <w:t xml:space="preserve">Ёндон сайдад баярлалаа. Хууль санаачлагчийн илтгэл болон төслийн үзэл баримтлалтай холбогдуулан асуулт асуух Улсын Их Хурлын гишүүдээс нэрсээ өгөхийг хүсье.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Би Оюунчимэг гишүүний дараа асуулт асууя. Баттөмөр гишүүн асуултаа асууя.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rPr>
        <w:t xml:space="preserve">Б.Баттөмөр: </w:t>
      </w:r>
      <w:r w:rsidRPr="0087226A">
        <w:rPr>
          <w:rFonts w:ascii="Arial" w:hAnsi="Arial" w:cs="Arial"/>
          <w:color w:val="000000" w:themeColor="text1"/>
        </w:rPr>
        <w:t xml:space="preserve">Ер нь бол ямар нэгэн өөрчлөлт энэ тэр хийхийг бол дэмжинэ л дээ. Ямар нэгэн өөрчлөлт, үр ашигтай, Монгол улсад үр ашигтай ийм өөрчлөлтийг бол дэмжиж ажиллана. Энэ нэлээн дээхэн үед яригдаж байгаад ямар их орой орж ирж байгаа юм энэ чинь одоо? Хэдэн сар, миний бодож байгаагаар хагас жил өнгөрчихсөн байх. Яагаад ингэж их оройтож орж ирж байна гэсэн асуулт байна нэгдүгээрт.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Хоёрдугаарт аливаа юманд сайн, муу 2 тал байдаг л даа. Бид нар Оросын Холбооны Улсаас нефть бүтээгдэхүүн 95 орчим гэдэг байх. Ийм хараат гэж байгаа юм. Эрчим хүчний бас 15, 20-иод орчим хувь хараат.  Ер нь энэ хараат байдлаас гаръя гэдэг л юм л бид нар байнга л ярьдаг шүү дээ тээ? Тэгэхээр энэ хараат байдал улам лавшрах юм биш биз дээ гэсэн ийм болгоомж л байна л даа.</w:t>
      </w:r>
    </w:p>
    <w:p w:rsidR="00230806" w:rsidRPr="0087226A" w:rsidRDefault="00230806" w:rsidP="00230806">
      <w:pPr>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Энэ оруулж ирж байгаа энэ хуулийн хуулийн өөрчлөлтөд ямар эрсдэл байна? Та нар юу гэж тооцож байгаа вэ? Өнөөдөр онгоцны бензиний асуудлыг ярьж байна. Магадгүй энийг дэлхийн зах зээл дээр нефть бүтээгдэхүүний </w:t>
      </w:r>
      <w:r w:rsidR="0025091B">
        <w:rPr>
          <w:rFonts w:ascii="Arial" w:hAnsi="Arial" w:cs="Arial"/>
          <w:color w:val="000000" w:themeColor="text1"/>
        </w:rPr>
        <w:t>үнэ өссөн байна шүү дээ тийм ээ</w:t>
      </w:r>
      <w:r w:rsidR="0025091B">
        <w:rPr>
          <w:rFonts w:ascii="Arial" w:hAnsi="Arial" w:cs="Arial"/>
          <w:color w:val="000000" w:themeColor="text1"/>
          <w:lang w:val="mn-MN"/>
        </w:rPr>
        <w:t>?</w:t>
      </w:r>
      <w:r w:rsidRPr="0087226A">
        <w:rPr>
          <w:rFonts w:ascii="Arial" w:hAnsi="Arial" w:cs="Arial"/>
          <w:color w:val="000000" w:themeColor="text1"/>
        </w:rPr>
        <w:t xml:space="preserve"> Бараг хүчээр л барьж байгаа шүү дээ үндсэндээ. 92 бензиний үнийг хүчээр барьж байгаа. У</w:t>
      </w:r>
      <w:r w:rsidR="0025091B">
        <w:rPr>
          <w:rFonts w:ascii="Arial" w:hAnsi="Arial" w:cs="Arial"/>
          <w:color w:val="000000" w:themeColor="text1"/>
          <w:lang w:val="mn-MN"/>
        </w:rPr>
        <w:t>л</w:t>
      </w:r>
      <w:r w:rsidRPr="0087226A">
        <w:rPr>
          <w:rFonts w:ascii="Arial" w:hAnsi="Arial" w:cs="Arial"/>
          <w:color w:val="000000" w:themeColor="text1"/>
        </w:rPr>
        <w:t xml:space="preserve">с шийдэж чадахгүй тэр гадаад үнээ бууруулж чадахгүй бол нэмнэ гэсэн ийм асуудлууд бас явж байгаа шүү дээ. Энэ нэмэгдээд ч юм уу ингээд ирэнгүүт нь өө эндээс хямдхан үнэ өгнө гэсэн гээд. Энэ төрийн өмчит компани руугаа тэр бүх импортыг авах, барих иймэрхүү юм бас болчих юм биш биз дээ? Надад энэ газрын тосны импорт хийдэг энэ олон компаниуд бас санал өгч байна л даа. Ийм эрсдэлүүд байх юм биш биз дээ гэсэн дараагийн асуулт байна.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lastRenderedPageBreak/>
        <w:t>Гурав дахь асуудал бол юу вэ гэхээр энэ дайвар бүтээгдэхүүн авч найруулж Монголын зах зээл дээр ажилладаг ийм компаниуд бас байгаа шүү дээ. Байгаа гэж ер нь бол маш их том үнийн дүнтэй борлуулалт хийчихсэн ийм компани байгаа шүү дээ. Надад байж байгаа мэдээллээр ингэж найруулдаг улсууд Сингапурт эзэнтэй, тэндээсээ бүх юмыг зохицуулж байдаг, тодорхой бүтээгдэхүүнү</w:t>
      </w:r>
      <w:r w:rsidR="0025091B">
        <w:rPr>
          <w:rFonts w:ascii="Arial" w:hAnsi="Arial" w:cs="Arial"/>
          <w:color w:val="000000" w:themeColor="text1"/>
        </w:rPr>
        <w:t xml:space="preserve">үд авчраад татвараас зугтаад.  </w:t>
      </w:r>
      <w:r w:rsidR="0025091B">
        <w:rPr>
          <w:rFonts w:ascii="Arial" w:hAnsi="Arial" w:cs="Arial"/>
          <w:color w:val="000000" w:themeColor="text1"/>
          <w:lang w:val="mn-MN"/>
        </w:rPr>
        <w:t>Н</w:t>
      </w:r>
      <w:r w:rsidRPr="0087226A">
        <w:rPr>
          <w:rFonts w:ascii="Arial" w:hAnsi="Arial" w:cs="Arial"/>
          <w:color w:val="000000" w:themeColor="text1"/>
        </w:rPr>
        <w:t>айруулаад чанар муутай бүтээгдэхүүн үйлдвэрлээд тэгээд энд тэнд шахдаг. Тэр бүтээгдэхүүнийх нь чанар муу, шаардлага ха</w:t>
      </w:r>
      <w:r w:rsidR="008565BC">
        <w:rPr>
          <w:rFonts w:ascii="Arial" w:hAnsi="Arial" w:cs="Arial"/>
          <w:color w:val="000000" w:themeColor="text1"/>
        </w:rPr>
        <w:t xml:space="preserve">нгадаггүй, маш их машин техник </w:t>
      </w:r>
      <w:r w:rsidRPr="0087226A">
        <w:rPr>
          <w:rFonts w:ascii="Arial" w:hAnsi="Arial" w:cs="Arial"/>
          <w:color w:val="000000" w:themeColor="text1"/>
        </w:rPr>
        <w:t>эвдсэн. Хямдхан үнэтэй гээд авчихсан учраас тэрнийхээ юуг нуугаад ил гардаггүй, ил гаргадаггүй.</w:t>
      </w:r>
      <w:r w:rsidR="008565BC">
        <w:rPr>
          <w:rFonts w:ascii="Arial" w:hAnsi="Arial" w:cs="Arial"/>
          <w:color w:val="000000" w:themeColor="text1"/>
        </w:rPr>
        <w:t xml:space="preserve"> Хятадын машинд бол таардаг юм </w:t>
      </w:r>
      <w:r w:rsidRPr="0087226A">
        <w:rPr>
          <w:rFonts w:ascii="Arial" w:hAnsi="Arial" w:cs="Arial"/>
          <w:color w:val="000000" w:themeColor="text1"/>
        </w:rPr>
        <w:t>тэр нь 3, 4 жил болоод хаядаг юм гэсэн иймэрхүү л юм явж байна шүү дээ. Энэ ингээд цаашаа явах юм уу, үгүй юу? Энэ надад байж байгаа мэдээллээр бол Киргизид ингэж манайтай адилхан найруулж байгаа. Тэндээс Киргизийн Засгийн газар гаргасан гэсэн ийм над</w:t>
      </w:r>
      <w:r w:rsidR="0025091B">
        <w:rPr>
          <w:rFonts w:ascii="Arial" w:hAnsi="Arial" w:cs="Arial"/>
          <w:color w:val="000000" w:themeColor="text1"/>
          <w:lang w:val="mn-MN"/>
        </w:rPr>
        <w:t>ад</w:t>
      </w:r>
      <w:r w:rsidRPr="0087226A">
        <w:rPr>
          <w:rFonts w:ascii="Arial" w:hAnsi="Arial" w:cs="Arial"/>
          <w:color w:val="000000" w:themeColor="text1"/>
        </w:rPr>
        <w:t xml:space="preserve"> мэдээлэл байна.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Монголд энийг ингэж найруулж байх шиг байна л даа. Энэ ингэж цаашаа явах юм уу? Үгүй ээ, татварыг нь ижил өгнө. Хэрвээ явуулна гэж бодож байгаа татварын ижил, төстэй ийм орчныг та нар бүрдүүлэх чиглэлээр юу хийж байгаа вэ? Найруулаг л даа одоо оруулж ирээд. Хүн авдаг бол найруулъя. Тэгэхдээ адилхан үнэ, өртөг нь ижилхэн л байх ёстой. Энэ дээр яам ямар бодлого барих гэж байна? Энэ өөрчлөлтүүд энэ тэр гээд байгаа юмнууд нөгөө гуя дагаж хүзүү өгчхөөд иймэрхүү зүйлүүд бас ороод ирэх юм биш байгаа юм гэсэн ийм болгоомжлол бол байгааг надад хандаж байна л даа. Ийм ийм асуултууд хариулт авъя.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lang w:val="mn-MN"/>
        </w:rPr>
        <w:t>Ж.Ганбаатар</w:t>
      </w:r>
      <w:r w:rsidRPr="0087226A">
        <w:rPr>
          <w:rFonts w:ascii="Arial" w:hAnsi="Arial" w:cs="Arial"/>
          <w:b/>
          <w:bCs/>
          <w:color w:val="000000" w:themeColor="text1"/>
        </w:rPr>
        <w:t xml:space="preserve">: </w:t>
      </w:r>
      <w:r w:rsidRPr="0087226A">
        <w:rPr>
          <w:rFonts w:ascii="Arial" w:hAnsi="Arial" w:cs="Arial"/>
          <w:color w:val="000000" w:themeColor="text1"/>
        </w:rPr>
        <w:t xml:space="preserve">Гишүүний асуултад хариулъя. Хэн хариулах вэ? 2 номер Ёндон сайд.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rPr>
        <w:t xml:space="preserve">Г.Ёндон: </w:t>
      </w:r>
      <w:r w:rsidRPr="0087226A">
        <w:rPr>
          <w:rFonts w:ascii="Arial" w:hAnsi="Arial" w:cs="Arial"/>
          <w:color w:val="000000" w:themeColor="text1"/>
        </w:rPr>
        <w:t xml:space="preserve">Баттөмөр гишүүний асуултад хариулъя. Баттөмөр гишүүний асуултад хариулъя. Энэ яах аргагүй ингэсэн юм. Ер нь түүх нь энэ 2019 оны Засгийн газрын хоорондын комиссын хурлаас эхлээд Оросын тал шинэ нисэх онгоцны буудлын чинь энэ шатахуун хангамжийн асуудалд биднүүс оръё гэдэг Засгийн газрын хоорондын комиссын хуралдаанаар 2, 3 удаа тавьсан юм байна лээ. Ингээд хамгийн сүүлд 21 онд болсон Засгийн газрын хуралдаанаар энэ Шадар сайд Амарсайхан ахалж байх үед энэ асуудал нэлээд бодитой орж ирсэн.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2020 онд Оросын Холбооны Улсад бол яг энэ асуудлын анхны яриа болсон байдаг. Нөгөө хий дамжуулах хоолойг ярьж байх үед Оросын Холбооны Улс манайх шинэ нисэх онгоцны буудал дээр төрийн өмчийн компаниараа дамжуулж төрийн өмчийн компанитай нь харьцаж ингэж оролцъё гэсэн саналыг Оросын Холбооны Улсад тавьсан. Ингээд төрийн өмчийн “Эрчис ойл” компанийг 2020 оны 1 сард байгуулсан байдаг.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Энэ асуудлыг цааш нь үргэлжлүүлээд яриа хэлцэл үргэлжлүүлж явж байгаад 2021 оны буюу өнгөрсөн жилийн 10 сард энэ хуулийн төслийг өргөн бариад хамгийн анх намын бүлэг дээр танилцуулсан. Намын бүлэг дээр яг өнөөдрийнх шиг 1 дэх өдрийн намын бүлэг дээр энийг танилцуулаад тэгээд явахын өмнө болохоороо нөгөө 12 сард, тэр үед яаралтай хэлэлцчихье гээд би Ганбаатар дарга руу яг өөрөө утасдаад энийг хойшлуулъя гэж хэлж байсан шалтгаан нь юу вэ гэвэл яг нөгөө Оросын Холбооны Улсад очих Ерөнхийлөгчийн айлчлалтай очихын өмнө энэ асуудал яригдах байсан учраас түрүүлээд хуулиа баталчих нь бас их тийм, магадгүй энэ биднүүсийн хувьд </w:t>
      </w:r>
      <w:r w:rsidRPr="0087226A">
        <w:rPr>
          <w:rFonts w:ascii="Arial" w:hAnsi="Arial" w:cs="Arial"/>
          <w:color w:val="000000" w:themeColor="text1"/>
        </w:rPr>
        <w:lastRenderedPageBreak/>
        <w:t>козер байж магадгүй гэдэг талаасаа. Тэр үед намын бүлгийн хурал дээр ярьж байхад гишүүдээс 2,3 асуудал дээр онцгой анхааруулж байсан юм.</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Нэгдүгээрт Монгол газрын тос боловсруулах үйлдвэрээс гарах онгоцны түлшээ та нар яах юм бэ? Энийгээ заавал эхэлж яриач ээ.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Хоёрдугаарт бас тэр оросууд 49 жилийн хугацаатайгаар энийг ингэж үргэлжлүүлье гээд байгаа энэ асуудлыг яах юм бэ.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Гуравдугаарт нөгөө 60, 40 гэсэн харьцааг бас Оросууд тэр үед гэв гэнэтхэн Монголын талд 60 байсангаа бас наадах чинь арай Оросын тал дээр бага байна гэсэн асуудлыг. 40-ийг бага байна гэж Оросууд яриад буцаад яриад эхэлсэн учраас би Ганбаатар дарга руу утасдаад энийгээ цөмөөрөө түр хугацаагаар хойшлуулъя гээд хойшлуулсан. Ийм шалтгаантай шүү Баттөмөр даргаа.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Ерөнхийлөгчийн айлчлалаар очоод буцаж ирснийхээ дараагаар тэр үеэр ярилцаад буцаж ирээд түрүүний намын бүлэг дээр ярилцсан асуудлуудыг эцэслээд шийдсэнийхээ дараагаар 3 сард очиж гарын үсэг, санамж бичгээ зурсан юм. Удсан хугацааны хувьд.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Сайн, муу талууд гээд тэгэх юм бол яах аргагүй л аливаа зүйл дээр сайн тал нь гээд тэгэх юм бол энэ үүн дээр хамгийн гол нь бид нар онгоцны бензин бол сүүлийн 3 жилийн судалгаагаар манайх олон улсын зах зээл дээрх үнээс 2019, 20 онд 187 доллароор, 21 онд 225 доллароор өндөр байгаад байгаа юм. Манай Иргэний нисэхийн ерөнхий газрынхны хүмүүсийн судалгаагаар болохоор манай онгоцны түлш нийт зардлынх нь 28.8 хувь энэ 21 онд бүр 42 хувь руу орж өссөн юм байна лээ. Онгоцны түлшний үнэнээс нөгөө тийзэд нөлөөлдөг нөлөөлөл буюу гол нөлөөлөл.</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Тэгэхээр бид нар онгоцны түлшийг хямдхан авч чадах </w:t>
      </w:r>
      <w:r w:rsidR="0025091B">
        <w:rPr>
          <w:rFonts w:ascii="Arial" w:hAnsi="Arial" w:cs="Arial"/>
          <w:color w:val="000000" w:themeColor="text1"/>
        </w:rPr>
        <w:t>юм бол</w:t>
      </w:r>
      <w:r w:rsidR="0025091B">
        <w:rPr>
          <w:rFonts w:ascii="Arial" w:hAnsi="Arial" w:cs="Arial"/>
          <w:color w:val="000000" w:themeColor="text1"/>
          <w:lang w:val="mn-MN"/>
        </w:rPr>
        <w:t xml:space="preserve">, </w:t>
      </w:r>
      <w:r w:rsidRPr="0087226A">
        <w:rPr>
          <w:rFonts w:ascii="Arial" w:hAnsi="Arial" w:cs="Arial"/>
          <w:color w:val="000000" w:themeColor="text1"/>
        </w:rPr>
        <w:t>хийж чадах юм бол биднүүс нөгөө агаарын тээврийн либералчлал тийзийн үнэ хямдруулна гэдэг асуудал илүү бодитой болох боломж байгаад байгаа. Санамж бичиг дээр зурсан 1 зүйл бол бид нар дэлхийн зах зээлийн үнээс бага гэж анх санал явуулсан юм. Оросууд маань болохоор дэлхийн зах зээлийн үнээс илүүгүй гэсэн тийм санал явуулсан. Зуучлалын хөлс гэж дунд нь бас 100-гаад доллар байдаг. 100 гаран доллар байдаг нөгөө пре</w:t>
      </w:r>
      <w:r w:rsidR="0025091B">
        <w:rPr>
          <w:rFonts w:ascii="Arial" w:hAnsi="Arial" w:cs="Arial"/>
          <w:color w:val="000000" w:themeColor="text1"/>
        </w:rPr>
        <w:t>миум гэж манайхан яриад байдаг</w:t>
      </w:r>
      <w:r w:rsidR="0025091B">
        <w:rPr>
          <w:rFonts w:ascii="Arial" w:hAnsi="Arial" w:cs="Arial"/>
          <w:color w:val="000000" w:themeColor="text1"/>
          <w:lang w:val="mn-MN"/>
        </w:rPr>
        <w:t>. М</w:t>
      </w:r>
      <w:r w:rsidRPr="0087226A">
        <w:rPr>
          <w:rFonts w:ascii="Arial" w:hAnsi="Arial" w:cs="Arial"/>
          <w:color w:val="000000" w:themeColor="text1"/>
        </w:rPr>
        <w:t xml:space="preserve">анай 92 дээр ч байдаг, дизель түлш дээр ч байдаг, онгоцны түлш дээр энэ болохоор бүр 100 гаруй доллар байдаг. Премиумгүйгээр авна гэдгийг санамж бичгийнхээ нэлээн олон удаа санал солилцож байгаад тохирсон юм байгаа юм. Тэгэхээр биднүүс онгоцны түлшийг нэгдүгээрт дэлхийн зах зээлийн үнээр, дэлхийн зах зээлийн үнээр найдвартай тасралтгүй авах боломжтой болно гэсэн сайн тал нь энэ байж байгаа юм. Энэ юу гэсэн үг вэ гэвэл биднүүс…/минут </w:t>
      </w:r>
      <w:proofErr w:type="gramStart"/>
      <w:r w:rsidRPr="0087226A">
        <w:rPr>
          <w:rFonts w:ascii="Arial" w:hAnsi="Arial" w:cs="Arial"/>
          <w:color w:val="000000" w:themeColor="text1"/>
        </w:rPr>
        <w:t>дуусав./</w:t>
      </w:r>
      <w:proofErr w:type="gramEnd"/>
    </w:p>
    <w:p w:rsidR="00230806" w:rsidRPr="0087226A" w:rsidRDefault="00230806" w:rsidP="00230806">
      <w:pPr>
        <w:ind w:firstLine="720"/>
        <w:jc w:val="both"/>
        <w:rPr>
          <w:rFonts w:ascii="Arial" w:hAnsi="Arial" w:cs="Arial"/>
          <w:color w:val="000000" w:themeColor="text1"/>
        </w:rPr>
      </w:pPr>
    </w:p>
    <w:p w:rsidR="002567CA" w:rsidRDefault="00230806" w:rsidP="00230806">
      <w:pPr>
        <w:ind w:firstLine="720"/>
        <w:jc w:val="both"/>
        <w:rPr>
          <w:rFonts w:ascii="Arial" w:hAnsi="Arial" w:cs="Arial"/>
          <w:color w:val="000000" w:themeColor="text1"/>
        </w:rPr>
      </w:pPr>
      <w:r w:rsidRPr="0087226A">
        <w:rPr>
          <w:rFonts w:ascii="Arial" w:hAnsi="Arial" w:cs="Arial"/>
          <w:b/>
          <w:bCs/>
          <w:color w:val="000000" w:themeColor="text1"/>
          <w:lang w:val="mn-MN"/>
        </w:rPr>
        <w:t>Ж.Ганбаатар</w:t>
      </w:r>
      <w:r w:rsidRPr="0087226A">
        <w:rPr>
          <w:rFonts w:ascii="Arial" w:hAnsi="Arial" w:cs="Arial"/>
          <w:b/>
          <w:bCs/>
          <w:color w:val="000000" w:themeColor="text1"/>
        </w:rPr>
        <w:t xml:space="preserve">: </w:t>
      </w:r>
      <w:r w:rsidRPr="0087226A">
        <w:rPr>
          <w:rFonts w:ascii="Arial" w:hAnsi="Arial" w:cs="Arial"/>
          <w:color w:val="000000" w:themeColor="text1"/>
        </w:rPr>
        <w:t xml:space="preserve">2 номер гүйцэж яриулъя. </w:t>
      </w:r>
    </w:p>
    <w:p w:rsidR="002567CA" w:rsidRDefault="002567CA" w:rsidP="00230806">
      <w:pPr>
        <w:ind w:firstLine="720"/>
        <w:jc w:val="both"/>
        <w:rPr>
          <w:rFonts w:ascii="Arial" w:hAnsi="Arial" w:cs="Arial"/>
          <w:color w:val="000000" w:themeColor="text1"/>
        </w:rPr>
      </w:pPr>
    </w:p>
    <w:p w:rsidR="00230806" w:rsidRPr="0087226A" w:rsidRDefault="002567CA" w:rsidP="00230806">
      <w:pPr>
        <w:ind w:firstLine="720"/>
        <w:jc w:val="both"/>
        <w:rPr>
          <w:rFonts w:ascii="Arial" w:hAnsi="Arial" w:cs="Arial"/>
          <w:color w:val="000000" w:themeColor="text1"/>
        </w:rPr>
      </w:pPr>
      <w:r w:rsidRPr="002567CA">
        <w:rPr>
          <w:rFonts w:ascii="Arial" w:hAnsi="Arial" w:cs="Arial"/>
          <w:b/>
          <w:bCs/>
          <w:color w:val="000000" w:themeColor="text1"/>
        </w:rPr>
        <w:t xml:space="preserve">Г.Ёндон: </w:t>
      </w:r>
      <w:r w:rsidR="00230806" w:rsidRPr="002567CA">
        <w:rPr>
          <w:rFonts w:ascii="Arial" w:hAnsi="Arial" w:cs="Arial"/>
          <w:color w:val="000000" w:themeColor="text1"/>
        </w:rPr>
        <w:t>Тэгэхээр яах вэ хямд түлш авах ийм боломж гарч ирж байгаа. Найдвартай хэрэглээ, хамгийн ойрхон, Монголд ойрхон газрын тосны үйлдвэр Ангарскийн үйлдвэр байж байгаа.</w:t>
      </w:r>
      <w:r w:rsidR="00230806" w:rsidRPr="0087226A">
        <w:rPr>
          <w:rFonts w:ascii="Arial" w:hAnsi="Arial" w:cs="Arial"/>
          <w:color w:val="000000" w:themeColor="text1"/>
        </w:rPr>
        <w:t xml:space="preserve">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lastRenderedPageBreak/>
        <w:t xml:space="preserve">Хараат байдал гэдэг дээр ер нь өнөөдөр биднүүс ч гэсэн тэр хараат. Би энийг хэлэхийг хүсэж байна. Яагаад вэ гэвэл өнөөдөр манайхаар “Роснефть”-ээс л адилхан авч байгаа онгоцны түлш. Хятадаас биднүүс А-жет авах гэж нэлээн үзсэн. Хятадаас үнэ өгөхдөө дандаа Оросын хүнийг харж байгаад Оросын үнээс хямд үнэ өгч чаддаггүй. Онгоцны түвшин дээр А-жет дээр тийм юм байна лээ. Тэгэхээр бид нар өнөөдөр ч гэсэн дээ яг ний нуугүй ярих юм Оросоос хамааралтай хэвээрээ байж байгаа.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Тийм учраас нэгэнт ийм тохиолдолд биднүүс илүү найдвартай өөрсдийг нь оруулаад, өөрсдийн зах зээл рүү нь оруулаад найдвартай хангамжаа хийлгэх нь зөв юм байна л гэсэн ийм байдалтай байж байгаа. Хувь хэмжээний хувьд Монголын тал нь 60 хувь, Орос 40 хувь гэж явж байгаа.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Дайвар бүтээгдэхүүний хувьд гишүүн асуусан. Энэ дайвар бүтээгдэхүүний хууль 21 оны 7 сард ноднин жил батлагдахад яг тэр ажлын хэсэгт манай яамнаас би өөрөө ороод, манай хэлтсийн дарга ороод явж байсан. Яг саяын Байнгын хорооны хурал дээр би хэлж байсан үгээ бас хэлж байсан. Би өөрөө уул уурхайн компанид 20 хэдэн жил яг хөдөө уурхай дээр ажилласан.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Ер нь энэ муу, чанар муутай түлш хэрэглэснээс болж уул уурхайн техникийн түлшний апратур гэж ярьдаг. Тобелений апратур гэдэг зүйл хамгийн түрүүнд жагсаалаас гардаг. Энэ өндөр хүхрийн агуулгатай. Дээрээс нь энэ бүтээгдэхүүн маань удахаараа үе үүсчихдэг. Хүнд нь доороо үүсээд, шингэн дээрээ үүсчихдэг. Тэгээд ирэхээрээ ерөөсөө л техник зогсдог бөөнөөрөө. Ийм нөхцөл байдалтай би өөрийн хамт ажиллаж байсан уурхайн хажуу талын зэрэгцээ уурхай дээр ийм зүйл харж байсан. Шижир Алтны үйлдвэрийн хажуу ажиллаж байхад.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Тэгэхээр энэ дээр болохоороо Уул уурхай, хүнд үйлдвэрийн яам байр суурь мэдээж татварын асуудал энэ юуны асуудал орж ирдэг. Сангийн яам энэ дээр ингэдэг боловч бид нарын хувьд агаарын бохирдлыг бууруулах гэж ярьдгийнхаа хүрээнд дээрээс нь тэрэг, техникийн эвдрэл, гэмтэл гэдэг талаасаа бид нар энийг дэмждэггүй ийм байр суурьтай байна.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lang w:val="mn-MN"/>
        </w:rPr>
        <w:t>Ж.Ганбаатар</w:t>
      </w:r>
      <w:r w:rsidRPr="0087226A">
        <w:rPr>
          <w:rFonts w:ascii="Arial" w:hAnsi="Arial" w:cs="Arial"/>
          <w:b/>
          <w:bCs/>
          <w:color w:val="000000" w:themeColor="text1"/>
        </w:rPr>
        <w:t xml:space="preserve">: </w:t>
      </w:r>
      <w:r w:rsidRPr="0087226A">
        <w:rPr>
          <w:rFonts w:ascii="Arial" w:hAnsi="Arial" w:cs="Arial"/>
          <w:color w:val="000000" w:themeColor="text1"/>
        </w:rPr>
        <w:t xml:space="preserve">Баттөмөр гишүүнийг тодруулъя.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rPr>
        <w:t xml:space="preserve">Б.Баттөмөр: </w:t>
      </w:r>
      <w:r w:rsidRPr="0087226A">
        <w:rPr>
          <w:rFonts w:ascii="Arial" w:hAnsi="Arial" w:cs="Arial"/>
          <w:color w:val="000000" w:themeColor="text1"/>
        </w:rPr>
        <w:t>Энэ хуурамч шатахуун гээд байгаа юун дээр бол үнэхээр шаардлага хангаж байгаа бол татварын ижил, тэгш орчныг л бүрдүүлэх хэрэгтэй. Яагаад өнөөдөр Монголд энэ хуурамч шатахуун газар авчихсан юм гэхээр зэрэг татварын ижил бус нөхцөлд байгаа учраас, хямд гэдэг рүү нь хүмүүс аваад машин, техникээ эвдээд байгаа шүү дээ</w:t>
      </w:r>
      <w:r w:rsidRPr="0087226A">
        <w:rPr>
          <w:rFonts w:ascii="Arial" w:hAnsi="Arial" w:cs="Arial"/>
          <w:color w:val="000000" w:themeColor="text1"/>
          <w:lang w:val="mn-MN"/>
        </w:rPr>
        <w:t xml:space="preserve"> нэг</w:t>
      </w:r>
      <w:r w:rsidRPr="0087226A">
        <w:rPr>
          <w:rFonts w:ascii="Arial" w:hAnsi="Arial" w:cs="Arial"/>
          <w:color w:val="000000" w:themeColor="text1"/>
        </w:rPr>
        <w:t xml:space="preserve">дүгээрт энийг хэлэх гээд байгаа юм.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Хоёрдугаарт бол Монгол Улс Оросоос өнөөдөр хараат нь үнэн, улам лавшрах юм биш байгаа л гэсэн ийм л болгоомжлол байгаад байгаа байхгүй юу. Улам л лавшрах юм биш байгаа. Магадгүй 92 бензиний үнийг нэмнэ гэж байгаа юм.</w:t>
      </w:r>
      <w:r w:rsidRPr="0087226A">
        <w:rPr>
          <w:rFonts w:ascii="Arial" w:hAnsi="Arial" w:cs="Arial"/>
          <w:color w:val="000000" w:themeColor="text1"/>
          <w:lang w:val="mn-MN"/>
        </w:rPr>
        <w:t xml:space="preserve"> </w:t>
      </w:r>
      <w:r w:rsidRPr="0087226A">
        <w:rPr>
          <w:rFonts w:ascii="Arial" w:hAnsi="Arial" w:cs="Arial"/>
          <w:color w:val="000000" w:themeColor="text1"/>
        </w:rPr>
        <w:t xml:space="preserve">Тэгэнгүүт нөгөөдүүл нь хямд өгөөд 6 сарын дараа ч юм уу, хэдэн сарын хугацааны дараагаар нөгөөдхөө үнээ нэмж байгаа юм.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Өнөөдөр Монгол чинь бол Оросын Холбооны Улсаас хямд бензин хэрэглэж байгаа шүү дээ. Тийм ээ? Дэлхийн зах зээлийн үнээс өндөр үнэтэй өгдөг мөртөө Оросын Холбооны Улсаас хямд шатахуун хэрэглэж байгаа юм. Тийм учраас би энэ </w:t>
      </w:r>
      <w:r w:rsidRPr="0087226A">
        <w:rPr>
          <w:rFonts w:ascii="Arial" w:hAnsi="Arial" w:cs="Arial"/>
          <w:color w:val="000000" w:themeColor="text1"/>
        </w:rPr>
        <w:lastRenderedPageBreak/>
        <w:t xml:space="preserve">хараат байдал улам л лавшрах юм биш байгаа л гэсэн ийм асуултыг л асуугаад байгаа юм л даа сайдаа.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lang w:val="mn-MN"/>
        </w:rPr>
        <w:t>Ж.Ганбаатар</w:t>
      </w:r>
      <w:r w:rsidRPr="0087226A">
        <w:rPr>
          <w:rFonts w:ascii="Arial" w:hAnsi="Arial" w:cs="Arial"/>
          <w:b/>
          <w:bCs/>
          <w:color w:val="000000" w:themeColor="text1"/>
        </w:rPr>
        <w:t xml:space="preserve">: </w:t>
      </w:r>
      <w:r w:rsidRPr="0087226A">
        <w:rPr>
          <w:rFonts w:ascii="Arial" w:hAnsi="Arial" w:cs="Arial"/>
          <w:color w:val="000000" w:themeColor="text1"/>
        </w:rPr>
        <w:t>Өнөөдөр Баттөмөр гишүүний хэлж байгаа зүйл бол өнөөдөр агаарын тээвэр гэж байна, маргааш жижиглэнгийн зах зээл дээр өөр юм болоод явчих вий л гэсэн ийм санаа шүү дээ. Тэгэхлээр энэ талаар бас хариулаарай гэж.</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Ер нь ялангуяа энэ өндөр хөгжилтэй улсууд дотоод зардал их өндөр байдаг шүү дээ. Бөөнөөр нь гэдэг юм уу, нийлүүлэгчээс аваад Монголд ирээд энэ Монголын компаниуд хамаагүй бага ашигтай, бага өртгөөр зарж болдог.</w:t>
      </w:r>
      <w:r w:rsidRPr="0087226A">
        <w:rPr>
          <w:rFonts w:ascii="Arial" w:hAnsi="Arial" w:cs="Arial"/>
          <w:color w:val="000000" w:themeColor="text1"/>
          <w:lang w:val="mn-MN"/>
        </w:rPr>
        <w:t xml:space="preserve">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Нөгөө Германд үйлдвэрлэсэн бүтээгдэхүүнийг Германы компани аваад бараг 3 нугалж байгаа шүү дээ дийлэнх нь. Мэдээж дотоод цалин хөлс, тэр хэрэглэж байгаа тэр дэд бүтцийн асуудлууд их өөр байдаг байх л даа бас. Тэгээд л тэр тухайн компанийн ашиг энэ тэр хамаагүй өөр асуудлууд байдаг юм шиг байгаа юм. 2 номер хариулъя. 1 минут шүү. Өөр эрх мэдэл алга.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rPr>
        <w:t xml:space="preserve">Г.Ёндон: </w:t>
      </w:r>
      <w:r w:rsidRPr="0087226A">
        <w:rPr>
          <w:rFonts w:ascii="Arial" w:hAnsi="Arial" w:cs="Arial"/>
          <w:color w:val="000000" w:themeColor="text1"/>
        </w:rPr>
        <w:t>Онгоцны түлш дээр бас энэ санамж бичиг зурсан зүйл бас энэ бүлгийн хурал дээр ярьж байсан. Тэгэхээр нэгдүгээрт Монгол газрын тос боловсруулах үйлдвэрийн бүтээгдэхүүнийг тэргүүн ээлжид авна гэд</w:t>
      </w:r>
      <w:r w:rsidR="00FB52F6">
        <w:rPr>
          <w:rFonts w:ascii="Arial" w:hAnsi="Arial" w:cs="Arial"/>
          <w:color w:val="000000" w:themeColor="text1"/>
        </w:rPr>
        <w:t>эг заалтыг</w:t>
      </w:r>
      <w:r w:rsidR="00FB52F6">
        <w:rPr>
          <w:rFonts w:ascii="Arial" w:hAnsi="Arial" w:cs="Arial"/>
          <w:color w:val="000000" w:themeColor="text1"/>
          <w:lang w:val="mn-MN"/>
        </w:rPr>
        <w:t xml:space="preserve"> </w:t>
      </w:r>
      <w:r w:rsidRPr="0087226A">
        <w:rPr>
          <w:rFonts w:ascii="Arial" w:hAnsi="Arial" w:cs="Arial"/>
          <w:color w:val="000000" w:themeColor="text1"/>
        </w:rPr>
        <w:t xml:space="preserve">оруулсан. Тэгэхээр Монгол газрын тос боловсруулах үйлдвэр маань 80 мянган тонн энэ онгоцны түлшийг үйлдвэрлэнэ. Энийгээ бид нар өөрсдөө авна. Дээрээс нь 25 хувийг бусад гуравдагч эх үүсвэрээс хангах тийм боломж бас нээлттэй байж байгаа юм. Энийг бас санамж бичиг дотор зурсан байж байгаа.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Тэгэхээр өнөөдрийн байдлаар Монгол Улс 2019 онд хамгийн өндөр буюу 109 мянган тонн агаарын түлш хэрэглэсэн байдаг. Тэгэхээр 80 мянган нөгөө Монгол газрын тос боловсруулах үйлдвэр гаргах учраас л энэ чиглэл дээр хараат болчихгүй гэж үзэж байгаа.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Мөн жижиглэнгийн зах зээл дээр ч гэсэн дээр газрын тос боловсруулах үйлдвэр ашиглалтад ороход дотоодын хэрэглээний 55 хувийг хангах ийм үйлдвэр маань ашиглалтад орох боломжтой учраас би хараат болчихно гэж.</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lang w:val="mn-MN"/>
        </w:rPr>
        <w:t>Ж.Ганбаатар</w:t>
      </w:r>
      <w:r w:rsidRPr="0087226A">
        <w:rPr>
          <w:rFonts w:ascii="Arial" w:hAnsi="Arial" w:cs="Arial"/>
          <w:b/>
          <w:bCs/>
          <w:color w:val="000000" w:themeColor="text1"/>
        </w:rPr>
        <w:t>:</w:t>
      </w:r>
      <w:r w:rsidR="00FB52F6">
        <w:rPr>
          <w:rFonts w:ascii="Arial" w:hAnsi="Arial" w:cs="Arial"/>
          <w:b/>
          <w:bCs/>
          <w:color w:val="000000" w:themeColor="text1"/>
          <w:lang w:val="mn-MN"/>
        </w:rPr>
        <w:t xml:space="preserve"> </w:t>
      </w:r>
      <w:r w:rsidRPr="0087226A">
        <w:rPr>
          <w:rFonts w:ascii="Arial" w:hAnsi="Arial" w:cs="Arial"/>
          <w:color w:val="000000" w:themeColor="text1"/>
        </w:rPr>
        <w:t xml:space="preserve">Яг хэзээ ашиглалтад орох юм бэ дээ? Оюунчимэг гишүүн асуулт асууя.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b/>
          <w:bCs/>
          <w:color w:val="000000" w:themeColor="text1"/>
        </w:rPr>
        <w:t xml:space="preserve">М.Оюунчимэг: </w:t>
      </w:r>
      <w:r w:rsidRPr="0087226A">
        <w:rPr>
          <w:rFonts w:ascii="Arial" w:hAnsi="Arial" w:cs="Arial"/>
          <w:color w:val="000000" w:themeColor="text1"/>
        </w:rPr>
        <w:t>Энийг Улсын Их Хурлын чуулганаар нэн яаралтайгаар хэлэлцүүлэхээр орж ирж байна, энийг дэмжиж байгаа. Гэхдээ түрүүн Баттөмөр гишүүний хэлдгээр бид нар бас дэндүү оройтуулаад, бас цаг үеийн хувьд яг хайчинд орчхоод байгаа үедээ оруулж ирж байгаа нь өөрөө бас сөрөг үр дагавар авчирчих вий дээ. Мэдээж энэ онгоцны түлшний үнэ олон улсын зах зээлээс 187- 200 ам доллароор өндөр байна гэдэг энэ бүр зайлшгүй бид энийг шийдэх ёстой.</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720"/>
        <w:jc w:val="both"/>
        <w:rPr>
          <w:rFonts w:ascii="Arial" w:hAnsi="Arial" w:cs="Arial"/>
          <w:color w:val="000000" w:themeColor="text1"/>
        </w:rPr>
      </w:pPr>
      <w:r w:rsidRPr="0087226A">
        <w:rPr>
          <w:rFonts w:ascii="Arial" w:hAnsi="Arial" w:cs="Arial"/>
          <w:color w:val="000000" w:themeColor="text1"/>
        </w:rPr>
        <w:t xml:space="preserve">Ер нь сүүлийн миний мэдэхээр л 10, 20 жил үе үеийн Уул уурхайн сайд нар энийг шийднэ гээд л орж ирээд байдаг. Дорвитой үр дүнд хүрэхгүй яваад байгаа л даа. Одоо бид нар энийг шийдье, нэн яаралтайгаар Улсын Их Хурлаар хэлэлцье. Гэхдээ та мэдэж байгаа сая энэ нефть бүтээгдэхүүний үнэ ханш өөрөө гадаад зах зээлээс өндөр үнэтэй байна. Дээрээс нь нөгөө Оросын Холбооны Улсын бусад европын орноос авсан </w:t>
      </w:r>
      <w:r w:rsidRPr="0087226A">
        <w:rPr>
          <w:rFonts w:ascii="Arial" w:hAnsi="Arial" w:cs="Arial"/>
          <w:color w:val="000000" w:themeColor="text1"/>
        </w:rPr>
        <w:lastRenderedPageBreak/>
        <w:t>санкцтайгаар, жишээлбэл төлбөр тооцоон дээр маш их хүндрэл үүсчхээд байгаа тийм ээ? Тэгэхээр бид нар яг энэ үед Улсын Их Хурал энэ гадаад геополитикийн нөхцөл байдал энэ үед Оросын Холбооны Улсын “Роснефть” компанийн охин компанитай хамтарсан газрын тосны үйлдвэр байгуулаад явчихаар нөгөө Европын холбоо маань бүр асуудалд оруулаад хаачих эрсдэл байна уу, энийг тооцож үзсэн үү? Энийг уг нь энэ асуудал яригдаагүй байх үед энэ хэдэн жилийн өмнө юм уу эсвэл 6, 7 сарын өмнө бид нар Их Хурал оруулж ирээд шийдсэн асуудалгүй байсан.</w:t>
      </w:r>
      <w:r w:rsidRPr="0087226A">
        <w:rPr>
          <w:rFonts w:ascii="Arial" w:hAnsi="Arial" w:cs="Arial"/>
          <w:color w:val="000000" w:themeColor="text1"/>
          <w:lang w:val="mn-MN"/>
        </w:rPr>
        <w:t xml:space="preserve"> </w:t>
      </w:r>
      <w:r w:rsidRPr="0087226A">
        <w:rPr>
          <w:rFonts w:ascii="Arial" w:hAnsi="Arial" w:cs="Arial"/>
          <w:color w:val="000000" w:themeColor="text1"/>
        </w:rPr>
        <w:t xml:space="preserve">Яг одоо ингэхээр Монгол Улс чинь Оросын Холбооны Улс Украйны эсрэг байна ч гэдэг юм уу, энийг улс төржүүлээд юм уу, эсвэл Европын холбооны санкцад оруулаад эргээд энэ маань бүр энэ нефть бүтээгдэхүүн, түүнийг дамжсан манай бүх хүнсний гол нэрийн бараа бүтээгдэхүүн чинь ер нь суурь үнэ нефть дээр л тулгуурлаад явдаг шүү дээ. Нөлөөлчих вий дээ. Тэгэхээр энэ болгоомжлолуудыг та бүхэн маань хэр тооцож оруулж ирж байгаа вэ гэж нэгдүгээр асуулт байна. </w:t>
      </w:r>
    </w:p>
    <w:p w:rsidR="00230806" w:rsidRPr="0087226A" w:rsidRDefault="00230806" w:rsidP="00230806">
      <w:pPr>
        <w:ind w:firstLine="720"/>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color w:val="000000" w:themeColor="text1"/>
        </w:rPr>
        <w:t>Хоёр дахь асуулт нь мэдээж энийг дэмжиж байгаа. Бид нар Баяр даргыг Ерөнхий сайд байхад л ер нь “Роснефть”, Оросын Холбооны Улсын тэр компаниудыг до</w:t>
      </w:r>
      <w:r w:rsidR="00FB52F6">
        <w:rPr>
          <w:rFonts w:ascii="Arial" w:hAnsi="Arial" w:cs="Arial"/>
          <w:color w:val="000000" w:themeColor="text1"/>
        </w:rPr>
        <w:t>тоодын зах</w:t>
      </w:r>
      <w:r w:rsidR="00FB52F6">
        <w:rPr>
          <w:rFonts w:ascii="Arial" w:hAnsi="Arial" w:cs="Arial"/>
          <w:color w:val="000000" w:themeColor="text1"/>
          <w:lang w:val="mn-MN"/>
        </w:rPr>
        <w:t xml:space="preserve"> </w:t>
      </w:r>
      <w:r w:rsidRPr="0087226A">
        <w:rPr>
          <w:rFonts w:ascii="Arial" w:hAnsi="Arial" w:cs="Arial"/>
          <w:color w:val="000000" w:themeColor="text1"/>
        </w:rPr>
        <w:t>зээл дээр оруулж ирээд премиумгүйгээр шууд борлуулаад эхлэхээр татвар өгсүүлээд тэр дамжлагын бүх өртгүүд буураад энэ нь өөрөө манай улс энэ дотоод нефтийн аюулгүй байдал, үнэ ханш дээр нөлөөтэй юм гэж бид ярьж байсан боловч бас сая болгоомжлоод энэ дотоод зах зэ</w:t>
      </w:r>
      <w:r w:rsidR="00BE1BED">
        <w:rPr>
          <w:rFonts w:ascii="Arial" w:hAnsi="Arial" w:cs="Arial"/>
          <w:color w:val="000000" w:themeColor="text1"/>
        </w:rPr>
        <w:t>элээ алдана. Энэ дотоодын нефть</w:t>
      </w:r>
      <w:r w:rsidR="00BE1BED">
        <w:rPr>
          <w:rFonts w:ascii="Arial" w:hAnsi="Arial" w:cs="Arial"/>
          <w:color w:val="000000" w:themeColor="text1"/>
          <w:lang w:val="mn-MN"/>
        </w:rPr>
        <w:t xml:space="preserve"> </w:t>
      </w:r>
      <w:r w:rsidRPr="0087226A">
        <w:rPr>
          <w:rFonts w:ascii="Arial" w:hAnsi="Arial" w:cs="Arial"/>
          <w:color w:val="000000" w:themeColor="text1"/>
        </w:rPr>
        <w:t>импортлогч компаниудад сөргөөр нөлөөлнө ч гэдэг юм уу, ингэж ярьсаар байг</w:t>
      </w:r>
      <w:r w:rsidR="00BE1BED">
        <w:rPr>
          <w:rFonts w:ascii="Arial" w:hAnsi="Arial" w:cs="Arial"/>
          <w:color w:val="000000" w:themeColor="text1"/>
        </w:rPr>
        <w:t>аад тэр үед зогсоож байсан л д</w:t>
      </w:r>
      <w:r w:rsidR="00BE1BED">
        <w:rPr>
          <w:rFonts w:ascii="Arial" w:hAnsi="Arial" w:cs="Arial"/>
          <w:color w:val="000000" w:themeColor="text1"/>
          <w:lang w:val="mn-MN"/>
        </w:rPr>
        <w:t>аа</w:t>
      </w:r>
      <w:r w:rsidRPr="0087226A">
        <w:rPr>
          <w:rFonts w:ascii="Arial" w:hAnsi="Arial" w:cs="Arial"/>
          <w:color w:val="000000" w:themeColor="text1"/>
        </w:rPr>
        <w:t xml:space="preserve">. </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color w:val="000000" w:themeColor="text1"/>
        </w:rPr>
        <w:t>Тэгэхээр бид нар энэ хамтарсан компанид байгуулчихаар зөвхөн онгоцны түлш дээр асуудал яригдах уу, эсвэл цаашдаа ер нь нефт бүтээгдэхүүний</w:t>
      </w:r>
      <w:r w:rsidRPr="0087226A">
        <w:rPr>
          <w:rFonts w:ascii="Arial" w:hAnsi="Arial" w:cs="Arial"/>
          <w:b/>
          <w:bCs/>
          <w:color w:val="000000" w:themeColor="text1"/>
        </w:rPr>
        <w:t xml:space="preserve"> </w:t>
      </w:r>
      <w:r w:rsidRPr="0087226A">
        <w:rPr>
          <w:rFonts w:ascii="Arial" w:hAnsi="Arial" w:cs="Arial"/>
          <w:color w:val="000000" w:themeColor="text1"/>
        </w:rPr>
        <w:t xml:space="preserve">зах зээлийг дотоодын зах зээлийг чөлөөлөх, яг зах зээлийн журмаар нь явуулах, энэ дотор өрсөлдөөн бий болгох гэх мэт зүйлүүд дээр бид нар бас давхар бодолцож явах нь их чухал л даа. Энэ 2 асуудал байгаад байгаа юм сая миний. </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color w:val="000000" w:themeColor="text1"/>
        </w:rPr>
        <w:t>Нэгт нь энэ санкцны үед хамтарсан</w:t>
      </w:r>
      <w:r w:rsidR="00BE1BED">
        <w:rPr>
          <w:rFonts w:ascii="Arial" w:hAnsi="Arial" w:cs="Arial"/>
          <w:color w:val="000000" w:themeColor="text1"/>
        </w:rPr>
        <w:t xml:space="preserve"> байгуулчихаар сөрөг нөлөө нэг</w:t>
      </w:r>
      <w:r w:rsidR="00BE1BED">
        <w:rPr>
          <w:rFonts w:ascii="Arial" w:hAnsi="Arial" w:cs="Arial"/>
          <w:color w:val="000000" w:themeColor="text1"/>
          <w:lang w:val="mn-MN"/>
        </w:rPr>
        <w:t xml:space="preserve">т </w:t>
      </w:r>
      <w:r w:rsidRPr="0087226A">
        <w:rPr>
          <w:rFonts w:ascii="Arial" w:hAnsi="Arial" w:cs="Arial"/>
          <w:color w:val="000000" w:themeColor="text1"/>
        </w:rPr>
        <w:t>үзүүлэх үү, үзүүлэхгүй юу гэдэг дээр та бүхэн м</w:t>
      </w:r>
      <w:r w:rsidR="00BE1BED">
        <w:rPr>
          <w:rFonts w:ascii="Arial" w:hAnsi="Arial" w:cs="Arial"/>
          <w:color w:val="000000" w:themeColor="text1"/>
        </w:rPr>
        <w:t>аань хэр судалж асуудлыг цаг</w:t>
      </w:r>
      <w:r w:rsidR="00BE1BED">
        <w:rPr>
          <w:rFonts w:ascii="Arial" w:hAnsi="Arial" w:cs="Arial"/>
          <w:color w:val="000000" w:themeColor="text1"/>
          <w:lang w:val="mn-MN"/>
        </w:rPr>
        <w:t xml:space="preserve"> </w:t>
      </w:r>
      <w:r w:rsidRPr="0087226A">
        <w:rPr>
          <w:rFonts w:ascii="Arial" w:hAnsi="Arial" w:cs="Arial"/>
          <w:color w:val="000000" w:themeColor="text1"/>
        </w:rPr>
        <w:t>үед нь тохируулж орж ирж байгаа вэ гэдэг.</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color w:val="000000" w:themeColor="text1"/>
        </w:rPr>
        <w:t>Хоёрт нь. Хэрвээ премиумгүйгээр оруулаад ирвэл онгоцны тийзний үнэд л гэхэд 27-30 хувиар буурах магадлал бий болж байгаа гэж байна.</w:t>
      </w:r>
      <w:r w:rsidRPr="0087226A">
        <w:rPr>
          <w:rFonts w:ascii="Arial" w:hAnsi="Arial" w:cs="Arial"/>
          <w:color w:val="000000" w:themeColor="text1"/>
          <w:lang w:val="mn-MN"/>
        </w:rPr>
        <w:t xml:space="preserve"> </w:t>
      </w:r>
      <w:r w:rsidRPr="0087226A">
        <w:rPr>
          <w:rFonts w:ascii="Arial" w:hAnsi="Arial" w:cs="Arial"/>
          <w:color w:val="000000" w:themeColor="text1"/>
        </w:rPr>
        <w:t xml:space="preserve">Энэнтэй дагаад бас нефтийн, бензиний үнэ ч буурах байх. Ер нь бусад улс орныг харьцуулахад стратегийн ач холбогдол бүхий бүтээгдэхүүн дээр төрийн өмчит үйлдвэрийн компани байгаад явах нь өөрөө бас ашигтай байдаг, чухал байдаг. Ялангуяа ийм онцгой нөхцөл байдалтай үед тиймээ? </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color w:val="000000" w:themeColor="text1"/>
        </w:rPr>
        <w:t xml:space="preserve">Тэгэхээр энэ дээр Засгийн газар дээр та бүхний оруулсан юугаар энэ төрийн өмчит компани хэрвээ байгуулъя гэвэл хэдий хугацааны дотор байгуулаад одоогийн нөхцөл байдлыг бас хянаад явчих бололцоо байгаа вэ гэсэн энэ 2-ыг та нар цаг үеийнх нь хувьд, тооцоо судалгааны хувьд, зах зээлээ судалсан гадаад, дотоод нөхцөл байдлаа харж байж яаж ингэж энэ хуулийн дагуу хүрээнд шийдэхээр оруулж ирж байгаа вэ гэдэг дээр би мэдээлэл авъя гэж бодож байна. </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b/>
          <w:bCs/>
          <w:color w:val="000000" w:themeColor="text1"/>
          <w:lang w:val="mn-MN"/>
        </w:rPr>
        <w:t>Ж.Ганбаатар</w:t>
      </w:r>
      <w:r w:rsidRPr="0087226A">
        <w:rPr>
          <w:rFonts w:ascii="Arial" w:hAnsi="Arial" w:cs="Arial"/>
          <w:b/>
          <w:bCs/>
          <w:color w:val="000000" w:themeColor="text1"/>
        </w:rPr>
        <w:t xml:space="preserve">: </w:t>
      </w:r>
      <w:r w:rsidRPr="0087226A">
        <w:rPr>
          <w:rFonts w:ascii="Arial" w:hAnsi="Arial" w:cs="Arial"/>
          <w:color w:val="000000" w:themeColor="text1"/>
        </w:rPr>
        <w:t xml:space="preserve">Ёндон сайд </w:t>
      </w:r>
      <w:r w:rsidR="00BE1BED">
        <w:rPr>
          <w:rFonts w:ascii="Arial" w:hAnsi="Arial" w:cs="Arial"/>
          <w:color w:val="000000" w:themeColor="text1"/>
          <w:lang w:val="mn-MN"/>
        </w:rPr>
        <w:t>х</w:t>
      </w:r>
      <w:r w:rsidRPr="0087226A">
        <w:rPr>
          <w:rFonts w:ascii="Arial" w:hAnsi="Arial" w:cs="Arial"/>
          <w:color w:val="000000" w:themeColor="text1"/>
        </w:rPr>
        <w:t>ариулах уу? 2 номер. Гишүүний асуултад хариулъя.</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b/>
          <w:bCs/>
          <w:color w:val="000000" w:themeColor="text1"/>
        </w:rPr>
        <w:lastRenderedPageBreak/>
        <w:t xml:space="preserve">Г.Ёндон: </w:t>
      </w:r>
      <w:r w:rsidRPr="0087226A">
        <w:rPr>
          <w:rFonts w:ascii="Arial" w:hAnsi="Arial" w:cs="Arial"/>
          <w:color w:val="000000" w:themeColor="text1"/>
        </w:rPr>
        <w:t xml:space="preserve">Оюунчимэг гишүүний асуултад хариулъя. Оюунчимэг гишүүн бас яг л энэ нөгөө цаг хугацааны үед удсан байна гэдэг асуудал хэлж байна. Түрүүний хэлдэг шалтгаануудаас болоод 3 сарын 11-нд энэ Оросын Холбооны Улсын “Роснефть” компанийн ерөнхий гүйцэтгэх захирал гэж ярьдаг </w:t>
      </w:r>
      <w:r w:rsidRPr="0087226A">
        <w:rPr>
          <w:rFonts w:ascii="Arial" w:hAnsi="Arial" w:cs="Arial"/>
          <w:color w:val="000000" w:themeColor="text1"/>
          <w:shd w:val="clear" w:color="auto" w:fill="FFFFFF"/>
        </w:rPr>
        <w:t>Игорь Ивановия Сечинтэй</w:t>
      </w:r>
      <w:r w:rsidRPr="0087226A">
        <w:rPr>
          <w:rFonts w:ascii="Arial" w:hAnsi="Arial" w:cs="Arial"/>
          <w:color w:val="000000" w:themeColor="text1"/>
        </w:rPr>
        <w:t xml:space="preserve"> гарын үсэг зурснаас хойш энэ хуули</w:t>
      </w:r>
      <w:r w:rsidR="008565BC">
        <w:rPr>
          <w:rFonts w:ascii="Arial" w:hAnsi="Arial" w:cs="Arial"/>
          <w:color w:val="000000" w:themeColor="text1"/>
        </w:rPr>
        <w:t>а болохоор явуулахаар болсон юм</w:t>
      </w:r>
      <w:r w:rsidR="008565BC">
        <w:rPr>
          <w:rFonts w:ascii="Arial" w:hAnsi="Arial" w:cs="Arial"/>
          <w:color w:val="000000" w:themeColor="text1"/>
          <w:lang w:val="mn-MN"/>
        </w:rPr>
        <w:t xml:space="preserve">. </w:t>
      </w:r>
      <w:r w:rsidRPr="0087226A">
        <w:rPr>
          <w:rFonts w:ascii="Arial" w:hAnsi="Arial" w:cs="Arial"/>
          <w:color w:val="000000" w:themeColor="text1"/>
        </w:rPr>
        <w:t xml:space="preserve">Тэгээд бид тэд бас ярилцаж ингэсээр байгаад л өнөөдрийг хүрчихлээ л дээ. Ингээд давхацчихлаа. </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color w:val="000000" w:themeColor="text1"/>
        </w:rPr>
        <w:t>Миний хувьд яг үнэндээ их илүү газардсан проблем надад яг үнэндээ түлшний үнэ харагдаж байгаа юм. Өнөөдөр 92-ын маань үнэ. Бид нар яг үндсэндээ өнөөдөр засгийн хурал дээр ч гэсэн биднүүс энэ асуудлаасаа ярьсан. Ерөнхий сайд ч гэсэн тэрийгээ хурдан явуулаач энэ үеэр гээд тэр талаасаа бид нар ярилцсан. Энэ Оросын, том улс мэдээж аль нэгэн зүйлийг арга хэрэгсэл кноп болгож ашигладаг. Мэдээж эд нар яагаад энэ хуулиа болтол оруулахгүй байгаа юм бэ? Санамж бичгийг 3 сард зурчихсан шүү дээ. Яагаад өнөөдөр хууль нь орж ирэхгүй байна энийгээ ингэхгүй байна гэдэг талаасаа магадгүй өнөөдрийн манай энэ санал</w:t>
      </w:r>
      <w:r w:rsidR="008935C0">
        <w:rPr>
          <w:rFonts w:ascii="Arial" w:hAnsi="Arial" w:cs="Arial"/>
          <w:color w:val="000000" w:themeColor="text1"/>
        </w:rPr>
        <w:t>ыг ч гэсэн дээ. Олон удаа Орос</w:t>
      </w:r>
      <w:r w:rsidR="008935C0">
        <w:rPr>
          <w:rFonts w:ascii="Arial" w:hAnsi="Arial" w:cs="Arial"/>
          <w:color w:val="000000" w:themeColor="text1"/>
          <w:lang w:val="mn-MN"/>
        </w:rPr>
        <w:t>-д</w:t>
      </w:r>
      <w:r w:rsidRPr="0087226A">
        <w:rPr>
          <w:rFonts w:ascii="Arial" w:hAnsi="Arial" w:cs="Arial"/>
          <w:color w:val="000000" w:themeColor="text1"/>
        </w:rPr>
        <w:t xml:space="preserve"> санал тавиад байхад 92 дээр санал ирэхгүй байгаад байгааг бас энэнтэй холбоотой болов уу л гэж бас харж байгаа юм. </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color w:val="000000" w:themeColor="text1"/>
        </w:rPr>
        <w:t xml:space="preserve">Тийм учраас би бол илүү газардсан талаасаа гэдэг талаасаа энийг одоо шийдэх нь зүйтэй гэж үзэж байгаа юм. </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color w:val="000000" w:themeColor="text1"/>
        </w:rPr>
        <w:t>Тэр дотоод зах зээлээ хамгаалах талаас нь бас Оюунчимэг гишүүн ярьсан тийм ээ? Тийм</w:t>
      </w:r>
      <w:r w:rsidR="008935C0">
        <w:rPr>
          <w:rFonts w:ascii="Arial" w:hAnsi="Arial" w:cs="Arial"/>
          <w:color w:val="000000" w:themeColor="text1"/>
          <w:lang w:val="mn-MN"/>
        </w:rPr>
        <w:t>,</w:t>
      </w:r>
      <w:r w:rsidRPr="0087226A">
        <w:rPr>
          <w:rFonts w:ascii="Arial" w:hAnsi="Arial" w:cs="Arial"/>
          <w:color w:val="000000" w:themeColor="text1"/>
        </w:rPr>
        <w:t xml:space="preserve"> дотоод зах зээлийн хувьд би газрын тос боловсруулах үйлдвэр 25 онд ашиглалтад орно. 25 онд ашиглалтад ороход нийт хэрэглээний 55 хувийг хангана гэсэн ийм биднүүсийн төлөвлөлт, төлөвлөгөө явж байгаа. 55 хувиа биднүүс дотоодоосоо хангачихсан байхад тэгж их хамааралд ороод байна гэж үнэндээ их бодохгүй байна. Энэ зөвхөн онгоцны түлштэй хамаарна. Цаашлаад гар бариад, бугуй бариад явна гэсэн юм байхгүй. Өнөөдрийг хүртэл, онгоцны түлшний зах зээл нь өөрөө их жижигхэн. Ерөөсөө түрүүн би хэлсэн. Хамгийн maxmium үедээ 100-гаадхан мянган тонн л онгоцны түлшний асуудал яригддаг.</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color w:val="000000" w:themeColor="text1"/>
        </w:rPr>
        <w:t xml:space="preserve">Манай улсын хэрэглээ жилийнх өндөр шүү дээ. 2 тэрбум шахуу хэрэглээтэй байдаг. Тэгэхээр энэ дотор эзэлж байгаа жоохон 100-хан мянган тонны энэ дээр би айхтар тийм хамаарал энэ тэр гарч ирэхгүй. Ер нь энэ шууд хэлэхэд 92 бензин энэ дизель түлш дээр жижиглэнгийн юман дээр энэ. Одоогийн өдий зэрэгтэй хөл дээр орсон нефть импортлогч компаниудынхаа цааш нь үргэлжлүүлээд явах нь зүйтэй л гэж үзэж байгаа. </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b/>
          <w:bCs/>
          <w:color w:val="000000" w:themeColor="text1"/>
          <w:lang w:val="mn-MN"/>
        </w:rPr>
        <w:t>Ж.Ганбаатар</w:t>
      </w:r>
      <w:r w:rsidRPr="0087226A">
        <w:rPr>
          <w:rFonts w:ascii="Arial" w:hAnsi="Arial" w:cs="Arial"/>
          <w:b/>
          <w:bCs/>
          <w:color w:val="000000" w:themeColor="text1"/>
        </w:rPr>
        <w:t xml:space="preserve">: </w:t>
      </w:r>
      <w:r w:rsidRPr="0087226A">
        <w:rPr>
          <w:rFonts w:ascii="Arial" w:hAnsi="Arial" w:cs="Arial"/>
          <w:color w:val="000000" w:themeColor="text1"/>
        </w:rPr>
        <w:t>Оюунчимэг гишүүн тодруулъя. 1 минут.</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b/>
          <w:bCs/>
          <w:color w:val="000000" w:themeColor="text1"/>
        </w:rPr>
        <w:t xml:space="preserve">М.Оюунчимэг: </w:t>
      </w:r>
      <w:r w:rsidRPr="0087226A">
        <w:rPr>
          <w:rFonts w:ascii="Arial" w:hAnsi="Arial" w:cs="Arial"/>
          <w:color w:val="000000" w:themeColor="text1"/>
        </w:rPr>
        <w:t>Сайдын хэлж байгаа илүү газардсан буюу энэ 92 болоод нефть бүтээгдэхүүн</w:t>
      </w:r>
      <w:r w:rsidR="008935C0">
        <w:rPr>
          <w:rFonts w:ascii="Arial" w:hAnsi="Arial" w:cs="Arial"/>
          <w:color w:val="000000" w:themeColor="text1"/>
        </w:rPr>
        <w:t>ий үнэ ханш дээр хамгийн их нэг</w:t>
      </w:r>
      <w:r w:rsidRPr="0087226A">
        <w:rPr>
          <w:rFonts w:ascii="Arial" w:hAnsi="Arial" w:cs="Arial"/>
          <w:color w:val="000000" w:themeColor="text1"/>
        </w:rPr>
        <w:t>дүгээрт анхаарч байна гэдэгтэй санал нийлж байгаа.</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color w:val="000000" w:themeColor="text1"/>
        </w:rPr>
        <w:t>Гэхдээ нөгөө нуухыг нь авах гэж байгаад нүдийг нь</w:t>
      </w:r>
      <w:r w:rsidR="008935C0">
        <w:rPr>
          <w:rFonts w:ascii="Arial" w:hAnsi="Arial" w:cs="Arial"/>
          <w:color w:val="000000" w:themeColor="text1"/>
        </w:rPr>
        <w:t xml:space="preserve"> сохлов гэгчээр яг одоо Оросын </w:t>
      </w:r>
      <w:r w:rsidR="008935C0">
        <w:rPr>
          <w:rFonts w:ascii="Arial" w:hAnsi="Arial" w:cs="Arial"/>
          <w:color w:val="000000" w:themeColor="text1"/>
          <w:lang w:val="mn-MN"/>
        </w:rPr>
        <w:t>Х</w:t>
      </w:r>
      <w:r w:rsidR="008935C0">
        <w:rPr>
          <w:rFonts w:ascii="Arial" w:hAnsi="Arial" w:cs="Arial"/>
          <w:color w:val="000000" w:themeColor="text1"/>
        </w:rPr>
        <w:t xml:space="preserve">олбооны </w:t>
      </w:r>
      <w:r w:rsidR="008935C0">
        <w:rPr>
          <w:rFonts w:ascii="Arial" w:hAnsi="Arial" w:cs="Arial"/>
          <w:color w:val="000000" w:themeColor="text1"/>
          <w:lang w:val="mn-MN"/>
        </w:rPr>
        <w:t>У</w:t>
      </w:r>
      <w:r w:rsidRPr="0087226A">
        <w:rPr>
          <w:rFonts w:ascii="Arial" w:hAnsi="Arial" w:cs="Arial"/>
          <w:color w:val="000000" w:themeColor="text1"/>
        </w:rPr>
        <w:t xml:space="preserve">лсын, энэ нөгөө Европын холбоонуудын санкц яваад байна шүү дээ тээ? Ялангуяа нефть бүтээгдэхүүн дээр бүр жагсаалт гаргачхаад яваад байгаа энэ үед бид бүр хамтарсан компани нь яг энэ үед байгуулаад явчихаар эргээд бараг нөгөө төлбөр тооцооныхоо хувьд бүр хоригт ороод бензин, шатахуунаа авч чадахаа байчих вий дээ. </w:t>
      </w:r>
      <w:r w:rsidRPr="0087226A">
        <w:rPr>
          <w:rFonts w:ascii="Arial" w:hAnsi="Arial" w:cs="Arial"/>
          <w:color w:val="000000" w:themeColor="text1"/>
        </w:rPr>
        <w:lastRenderedPageBreak/>
        <w:t>Энэ дээр европын орнуудтай, бусад улс орнуудтай та нар маань яриа хэлэлцээрийг хэр хийж ба</w:t>
      </w:r>
      <w:r w:rsidR="008935C0">
        <w:rPr>
          <w:rFonts w:ascii="Arial" w:hAnsi="Arial" w:cs="Arial"/>
          <w:color w:val="000000" w:themeColor="text1"/>
        </w:rPr>
        <w:t>йгаа вэ? Тэн дээр илүү анхаар</w:t>
      </w:r>
      <w:r w:rsidR="008935C0">
        <w:rPr>
          <w:rFonts w:ascii="Arial" w:hAnsi="Arial" w:cs="Arial"/>
          <w:color w:val="000000" w:themeColor="text1"/>
          <w:lang w:val="mn-MN"/>
        </w:rPr>
        <w:t xml:space="preserve"> </w:t>
      </w:r>
      <w:r w:rsidRPr="0087226A">
        <w:rPr>
          <w:rFonts w:ascii="Arial" w:hAnsi="Arial" w:cs="Arial"/>
          <w:color w:val="000000" w:themeColor="text1"/>
        </w:rPr>
        <w:t xml:space="preserve">л гэж би хэлээд байгаа юм. </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color w:val="000000" w:themeColor="text1"/>
        </w:rPr>
        <w:t xml:space="preserve">Сая Холбооны Бүгд Найрамдах Герман Улсын төлөөлөгчид ирсэн. Жишээлбэл Монгол Улсыг аль болохоор энэ хоригт оруулахгүй байх дээр бид нар анхаарч ажиллаж байгаа гэсэн. Яагаад вэ гэхээр бид нараас болж энэ санкц энэ тэр бий болоогүй, бид оролцоогүй хэр нь тэдний сөрөг үр дагавар Монгол Улсад ингэж нөлөөлөх ёсгүй гэдэг байр суурин дээр бид нар хатуу байр суурьтай байгаа л даа. Тэгэхээр энэтэй холбоотой…/минут </w:t>
      </w:r>
      <w:proofErr w:type="gramStart"/>
      <w:r w:rsidRPr="0087226A">
        <w:rPr>
          <w:rFonts w:ascii="Arial" w:hAnsi="Arial" w:cs="Arial"/>
          <w:color w:val="000000" w:themeColor="text1"/>
        </w:rPr>
        <w:t>дуусав./</w:t>
      </w:r>
      <w:proofErr w:type="gramEnd"/>
      <w:r w:rsidRPr="0087226A">
        <w:rPr>
          <w:rFonts w:ascii="Arial" w:hAnsi="Arial" w:cs="Arial"/>
          <w:b/>
          <w:bCs/>
          <w:color w:val="000000" w:themeColor="text1"/>
        </w:rPr>
        <w:tab/>
      </w:r>
      <w:r w:rsidRPr="0087226A">
        <w:rPr>
          <w:rFonts w:ascii="Arial" w:hAnsi="Arial" w:cs="Arial"/>
          <w:color w:val="000000" w:themeColor="text1"/>
        </w:rPr>
        <w:t xml:space="preserve"> </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b/>
          <w:bCs/>
          <w:color w:val="000000" w:themeColor="text1"/>
          <w:lang w:val="mn-MN"/>
        </w:rPr>
        <w:t>Ж.Ганбаатар</w:t>
      </w:r>
      <w:r w:rsidRPr="0087226A">
        <w:rPr>
          <w:rFonts w:ascii="Arial" w:hAnsi="Arial" w:cs="Arial"/>
          <w:b/>
          <w:bCs/>
          <w:color w:val="000000" w:themeColor="text1"/>
        </w:rPr>
        <w:t xml:space="preserve">: </w:t>
      </w:r>
      <w:r w:rsidRPr="0087226A">
        <w:rPr>
          <w:rFonts w:ascii="Arial" w:hAnsi="Arial" w:cs="Arial"/>
          <w:color w:val="000000" w:themeColor="text1"/>
        </w:rPr>
        <w:t>Оюунчимэг гишүүнд 1 минут нэмж өгье.</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b/>
          <w:bCs/>
          <w:color w:val="000000" w:themeColor="text1"/>
        </w:rPr>
        <w:t xml:space="preserve">М.Оюунчимэг: </w:t>
      </w:r>
      <w:r w:rsidRPr="0087226A">
        <w:rPr>
          <w:rFonts w:ascii="Arial" w:hAnsi="Arial" w:cs="Arial"/>
          <w:color w:val="000000" w:themeColor="text1"/>
        </w:rPr>
        <w:t>Тэгэхээр яах вэ, та нар маань сайн гэрээ хэлцлүүдээ сайн хийгээрэй л гэж захиад байгаа нь тэр шүү. Тэрнээс биш бүгдээрээ нефть бүтээгдэхүүнээ биржийн үнээсээ арай гайгүй үнээр авчих энэ тэр дээрээ анхаарч ажиллаж байгааг ойлгож байгаа.</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color w:val="000000" w:themeColor="text1"/>
        </w:rPr>
        <w:t>Хоёр дахь зүйл нь та харин эсрэгээр ойлгочихлоо. Би хэлж байгаа нь дотоод зах зээлээ хамгаалах нь зүйн хэрэг. Дотоодын аж ахуйн нэгжүүдээ. Харин бүр болохгүй хэрвээ премиумгүйгээр</w:t>
      </w:r>
      <w:r w:rsidRPr="0087226A">
        <w:rPr>
          <w:rFonts w:ascii="Arial" w:hAnsi="Arial" w:cs="Arial"/>
          <w:b/>
          <w:bCs/>
          <w:color w:val="000000" w:themeColor="text1"/>
        </w:rPr>
        <w:t xml:space="preserve"> </w:t>
      </w:r>
      <w:r w:rsidR="008565BC">
        <w:rPr>
          <w:rFonts w:ascii="Arial" w:hAnsi="Arial" w:cs="Arial"/>
          <w:color w:val="000000" w:themeColor="text1"/>
        </w:rPr>
        <w:t xml:space="preserve">авч байгаа </w:t>
      </w:r>
      <w:r w:rsidRPr="0087226A">
        <w:rPr>
          <w:rFonts w:ascii="Arial" w:hAnsi="Arial" w:cs="Arial"/>
          <w:color w:val="000000" w:themeColor="text1"/>
        </w:rPr>
        <w:t xml:space="preserve">бол яадаг юм, бусад тэр нефть бүтээгдэхүүн дээр ч гэсэн хамтарсан компани үнэ ханш бууруулах, энэ нь зах зээлд эерэг нөлөө үзүүлэхээр орохыг заавал тэгж хаагаад, боогоод байх хэрэггүй л дээ. Анхнаасаа гэрээгээ л сайн хийх хэрэгтэй. Бүр хатуухан гэрээ хэлцэл хийх. Энэ нь өөрөө бас агаарын тээврийн компаниуд дизель түлшний, тийзийнхээ үнийг хүртэл ингэж бууруулна гэдгээ хүртэл ер нь анхнаасаа тохирчих хэрэгтэй юм байна лээ шүү дээ. Тэгэхгүй манайх үнээ авчихдаг, дараа нь бууруулдаггүй ингээд явчихдаг. </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color w:val="000000" w:themeColor="text1"/>
        </w:rPr>
        <w:t>Тэгэхээр иймэрхүү зүйлүүд дээрээ илүү их анхаарч ажиллах хэрэгтэй байгаа шүү гэдгийг би бас захиж хэлье гэж бодож байна. Баярлал</w:t>
      </w:r>
      <w:r w:rsidR="00103F15">
        <w:rPr>
          <w:rFonts w:ascii="Arial" w:hAnsi="Arial" w:cs="Arial"/>
          <w:color w:val="000000" w:themeColor="text1"/>
          <w:lang w:val="mn-MN"/>
        </w:rPr>
        <w:t>аа</w:t>
      </w:r>
      <w:r w:rsidRPr="0087226A">
        <w:rPr>
          <w:rFonts w:ascii="Arial" w:hAnsi="Arial" w:cs="Arial"/>
          <w:color w:val="000000" w:themeColor="text1"/>
        </w:rPr>
        <w:t>.</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b/>
          <w:bCs/>
          <w:color w:val="000000" w:themeColor="text1"/>
          <w:lang w:val="mn-MN"/>
        </w:rPr>
        <w:t>Ж.Ганбаатар</w:t>
      </w:r>
      <w:r w:rsidRPr="0087226A">
        <w:rPr>
          <w:rFonts w:ascii="Arial" w:hAnsi="Arial" w:cs="Arial"/>
          <w:b/>
          <w:bCs/>
          <w:color w:val="000000" w:themeColor="text1"/>
        </w:rPr>
        <w:t xml:space="preserve">: </w:t>
      </w:r>
      <w:r w:rsidR="007F0A3B">
        <w:rPr>
          <w:rFonts w:ascii="Arial" w:hAnsi="Arial" w:cs="Arial"/>
          <w:color w:val="000000" w:themeColor="text1"/>
        </w:rPr>
        <w:t>Санал хэллээ</w:t>
      </w:r>
      <w:r w:rsidR="007F0A3B">
        <w:rPr>
          <w:rFonts w:ascii="Arial" w:hAnsi="Arial" w:cs="Arial"/>
          <w:color w:val="000000" w:themeColor="text1"/>
          <w:lang w:val="mn-MN"/>
        </w:rPr>
        <w:t xml:space="preserve"> </w:t>
      </w:r>
      <w:r w:rsidRPr="0087226A">
        <w:rPr>
          <w:rFonts w:ascii="Arial" w:hAnsi="Arial" w:cs="Arial"/>
          <w:color w:val="000000" w:themeColor="text1"/>
        </w:rPr>
        <w:t>Баярлалаа. Гишүүд а</w:t>
      </w:r>
      <w:r w:rsidR="007F0A3B">
        <w:rPr>
          <w:rFonts w:ascii="Arial" w:hAnsi="Arial" w:cs="Arial"/>
          <w:color w:val="000000" w:themeColor="text1"/>
        </w:rPr>
        <w:t>суу</w:t>
      </w:r>
      <w:r w:rsidR="007F0A3B">
        <w:rPr>
          <w:rFonts w:ascii="Arial" w:hAnsi="Arial" w:cs="Arial"/>
          <w:color w:val="000000" w:themeColor="text1"/>
          <w:lang w:val="mn-MN"/>
        </w:rPr>
        <w:t xml:space="preserve">лт </w:t>
      </w:r>
      <w:r w:rsidRPr="0087226A">
        <w:rPr>
          <w:rFonts w:ascii="Arial" w:hAnsi="Arial" w:cs="Arial"/>
          <w:color w:val="000000" w:themeColor="text1"/>
        </w:rPr>
        <w:t xml:space="preserve">асууж, үг хэлж дууслаа. Одоо санал хураалт явуулъя. Гишүүдийг анхааралтай байхыг хүсье. Газрын тосны бүтээгдэхүүний тухай хуульд нэмэлт оруулах тухай хуулийн төслийн үзэл баримтлалын хүрээнд хэлэлцэхийг нь дэмжих нь зүйтэй гэсэн томьёоллоор санал хураалт явуулъя. Гишүүдээ анхааралтай байхыг хүсье. Санал хураалт. </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color w:val="000000" w:themeColor="text1"/>
        </w:rPr>
        <w:t>Санал дэмжигдлээ. Гишүүдэд баярлалаа. Байнгын хорооноос гаргах санал, дүгнэлтийг нэгдсэн хуралдаанд Улсын Их Хурлын гишүүн Ганхуяг гишүүн танилцуулна.</w:t>
      </w:r>
    </w:p>
    <w:p w:rsidR="00230806" w:rsidRPr="0087226A" w:rsidRDefault="00230806" w:rsidP="00230806">
      <w:pPr>
        <w:ind w:firstLine="567"/>
        <w:jc w:val="both"/>
        <w:rPr>
          <w:rFonts w:ascii="Arial" w:hAnsi="Arial" w:cs="Arial"/>
          <w:color w:val="000000" w:themeColor="text1"/>
        </w:rPr>
      </w:pPr>
    </w:p>
    <w:p w:rsidR="00230806" w:rsidRPr="0087226A" w:rsidRDefault="00230806" w:rsidP="00230806">
      <w:pPr>
        <w:ind w:firstLine="567"/>
        <w:jc w:val="both"/>
        <w:rPr>
          <w:rFonts w:ascii="Arial" w:hAnsi="Arial" w:cs="Arial"/>
          <w:color w:val="000000" w:themeColor="text1"/>
        </w:rPr>
      </w:pPr>
      <w:r w:rsidRPr="0087226A">
        <w:rPr>
          <w:rFonts w:ascii="Arial" w:hAnsi="Arial" w:cs="Arial"/>
          <w:color w:val="000000" w:themeColor="text1"/>
        </w:rPr>
        <w:t>Өнөөдрийн Байнгын хорооны хуралдаан өндөрлөлөө. Баярлалаа.</w:t>
      </w:r>
    </w:p>
    <w:p w:rsidR="00230806" w:rsidRPr="0087226A" w:rsidRDefault="00230806" w:rsidP="00230806">
      <w:pPr>
        <w:jc w:val="both"/>
        <w:rPr>
          <w:rFonts w:ascii="Arial" w:hAnsi="Arial" w:cs="Arial"/>
          <w:color w:val="000000" w:themeColor="text1"/>
          <w:lang w:val="mn-MN"/>
        </w:rPr>
      </w:pPr>
    </w:p>
    <w:p w:rsidR="00230806" w:rsidRPr="0087226A" w:rsidRDefault="00230806" w:rsidP="00230806">
      <w:pPr>
        <w:ind w:firstLine="720"/>
        <w:jc w:val="both"/>
        <w:rPr>
          <w:rFonts w:ascii="Arial" w:hAnsi="Arial" w:cs="Arial"/>
          <w:i/>
          <w:iCs/>
          <w:color w:val="000000" w:themeColor="text1"/>
          <w:lang w:val="mn-MN"/>
        </w:rPr>
      </w:pPr>
    </w:p>
    <w:p w:rsidR="00230806" w:rsidRPr="0087226A" w:rsidRDefault="00230806" w:rsidP="00230806">
      <w:pPr>
        <w:ind w:firstLine="720"/>
        <w:jc w:val="both"/>
        <w:rPr>
          <w:rFonts w:ascii="Arial" w:hAnsi="Arial" w:cs="Arial"/>
          <w:i/>
          <w:iCs/>
          <w:color w:val="000000" w:themeColor="text1"/>
          <w:lang w:val="mn-MN"/>
        </w:rPr>
      </w:pPr>
    </w:p>
    <w:p w:rsidR="00230806" w:rsidRPr="0087226A" w:rsidRDefault="00230806" w:rsidP="00230806">
      <w:pPr>
        <w:jc w:val="both"/>
        <w:rPr>
          <w:rFonts w:ascii="Arial" w:hAnsi="Arial" w:cs="Arial"/>
          <w:color w:val="000000" w:themeColor="text1"/>
        </w:rPr>
      </w:pPr>
    </w:p>
    <w:p w:rsidR="00230806" w:rsidRPr="0087226A" w:rsidRDefault="00230806" w:rsidP="00230806">
      <w:pPr>
        <w:pStyle w:val="Subtitle"/>
        <w:spacing w:before="0" w:after="0"/>
        <w:ind w:left="720" w:firstLine="720"/>
        <w:jc w:val="both"/>
        <w:rPr>
          <w:rFonts w:ascii="Arial" w:hAnsi="Arial" w:cs="Arial"/>
          <w:b/>
          <w:color w:val="000000" w:themeColor="text1"/>
          <w:lang w:val="mn-MN"/>
        </w:rPr>
      </w:pPr>
      <w:r w:rsidRPr="0087226A">
        <w:rPr>
          <w:rFonts w:ascii="Arial" w:hAnsi="Arial" w:cs="Arial"/>
          <w:b/>
          <w:color w:val="000000" w:themeColor="text1"/>
          <w:lang w:val="mn-MN"/>
        </w:rPr>
        <w:t xml:space="preserve">Дууны бичлэгээс буулгасан: </w:t>
      </w:r>
    </w:p>
    <w:p w:rsidR="00230806" w:rsidRPr="0087226A" w:rsidRDefault="00230806" w:rsidP="00230806">
      <w:pPr>
        <w:ind w:left="720" w:firstLine="720"/>
        <w:jc w:val="both"/>
        <w:rPr>
          <w:rFonts w:ascii="Arial" w:hAnsi="Arial" w:cs="Arial"/>
          <w:color w:val="000000" w:themeColor="text1"/>
          <w:lang w:val="mn-MN"/>
        </w:rPr>
      </w:pPr>
      <w:r w:rsidRPr="0087226A">
        <w:rPr>
          <w:rFonts w:ascii="Arial" w:hAnsi="Arial" w:cs="Arial"/>
          <w:color w:val="000000" w:themeColor="text1"/>
          <w:lang w:val="mn-MN" w:eastAsia="mn-MN"/>
        </w:rPr>
        <w:t xml:space="preserve">ХУРАЛДААНЫ ТЭМДЭГЛЭЛ </w:t>
      </w:r>
    </w:p>
    <w:p w:rsidR="00230806" w:rsidRPr="0087226A" w:rsidRDefault="00230806" w:rsidP="00230806">
      <w:pPr>
        <w:ind w:left="720" w:firstLine="720"/>
        <w:jc w:val="both"/>
        <w:rPr>
          <w:rFonts w:ascii="Arial" w:hAnsi="Arial" w:cs="Arial"/>
          <w:color w:val="000000" w:themeColor="text1"/>
          <w:lang w:val="mn-MN"/>
        </w:rPr>
      </w:pPr>
      <w:r w:rsidRPr="0087226A">
        <w:rPr>
          <w:rFonts w:ascii="Arial" w:hAnsi="Arial" w:cs="Arial"/>
          <w:color w:val="000000" w:themeColor="text1"/>
          <w:lang w:val="mn-MN" w:eastAsia="mn-MN"/>
        </w:rPr>
        <w:t xml:space="preserve">ХӨТЛӨХ АЛБАНЫ </w:t>
      </w:r>
    </w:p>
    <w:p w:rsidR="00230806" w:rsidRPr="0087226A" w:rsidRDefault="00230806" w:rsidP="00230806">
      <w:pPr>
        <w:tabs>
          <w:tab w:val="left" w:pos="567"/>
        </w:tabs>
        <w:ind w:firstLine="567"/>
        <w:jc w:val="both"/>
        <w:rPr>
          <w:rFonts w:ascii="Arial" w:hAnsi="Arial" w:cs="Arial"/>
          <w:color w:val="000000" w:themeColor="text1"/>
          <w:lang w:val="mn-MN"/>
        </w:rPr>
      </w:pPr>
      <w:r w:rsidRPr="0087226A">
        <w:rPr>
          <w:rFonts w:ascii="Arial" w:hAnsi="Arial" w:cs="Arial"/>
          <w:color w:val="000000" w:themeColor="text1"/>
          <w:lang w:val="mn-MN"/>
        </w:rPr>
        <w:tab/>
      </w:r>
      <w:r w:rsidRPr="0087226A">
        <w:rPr>
          <w:rFonts w:ascii="Arial" w:hAnsi="Arial" w:cs="Arial"/>
          <w:color w:val="000000" w:themeColor="text1"/>
          <w:lang w:val="mn-MN"/>
        </w:rPr>
        <w:tab/>
        <w:t>ШИНЖЭЭЧ                                                                    Д.ОТГОНДЭЛГЭР</w:t>
      </w:r>
    </w:p>
    <w:p w:rsidR="00230806" w:rsidRPr="0087226A" w:rsidRDefault="00230806" w:rsidP="00230806">
      <w:pPr>
        <w:pStyle w:val="LO-normal"/>
        <w:tabs>
          <w:tab w:val="left" w:pos="567"/>
        </w:tabs>
        <w:spacing w:after="0" w:line="240" w:lineRule="auto"/>
        <w:jc w:val="both"/>
        <w:rPr>
          <w:rFonts w:ascii="Arial" w:eastAsia="Times New Roman" w:hAnsi="Arial" w:cs="Arial"/>
          <w:color w:val="000000" w:themeColor="text1"/>
          <w:sz w:val="24"/>
          <w:szCs w:val="24"/>
          <w:lang w:val="mn-MN"/>
        </w:rPr>
      </w:pPr>
    </w:p>
    <w:p w:rsidR="00230806" w:rsidRPr="0087226A" w:rsidRDefault="00230806" w:rsidP="00230806">
      <w:pPr>
        <w:jc w:val="both"/>
        <w:rPr>
          <w:rFonts w:ascii="Arial" w:hAnsi="Arial" w:cs="Arial"/>
          <w:color w:val="000000" w:themeColor="text1"/>
        </w:rPr>
      </w:pPr>
    </w:p>
    <w:p w:rsidR="00230806" w:rsidRPr="0087226A" w:rsidRDefault="00230806" w:rsidP="00230806">
      <w:pPr>
        <w:rPr>
          <w:rFonts w:ascii="Arial" w:hAnsi="Arial" w:cs="Arial"/>
        </w:rPr>
      </w:pPr>
    </w:p>
    <w:p w:rsidR="00230806" w:rsidRPr="0087226A" w:rsidRDefault="00230806" w:rsidP="00230806">
      <w:pPr>
        <w:rPr>
          <w:rFonts w:ascii="Arial" w:hAnsi="Arial" w:cs="Arial"/>
        </w:rPr>
      </w:pPr>
    </w:p>
    <w:p w:rsidR="00230806" w:rsidRPr="0087226A" w:rsidRDefault="00230806" w:rsidP="00230806">
      <w:pPr>
        <w:jc w:val="both"/>
        <w:rPr>
          <w:rFonts w:ascii="Arial" w:hAnsi="Arial" w:cs="Arial"/>
          <w:color w:val="000000" w:themeColor="text1"/>
        </w:rPr>
      </w:pPr>
    </w:p>
    <w:p w:rsidR="00230806" w:rsidRPr="00F047A3" w:rsidRDefault="00230806" w:rsidP="00F96C5A">
      <w:pPr>
        <w:ind w:firstLine="720"/>
        <w:jc w:val="both"/>
        <w:rPr>
          <w:rFonts w:ascii="Arial" w:hAnsi="Arial" w:cs="Arial"/>
        </w:rPr>
      </w:pPr>
    </w:p>
    <w:sectPr w:rsidR="00230806" w:rsidRPr="00F047A3" w:rsidSect="0049713C">
      <w:footerReference w:type="even" r:id="rId8"/>
      <w:footerReference w:type="default" r:id="rId9"/>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7E4" w:rsidRDefault="00CC77E4" w:rsidP="0049713C">
      <w:r>
        <w:separator/>
      </w:r>
    </w:p>
  </w:endnote>
  <w:endnote w:type="continuationSeparator" w:id="0">
    <w:p w:rsidR="00CC77E4" w:rsidRDefault="00CC77E4" w:rsidP="0049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6185046"/>
      <w:docPartObj>
        <w:docPartGallery w:val="Page Numbers (Bottom of Page)"/>
        <w:docPartUnique/>
      </w:docPartObj>
    </w:sdtPr>
    <w:sdtContent>
      <w:p w:rsidR="0054125A" w:rsidRDefault="0054125A" w:rsidP="005412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4125A" w:rsidRDefault="0054125A" w:rsidP="004971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75059690"/>
      <w:docPartObj>
        <w:docPartGallery w:val="Page Numbers (Bottom of Page)"/>
        <w:docPartUnique/>
      </w:docPartObj>
    </w:sdtPr>
    <w:sdtContent>
      <w:p w:rsidR="0054125A" w:rsidRDefault="0054125A" w:rsidP="005412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567CA">
          <w:rPr>
            <w:rStyle w:val="PageNumber"/>
            <w:noProof/>
          </w:rPr>
          <w:t>32</w:t>
        </w:r>
        <w:r>
          <w:rPr>
            <w:rStyle w:val="PageNumber"/>
          </w:rPr>
          <w:fldChar w:fldCharType="end"/>
        </w:r>
      </w:p>
    </w:sdtContent>
  </w:sdt>
  <w:p w:rsidR="0054125A" w:rsidRDefault="0054125A" w:rsidP="0049713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7E4" w:rsidRDefault="00CC77E4" w:rsidP="0049713C">
      <w:r>
        <w:separator/>
      </w:r>
    </w:p>
  </w:footnote>
  <w:footnote w:type="continuationSeparator" w:id="0">
    <w:p w:rsidR="00CC77E4" w:rsidRDefault="00CC77E4" w:rsidP="00497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B0F2A"/>
    <w:multiLevelType w:val="hybridMultilevel"/>
    <w:tmpl w:val="F02A09AE"/>
    <w:lvl w:ilvl="0" w:tplc="FE48DB32">
      <w:numFmt w:val="bullet"/>
      <w:lvlText w:val="-"/>
      <w:lvlJc w:val="left"/>
      <w:pPr>
        <w:ind w:left="720" w:hanging="360"/>
      </w:pPr>
      <w:rPr>
        <w:rFonts w:ascii="Calibri" w:eastAsiaTheme="minorHAnsi" w:hAnsi="Calibri" w:cstheme="minorBidi"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 w15:restartNumberingAfterBreak="0">
    <w:nsid w:val="28B67E0C"/>
    <w:multiLevelType w:val="hybridMultilevel"/>
    <w:tmpl w:val="A6826624"/>
    <w:lvl w:ilvl="0" w:tplc="FE48DB32">
      <w:numFmt w:val="bullet"/>
      <w:lvlText w:val="-"/>
      <w:lvlJc w:val="left"/>
      <w:pPr>
        <w:ind w:left="720" w:hanging="360"/>
      </w:pPr>
      <w:rPr>
        <w:rFonts w:ascii="Calibri" w:eastAsiaTheme="minorHAnsi" w:hAnsi="Calibri" w:cstheme="minorBidi"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 w15:restartNumberingAfterBreak="0">
    <w:nsid w:val="2AD73530"/>
    <w:multiLevelType w:val="hybridMultilevel"/>
    <w:tmpl w:val="7D361F8A"/>
    <w:lvl w:ilvl="0" w:tplc="FE48DB32">
      <w:numFmt w:val="bullet"/>
      <w:lvlText w:val="-"/>
      <w:lvlJc w:val="left"/>
      <w:pPr>
        <w:ind w:left="720" w:hanging="360"/>
      </w:pPr>
      <w:rPr>
        <w:rFonts w:ascii="Calibri" w:eastAsiaTheme="minorHAnsi" w:hAnsi="Calibri" w:cstheme="minorBidi"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0027E82"/>
    <w:multiLevelType w:val="hybridMultilevel"/>
    <w:tmpl w:val="1D46746C"/>
    <w:lvl w:ilvl="0" w:tplc="FE48DB32">
      <w:numFmt w:val="bullet"/>
      <w:lvlText w:val="-"/>
      <w:lvlJc w:val="left"/>
      <w:pPr>
        <w:ind w:left="720" w:hanging="360"/>
      </w:pPr>
      <w:rPr>
        <w:rFonts w:ascii="Calibri" w:eastAsiaTheme="minorHAnsi" w:hAnsi="Calibri" w:cstheme="minorBidi"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 w15:restartNumberingAfterBreak="0">
    <w:nsid w:val="314F4E56"/>
    <w:multiLevelType w:val="hybridMultilevel"/>
    <w:tmpl w:val="1C16C496"/>
    <w:lvl w:ilvl="0" w:tplc="FE48DB3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FE0B80"/>
    <w:multiLevelType w:val="hybridMultilevel"/>
    <w:tmpl w:val="D4848CEE"/>
    <w:lvl w:ilvl="0" w:tplc="FE48DB32">
      <w:numFmt w:val="bullet"/>
      <w:lvlText w:val="-"/>
      <w:lvlJc w:val="left"/>
      <w:pPr>
        <w:ind w:left="1080" w:hanging="360"/>
      </w:pPr>
      <w:rPr>
        <w:rFonts w:ascii="Calibri" w:eastAsiaTheme="minorHAnsi" w:hAnsi="Calibri" w:cstheme="minorBidi" w:hint="default"/>
        <w:sz w:val="20"/>
        <w:szCs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9AA7173"/>
    <w:multiLevelType w:val="hybridMultilevel"/>
    <w:tmpl w:val="4FEEB200"/>
    <w:lvl w:ilvl="0" w:tplc="04090001">
      <w:start w:val="1"/>
      <w:numFmt w:val="bullet"/>
      <w:lvlText w:val=""/>
      <w:lvlJc w:val="left"/>
      <w:pPr>
        <w:ind w:left="1290" w:hanging="360"/>
      </w:pPr>
      <w:rPr>
        <w:rFonts w:ascii="Symbol" w:hAnsi="Symbol" w:hint="default"/>
      </w:rPr>
    </w:lvl>
    <w:lvl w:ilvl="1" w:tplc="04090003">
      <w:start w:val="1"/>
      <w:numFmt w:val="bullet"/>
      <w:lvlText w:val="o"/>
      <w:lvlJc w:val="left"/>
      <w:pPr>
        <w:ind w:left="2010" w:hanging="360"/>
      </w:pPr>
      <w:rPr>
        <w:rFonts w:ascii="Courier New" w:hAnsi="Courier New" w:cs="Courier New" w:hint="default"/>
      </w:rPr>
    </w:lvl>
    <w:lvl w:ilvl="2" w:tplc="04090005">
      <w:start w:val="1"/>
      <w:numFmt w:val="bullet"/>
      <w:lvlText w:val=""/>
      <w:lvlJc w:val="left"/>
      <w:pPr>
        <w:ind w:left="2730" w:hanging="360"/>
      </w:pPr>
      <w:rPr>
        <w:rFonts w:ascii="Wingdings" w:hAnsi="Wingdings" w:hint="default"/>
      </w:rPr>
    </w:lvl>
    <w:lvl w:ilvl="3" w:tplc="04090001">
      <w:start w:val="1"/>
      <w:numFmt w:val="bullet"/>
      <w:lvlText w:val=""/>
      <w:lvlJc w:val="left"/>
      <w:pPr>
        <w:ind w:left="3450" w:hanging="360"/>
      </w:pPr>
      <w:rPr>
        <w:rFonts w:ascii="Symbol" w:hAnsi="Symbol" w:hint="default"/>
      </w:rPr>
    </w:lvl>
    <w:lvl w:ilvl="4" w:tplc="04090003">
      <w:start w:val="1"/>
      <w:numFmt w:val="bullet"/>
      <w:lvlText w:val="o"/>
      <w:lvlJc w:val="left"/>
      <w:pPr>
        <w:ind w:left="4170" w:hanging="360"/>
      </w:pPr>
      <w:rPr>
        <w:rFonts w:ascii="Courier New" w:hAnsi="Courier New" w:cs="Courier New" w:hint="default"/>
      </w:rPr>
    </w:lvl>
    <w:lvl w:ilvl="5" w:tplc="04090005">
      <w:start w:val="1"/>
      <w:numFmt w:val="bullet"/>
      <w:lvlText w:val=""/>
      <w:lvlJc w:val="left"/>
      <w:pPr>
        <w:ind w:left="4890" w:hanging="360"/>
      </w:pPr>
      <w:rPr>
        <w:rFonts w:ascii="Wingdings" w:hAnsi="Wingdings" w:hint="default"/>
      </w:rPr>
    </w:lvl>
    <w:lvl w:ilvl="6" w:tplc="04090001">
      <w:start w:val="1"/>
      <w:numFmt w:val="bullet"/>
      <w:lvlText w:val=""/>
      <w:lvlJc w:val="left"/>
      <w:pPr>
        <w:ind w:left="5610" w:hanging="360"/>
      </w:pPr>
      <w:rPr>
        <w:rFonts w:ascii="Symbol" w:hAnsi="Symbol" w:hint="default"/>
      </w:rPr>
    </w:lvl>
    <w:lvl w:ilvl="7" w:tplc="04090003">
      <w:start w:val="1"/>
      <w:numFmt w:val="bullet"/>
      <w:lvlText w:val="o"/>
      <w:lvlJc w:val="left"/>
      <w:pPr>
        <w:ind w:left="6330" w:hanging="360"/>
      </w:pPr>
      <w:rPr>
        <w:rFonts w:ascii="Courier New" w:hAnsi="Courier New" w:cs="Courier New" w:hint="default"/>
      </w:rPr>
    </w:lvl>
    <w:lvl w:ilvl="8" w:tplc="04090005">
      <w:start w:val="1"/>
      <w:numFmt w:val="bullet"/>
      <w:lvlText w:val=""/>
      <w:lvlJc w:val="left"/>
      <w:pPr>
        <w:ind w:left="7050" w:hanging="360"/>
      </w:pPr>
      <w:rPr>
        <w:rFonts w:ascii="Wingdings" w:hAnsi="Wingdings" w:hint="default"/>
      </w:rPr>
    </w:lvl>
  </w:abstractNum>
  <w:abstractNum w:abstractNumId="7" w15:restartNumberingAfterBreak="0">
    <w:nsid w:val="5F23078B"/>
    <w:multiLevelType w:val="hybridMultilevel"/>
    <w:tmpl w:val="3E20B562"/>
    <w:lvl w:ilvl="0" w:tplc="FE48DB32">
      <w:numFmt w:val="bullet"/>
      <w:lvlText w:val="-"/>
      <w:lvlJc w:val="left"/>
      <w:pPr>
        <w:ind w:left="720" w:hanging="360"/>
      </w:pPr>
      <w:rPr>
        <w:rFonts w:ascii="Calibri" w:eastAsiaTheme="minorHAnsi" w:hAnsi="Calibri" w:cstheme="minorBidi"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8"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6FDB7F44"/>
    <w:multiLevelType w:val="multilevel"/>
    <w:tmpl w:val="3A8C9F0E"/>
    <w:lvl w:ilvl="0">
      <w:start w:val="1"/>
      <w:numFmt w:val="decimal"/>
      <w:lvlText w:val="%1."/>
      <w:lvlJc w:val="left"/>
      <w:pPr>
        <w:ind w:left="900" w:hanging="360"/>
      </w:pPr>
      <w:rPr>
        <w:strike w:val="0"/>
        <w:dstrike w:val="0"/>
        <w:u w:val="none"/>
        <w:effect w:val="none"/>
      </w:rPr>
    </w:lvl>
    <w:lvl w:ilvl="1">
      <w:start w:val="1"/>
      <w:numFmt w:val="upperLetter"/>
      <w:lvlText w:val="%2."/>
      <w:lvlJc w:val="left"/>
      <w:pPr>
        <w:ind w:left="2160" w:hanging="360"/>
      </w:pPr>
      <w:rPr>
        <w:strike w:val="0"/>
        <w:dstrike w:val="0"/>
        <w:u w:val="none"/>
        <w:effect w:val="none"/>
      </w:rPr>
    </w:lvl>
    <w:lvl w:ilvl="2">
      <w:start w:val="1"/>
      <w:numFmt w:val="decimal"/>
      <w:lvlText w:val="%3."/>
      <w:lvlJc w:val="left"/>
      <w:pPr>
        <w:ind w:left="2880" w:hanging="360"/>
      </w:pPr>
      <w:rPr>
        <w:strike w:val="0"/>
        <w:dstrike w:val="0"/>
        <w:u w:val="none"/>
        <w:effect w:val="none"/>
      </w:rPr>
    </w:lvl>
    <w:lvl w:ilvl="3">
      <w:start w:val="1"/>
      <w:numFmt w:val="lowerLetter"/>
      <w:lvlText w:val="%4)"/>
      <w:lvlJc w:val="left"/>
      <w:pPr>
        <w:ind w:left="3600" w:hanging="360"/>
      </w:pPr>
      <w:rPr>
        <w:strike w:val="0"/>
        <w:dstrike w:val="0"/>
        <w:u w:val="none"/>
        <w:effect w:val="none"/>
      </w:rPr>
    </w:lvl>
    <w:lvl w:ilvl="4">
      <w:start w:val="1"/>
      <w:numFmt w:val="decimal"/>
      <w:lvlText w:val="(%5)"/>
      <w:lvlJc w:val="left"/>
      <w:pPr>
        <w:ind w:left="4320" w:hanging="360"/>
      </w:pPr>
      <w:rPr>
        <w:strike w:val="0"/>
        <w:dstrike w:val="0"/>
        <w:u w:val="none"/>
        <w:effect w:val="none"/>
      </w:rPr>
    </w:lvl>
    <w:lvl w:ilvl="5">
      <w:start w:val="1"/>
      <w:numFmt w:val="lowerLetter"/>
      <w:lvlText w:val="(%6)"/>
      <w:lvlJc w:val="left"/>
      <w:pPr>
        <w:ind w:left="5040" w:hanging="360"/>
      </w:pPr>
      <w:rPr>
        <w:strike w:val="0"/>
        <w:dstrike w:val="0"/>
        <w:u w:val="none"/>
        <w:effect w:val="none"/>
      </w:rPr>
    </w:lvl>
    <w:lvl w:ilvl="6">
      <w:start w:val="1"/>
      <w:numFmt w:val="lowerRoman"/>
      <w:lvlText w:val="(%7)"/>
      <w:lvlJc w:val="righ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10" w15:restartNumberingAfterBreak="0">
    <w:nsid w:val="793C338A"/>
    <w:multiLevelType w:val="hybridMultilevel"/>
    <w:tmpl w:val="02F26ED6"/>
    <w:lvl w:ilvl="0" w:tplc="FE48DB32">
      <w:numFmt w:val="bullet"/>
      <w:lvlText w:val="-"/>
      <w:lvlJc w:val="left"/>
      <w:pPr>
        <w:ind w:left="720" w:hanging="360"/>
      </w:pPr>
      <w:rPr>
        <w:rFonts w:ascii="Calibri" w:eastAsiaTheme="minorHAnsi" w:hAnsi="Calibri" w:cstheme="minorBidi"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9"/>
  </w:num>
  <w:num w:numId="5">
    <w:abstractNumId w:val="0"/>
  </w:num>
  <w:num w:numId="6">
    <w:abstractNumId w:val="10"/>
  </w:num>
  <w:num w:numId="7">
    <w:abstractNumId w:val="5"/>
  </w:num>
  <w:num w:numId="8">
    <w:abstractNumId w:val="3"/>
  </w:num>
  <w:num w:numId="9">
    <w:abstractNumId w:val="7"/>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666"/>
    <w:rsid w:val="00027109"/>
    <w:rsid w:val="00047D4F"/>
    <w:rsid w:val="000519AF"/>
    <w:rsid w:val="00054666"/>
    <w:rsid w:val="00071E45"/>
    <w:rsid w:val="00097E00"/>
    <w:rsid w:val="000A6DD0"/>
    <w:rsid w:val="000B3EEC"/>
    <w:rsid w:val="000C2DA7"/>
    <w:rsid w:val="000D3173"/>
    <w:rsid w:val="001006F0"/>
    <w:rsid w:val="001027C6"/>
    <w:rsid w:val="00103F15"/>
    <w:rsid w:val="00116B39"/>
    <w:rsid w:val="001307DD"/>
    <w:rsid w:val="00133A9B"/>
    <w:rsid w:val="00135714"/>
    <w:rsid w:val="0014721F"/>
    <w:rsid w:val="001C3DEE"/>
    <w:rsid w:val="001C7DC2"/>
    <w:rsid w:val="00201EDD"/>
    <w:rsid w:val="00230806"/>
    <w:rsid w:val="002414ED"/>
    <w:rsid w:val="00247D2D"/>
    <w:rsid w:val="0025091B"/>
    <w:rsid w:val="00250935"/>
    <w:rsid w:val="002567CA"/>
    <w:rsid w:val="00256962"/>
    <w:rsid w:val="00260ACF"/>
    <w:rsid w:val="00286502"/>
    <w:rsid w:val="00286B55"/>
    <w:rsid w:val="00292D98"/>
    <w:rsid w:val="00294281"/>
    <w:rsid w:val="002A5E35"/>
    <w:rsid w:val="002B0622"/>
    <w:rsid w:val="002C03A3"/>
    <w:rsid w:val="002E07FD"/>
    <w:rsid w:val="002E0EFC"/>
    <w:rsid w:val="003016FC"/>
    <w:rsid w:val="00302392"/>
    <w:rsid w:val="00317B85"/>
    <w:rsid w:val="00331C8C"/>
    <w:rsid w:val="003353F3"/>
    <w:rsid w:val="00340495"/>
    <w:rsid w:val="003524C7"/>
    <w:rsid w:val="003535EB"/>
    <w:rsid w:val="00355B51"/>
    <w:rsid w:val="00363D81"/>
    <w:rsid w:val="00373826"/>
    <w:rsid w:val="00374E15"/>
    <w:rsid w:val="00377A18"/>
    <w:rsid w:val="003C1FC2"/>
    <w:rsid w:val="003C50AB"/>
    <w:rsid w:val="003C7CC7"/>
    <w:rsid w:val="003D2D76"/>
    <w:rsid w:val="003D4FBF"/>
    <w:rsid w:val="003F174B"/>
    <w:rsid w:val="00406C5C"/>
    <w:rsid w:val="00414DF8"/>
    <w:rsid w:val="0044675A"/>
    <w:rsid w:val="00451B4C"/>
    <w:rsid w:val="004642BC"/>
    <w:rsid w:val="00471939"/>
    <w:rsid w:val="00482A4F"/>
    <w:rsid w:val="00486CAB"/>
    <w:rsid w:val="0049023A"/>
    <w:rsid w:val="00494EC3"/>
    <w:rsid w:val="0049713C"/>
    <w:rsid w:val="004A4CC6"/>
    <w:rsid w:val="004B5772"/>
    <w:rsid w:val="004E668C"/>
    <w:rsid w:val="004E6903"/>
    <w:rsid w:val="004E769B"/>
    <w:rsid w:val="0050001A"/>
    <w:rsid w:val="005174DD"/>
    <w:rsid w:val="0054125A"/>
    <w:rsid w:val="00541404"/>
    <w:rsid w:val="00565AF0"/>
    <w:rsid w:val="00567715"/>
    <w:rsid w:val="0057070D"/>
    <w:rsid w:val="0057115F"/>
    <w:rsid w:val="00577784"/>
    <w:rsid w:val="00597242"/>
    <w:rsid w:val="005A064D"/>
    <w:rsid w:val="005B245F"/>
    <w:rsid w:val="005B39BC"/>
    <w:rsid w:val="005B60AB"/>
    <w:rsid w:val="005E45E3"/>
    <w:rsid w:val="005E5C72"/>
    <w:rsid w:val="00607201"/>
    <w:rsid w:val="00622288"/>
    <w:rsid w:val="0062558E"/>
    <w:rsid w:val="00650E37"/>
    <w:rsid w:val="00653D42"/>
    <w:rsid w:val="00673353"/>
    <w:rsid w:val="00692A90"/>
    <w:rsid w:val="006A129A"/>
    <w:rsid w:val="006A1BC0"/>
    <w:rsid w:val="006A2CA1"/>
    <w:rsid w:val="006B5E7E"/>
    <w:rsid w:val="006D34E1"/>
    <w:rsid w:val="006F1B43"/>
    <w:rsid w:val="007109F1"/>
    <w:rsid w:val="007159E4"/>
    <w:rsid w:val="00716B1E"/>
    <w:rsid w:val="007235A4"/>
    <w:rsid w:val="007661C7"/>
    <w:rsid w:val="00767302"/>
    <w:rsid w:val="00774A05"/>
    <w:rsid w:val="00785B70"/>
    <w:rsid w:val="00787EB0"/>
    <w:rsid w:val="007A2592"/>
    <w:rsid w:val="007B470E"/>
    <w:rsid w:val="007C21B0"/>
    <w:rsid w:val="007D02DC"/>
    <w:rsid w:val="007E7A33"/>
    <w:rsid w:val="007F0A3B"/>
    <w:rsid w:val="00807036"/>
    <w:rsid w:val="008138EF"/>
    <w:rsid w:val="00817E8B"/>
    <w:rsid w:val="008211F9"/>
    <w:rsid w:val="00822055"/>
    <w:rsid w:val="0084367D"/>
    <w:rsid w:val="0084545D"/>
    <w:rsid w:val="008565BC"/>
    <w:rsid w:val="00862083"/>
    <w:rsid w:val="00865419"/>
    <w:rsid w:val="00865C7E"/>
    <w:rsid w:val="0088663A"/>
    <w:rsid w:val="008935C0"/>
    <w:rsid w:val="008B6BC2"/>
    <w:rsid w:val="008E2E6B"/>
    <w:rsid w:val="00906127"/>
    <w:rsid w:val="00923044"/>
    <w:rsid w:val="00932B8C"/>
    <w:rsid w:val="00937EDC"/>
    <w:rsid w:val="00943F7F"/>
    <w:rsid w:val="00947BC8"/>
    <w:rsid w:val="00957248"/>
    <w:rsid w:val="0098473C"/>
    <w:rsid w:val="00986DA8"/>
    <w:rsid w:val="0098775E"/>
    <w:rsid w:val="009C51C8"/>
    <w:rsid w:val="009D4A9B"/>
    <w:rsid w:val="00A107B9"/>
    <w:rsid w:val="00A30ECB"/>
    <w:rsid w:val="00A32024"/>
    <w:rsid w:val="00A36B97"/>
    <w:rsid w:val="00A67577"/>
    <w:rsid w:val="00A73966"/>
    <w:rsid w:val="00A778FB"/>
    <w:rsid w:val="00A80734"/>
    <w:rsid w:val="00A87954"/>
    <w:rsid w:val="00AA3A14"/>
    <w:rsid w:val="00AB168A"/>
    <w:rsid w:val="00AB6C46"/>
    <w:rsid w:val="00AC1657"/>
    <w:rsid w:val="00AD5888"/>
    <w:rsid w:val="00AF3C95"/>
    <w:rsid w:val="00AF6D25"/>
    <w:rsid w:val="00B1755B"/>
    <w:rsid w:val="00B35179"/>
    <w:rsid w:val="00B625E2"/>
    <w:rsid w:val="00B93F99"/>
    <w:rsid w:val="00B9503C"/>
    <w:rsid w:val="00B95281"/>
    <w:rsid w:val="00BC75EB"/>
    <w:rsid w:val="00BD7424"/>
    <w:rsid w:val="00BE1BED"/>
    <w:rsid w:val="00BF3472"/>
    <w:rsid w:val="00C12700"/>
    <w:rsid w:val="00C34EBA"/>
    <w:rsid w:val="00C351C9"/>
    <w:rsid w:val="00C62292"/>
    <w:rsid w:val="00C63C99"/>
    <w:rsid w:val="00C82893"/>
    <w:rsid w:val="00C84178"/>
    <w:rsid w:val="00C95F1A"/>
    <w:rsid w:val="00CC77E4"/>
    <w:rsid w:val="00CC7A8F"/>
    <w:rsid w:val="00CF50EF"/>
    <w:rsid w:val="00D150F8"/>
    <w:rsid w:val="00D20F0C"/>
    <w:rsid w:val="00D3389F"/>
    <w:rsid w:val="00D41B9D"/>
    <w:rsid w:val="00D42EEA"/>
    <w:rsid w:val="00D701FA"/>
    <w:rsid w:val="00D74AB0"/>
    <w:rsid w:val="00D842E4"/>
    <w:rsid w:val="00DA246D"/>
    <w:rsid w:val="00DA4E63"/>
    <w:rsid w:val="00DB5CDF"/>
    <w:rsid w:val="00DC458B"/>
    <w:rsid w:val="00DD5115"/>
    <w:rsid w:val="00DE46F3"/>
    <w:rsid w:val="00DF0C11"/>
    <w:rsid w:val="00E038A1"/>
    <w:rsid w:val="00E043E9"/>
    <w:rsid w:val="00E25C06"/>
    <w:rsid w:val="00E33DF9"/>
    <w:rsid w:val="00E60B00"/>
    <w:rsid w:val="00E8237E"/>
    <w:rsid w:val="00F047A3"/>
    <w:rsid w:val="00F07EED"/>
    <w:rsid w:val="00F23ED8"/>
    <w:rsid w:val="00F37620"/>
    <w:rsid w:val="00F45BD5"/>
    <w:rsid w:val="00F953E7"/>
    <w:rsid w:val="00F96C5A"/>
    <w:rsid w:val="00FA00F9"/>
    <w:rsid w:val="00FB18C1"/>
    <w:rsid w:val="00FB1DE1"/>
    <w:rsid w:val="00FB52F6"/>
    <w:rsid w:val="00FB7053"/>
    <w:rsid w:val="00FD3DA2"/>
    <w:rsid w:val="00FD4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C2A65"/>
  <w15:chartTrackingRefBased/>
  <w15:docId w15:val="{F0D8962C-2838-1049-88A6-96B9BEF8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666"/>
    <w:rPr>
      <w:rFonts w:ascii="Times New Roman" w:eastAsia="Times New Roman" w:hAnsi="Times New Roman" w:cs="Times New Roman"/>
    </w:rPr>
  </w:style>
  <w:style w:type="paragraph" w:styleId="Heading1">
    <w:name w:val="heading 1"/>
    <w:basedOn w:val="Normal"/>
    <w:next w:val="Normal"/>
    <w:link w:val="Heading1Char"/>
    <w:uiPriority w:val="9"/>
    <w:qFormat/>
    <w:rsid w:val="00230806"/>
    <w:pPr>
      <w:keepNext/>
      <w:spacing w:before="240" w:after="60"/>
      <w:outlineLvl w:val="0"/>
    </w:pPr>
    <w:rPr>
      <w:rFonts w:ascii="Calibri Light" w:hAnsi="Calibri Light"/>
      <w:b/>
      <w:bCs/>
      <w:kern w:val="32"/>
      <w:sz w:val="32"/>
      <w:szCs w:val="29"/>
      <w:lang w:val="mn-MN"/>
    </w:rPr>
  </w:style>
  <w:style w:type="paragraph" w:styleId="Heading2">
    <w:name w:val="heading 2"/>
    <w:basedOn w:val="Normal"/>
    <w:next w:val="Normal"/>
    <w:link w:val="Heading2Char"/>
    <w:uiPriority w:val="9"/>
    <w:unhideWhenUsed/>
    <w:qFormat/>
    <w:rsid w:val="00230806"/>
    <w:pPr>
      <w:keepNext/>
      <w:spacing w:before="240" w:after="60"/>
      <w:outlineLvl w:val="1"/>
    </w:pPr>
    <w:rPr>
      <w:rFonts w:ascii="Calibri Light" w:hAnsi="Calibri Light"/>
      <w:b/>
      <w:bCs/>
      <w:i/>
      <w:iCs/>
      <w:sz w:val="28"/>
      <w:szCs w:val="25"/>
      <w:lang w:val="mn-MN"/>
    </w:rPr>
  </w:style>
  <w:style w:type="paragraph" w:styleId="Heading3">
    <w:name w:val="heading 3"/>
    <w:basedOn w:val="Heading"/>
    <w:next w:val="Textbody"/>
    <w:link w:val="Heading3Char"/>
    <w:rsid w:val="00230806"/>
    <w:pPr>
      <w:numPr>
        <w:ilvl w:val="2"/>
        <w:numId w:val="1"/>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054666"/>
    <w:pPr>
      <w:spacing w:before="28" w:after="28"/>
      <w:ind w:firstLine="748"/>
      <w:jc w:val="both"/>
    </w:pPr>
  </w:style>
  <w:style w:type="character" w:customStyle="1" w:styleId="BodyTextIndent3Char">
    <w:name w:val="Body Text Indent 3 Char"/>
    <w:basedOn w:val="DefaultParagraphFont"/>
    <w:link w:val="BodyTextIndent3"/>
    <w:rsid w:val="00054666"/>
    <w:rPr>
      <w:rFonts w:ascii="Times New Roman" w:eastAsia="Times New Roman" w:hAnsi="Times New Roman" w:cs="Times New Roman"/>
    </w:rPr>
  </w:style>
  <w:style w:type="paragraph" w:styleId="NormalWeb">
    <w:name w:val="Normal (Web)"/>
    <w:basedOn w:val="Normal"/>
    <w:uiPriority w:val="99"/>
    <w:unhideWhenUsed/>
    <w:rsid w:val="0057115F"/>
    <w:pPr>
      <w:spacing w:before="100" w:beforeAutospacing="1" w:after="100" w:afterAutospacing="1"/>
    </w:pPr>
  </w:style>
  <w:style w:type="paragraph" w:styleId="NoSpacing">
    <w:name w:val="No Spacing"/>
    <w:link w:val="NoSpacingChar"/>
    <w:uiPriority w:val="1"/>
    <w:qFormat/>
    <w:rsid w:val="0057115F"/>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57115F"/>
    <w:rPr>
      <w:rFonts w:ascii="Times New Roman" w:eastAsia="Times New Roman" w:hAnsi="Times New Roman" w:cs="Times New Roman"/>
    </w:rPr>
  </w:style>
  <w:style w:type="character" w:styleId="Emphasis">
    <w:name w:val="Emphasis"/>
    <w:uiPriority w:val="20"/>
    <w:qFormat/>
    <w:rsid w:val="0057115F"/>
    <w:rPr>
      <w:i/>
      <w:iCs/>
    </w:rPr>
  </w:style>
  <w:style w:type="paragraph" w:styleId="Footer">
    <w:name w:val="footer"/>
    <w:basedOn w:val="Normal"/>
    <w:link w:val="FooterChar"/>
    <w:uiPriority w:val="99"/>
    <w:unhideWhenUsed/>
    <w:rsid w:val="0049713C"/>
    <w:pPr>
      <w:tabs>
        <w:tab w:val="center" w:pos="4680"/>
        <w:tab w:val="right" w:pos="9360"/>
      </w:tabs>
    </w:pPr>
  </w:style>
  <w:style w:type="character" w:customStyle="1" w:styleId="FooterChar">
    <w:name w:val="Footer Char"/>
    <w:basedOn w:val="DefaultParagraphFont"/>
    <w:link w:val="Footer"/>
    <w:uiPriority w:val="99"/>
    <w:rsid w:val="0049713C"/>
    <w:rPr>
      <w:rFonts w:ascii="Times New Roman" w:eastAsia="Times New Roman" w:hAnsi="Times New Roman" w:cs="Times New Roman"/>
    </w:rPr>
  </w:style>
  <w:style w:type="character" w:styleId="PageNumber">
    <w:name w:val="page number"/>
    <w:basedOn w:val="DefaultParagraphFont"/>
    <w:uiPriority w:val="99"/>
    <w:semiHidden/>
    <w:unhideWhenUsed/>
    <w:rsid w:val="0049713C"/>
  </w:style>
  <w:style w:type="character" w:styleId="Strong">
    <w:name w:val="Strong"/>
    <w:uiPriority w:val="22"/>
    <w:qFormat/>
    <w:rsid w:val="00C62292"/>
    <w:rPr>
      <w:b/>
      <w:bCs/>
    </w:rPr>
  </w:style>
  <w:style w:type="character" w:customStyle="1" w:styleId="Heading1Char">
    <w:name w:val="Heading 1 Char"/>
    <w:basedOn w:val="DefaultParagraphFont"/>
    <w:link w:val="Heading1"/>
    <w:uiPriority w:val="9"/>
    <w:rsid w:val="00230806"/>
    <w:rPr>
      <w:rFonts w:ascii="Calibri Light" w:eastAsia="Times New Roman" w:hAnsi="Calibri Light" w:cs="Times New Roman"/>
      <w:b/>
      <w:bCs/>
      <w:kern w:val="32"/>
      <w:sz w:val="32"/>
      <w:szCs w:val="29"/>
      <w:lang w:val="mn-MN"/>
    </w:rPr>
  </w:style>
  <w:style w:type="character" w:customStyle="1" w:styleId="Heading2Char">
    <w:name w:val="Heading 2 Char"/>
    <w:basedOn w:val="DefaultParagraphFont"/>
    <w:link w:val="Heading2"/>
    <w:uiPriority w:val="9"/>
    <w:rsid w:val="00230806"/>
    <w:rPr>
      <w:rFonts w:ascii="Calibri Light" w:eastAsia="Times New Roman" w:hAnsi="Calibri Light" w:cs="Times New Roman"/>
      <w:b/>
      <w:bCs/>
      <w:i/>
      <w:iCs/>
      <w:sz w:val="28"/>
      <w:szCs w:val="25"/>
      <w:lang w:val="mn-MN"/>
    </w:rPr>
  </w:style>
  <w:style w:type="character" w:customStyle="1" w:styleId="Heading3Char">
    <w:name w:val="Heading 3 Char"/>
    <w:basedOn w:val="DefaultParagraphFont"/>
    <w:link w:val="Heading3"/>
    <w:rsid w:val="00230806"/>
    <w:rPr>
      <w:rFonts w:ascii="Times New Roman" w:eastAsia="SimSun" w:hAnsi="Times New Roman" w:cs="Times New Roman"/>
      <w:b/>
      <w:bCs/>
      <w:sz w:val="28"/>
      <w:szCs w:val="28"/>
      <w:lang w:val="mn-MN"/>
    </w:rPr>
  </w:style>
  <w:style w:type="paragraph" w:styleId="Title">
    <w:name w:val="Title"/>
    <w:basedOn w:val="Normal"/>
    <w:next w:val="BodyText"/>
    <w:link w:val="TitleChar"/>
    <w:qFormat/>
    <w:rsid w:val="00230806"/>
    <w:pPr>
      <w:jc w:val="center"/>
    </w:pPr>
  </w:style>
  <w:style w:type="character" w:customStyle="1" w:styleId="TitleChar">
    <w:name w:val="Title Char"/>
    <w:basedOn w:val="DefaultParagraphFont"/>
    <w:link w:val="Title"/>
    <w:rsid w:val="00230806"/>
    <w:rPr>
      <w:rFonts w:ascii="Times New Roman" w:eastAsia="Times New Roman" w:hAnsi="Times New Roman" w:cs="Times New Roman"/>
    </w:rPr>
  </w:style>
  <w:style w:type="paragraph" w:styleId="BodyText">
    <w:name w:val="Body Text"/>
    <w:basedOn w:val="Normal"/>
    <w:link w:val="BodyTextChar"/>
    <w:uiPriority w:val="99"/>
    <w:unhideWhenUsed/>
    <w:rsid w:val="00230806"/>
    <w:pPr>
      <w:spacing w:after="120"/>
    </w:pPr>
  </w:style>
  <w:style w:type="character" w:customStyle="1" w:styleId="BodyTextChar">
    <w:name w:val="Body Text Char"/>
    <w:basedOn w:val="DefaultParagraphFont"/>
    <w:link w:val="BodyText"/>
    <w:uiPriority w:val="99"/>
    <w:rsid w:val="00230806"/>
    <w:rPr>
      <w:rFonts w:ascii="Times New Roman" w:eastAsia="Times New Roman" w:hAnsi="Times New Roman" w:cs="Times New Roman"/>
    </w:rPr>
  </w:style>
  <w:style w:type="paragraph" w:customStyle="1" w:styleId="LO-normal">
    <w:name w:val="LO-normal"/>
    <w:qFormat/>
    <w:rsid w:val="00230806"/>
    <w:pPr>
      <w:suppressAutoHyphens/>
      <w:spacing w:after="200" w:line="276" w:lineRule="auto"/>
    </w:pPr>
    <w:rPr>
      <w:rFonts w:ascii="Calibri" w:eastAsia="Calibri" w:hAnsi="Calibri" w:cs="Calibri"/>
      <w:sz w:val="22"/>
      <w:szCs w:val="22"/>
      <w:lang w:eastAsia="zh-CN" w:bidi="hi-IN"/>
    </w:rPr>
  </w:style>
  <w:style w:type="character" w:customStyle="1" w:styleId="SubtitleChar">
    <w:name w:val="Subtitle Char"/>
    <w:basedOn w:val="DefaultParagraphFont"/>
    <w:link w:val="Subtitle"/>
    <w:uiPriority w:val="11"/>
    <w:rsid w:val="00230806"/>
    <w:rPr>
      <w:rFonts w:ascii="Times New Roman" w:eastAsia="Yu Mincho" w:hAnsi="Times New Roman" w:cs="Times New Roman"/>
    </w:rPr>
  </w:style>
  <w:style w:type="paragraph" w:styleId="Subtitle">
    <w:name w:val="Subtitle"/>
    <w:basedOn w:val="Normal"/>
    <w:next w:val="BodyText"/>
    <w:link w:val="SubtitleChar"/>
    <w:uiPriority w:val="11"/>
    <w:qFormat/>
    <w:rsid w:val="00230806"/>
    <w:pPr>
      <w:keepNext/>
      <w:spacing w:before="240" w:after="120"/>
      <w:jc w:val="center"/>
    </w:pPr>
    <w:rPr>
      <w:rFonts w:eastAsia="Yu Mincho"/>
    </w:rPr>
  </w:style>
  <w:style w:type="character" w:customStyle="1" w:styleId="SubtitleChar1">
    <w:name w:val="Subtitle Char1"/>
    <w:basedOn w:val="DefaultParagraphFont"/>
    <w:uiPriority w:val="11"/>
    <w:rsid w:val="00230806"/>
    <w:rPr>
      <w:rFonts w:asciiTheme="minorHAnsi" w:eastAsiaTheme="minorEastAsia" w:hAnsiTheme="minorHAnsi" w:cstheme="minorBidi"/>
      <w:color w:val="5A5A5A" w:themeColor="text1" w:themeTint="A5"/>
      <w:spacing w:val="15"/>
      <w:sz w:val="22"/>
      <w:szCs w:val="22"/>
    </w:rPr>
  </w:style>
  <w:style w:type="paragraph" w:customStyle="1" w:styleId="Heading">
    <w:name w:val="Heading"/>
    <w:basedOn w:val="Normal"/>
    <w:next w:val="Textbody"/>
    <w:rsid w:val="00230806"/>
    <w:pPr>
      <w:keepNext/>
      <w:spacing w:before="240" w:after="120"/>
    </w:pPr>
    <w:rPr>
      <w:rFonts w:ascii="Arial" w:eastAsia="Microsoft YaHei" w:hAnsi="Arial"/>
      <w:sz w:val="28"/>
      <w:szCs w:val="28"/>
      <w:lang w:val="mn-MN"/>
    </w:rPr>
  </w:style>
  <w:style w:type="paragraph" w:customStyle="1" w:styleId="Textbody">
    <w:name w:val="Text body"/>
    <w:basedOn w:val="Normal"/>
    <w:rsid w:val="00230806"/>
    <w:pPr>
      <w:spacing w:after="120"/>
    </w:pPr>
    <w:rPr>
      <w:lang w:val="mn-MN"/>
    </w:rPr>
  </w:style>
  <w:style w:type="table" w:styleId="GridTable2-Accent2">
    <w:name w:val="Grid Table 2 Accent 2"/>
    <w:basedOn w:val="TableNormal"/>
    <w:uiPriority w:val="47"/>
    <w:rsid w:val="00230806"/>
    <w:rPr>
      <w:rFonts w:eastAsia="Calibri"/>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BodyTextChar1">
    <w:name w:val="Body Text Char1"/>
    <w:rsid w:val="00230806"/>
    <w:rPr>
      <w:rFonts w:ascii="Arial" w:hAnsi="Arial" w:cs="Arial"/>
      <w:shd w:val="clear" w:color="auto" w:fill="FFFFFF"/>
    </w:rPr>
  </w:style>
  <w:style w:type="character" w:customStyle="1" w:styleId="mceitemhiddenspellword">
    <w:name w:val="mceitemhiddenspellword"/>
    <w:rsid w:val="00230806"/>
  </w:style>
  <w:style w:type="character" w:customStyle="1" w:styleId="mceitemhidden">
    <w:name w:val="mceitemhidden"/>
    <w:rsid w:val="00230806"/>
  </w:style>
  <w:style w:type="character" w:customStyle="1" w:styleId="StrongEmphasis">
    <w:name w:val="Strong Emphasis"/>
    <w:rsid w:val="00230806"/>
    <w:rPr>
      <w:b/>
      <w:bCs/>
    </w:rPr>
  </w:style>
  <w:style w:type="paragraph" w:styleId="List">
    <w:name w:val="List"/>
    <w:basedOn w:val="Textbody"/>
    <w:rsid w:val="00230806"/>
  </w:style>
  <w:style w:type="paragraph" w:styleId="Caption">
    <w:name w:val="caption"/>
    <w:basedOn w:val="Normal"/>
    <w:qFormat/>
    <w:rsid w:val="00230806"/>
    <w:pPr>
      <w:suppressLineNumbers/>
      <w:spacing w:before="120" w:after="120"/>
    </w:pPr>
    <w:rPr>
      <w:i/>
      <w:iCs/>
      <w:lang w:val="mn-MN"/>
    </w:rPr>
  </w:style>
  <w:style w:type="paragraph" w:customStyle="1" w:styleId="Index">
    <w:name w:val="Index"/>
    <w:basedOn w:val="Normal"/>
    <w:rsid w:val="00230806"/>
    <w:pPr>
      <w:suppressLineNumbers/>
    </w:pPr>
    <w:rPr>
      <w:lang w:val="mn-MN"/>
    </w:rPr>
  </w:style>
  <w:style w:type="paragraph" w:customStyle="1" w:styleId="BodyText2">
    <w:name w:val="Body Text2"/>
    <w:basedOn w:val="Normal"/>
    <w:rsid w:val="00230806"/>
    <w:pPr>
      <w:shd w:val="clear" w:color="auto" w:fill="FFFFFF"/>
      <w:spacing w:before="480" w:after="600" w:line="100" w:lineRule="atLeast"/>
    </w:pPr>
    <w:rPr>
      <w:rFonts w:ascii="Arial" w:eastAsia="Arial" w:hAnsi="Arial" w:cs="Arial"/>
      <w:lang w:val="mn-MN"/>
    </w:rPr>
  </w:style>
  <w:style w:type="paragraph" w:customStyle="1" w:styleId="TableContents">
    <w:name w:val="Table Contents"/>
    <w:basedOn w:val="Normal"/>
    <w:rsid w:val="00230806"/>
    <w:pPr>
      <w:suppressLineNumbers/>
    </w:pPr>
    <w:rPr>
      <w:lang w:val="mn-MN"/>
    </w:rPr>
  </w:style>
  <w:style w:type="paragraph" w:styleId="Header">
    <w:name w:val="header"/>
    <w:basedOn w:val="Normal"/>
    <w:link w:val="HeaderChar"/>
    <w:uiPriority w:val="99"/>
    <w:unhideWhenUsed/>
    <w:rsid w:val="00230806"/>
    <w:pPr>
      <w:tabs>
        <w:tab w:val="center" w:pos="4680"/>
        <w:tab w:val="right" w:pos="9360"/>
      </w:tabs>
    </w:pPr>
    <w:rPr>
      <w:szCs w:val="21"/>
      <w:lang w:val="mn-MN"/>
    </w:rPr>
  </w:style>
  <w:style w:type="character" w:customStyle="1" w:styleId="HeaderChar">
    <w:name w:val="Header Char"/>
    <w:basedOn w:val="DefaultParagraphFont"/>
    <w:link w:val="Header"/>
    <w:uiPriority w:val="99"/>
    <w:rsid w:val="00230806"/>
    <w:rPr>
      <w:rFonts w:ascii="Times New Roman" w:eastAsia="Times New Roman" w:hAnsi="Times New Roman" w:cs="Times New Roman"/>
      <w:szCs w:val="21"/>
      <w:lang w:val="mn-MN"/>
    </w:rPr>
  </w:style>
  <w:style w:type="paragraph" w:customStyle="1" w:styleId="p4">
    <w:name w:val="p4"/>
    <w:basedOn w:val="Normal"/>
    <w:rsid w:val="00230806"/>
    <w:pPr>
      <w:spacing w:before="100" w:beforeAutospacing="1" w:after="100" w:afterAutospacing="1"/>
    </w:pPr>
    <w:rPr>
      <w:lang w:val="mn-MN"/>
    </w:rPr>
  </w:style>
  <w:style w:type="character" w:customStyle="1" w:styleId="apple-converted-space">
    <w:name w:val="apple-converted-space"/>
    <w:rsid w:val="00230806"/>
  </w:style>
  <w:style w:type="paragraph" w:styleId="IntenseQuote">
    <w:name w:val="Intense Quote"/>
    <w:basedOn w:val="Normal"/>
    <w:next w:val="Normal"/>
    <w:link w:val="IntenseQuoteChar"/>
    <w:uiPriority w:val="30"/>
    <w:qFormat/>
    <w:rsid w:val="00230806"/>
    <w:pPr>
      <w:pBdr>
        <w:top w:val="single" w:sz="4" w:space="10" w:color="4472C4"/>
        <w:bottom w:val="single" w:sz="4" w:space="10" w:color="4472C4"/>
      </w:pBdr>
      <w:spacing w:before="360" w:after="360"/>
      <w:ind w:left="864" w:right="864"/>
      <w:jc w:val="center"/>
    </w:pPr>
    <w:rPr>
      <w:i/>
      <w:iCs/>
      <w:color w:val="4472C4"/>
      <w:szCs w:val="21"/>
      <w:lang w:val="mn-MN"/>
    </w:rPr>
  </w:style>
  <w:style w:type="character" w:customStyle="1" w:styleId="IntenseQuoteChar">
    <w:name w:val="Intense Quote Char"/>
    <w:basedOn w:val="DefaultParagraphFont"/>
    <w:link w:val="IntenseQuote"/>
    <w:uiPriority w:val="30"/>
    <w:rsid w:val="00230806"/>
    <w:rPr>
      <w:rFonts w:ascii="Times New Roman" w:eastAsia="Times New Roman" w:hAnsi="Times New Roman" w:cs="Times New Roman"/>
      <w:i/>
      <w:iCs/>
      <w:color w:val="4472C4"/>
      <w:szCs w:val="21"/>
      <w:lang w:val="mn-MN"/>
    </w:rPr>
  </w:style>
  <w:style w:type="paragraph" w:customStyle="1" w:styleId="li5">
    <w:name w:val="li5"/>
    <w:basedOn w:val="Normal"/>
    <w:rsid w:val="00230806"/>
    <w:pPr>
      <w:spacing w:before="100" w:beforeAutospacing="1" w:after="100" w:afterAutospacing="1"/>
    </w:pPr>
    <w:rPr>
      <w:lang w:val="mn-MN"/>
    </w:rPr>
  </w:style>
  <w:style w:type="character" w:styleId="Hyperlink">
    <w:name w:val="Hyperlink"/>
    <w:uiPriority w:val="99"/>
    <w:unhideWhenUsed/>
    <w:rsid w:val="00230806"/>
    <w:rPr>
      <w:color w:val="0000FF"/>
      <w:u w:val="single"/>
    </w:rPr>
  </w:style>
  <w:style w:type="character" w:styleId="FollowedHyperlink">
    <w:name w:val="FollowedHyperlink"/>
    <w:uiPriority w:val="99"/>
    <w:semiHidden/>
    <w:unhideWhenUsed/>
    <w:rsid w:val="00230806"/>
    <w:rPr>
      <w:color w:val="954F72"/>
      <w:u w:val="single"/>
    </w:rPr>
  </w:style>
  <w:style w:type="paragraph" w:customStyle="1" w:styleId="WW-TextBody">
    <w:name w:val="WW-Text Body"/>
    <w:basedOn w:val="Normal"/>
    <w:rsid w:val="00230806"/>
    <w:pPr>
      <w:overflowPunct w:val="0"/>
      <w:spacing w:after="120" w:line="276" w:lineRule="auto"/>
    </w:pPr>
    <w:rPr>
      <w:rFonts w:cs="Calibri"/>
      <w:lang w:val="mn-MN"/>
    </w:rPr>
  </w:style>
  <w:style w:type="character" w:customStyle="1" w:styleId="UnresolvedMention1">
    <w:name w:val="Unresolved Mention1"/>
    <w:uiPriority w:val="99"/>
    <w:semiHidden/>
    <w:unhideWhenUsed/>
    <w:rsid w:val="00230806"/>
    <w:rPr>
      <w:color w:val="605E5C"/>
      <w:shd w:val="clear" w:color="auto" w:fill="E1DFDD"/>
    </w:rPr>
  </w:style>
  <w:style w:type="character" w:customStyle="1" w:styleId="Bodytext20">
    <w:name w:val="Body text (2)_"/>
    <w:link w:val="Bodytext21"/>
    <w:rsid w:val="00230806"/>
    <w:rPr>
      <w:rFonts w:eastAsia="Arial" w:cs="Arial"/>
      <w:shd w:val="clear" w:color="auto" w:fill="FFFFFF"/>
    </w:rPr>
  </w:style>
  <w:style w:type="paragraph" w:customStyle="1" w:styleId="Bodytext21">
    <w:name w:val="Body text (2)"/>
    <w:basedOn w:val="Normal"/>
    <w:link w:val="Bodytext20"/>
    <w:rsid w:val="00230806"/>
    <w:pPr>
      <w:shd w:val="clear" w:color="auto" w:fill="FFFFFF"/>
      <w:spacing w:before="240" w:line="266" w:lineRule="exact"/>
      <w:ind w:firstLine="58"/>
      <w:jc w:val="both"/>
    </w:pPr>
    <w:rPr>
      <w:rFonts w:ascii="Arial" w:eastAsia="Arial" w:hAnsi="Arial" w:cs="Arial"/>
    </w:rPr>
  </w:style>
  <w:style w:type="character" w:customStyle="1" w:styleId="Bodytext3">
    <w:name w:val="Body text (3)_"/>
    <w:link w:val="Bodytext30"/>
    <w:rsid w:val="00230806"/>
    <w:rPr>
      <w:rFonts w:eastAsia="Arial" w:cs="Arial"/>
      <w:b/>
      <w:bCs/>
      <w:shd w:val="clear" w:color="auto" w:fill="FFFFFF"/>
    </w:rPr>
  </w:style>
  <w:style w:type="paragraph" w:customStyle="1" w:styleId="Bodytext30">
    <w:name w:val="Body text (3)"/>
    <w:basedOn w:val="Normal"/>
    <w:link w:val="Bodytext3"/>
    <w:rsid w:val="00230806"/>
    <w:pPr>
      <w:shd w:val="clear" w:color="auto" w:fill="FFFFFF"/>
      <w:spacing w:after="240" w:line="266" w:lineRule="exact"/>
      <w:jc w:val="center"/>
    </w:pPr>
    <w:rPr>
      <w:rFonts w:ascii="Arial" w:eastAsia="Arial" w:hAnsi="Arial" w:cs="Arial"/>
      <w:b/>
      <w:bCs/>
    </w:rPr>
  </w:style>
  <w:style w:type="character" w:customStyle="1" w:styleId="Heading20">
    <w:name w:val="Heading #2_"/>
    <w:link w:val="Heading21"/>
    <w:rsid w:val="00230806"/>
    <w:rPr>
      <w:rFonts w:eastAsia="Arial" w:cs="Arial"/>
      <w:b/>
      <w:bCs/>
      <w:shd w:val="clear" w:color="auto" w:fill="FFFFFF"/>
    </w:rPr>
  </w:style>
  <w:style w:type="paragraph" w:customStyle="1" w:styleId="Heading21">
    <w:name w:val="Heading #2"/>
    <w:basedOn w:val="Normal"/>
    <w:link w:val="Heading20"/>
    <w:rsid w:val="00230806"/>
    <w:pPr>
      <w:shd w:val="clear" w:color="auto" w:fill="FFFFFF"/>
      <w:spacing w:before="240" w:after="240" w:line="277" w:lineRule="exact"/>
      <w:jc w:val="both"/>
      <w:outlineLvl w:val="1"/>
    </w:pPr>
    <w:rPr>
      <w:rFonts w:ascii="Arial" w:eastAsia="Arial" w:hAnsi="Arial" w:cs="Arial"/>
      <w:b/>
      <w:bCs/>
    </w:rPr>
  </w:style>
  <w:style w:type="character" w:customStyle="1" w:styleId="Bodytext2Italic">
    <w:name w:val="Body text (2) + Italic"/>
    <w:rsid w:val="00230806"/>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230806"/>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
    <w:name w:val="Body text (4)_"/>
    <w:link w:val="Bodytext40"/>
    <w:rsid w:val="00230806"/>
    <w:rPr>
      <w:rFonts w:eastAsia="Arial" w:cs="Arial"/>
      <w:i/>
      <w:iCs/>
      <w:sz w:val="17"/>
      <w:szCs w:val="17"/>
      <w:shd w:val="clear" w:color="auto" w:fill="FFFFFF"/>
    </w:rPr>
  </w:style>
  <w:style w:type="paragraph" w:customStyle="1" w:styleId="Bodytext40">
    <w:name w:val="Body text (4)"/>
    <w:basedOn w:val="Normal"/>
    <w:link w:val="Bodytext4"/>
    <w:rsid w:val="00230806"/>
    <w:pPr>
      <w:shd w:val="clear" w:color="auto" w:fill="FFFFFF"/>
      <w:spacing w:before="180" w:after="180" w:line="0" w:lineRule="atLeast"/>
      <w:ind w:hanging="5"/>
    </w:pPr>
    <w:rPr>
      <w:rFonts w:ascii="Arial" w:eastAsia="Arial" w:hAnsi="Arial" w:cs="Arial"/>
      <w:i/>
      <w:iCs/>
      <w:sz w:val="17"/>
      <w:szCs w:val="17"/>
    </w:rPr>
  </w:style>
  <w:style w:type="character" w:customStyle="1" w:styleId="Bodytext4NotItalic">
    <w:name w:val="Body text (4) + Not Italic"/>
    <w:rsid w:val="00230806"/>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230806"/>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115pt">
    <w:name w:val="Body text (2) + 11.5 pt"/>
    <w:aliases w:val="Bold,Body text (2) + 12 pt,Spacing 1 pt,Spacing 0 pt,Body text (2) + 10.5 pt,Body text (2) + 20 pt"/>
    <w:rsid w:val="00230806"/>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Bold">
    <w:name w:val="Body text (2) + Bold"/>
    <w:rsid w:val="00230806"/>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230806"/>
    <w:pPr>
      <w:spacing w:before="100" w:beforeAutospacing="1" w:after="100" w:afterAutospacing="1"/>
    </w:pPr>
    <w:rPr>
      <w:lang w:val="mn-MN"/>
    </w:rPr>
  </w:style>
  <w:style w:type="paragraph" w:customStyle="1" w:styleId="Standard">
    <w:name w:val="Standard"/>
    <w:rsid w:val="00230806"/>
    <w:pPr>
      <w:widowControl w:val="0"/>
      <w:suppressAutoHyphens/>
      <w:autoSpaceDN w:val="0"/>
      <w:textAlignment w:val="baseline"/>
    </w:pPr>
    <w:rPr>
      <w:rFonts w:ascii="Times New Roman" w:eastAsia="SimSun" w:hAnsi="Times New Roman" w:cs="Mangal"/>
      <w:kern w:val="3"/>
      <w:lang w:eastAsia="zh-CN" w:bidi="hi-IN"/>
    </w:rPr>
  </w:style>
  <w:style w:type="character" w:customStyle="1" w:styleId="Heading10">
    <w:name w:val="Heading #1_"/>
    <w:link w:val="Heading11"/>
    <w:rsid w:val="00230806"/>
    <w:rPr>
      <w:rFonts w:eastAsia="Arial" w:cs="Arial"/>
      <w:b/>
      <w:bCs/>
      <w:shd w:val="clear" w:color="auto" w:fill="FFFFFF"/>
    </w:rPr>
  </w:style>
  <w:style w:type="paragraph" w:customStyle="1" w:styleId="Heading11">
    <w:name w:val="Heading #1"/>
    <w:basedOn w:val="Normal"/>
    <w:link w:val="Heading10"/>
    <w:rsid w:val="00230806"/>
    <w:pPr>
      <w:shd w:val="clear" w:color="auto" w:fill="FFFFFF"/>
      <w:spacing w:before="240" w:line="274" w:lineRule="exact"/>
      <w:ind w:hanging="3"/>
      <w:jc w:val="center"/>
      <w:outlineLvl w:val="0"/>
    </w:pPr>
    <w:rPr>
      <w:rFonts w:ascii="Arial" w:eastAsia="Arial" w:hAnsi="Arial" w:cs="Arial"/>
      <w:b/>
      <w:bCs/>
    </w:rPr>
  </w:style>
  <w:style w:type="character" w:customStyle="1" w:styleId="Bodytext3Exact">
    <w:name w:val="Body text (3) Exact"/>
    <w:rsid w:val="00230806"/>
    <w:rPr>
      <w:rFonts w:ascii="Arial" w:eastAsia="Arial" w:hAnsi="Arial" w:cs="Arial"/>
      <w:b/>
      <w:bCs/>
      <w:i w:val="0"/>
      <w:iCs w:val="0"/>
      <w:smallCaps w:val="0"/>
      <w:strike w:val="0"/>
      <w:sz w:val="16"/>
      <w:szCs w:val="16"/>
      <w:u w:val="none"/>
    </w:rPr>
  </w:style>
  <w:style w:type="character" w:customStyle="1" w:styleId="Bodytext2Exact">
    <w:name w:val="Body text (2) Exact"/>
    <w:rsid w:val="00230806"/>
    <w:rPr>
      <w:rFonts w:ascii="Arial" w:eastAsia="Arial" w:hAnsi="Arial" w:cs="Arial"/>
      <w:b w:val="0"/>
      <w:bCs w:val="0"/>
      <w:i w:val="0"/>
      <w:iCs w:val="0"/>
      <w:smallCaps w:val="0"/>
      <w:strike w:val="0"/>
      <w:sz w:val="17"/>
      <w:szCs w:val="17"/>
      <w:u w:val="none"/>
    </w:rPr>
  </w:style>
  <w:style w:type="character" w:customStyle="1" w:styleId="HeaderorfooterLucidaSansUnicode">
    <w:name w:val="Header or footer + Lucida Sans Unicode"/>
    <w:aliases w:val="9.5 pt,Not Bold,Not Italic"/>
    <w:rsid w:val="00230806"/>
    <w:rPr>
      <w:rFonts w:ascii="Lucida Sans Unicode" w:eastAsia="Lucida Sans Unicode" w:hAnsi="Lucida Sans Unicode" w:cs="Lucida Sans Unicode"/>
      <w:b/>
      <w:bCs/>
      <w:i/>
      <w:iCs/>
      <w:smallCaps w:val="0"/>
      <w:strike w:val="0"/>
      <w:color w:val="000000"/>
      <w:spacing w:val="0"/>
      <w:w w:val="100"/>
      <w:position w:val="0"/>
      <w:sz w:val="19"/>
      <w:szCs w:val="19"/>
      <w:u w:val="none"/>
      <w:shd w:val="clear" w:color="auto" w:fill="FFFFFF"/>
      <w:lang w:val="mn-MN" w:eastAsia="mn-MN" w:bidi="mn-MN"/>
    </w:rPr>
  </w:style>
  <w:style w:type="character" w:customStyle="1" w:styleId="Bodytext4Exact">
    <w:name w:val="Body text (4) Exact"/>
    <w:rsid w:val="00230806"/>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230806"/>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230806"/>
    <w:pPr>
      <w:shd w:val="clear" w:color="auto" w:fill="FFFFFF"/>
      <w:spacing w:line="0" w:lineRule="atLeast"/>
    </w:pPr>
    <w:rPr>
      <w:rFonts w:ascii="Franklin Gothic Heavy" w:eastAsia="Franklin Gothic Heavy" w:hAnsi="Franklin Gothic Heavy" w:cs="Franklin Gothic Heavy"/>
      <w:sz w:val="9"/>
      <w:szCs w:val="9"/>
    </w:rPr>
  </w:style>
  <w:style w:type="character" w:customStyle="1" w:styleId="Bodytext2SmallCaps">
    <w:name w:val="Body text (2) + Small Caps"/>
    <w:rsid w:val="00230806"/>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Body text (2) + Sylfaen"/>
    <w:rsid w:val="00230806"/>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230806"/>
    <w:pPr>
      <w:spacing w:before="100" w:beforeAutospacing="1" w:after="100" w:afterAutospacing="1"/>
    </w:pPr>
    <w:rPr>
      <w:lang w:val="mn-MN"/>
    </w:rPr>
  </w:style>
  <w:style w:type="paragraph" w:customStyle="1" w:styleId="Default">
    <w:name w:val="Default"/>
    <w:rsid w:val="00230806"/>
    <w:pPr>
      <w:pBdr>
        <w:top w:val="nil"/>
        <w:left w:val="nil"/>
        <w:bottom w:val="nil"/>
        <w:right w:val="nil"/>
        <w:between w:val="nil"/>
        <w:bar w:val="nil"/>
      </w:pBdr>
      <w:spacing w:before="160"/>
    </w:pPr>
    <w:rPr>
      <w:rFonts w:ascii="Helvetica Neue" w:eastAsia="Helvetica Neue" w:hAnsi="Helvetica Neue" w:cs="Helvetica Neue"/>
      <w:color w:val="000000"/>
      <w:bdr w:val="nil"/>
    </w:rPr>
  </w:style>
  <w:style w:type="paragraph" w:customStyle="1" w:styleId="BodyA">
    <w:name w:val="Body A"/>
    <w:rsid w:val="00230806"/>
    <w:pPr>
      <w:pBdr>
        <w:top w:val="nil"/>
        <w:left w:val="nil"/>
        <w:bottom w:val="nil"/>
        <w:right w:val="nil"/>
        <w:between w:val="nil"/>
        <w:bar w:val="nil"/>
      </w:pBdr>
      <w:jc w:val="center"/>
    </w:pPr>
    <w:rPr>
      <w:rFonts w:ascii="Calibri" w:eastAsia="Calibri" w:hAnsi="Calibri" w:cs="Calibri"/>
      <w:color w:val="000000"/>
      <w:u w:color="000000"/>
      <w:bdr w:val="nil"/>
    </w:rPr>
  </w:style>
  <w:style w:type="character" w:customStyle="1" w:styleId="BalloonTextChar">
    <w:name w:val="Balloon Text Char"/>
    <w:link w:val="BalloonText"/>
    <w:uiPriority w:val="99"/>
    <w:rsid w:val="00230806"/>
    <w:rPr>
      <w:rFonts w:ascii="Segoe UI" w:hAnsi="Segoe UI" w:cs="Segoe UI"/>
      <w:sz w:val="18"/>
      <w:szCs w:val="18"/>
    </w:rPr>
  </w:style>
  <w:style w:type="paragraph" w:styleId="BalloonText">
    <w:name w:val="Balloon Text"/>
    <w:basedOn w:val="Normal"/>
    <w:link w:val="BalloonTextChar"/>
    <w:uiPriority w:val="99"/>
    <w:unhideWhenUsed/>
    <w:rsid w:val="00230806"/>
    <w:pPr>
      <w:jc w:val="center"/>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230806"/>
    <w:rPr>
      <w:rFonts w:ascii="Times New Roman" w:eastAsia="Times New Roman" w:hAnsi="Times New Roman" w:cs="Times New Roman"/>
      <w:sz w:val="18"/>
      <w:szCs w:val="18"/>
    </w:rPr>
  </w:style>
  <w:style w:type="character" w:customStyle="1" w:styleId="UnresolvedMention2">
    <w:name w:val="Unresolved Mention2"/>
    <w:uiPriority w:val="99"/>
    <w:semiHidden/>
    <w:unhideWhenUsed/>
    <w:rsid w:val="00230806"/>
    <w:rPr>
      <w:color w:val="605E5C"/>
      <w:shd w:val="clear" w:color="auto" w:fill="E1DFDD"/>
    </w:rPr>
  </w:style>
  <w:style w:type="paragraph" w:customStyle="1" w:styleId="li8">
    <w:name w:val="li8"/>
    <w:basedOn w:val="Normal"/>
    <w:rsid w:val="00230806"/>
    <w:pPr>
      <w:spacing w:before="100" w:beforeAutospacing="1" w:after="100" w:afterAutospacing="1"/>
    </w:pPr>
    <w:rPr>
      <w:lang w:val="mn-MN"/>
    </w:rPr>
  </w:style>
  <w:style w:type="character" w:customStyle="1" w:styleId="Headerorfooter">
    <w:name w:val="Header or footer_"/>
    <w:rsid w:val="00230806"/>
    <w:rPr>
      <w:rFonts w:ascii="Arial" w:eastAsia="Arial" w:hAnsi="Arial" w:cs="Arial"/>
      <w:b/>
      <w:bCs/>
      <w:i w:val="0"/>
      <w:iCs w:val="0"/>
      <w:smallCaps w:val="0"/>
      <w:strike w:val="0"/>
      <w:u w:val="none"/>
    </w:rPr>
  </w:style>
  <w:style w:type="character" w:customStyle="1" w:styleId="Headerorfooter0">
    <w:name w:val="Header or footer"/>
    <w:rsid w:val="00230806"/>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character" w:customStyle="1" w:styleId="WW-Absatz-Standardschriftart1111111111">
    <w:name w:val="WW-Absatz-Standardschriftart1111111111"/>
    <w:rsid w:val="00230806"/>
  </w:style>
  <w:style w:type="paragraph" w:customStyle="1" w:styleId="li7">
    <w:name w:val="li7"/>
    <w:basedOn w:val="Normal"/>
    <w:rsid w:val="00230806"/>
    <w:pPr>
      <w:spacing w:before="100" w:beforeAutospacing="1" w:after="100" w:afterAutospacing="1"/>
    </w:pPr>
    <w:rPr>
      <w:lang w:val="mn-MN"/>
    </w:rPr>
  </w:style>
  <w:style w:type="character" w:customStyle="1" w:styleId="Bodytext295pt">
    <w:name w:val="Body text (2) + 9.5 pt"/>
    <w:rsid w:val="00230806"/>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Bodytext50">
    <w:name w:val="Body text (5)_"/>
    <w:rsid w:val="00230806"/>
    <w:rPr>
      <w:rFonts w:ascii="Arial" w:eastAsia="Arial" w:hAnsi="Arial" w:cs="Arial"/>
      <w:b/>
      <w:bCs/>
      <w:i w:val="0"/>
      <w:iCs w:val="0"/>
      <w:smallCaps w:val="0"/>
      <w:strike w:val="0"/>
      <w:sz w:val="23"/>
      <w:szCs w:val="23"/>
      <w:u w:val="none"/>
    </w:rPr>
  </w:style>
  <w:style w:type="paragraph" w:customStyle="1" w:styleId="lo-normal0">
    <w:name w:val="lo-normal"/>
    <w:basedOn w:val="Normal"/>
    <w:rsid w:val="00230806"/>
    <w:pPr>
      <w:spacing w:before="100" w:beforeAutospacing="1" w:after="100" w:afterAutospacing="1"/>
    </w:pPr>
    <w:rPr>
      <w:rFonts w:eastAsia="Calibri"/>
      <w:lang w:val="mn-MN"/>
    </w:rPr>
  </w:style>
  <w:style w:type="paragraph" w:customStyle="1" w:styleId="li17">
    <w:name w:val="li17"/>
    <w:basedOn w:val="Normal"/>
    <w:rsid w:val="00230806"/>
    <w:pPr>
      <w:spacing w:before="100" w:beforeAutospacing="1" w:after="100" w:afterAutospacing="1"/>
    </w:pPr>
    <w:rPr>
      <w:lang w:val="mn-MN"/>
    </w:rPr>
  </w:style>
  <w:style w:type="paragraph" w:customStyle="1" w:styleId="li10">
    <w:name w:val="li10"/>
    <w:basedOn w:val="Normal"/>
    <w:rsid w:val="00230806"/>
    <w:pPr>
      <w:spacing w:before="100" w:beforeAutospacing="1" w:after="100" w:afterAutospacing="1"/>
    </w:pPr>
    <w:rPr>
      <w:lang w:val="mn-MN"/>
    </w:rPr>
  </w:style>
  <w:style w:type="character" w:customStyle="1" w:styleId="s7">
    <w:name w:val="s7"/>
    <w:basedOn w:val="DefaultParagraphFont"/>
    <w:rsid w:val="00230806"/>
  </w:style>
  <w:style w:type="character" w:customStyle="1" w:styleId="s2">
    <w:name w:val="s2"/>
    <w:basedOn w:val="DefaultParagraphFont"/>
    <w:rsid w:val="00230806"/>
  </w:style>
  <w:style w:type="paragraph" w:customStyle="1" w:styleId="bodytext0">
    <w:name w:val="bodytext"/>
    <w:basedOn w:val="Normal"/>
    <w:rsid w:val="00230806"/>
    <w:pPr>
      <w:spacing w:before="100" w:beforeAutospacing="1" w:after="100" w:afterAutospacing="1"/>
    </w:pPr>
    <w:rPr>
      <w:lang w:val="mn-MN"/>
    </w:rPr>
  </w:style>
  <w:style w:type="paragraph" w:customStyle="1" w:styleId="style1">
    <w:name w:val="style1"/>
    <w:basedOn w:val="Normal"/>
    <w:rsid w:val="00230806"/>
    <w:pPr>
      <w:spacing w:before="100" w:beforeAutospacing="1" w:after="100" w:afterAutospacing="1"/>
    </w:pPr>
    <w:rPr>
      <w:lang w:val="mn-MN"/>
    </w:rPr>
  </w:style>
  <w:style w:type="character" w:customStyle="1" w:styleId="Bodytext285pt">
    <w:name w:val="Body text (2) + 8.5 pt"/>
    <w:rsid w:val="00230806"/>
    <w:rPr>
      <w:rFonts w:ascii="Arial" w:eastAsia="Arial" w:hAnsi="Arial" w:cs="Arial"/>
      <w:color w:val="000000"/>
      <w:spacing w:val="0"/>
      <w:w w:val="100"/>
      <w:position w:val="0"/>
      <w:sz w:val="17"/>
      <w:szCs w:val="17"/>
      <w:shd w:val="clear" w:color="auto" w:fill="FFFFFF"/>
      <w:lang w:val="mn-MN" w:eastAsia="mn-MN" w:bidi="mn-MN"/>
    </w:rPr>
  </w:style>
  <w:style w:type="character" w:customStyle="1" w:styleId="Bodytext216pt">
    <w:name w:val="Body text (2) + 16 pt"/>
    <w:rsid w:val="00230806"/>
    <w:rPr>
      <w:rFonts w:ascii="Arial" w:eastAsia="Arial" w:hAnsi="Arial" w:cs="Arial"/>
      <w:b w:val="0"/>
      <w:bCs w:val="0"/>
      <w:i w:val="0"/>
      <w:iCs w:val="0"/>
      <w:smallCaps w:val="0"/>
      <w:strike w:val="0"/>
      <w:color w:val="000000"/>
      <w:spacing w:val="0"/>
      <w:w w:val="100"/>
      <w:position w:val="0"/>
      <w:sz w:val="32"/>
      <w:szCs w:val="32"/>
      <w:u w:val="none"/>
      <w:shd w:val="clear" w:color="auto" w:fill="FFFFFF"/>
      <w:lang w:val="mn-MN" w:eastAsia="mn-MN" w:bidi="mn-MN"/>
    </w:rPr>
  </w:style>
  <w:style w:type="character" w:customStyle="1" w:styleId="Bodytext26pt">
    <w:name w:val="Body text (2) + 6 pt"/>
    <w:rsid w:val="00230806"/>
    <w:rPr>
      <w:rFonts w:ascii="Arial" w:eastAsia="Arial" w:hAnsi="Arial" w:cs="Arial"/>
      <w:b w:val="0"/>
      <w:bCs w:val="0"/>
      <w:i w:val="0"/>
      <w:iCs w:val="0"/>
      <w:smallCaps w:val="0"/>
      <w:strike w:val="0"/>
      <w:color w:val="000000"/>
      <w:spacing w:val="0"/>
      <w:w w:val="100"/>
      <w:position w:val="0"/>
      <w:sz w:val="12"/>
      <w:szCs w:val="12"/>
      <w:u w:val="none"/>
      <w:shd w:val="clear" w:color="auto" w:fill="FFFFFF"/>
      <w:lang w:val="mn-MN" w:eastAsia="mn-MN" w:bidi="mn-MN"/>
    </w:rPr>
  </w:style>
  <w:style w:type="character" w:customStyle="1" w:styleId="Bodytext385pt">
    <w:name w:val="Body text (3) + 8.5 pt"/>
    <w:rsid w:val="00230806"/>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255pt">
    <w:name w:val="Body text (2) + 5.5 pt"/>
    <w:rsid w:val="00230806"/>
    <w:rPr>
      <w:rFonts w:ascii="Arial" w:eastAsia="Arial" w:hAnsi="Arial" w:cs="Arial"/>
      <w:b w:val="0"/>
      <w:bCs w:val="0"/>
      <w:i w:val="0"/>
      <w:iCs w:val="0"/>
      <w:smallCaps w:val="0"/>
      <w:strike w:val="0"/>
      <w:color w:val="000000"/>
      <w:spacing w:val="0"/>
      <w:w w:val="100"/>
      <w:position w:val="0"/>
      <w:sz w:val="11"/>
      <w:szCs w:val="11"/>
      <w:u w:val="none"/>
      <w:shd w:val="clear" w:color="auto" w:fill="FFFFFF"/>
      <w:lang w:val="mn-MN" w:eastAsia="mn-MN" w:bidi="mn-MN"/>
    </w:rPr>
  </w:style>
  <w:style w:type="paragraph" w:styleId="Revision">
    <w:name w:val="Revision"/>
    <w:hidden/>
    <w:uiPriority w:val="99"/>
    <w:semiHidden/>
    <w:rsid w:val="00230806"/>
    <w:rPr>
      <w:rFonts w:eastAsiaTheme="minorEastAsia" w:cs="Times New Roman"/>
      <w:szCs w:val="22"/>
      <w:lang w:eastAsia="zh-CN"/>
    </w:rPr>
  </w:style>
  <w:style w:type="paragraph" w:styleId="ListParagraph">
    <w:name w:val="List Paragraph"/>
    <w:basedOn w:val="Normal"/>
    <w:uiPriority w:val="34"/>
    <w:qFormat/>
    <w:rsid w:val="00230806"/>
    <w:pPr>
      <w:spacing w:line="276" w:lineRule="auto"/>
      <w:ind w:left="720"/>
      <w:contextualSpacing/>
    </w:pPr>
    <w:rPr>
      <w:rFonts w:ascii="Arial" w:eastAsia="Arial" w:hAnsi="Arial" w:cs="Arial"/>
      <w:sz w:val="22"/>
      <w:szCs w:val="22"/>
      <w:lang w:val="en"/>
    </w:rPr>
  </w:style>
  <w:style w:type="table" w:styleId="TableGrid">
    <w:name w:val="Table Grid"/>
    <w:basedOn w:val="TableNormal"/>
    <w:uiPriority w:val="39"/>
    <w:rsid w:val="00230806"/>
    <w:rPr>
      <w:rFonts w:eastAsia="Arial" w:cs="Arial"/>
      <w:sz w:val="22"/>
      <w:szCs w:val="22"/>
      <w:lang w:val="e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TableNormal"/>
    <w:rsid w:val="00230806"/>
    <w:pPr>
      <w:spacing w:line="276" w:lineRule="auto"/>
    </w:pPr>
    <w:rPr>
      <w:rFonts w:eastAsia="Arial" w:cs="Arial"/>
      <w:sz w:val="22"/>
      <w:szCs w:val="22"/>
      <w:lang w:val="en"/>
    </w:rPr>
    <w:tblPr>
      <w:tblStyleRowBandSize w:val="1"/>
      <w:tblStyleColBandSize w:val="1"/>
      <w:tblInd w:w="0" w:type="nil"/>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1767B-F448-4C1B-9914-91F0BD2AF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38</Pages>
  <Words>15581</Words>
  <Characters>88817</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Galbadrakh Odonchimeg</cp:lastModifiedBy>
  <cp:revision>30</cp:revision>
  <cp:lastPrinted>2022-07-29T04:16:00Z</cp:lastPrinted>
  <dcterms:created xsi:type="dcterms:W3CDTF">2022-08-08T04:19:00Z</dcterms:created>
  <dcterms:modified xsi:type="dcterms:W3CDTF">2022-08-08T07:20:00Z</dcterms:modified>
</cp:coreProperties>
</file>